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A689" w14:textId="77777777" w:rsidR="00271581" w:rsidRDefault="00000000">
      <w:pPr>
        <w:bidi w:val="0"/>
        <w:rPr>
          <w:lang w:val="en-GB"/>
        </w:rPr>
      </w:pPr>
      <w:r>
        <w:rPr>
          <w:rFonts w:hint="cs"/>
          <w:noProof/>
          <w:rtl/>
          <w:lang w:val="ar-SA"/>
        </w:rPr>
        <w:drawing>
          <wp:inline distT="0" distB="0" distL="0" distR="0" wp14:anchorId="7C5A9561" wp14:editId="3A21B29C">
            <wp:extent cx="9099550" cy="4686300"/>
            <wp:effectExtent l="0" t="38100" r="44450" b="133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71581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6838" w:h="11906" w:orient="landscape"/>
      <w:pgMar w:top="1797" w:right="1440" w:bottom="1797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0696" w14:textId="77777777" w:rsidR="001513BB" w:rsidRDefault="001513BB">
      <w:pPr>
        <w:spacing w:line="240" w:lineRule="auto"/>
      </w:pPr>
      <w:r>
        <w:separator/>
      </w:r>
    </w:p>
  </w:endnote>
  <w:endnote w:type="continuationSeparator" w:id="0">
    <w:p w14:paraId="5818D94B" w14:textId="77777777" w:rsidR="001513BB" w:rsidRDefault="00151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1B6B" w14:textId="77777777" w:rsidR="00271581" w:rsidRDefault="00271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30EC" w14:textId="77777777" w:rsidR="00271581" w:rsidRDefault="00271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262A" w14:textId="77777777" w:rsidR="001513BB" w:rsidRDefault="001513BB">
      <w:pPr>
        <w:spacing w:after="0"/>
      </w:pPr>
      <w:r>
        <w:separator/>
      </w:r>
    </w:p>
  </w:footnote>
  <w:footnote w:type="continuationSeparator" w:id="0">
    <w:p w14:paraId="71DAB89A" w14:textId="77777777" w:rsidR="001513BB" w:rsidRDefault="001513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B5AC" w14:textId="77777777" w:rsidR="00271581" w:rsidRDefault="00271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A843" w14:textId="77777777" w:rsidR="00271581" w:rsidRDefault="00000000">
    <w:pPr>
      <w:pStyle w:val="Header"/>
      <w:bidi w:val="0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Flow chart for the selection of </w:t>
    </w:r>
    <w:r>
      <w:rPr>
        <w:rFonts w:asciiTheme="majorBidi" w:hAnsiTheme="majorBidi" w:cstheme="majorBidi"/>
        <w:sz w:val="24"/>
        <w:szCs w:val="24"/>
        <w:lang w:val="en-GB"/>
      </w:rPr>
      <w:t xml:space="preserve">the </w:t>
    </w:r>
    <w:r>
      <w:rPr>
        <w:rFonts w:asciiTheme="majorBidi" w:hAnsiTheme="majorBidi" w:cstheme="majorBidi"/>
        <w:sz w:val="24"/>
        <w:szCs w:val="24"/>
      </w:rPr>
      <w:t>girls, “Online Supplementary Material”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CE9E" w14:textId="77777777" w:rsidR="00271581" w:rsidRDefault="00271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gutterAtTop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KwsDSysDQxMTA0MzFQ0lEKTi0uzszPAykwrgUA27P5YywAAAA="/>
  </w:docVars>
  <w:rsids>
    <w:rsidRoot w:val="00431180"/>
    <w:rsid w:val="001513BB"/>
    <w:rsid w:val="001A570F"/>
    <w:rsid w:val="00271581"/>
    <w:rsid w:val="003A6F93"/>
    <w:rsid w:val="00431180"/>
    <w:rsid w:val="00670106"/>
    <w:rsid w:val="00986C36"/>
    <w:rsid w:val="00A37CFB"/>
    <w:rsid w:val="00A95CE4"/>
    <w:rsid w:val="00AF711E"/>
    <w:rsid w:val="00B757BD"/>
    <w:rsid w:val="00BF60ED"/>
    <w:rsid w:val="00E77C34"/>
    <w:rsid w:val="54C350C0"/>
    <w:rsid w:val="69B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9F68"/>
  <w15:docId w15:val="{D169EF49-CE71-461B-8FD5-66EFF744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#1">
  <dgm:title val=""/>
  <dgm:desc val=""/>
  <dgm:catLst>
    <dgm:cat type="colorful" pri="10400"/>
  </dgm:catLst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B3A132-1F71-45A3-8CCE-3E84CE805D16}" type="doc">
      <dgm:prSet loTypeId="urn:microsoft.com/office/officeart/2005/8/layout/vProcess5" loCatId="process" qsTypeId="urn:microsoft.com/office/officeart/2005/8/quickstyle/3d2#1" qsCatId="3D" csTypeId="urn:microsoft.com/office/officeart/2005/8/colors/colorful4#1" csCatId="colorful" phldr="1"/>
      <dgm:spPr/>
      <dgm:t>
        <a:bodyPr/>
        <a:lstStyle/>
        <a:p>
          <a:pPr rtl="1"/>
          <a:endParaRPr lang="ar-SA"/>
        </a:p>
      </dgm:t>
    </dgm:pt>
    <dgm:pt modelId="{95F29F56-AAB6-41C6-AA4C-D653B3301A54}">
      <dgm:prSet phldrT="[Text]" custT="1"/>
      <dgm:spPr/>
      <dgm:t>
        <a:bodyPr/>
        <a:lstStyle/>
        <a:p>
          <a:pPr algn="ctr" rtl="0"/>
          <a:r>
            <a:rPr lang="en-MY" sz="1400" b="1">
              <a:solidFill>
                <a:srgbClr val="002060"/>
              </a:solidFill>
              <a:cs typeface="+mj-cs"/>
            </a:rPr>
            <a:t>List of public and private elementary, intermediate and high schools in Al Madinah Al Munawarah. </a:t>
          </a:r>
          <a:endParaRPr lang="ar-SA" sz="1400" b="1">
            <a:solidFill>
              <a:srgbClr val="002060"/>
            </a:solidFill>
            <a:cs typeface="+mj-cs"/>
          </a:endParaRPr>
        </a:p>
      </dgm:t>
    </dgm:pt>
    <dgm:pt modelId="{43F38238-3021-4E1E-A6AD-F460D5325DDA}" type="parTrans" cxnId="{C2F6B8AD-6984-4D98-B39C-A47D69EB1C99}">
      <dgm:prSet/>
      <dgm:spPr/>
      <dgm:t>
        <a:bodyPr/>
        <a:lstStyle/>
        <a:p>
          <a:pPr rtl="1"/>
          <a:endParaRPr lang="ar-SA"/>
        </a:p>
      </dgm:t>
    </dgm:pt>
    <dgm:pt modelId="{DFE938FC-1C5B-41AA-A37E-0E0295C7420F}" type="sibTrans" cxnId="{C2F6B8AD-6984-4D98-B39C-A47D69EB1C99}">
      <dgm:prSet/>
      <dgm:spPr/>
      <dgm:t>
        <a:bodyPr/>
        <a:lstStyle/>
        <a:p>
          <a:pPr rtl="1"/>
          <a:endParaRPr lang="ar-SA" b="1"/>
        </a:p>
      </dgm:t>
    </dgm:pt>
    <dgm:pt modelId="{2F29C7C4-DC4F-4E8F-B9C7-8B97CC42694B}">
      <dgm:prSet phldrT="[Text]" custT="1"/>
      <dgm:spPr/>
      <dgm:t>
        <a:bodyPr/>
        <a:lstStyle/>
        <a:p>
          <a:pPr algn="ctr" rtl="0"/>
          <a:r>
            <a:rPr lang="en-MY" sz="1400" b="1">
              <a:solidFill>
                <a:srgbClr val="002060"/>
              </a:solidFill>
              <a:cs typeface="+mj-cs"/>
            </a:rPr>
            <a:t>Randomly selected 6 private and 6 public schools. The total number of girls aged 10-18 years was 396.</a:t>
          </a:r>
          <a:endParaRPr lang="ar-SA" sz="1400" b="1">
            <a:solidFill>
              <a:srgbClr val="002060"/>
            </a:solidFill>
            <a:cs typeface="+mj-cs"/>
          </a:endParaRPr>
        </a:p>
      </dgm:t>
    </dgm:pt>
    <dgm:pt modelId="{F3762261-0D0D-4751-A581-DAE91ED8ECE2}" type="parTrans" cxnId="{25720433-3C67-4023-855F-C716FF2333CF}">
      <dgm:prSet/>
      <dgm:spPr/>
      <dgm:t>
        <a:bodyPr/>
        <a:lstStyle/>
        <a:p>
          <a:pPr rtl="1"/>
          <a:endParaRPr lang="ar-SA"/>
        </a:p>
      </dgm:t>
    </dgm:pt>
    <dgm:pt modelId="{88DD367F-C379-45A1-943C-B037207451AE}" type="sibTrans" cxnId="{25720433-3C67-4023-855F-C716FF2333CF}">
      <dgm:prSet/>
      <dgm:spPr/>
      <dgm:t>
        <a:bodyPr/>
        <a:lstStyle/>
        <a:p>
          <a:pPr rtl="1"/>
          <a:endParaRPr lang="ar-SA" b="1"/>
        </a:p>
      </dgm:t>
    </dgm:pt>
    <dgm:pt modelId="{27A5342B-10CE-4853-9277-EDC6E8F8FFAF}">
      <dgm:prSet phldrT="[Text]" custT="1"/>
      <dgm:spPr/>
      <dgm:t>
        <a:bodyPr/>
        <a:lstStyle/>
        <a:p>
          <a:pPr algn="ctr" rtl="0"/>
          <a:r>
            <a:rPr lang="en-MY" sz="1400" b="1">
              <a:solidFill>
                <a:srgbClr val="002060"/>
              </a:solidFill>
              <a:cs typeface="+mj-cs"/>
            </a:rPr>
            <a:t>All selected schools were contacted formally by a letter addressed by the Dean of the Faculty of Applied Medical Sciences to the Headmistress.</a:t>
          </a:r>
          <a:endParaRPr lang="ar-SA" sz="1400" b="1">
            <a:solidFill>
              <a:srgbClr val="002060"/>
            </a:solidFill>
            <a:cs typeface="+mj-cs"/>
          </a:endParaRPr>
        </a:p>
      </dgm:t>
    </dgm:pt>
    <dgm:pt modelId="{01745F1D-8A2E-4D90-8D34-8B97675BB329}" type="parTrans" cxnId="{3917CD7C-8516-4B06-A32A-884661DEB0DF}">
      <dgm:prSet/>
      <dgm:spPr/>
      <dgm:t>
        <a:bodyPr/>
        <a:lstStyle/>
        <a:p>
          <a:pPr rtl="1"/>
          <a:endParaRPr lang="ar-SA"/>
        </a:p>
      </dgm:t>
    </dgm:pt>
    <dgm:pt modelId="{6E1936EC-A2AE-4B9F-9B64-088C9FEADFAF}" type="sibTrans" cxnId="{3917CD7C-8516-4B06-A32A-884661DEB0DF}">
      <dgm:prSet/>
      <dgm:spPr/>
      <dgm:t>
        <a:bodyPr/>
        <a:lstStyle/>
        <a:p>
          <a:pPr rtl="1"/>
          <a:endParaRPr lang="ar-SA" b="1"/>
        </a:p>
      </dgm:t>
    </dgm:pt>
    <dgm:pt modelId="{2C3A3994-2A41-4124-BDF6-145F72C91BA8}">
      <dgm:prSet phldrT="[Text]" custT="1"/>
      <dgm:spPr/>
      <dgm:t>
        <a:bodyPr/>
        <a:lstStyle/>
        <a:p>
          <a:pPr algn="ctr" rtl="0"/>
          <a:r>
            <a:rPr lang="en-MY" sz="1400" b="1" i="1" u="sng">
              <a:solidFill>
                <a:srgbClr val="002060"/>
              </a:solidFill>
              <a:cs typeface="+mj-cs"/>
            </a:rPr>
            <a:t>Inclusion criteria</a:t>
          </a:r>
        </a:p>
        <a:p>
          <a:pPr algn="ctr" rtl="0"/>
          <a:r>
            <a:rPr lang="en-MY" sz="1400" b="1">
              <a:solidFill>
                <a:srgbClr val="002060"/>
              </a:solidFill>
              <a:cs typeface="+mj-cs"/>
            </a:rPr>
            <a:t>Girls aged 10-18 years; Not suffering from chronic conditions such as diabetes mellitus, hypertension, hypo/hyper-thyrodism. In addition, those who were pregnant and lactating, were not included. In total, 15 girls were excluded. Thus, the total number of girls included in the study was 381.</a:t>
          </a:r>
          <a:endParaRPr lang="ar-SA" sz="1400" b="1">
            <a:solidFill>
              <a:srgbClr val="002060"/>
            </a:solidFill>
            <a:cs typeface="+mj-cs"/>
          </a:endParaRPr>
        </a:p>
      </dgm:t>
    </dgm:pt>
    <dgm:pt modelId="{202FA3C2-2670-44EB-9C28-70094EAD1D36}" type="parTrans" cxnId="{533A8751-D14D-4E7B-8D6B-A3F9A66AE5FE}">
      <dgm:prSet/>
      <dgm:spPr/>
      <dgm:t>
        <a:bodyPr/>
        <a:lstStyle/>
        <a:p>
          <a:pPr rtl="1"/>
          <a:endParaRPr lang="ar-SA"/>
        </a:p>
      </dgm:t>
    </dgm:pt>
    <dgm:pt modelId="{68AD318C-6D08-4423-9C79-0DCAB292F86D}" type="sibTrans" cxnId="{533A8751-D14D-4E7B-8D6B-A3F9A66AE5FE}">
      <dgm:prSet/>
      <dgm:spPr/>
      <dgm:t>
        <a:bodyPr/>
        <a:lstStyle/>
        <a:p>
          <a:pPr rtl="1"/>
          <a:endParaRPr lang="ar-SA"/>
        </a:p>
      </dgm:t>
    </dgm:pt>
    <dgm:pt modelId="{08C3ED09-6D37-4346-A0E2-9E6879CEE34A}">
      <dgm:prSet phldrT="[Text]" phldr="1"/>
      <dgm:spPr/>
      <dgm:t>
        <a:bodyPr/>
        <a:lstStyle/>
        <a:p>
          <a:pPr rtl="1"/>
          <a:endParaRPr lang="ar-SA" b="1">
            <a:cs typeface="+mj-cs"/>
          </a:endParaRPr>
        </a:p>
      </dgm:t>
    </dgm:pt>
    <dgm:pt modelId="{032A343C-3A0A-42B1-8E05-FA5F0587DD7D}" type="parTrans" cxnId="{D03B2B16-57A7-4E52-AA52-077D487059C3}">
      <dgm:prSet/>
      <dgm:spPr/>
      <dgm:t>
        <a:bodyPr/>
        <a:lstStyle/>
        <a:p>
          <a:pPr rtl="1"/>
          <a:endParaRPr lang="ar-SA"/>
        </a:p>
      </dgm:t>
    </dgm:pt>
    <dgm:pt modelId="{0AEE6C6D-72A7-414E-B23D-C6033CCA2581}" type="sibTrans" cxnId="{D03B2B16-57A7-4E52-AA52-077D487059C3}">
      <dgm:prSet/>
      <dgm:spPr/>
      <dgm:t>
        <a:bodyPr/>
        <a:lstStyle/>
        <a:p>
          <a:pPr rtl="1"/>
          <a:endParaRPr lang="ar-SA"/>
        </a:p>
      </dgm:t>
    </dgm:pt>
    <dgm:pt modelId="{90D3A243-8AC1-4206-A7BF-DCA157ABB963}">
      <dgm:prSet phldrT="[Text]" phldr="1"/>
      <dgm:spPr/>
      <dgm:t>
        <a:bodyPr/>
        <a:lstStyle/>
        <a:p>
          <a:pPr rtl="1"/>
          <a:endParaRPr lang="ar-SA" b="1">
            <a:cs typeface="+mj-cs"/>
          </a:endParaRPr>
        </a:p>
      </dgm:t>
    </dgm:pt>
    <dgm:pt modelId="{F98FB9E7-4E3F-4CF2-A6C6-67E68ADE406E}" type="parTrans" cxnId="{889CF648-192A-4492-8AF3-B599E388AAD9}">
      <dgm:prSet/>
      <dgm:spPr/>
      <dgm:t>
        <a:bodyPr/>
        <a:lstStyle/>
        <a:p>
          <a:pPr rtl="1"/>
          <a:endParaRPr lang="ar-SA"/>
        </a:p>
      </dgm:t>
    </dgm:pt>
    <dgm:pt modelId="{8EB31BFD-5556-4F25-9736-683C7BDD3368}" type="sibTrans" cxnId="{889CF648-192A-4492-8AF3-B599E388AAD9}">
      <dgm:prSet/>
      <dgm:spPr/>
      <dgm:t>
        <a:bodyPr/>
        <a:lstStyle/>
        <a:p>
          <a:pPr rtl="1"/>
          <a:endParaRPr lang="ar-SA"/>
        </a:p>
      </dgm:t>
    </dgm:pt>
    <dgm:pt modelId="{BE7FE338-89F5-4ADD-9F73-1869E29E76A2}">
      <dgm:prSet phldrT="[Text]" custT="1"/>
      <dgm:spPr/>
      <dgm:t>
        <a:bodyPr/>
        <a:lstStyle/>
        <a:p>
          <a:pPr algn="ctr" rtl="0"/>
          <a:r>
            <a:rPr lang="en-MY" sz="1400" b="1">
              <a:solidFill>
                <a:srgbClr val="002060"/>
              </a:solidFill>
              <a:cs typeface="+mj-cs"/>
            </a:rPr>
            <a:t>In each school, a list of girls aged 10-18 years was obtained from the Head teacher of the class. Girls were then selected randomly using a fraction based on the number of girls in each class (every n</a:t>
          </a:r>
          <a:r>
            <a:rPr lang="en-MY" sz="1400" b="1" baseline="30000">
              <a:solidFill>
                <a:srgbClr val="002060"/>
              </a:solidFill>
              <a:cs typeface="+mj-cs"/>
            </a:rPr>
            <a:t>th</a:t>
          </a:r>
          <a:r>
            <a:rPr lang="en-MY" sz="1400" b="1">
              <a:solidFill>
                <a:srgbClr val="002060"/>
              </a:solidFill>
              <a:cs typeface="+mj-cs"/>
            </a:rPr>
            <a:t> girl). </a:t>
          </a:r>
          <a:endParaRPr lang="ar-SA" sz="1400" b="1">
            <a:solidFill>
              <a:srgbClr val="002060"/>
            </a:solidFill>
            <a:cs typeface="+mj-cs"/>
          </a:endParaRPr>
        </a:p>
      </dgm:t>
    </dgm:pt>
    <dgm:pt modelId="{67A7CF4B-36A4-42D7-ADDE-FDB972941112}" type="parTrans" cxnId="{DB3033C4-FA9B-4040-9B03-FE3FDD0907B4}">
      <dgm:prSet/>
      <dgm:spPr/>
      <dgm:t>
        <a:bodyPr/>
        <a:lstStyle/>
        <a:p>
          <a:pPr rtl="1"/>
          <a:endParaRPr lang="ar-SA"/>
        </a:p>
      </dgm:t>
    </dgm:pt>
    <dgm:pt modelId="{FAED941E-A45A-4348-8A43-1A9545E02BBC}" type="sibTrans" cxnId="{DB3033C4-FA9B-4040-9B03-FE3FDD0907B4}">
      <dgm:prSet/>
      <dgm:spPr/>
      <dgm:t>
        <a:bodyPr/>
        <a:lstStyle/>
        <a:p>
          <a:pPr rtl="1"/>
          <a:endParaRPr lang="ar-SA" b="1"/>
        </a:p>
      </dgm:t>
    </dgm:pt>
    <dgm:pt modelId="{4086A55A-8D2F-4A2D-B193-65A6AE6C871C}">
      <dgm:prSet phldrT="[Text]" custScaleX="83089" custScaleY="135404" custLinFactNeighborX="-24671" custLinFactNeighborY="-17263"/>
      <dgm:spPr/>
      <dgm:t>
        <a:bodyPr/>
        <a:lstStyle/>
        <a:p>
          <a:pPr rtl="1"/>
          <a:endParaRPr lang="ar-SA"/>
        </a:p>
      </dgm:t>
    </dgm:pt>
    <dgm:pt modelId="{F15568A2-B498-4579-978B-0D6FB21050D8}" type="parTrans" cxnId="{D75AAFF0-5CF4-4743-BDAE-F137526F07B1}">
      <dgm:prSet/>
      <dgm:spPr/>
      <dgm:t>
        <a:bodyPr/>
        <a:lstStyle/>
        <a:p>
          <a:pPr rtl="1"/>
          <a:endParaRPr lang="ar-SA"/>
        </a:p>
      </dgm:t>
    </dgm:pt>
    <dgm:pt modelId="{60C76562-D78A-4A77-ABB8-77D914932FBA}" type="sibTrans" cxnId="{D75AAFF0-5CF4-4743-BDAE-F137526F07B1}">
      <dgm:prSet/>
      <dgm:spPr/>
      <dgm:t>
        <a:bodyPr/>
        <a:lstStyle/>
        <a:p>
          <a:pPr rtl="1"/>
          <a:endParaRPr lang="ar-SA"/>
        </a:p>
      </dgm:t>
    </dgm:pt>
    <dgm:pt modelId="{0CD8A0A2-7F15-4D97-B3AF-936DB8BA7FB7}">
      <dgm:prSet phldrT="[Text]" custScaleX="83089" custScaleY="135404" custLinFactNeighborX="-24671" custLinFactNeighborY="-17263"/>
      <dgm:spPr/>
      <dgm:t>
        <a:bodyPr/>
        <a:lstStyle/>
        <a:p>
          <a:pPr rtl="1"/>
          <a:endParaRPr lang="ar-SA"/>
        </a:p>
      </dgm:t>
    </dgm:pt>
    <dgm:pt modelId="{6BAE1D71-EAA9-45AF-ADAF-ED8DF1F78F82}" type="parTrans" cxnId="{589754F8-1F26-4EAB-A898-E227535789DC}">
      <dgm:prSet/>
      <dgm:spPr/>
      <dgm:t>
        <a:bodyPr/>
        <a:lstStyle/>
        <a:p>
          <a:pPr rtl="1"/>
          <a:endParaRPr lang="ar-SA"/>
        </a:p>
      </dgm:t>
    </dgm:pt>
    <dgm:pt modelId="{F781B0A7-B11D-4F9C-A92B-75E8D73763DE}" type="sibTrans" cxnId="{589754F8-1F26-4EAB-A898-E227535789DC}">
      <dgm:prSet/>
      <dgm:spPr/>
      <dgm:t>
        <a:bodyPr/>
        <a:lstStyle/>
        <a:p>
          <a:pPr rtl="1"/>
          <a:endParaRPr lang="ar-SA"/>
        </a:p>
      </dgm:t>
    </dgm:pt>
    <dgm:pt modelId="{8E5AF9F3-FC33-49CC-A3BE-A5EBFF11214A}">
      <dgm:prSet phldrT="[Text]" custScaleX="83091" custScaleY="135404" custLinFactNeighborX="-33819" custLinFactNeighborY="-8851"/>
      <dgm:spPr/>
      <dgm:t>
        <a:bodyPr/>
        <a:lstStyle/>
        <a:p>
          <a:pPr rtl="1"/>
          <a:endParaRPr lang="ar-SA"/>
        </a:p>
      </dgm:t>
    </dgm:pt>
    <dgm:pt modelId="{E7EB50EE-7DE1-41F3-8E86-B397A9CB668A}" type="parTrans" cxnId="{62E598D8-CA7F-49AB-8BFA-78DD435656D4}">
      <dgm:prSet/>
      <dgm:spPr/>
      <dgm:t>
        <a:bodyPr/>
        <a:lstStyle/>
        <a:p>
          <a:pPr rtl="1"/>
          <a:endParaRPr lang="ar-SA"/>
        </a:p>
      </dgm:t>
    </dgm:pt>
    <dgm:pt modelId="{3AA5471E-05FE-4DE4-B55B-DBCE8BB620B0}" type="sibTrans" cxnId="{62E598D8-CA7F-49AB-8BFA-78DD435656D4}">
      <dgm:prSet/>
      <dgm:spPr/>
      <dgm:t>
        <a:bodyPr/>
        <a:lstStyle/>
        <a:p>
          <a:pPr rtl="1"/>
          <a:endParaRPr lang="ar-SA"/>
        </a:p>
      </dgm:t>
    </dgm:pt>
    <dgm:pt modelId="{C4FFF501-B337-4E19-BE55-BF8020AB3D38}" type="pres">
      <dgm:prSet presAssocID="{C2B3A132-1F71-45A3-8CCE-3E84CE805D16}" presName="outerComposite" presStyleCnt="0">
        <dgm:presLayoutVars>
          <dgm:chMax val="5"/>
          <dgm:dir/>
          <dgm:resizeHandles val="exact"/>
        </dgm:presLayoutVars>
      </dgm:prSet>
      <dgm:spPr/>
    </dgm:pt>
    <dgm:pt modelId="{2F6F75F6-DD50-4DC8-B7A7-01A9786DAF0C}" type="pres">
      <dgm:prSet presAssocID="{C2B3A132-1F71-45A3-8CCE-3E84CE805D16}" presName="dummyMaxCanvas" presStyleCnt="0">
        <dgm:presLayoutVars/>
      </dgm:prSet>
      <dgm:spPr/>
    </dgm:pt>
    <dgm:pt modelId="{5D3CAB3E-0F82-47F9-AFAE-E27DB37DD6BE}" type="pres">
      <dgm:prSet presAssocID="{C2B3A132-1F71-45A3-8CCE-3E84CE805D16}" presName="FiveNodes_1" presStyleLbl="node1" presStyleIdx="0" presStyleCnt="5" custScaleY="80743" custLinFactNeighborX="7900" custLinFactNeighborY="4669">
        <dgm:presLayoutVars>
          <dgm:bulletEnabled val="1"/>
        </dgm:presLayoutVars>
      </dgm:prSet>
      <dgm:spPr/>
    </dgm:pt>
    <dgm:pt modelId="{A54C6FD9-1951-4B01-8313-E8CA66114981}" type="pres">
      <dgm:prSet presAssocID="{C2B3A132-1F71-45A3-8CCE-3E84CE805D16}" presName="FiveNodes_2" presStyleLbl="node1" presStyleIdx="1" presStyleCnt="5">
        <dgm:presLayoutVars>
          <dgm:bulletEnabled val="1"/>
        </dgm:presLayoutVars>
      </dgm:prSet>
      <dgm:spPr/>
    </dgm:pt>
    <dgm:pt modelId="{30725D7D-E745-4AE2-96C6-B4D7FA070F3D}" type="pres">
      <dgm:prSet presAssocID="{C2B3A132-1F71-45A3-8CCE-3E84CE805D16}" presName="FiveNodes_3" presStyleLbl="node1" presStyleIdx="2" presStyleCnt="5" custScaleX="62834" custScaleY="146572" custLinFactNeighborX="-31716" custLinFactNeighborY="49236">
        <dgm:presLayoutVars>
          <dgm:bulletEnabled val="1"/>
        </dgm:presLayoutVars>
      </dgm:prSet>
      <dgm:spPr/>
    </dgm:pt>
    <dgm:pt modelId="{B4836F23-8F5F-42BC-BBA0-651366330254}" type="pres">
      <dgm:prSet presAssocID="{C2B3A132-1F71-45A3-8CCE-3E84CE805D16}" presName="FiveNodes_4" presStyleLbl="node1" presStyleIdx="3" presStyleCnt="5" custScaleX="62827" custScaleY="143400" custLinFactNeighborX="32500" custLinFactNeighborY="-63066">
        <dgm:presLayoutVars>
          <dgm:bulletEnabled val="1"/>
        </dgm:presLayoutVars>
      </dgm:prSet>
      <dgm:spPr/>
    </dgm:pt>
    <dgm:pt modelId="{214D4C92-89DC-4EE8-B6EC-106E5FEDBCCA}" type="pres">
      <dgm:prSet presAssocID="{C2B3A132-1F71-45A3-8CCE-3E84CE805D16}" presName="FiveNodes_5" presStyleLbl="node1" presStyleIdx="4" presStyleCnt="5" custScaleX="92194" custScaleY="153666" custLinFactNeighborX="-10235" custLinFactNeighborY="-4334">
        <dgm:presLayoutVars>
          <dgm:bulletEnabled val="1"/>
        </dgm:presLayoutVars>
      </dgm:prSet>
      <dgm:spPr/>
    </dgm:pt>
    <dgm:pt modelId="{798764B5-E3E2-45B1-B6FC-A19CED70EA48}" type="pres">
      <dgm:prSet presAssocID="{C2B3A132-1F71-45A3-8CCE-3E84CE805D16}" presName="FiveConn_1-2" presStyleLbl="fgAccFollowNode1" presStyleIdx="0" presStyleCnt="4">
        <dgm:presLayoutVars>
          <dgm:bulletEnabled val="1"/>
        </dgm:presLayoutVars>
      </dgm:prSet>
      <dgm:spPr/>
    </dgm:pt>
    <dgm:pt modelId="{154076E7-CB87-4F1A-A7D7-52A953068B75}" type="pres">
      <dgm:prSet presAssocID="{C2B3A132-1F71-45A3-8CCE-3E84CE805D16}" presName="FiveConn_2-3" presStyleLbl="fgAccFollowNode1" presStyleIdx="1" presStyleCnt="4" custLinFactNeighborX="-72676" custLinFactNeighborY="18581">
        <dgm:presLayoutVars>
          <dgm:bulletEnabled val="1"/>
        </dgm:presLayoutVars>
      </dgm:prSet>
      <dgm:spPr/>
    </dgm:pt>
    <dgm:pt modelId="{58A42645-4586-4CAF-A3C5-A2BF62C33F5B}" type="pres">
      <dgm:prSet presAssocID="{C2B3A132-1F71-45A3-8CCE-3E84CE805D16}" presName="FiveConn_3-4" presStyleLbl="fgAccFollowNode1" presStyleIdx="2" presStyleCnt="4" custLinFactX="-400000" custLinFactY="-51786" custLinFactNeighborX="-475835" custLinFactNeighborY="-100000">
        <dgm:presLayoutVars>
          <dgm:bulletEnabled val="1"/>
        </dgm:presLayoutVars>
      </dgm:prSet>
      <dgm:spPr/>
    </dgm:pt>
    <dgm:pt modelId="{AC0D2C28-9CD6-4E45-81FA-AF10F312538C}" type="pres">
      <dgm:prSet presAssocID="{C2B3A132-1F71-45A3-8CCE-3E84CE805D16}" presName="FiveConn_4-5" presStyleLbl="fgAccFollowNode1" presStyleIdx="3" presStyleCnt="4" custLinFactX="-100000" custLinFactNeighborX="-103482" custLinFactNeighborY="-31927">
        <dgm:presLayoutVars>
          <dgm:bulletEnabled val="1"/>
        </dgm:presLayoutVars>
      </dgm:prSet>
      <dgm:spPr/>
    </dgm:pt>
    <dgm:pt modelId="{20E2698D-AFC0-4DD7-ADAD-BD9FA7A94EE8}" type="pres">
      <dgm:prSet presAssocID="{C2B3A132-1F71-45A3-8CCE-3E84CE805D16}" presName="FiveNodes_1_text" presStyleLbl="node1" presStyleIdx="4" presStyleCnt="5">
        <dgm:presLayoutVars>
          <dgm:bulletEnabled val="1"/>
        </dgm:presLayoutVars>
      </dgm:prSet>
      <dgm:spPr/>
    </dgm:pt>
    <dgm:pt modelId="{C040D0E5-97E5-4A2E-827A-C420E9959D08}" type="pres">
      <dgm:prSet presAssocID="{C2B3A132-1F71-45A3-8CCE-3E84CE805D16}" presName="FiveNodes_2_text" presStyleLbl="node1" presStyleIdx="4" presStyleCnt="5">
        <dgm:presLayoutVars>
          <dgm:bulletEnabled val="1"/>
        </dgm:presLayoutVars>
      </dgm:prSet>
      <dgm:spPr/>
    </dgm:pt>
    <dgm:pt modelId="{09B2BA25-3C05-407B-95A6-ECA7B042046A}" type="pres">
      <dgm:prSet presAssocID="{C2B3A132-1F71-45A3-8CCE-3E84CE805D16}" presName="FiveNodes_3_text" presStyleLbl="node1" presStyleIdx="4" presStyleCnt="5">
        <dgm:presLayoutVars>
          <dgm:bulletEnabled val="1"/>
        </dgm:presLayoutVars>
      </dgm:prSet>
      <dgm:spPr/>
    </dgm:pt>
    <dgm:pt modelId="{2B3F3D0F-D51F-43EA-8859-E05B5AE1C330}" type="pres">
      <dgm:prSet presAssocID="{C2B3A132-1F71-45A3-8CCE-3E84CE805D16}" presName="FiveNodes_4_text" presStyleLbl="node1" presStyleIdx="4" presStyleCnt="5">
        <dgm:presLayoutVars>
          <dgm:bulletEnabled val="1"/>
        </dgm:presLayoutVars>
      </dgm:prSet>
      <dgm:spPr/>
    </dgm:pt>
    <dgm:pt modelId="{1F178B8A-2B5D-4648-87E7-46FDA4F701C6}" type="pres">
      <dgm:prSet presAssocID="{C2B3A132-1F71-45A3-8CCE-3E84CE805D16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6EA94609-E27D-4513-A353-361BCE1E9735}" type="presOf" srcId="{DFE938FC-1C5B-41AA-A37E-0E0295C7420F}" destId="{798764B5-E3E2-45B1-B6FC-A19CED70EA48}" srcOrd="0" destOrd="0" presId="urn:microsoft.com/office/officeart/2005/8/layout/vProcess5"/>
    <dgm:cxn modelId="{D03B2B16-57A7-4E52-AA52-077D487059C3}" srcId="{C2B3A132-1F71-45A3-8CCE-3E84CE805D16}" destId="{08C3ED09-6D37-4346-A0E2-9E6879CEE34A}" srcOrd="8" destOrd="0" parTransId="{032A343C-3A0A-42B1-8E05-FA5F0587DD7D}" sibTransId="{0AEE6C6D-72A7-414E-B23D-C6033CCA2581}"/>
    <dgm:cxn modelId="{9722DC1B-B01D-47CC-A2CA-6E9FA3847343}" type="presOf" srcId="{2C3A3994-2A41-4124-BDF6-145F72C91BA8}" destId="{214D4C92-89DC-4EE8-B6EC-106E5FEDBCCA}" srcOrd="0" destOrd="0" presId="urn:microsoft.com/office/officeart/2005/8/layout/vProcess5"/>
    <dgm:cxn modelId="{42F2C227-BCB8-44EE-95FF-79225B7AE46E}" type="presOf" srcId="{2F29C7C4-DC4F-4E8F-B9C7-8B97CC42694B}" destId="{A54C6FD9-1951-4B01-8313-E8CA66114981}" srcOrd="0" destOrd="0" presId="urn:microsoft.com/office/officeart/2005/8/layout/vProcess5"/>
    <dgm:cxn modelId="{25720433-3C67-4023-855F-C716FF2333CF}" srcId="{C2B3A132-1F71-45A3-8CCE-3E84CE805D16}" destId="{2F29C7C4-DC4F-4E8F-B9C7-8B97CC42694B}" srcOrd="1" destOrd="0" parTransId="{F3762261-0D0D-4751-A581-DAE91ED8ECE2}" sibTransId="{88DD367F-C379-45A1-943C-B037207451AE}"/>
    <dgm:cxn modelId="{F4FC3740-0DD8-4CED-B084-42BCED578FD6}" type="presOf" srcId="{2F29C7C4-DC4F-4E8F-B9C7-8B97CC42694B}" destId="{C040D0E5-97E5-4A2E-827A-C420E9959D08}" srcOrd="1" destOrd="0" presId="urn:microsoft.com/office/officeart/2005/8/layout/vProcess5"/>
    <dgm:cxn modelId="{56FF365E-3711-4355-AE08-06884BE893A6}" type="presOf" srcId="{88DD367F-C379-45A1-943C-B037207451AE}" destId="{154076E7-CB87-4F1A-A7D7-52A953068B75}" srcOrd="0" destOrd="0" presId="urn:microsoft.com/office/officeart/2005/8/layout/vProcess5"/>
    <dgm:cxn modelId="{6046F146-5904-4E49-92FD-96FB9EB33C8D}" type="presOf" srcId="{C2B3A132-1F71-45A3-8CCE-3E84CE805D16}" destId="{C4FFF501-B337-4E19-BE55-BF8020AB3D38}" srcOrd="0" destOrd="0" presId="urn:microsoft.com/office/officeart/2005/8/layout/vProcess5"/>
    <dgm:cxn modelId="{889CF648-192A-4492-8AF3-B599E388AAD9}" srcId="{C2B3A132-1F71-45A3-8CCE-3E84CE805D16}" destId="{90D3A243-8AC1-4206-A7BF-DCA157ABB963}" srcOrd="9" destOrd="0" parTransId="{F98FB9E7-4E3F-4CF2-A6C6-67E68ADE406E}" sibTransId="{8EB31BFD-5556-4F25-9736-683C7BDD3368}"/>
    <dgm:cxn modelId="{533A8751-D14D-4E7B-8D6B-A3F9A66AE5FE}" srcId="{C2B3A132-1F71-45A3-8CCE-3E84CE805D16}" destId="{2C3A3994-2A41-4124-BDF6-145F72C91BA8}" srcOrd="4" destOrd="0" parTransId="{202FA3C2-2670-44EB-9C28-70094EAD1D36}" sibTransId="{68AD318C-6D08-4423-9C79-0DCAB292F86D}"/>
    <dgm:cxn modelId="{9FE7E654-6017-4FFD-8B62-F46987A262C6}" type="presOf" srcId="{2C3A3994-2A41-4124-BDF6-145F72C91BA8}" destId="{1F178B8A-2B5D-4648-87E7-46FDA4F701C6}" srcOrd="1" destOrd="0" presId="urn:microsoft.com/office/officeart/2005/8/layout/vProcess5"/>
    <dgm:cxn modelId="{3917CD7C-8516-4B06-A32A-884661DEB0DF}" srcId="{C2B3A132-1F71-45A3-8CCE-3E84CE805D16}" destId="{27A5342B-10CE-4853-9277-EDC6E8F8FFAF}" srcOrd="2" destOrd="0" parTransId="{01745F1D-8A2E-4D90-8D34-8B97675BB329}" sibTransId="{6E1936EC-A2AE-4B9F-9B64-088C9FEADFAF}"/>
    <dgm:cxn modelId="{56488C81-C768-4927-8443-A5091B9CFEC2}" type="presOf" srcId="{27A5342B-10CE-4853-9277-EDC6E8F8FFAF}" destId="{09B2BA25-3C05-407B-95A6-ECA7B042046A}" srcOrd="1" destOrd="0" presId="urn:microsoft.com/office/officeart/2005/8/layout/vProcess5"/>
    <dgm:cxn modelId="{F3F66E90-9CC0-4DC6-AC06-8A1432E9E0A7}" type="presOf" srcId="{FAED941E-A45A-4348-8A43-1A9545E02BBC}" destId="{AC0D2C28-9CD6-4E45-81FA-AF10F312538C}" srcOrd="0" destOrd="0" presId="urn:microsoft.com/office/officeart/2005/8/layout/vProcess5"/>
    <dgm:cxn modelId="{6A6F8A92-7484-4742-9936-203C72229B56}" type="presOf" srcId="{6E1936EC-A2AE-4B9F-9B64-088C9FEADFAF}" destId="{58A42645-4586-4CAF-A3C5-A2BF62C33F5B}" srcOrd="0" destOrd="0" presId="urn:microsoft.com/office/officeart/2005/8/layout/vProcess5"/>
    <dgm:cxn modelId="{C00C6098-7619-434D-98D7-59A877DF390B}" type="presOf" srcId="{27A5342B-10CE-4853-9277-EDC6E8F8FFAF}" destId="{30725D7D-E745-4AE2-96C6-B4D7FA070F3D}" srcOrd="0" destOrd="0" presId="urn:microsoft.com/office/officeart/2005/8/layout/vProcess5"/>
    <dgm:cxn modelId="{C2F6B8AD-6984-4D98-B39C-A47D69EB1C99}" srcId="{C2B3A132-1F71-45A3-8CCE-3E84CE805D16}" destId="{95F29F56-AAB6-41C6-AA4C-D653B3301A54}" srcOrd="0" destOrd="0" parTransId="{43F38238-3021-4E1E-A6AD-F460D5325DDA}" sibTransId="{DFE938FC-1C5B-41AA-A37E-0E0295C7420F}"/>
    <dgm:cxn modelId="{140EF8BB-C23E-45DD-99D7-8223535CC42B}" type="presOf" srcId="{BE7FE338-89F5-4ADD-9F73-1869E29E76A2}" destId="{B4836F23-8F5F-42BC-BBA0-651366330254}" srcOrd="0" destOrd="0" presId="urn:microsoft.com/office/officeart/2005/8/layout/vProcess5"/>
    <dgm:cxn modelId="{AC5BC7C1-BBF8-4545-8CE1-75D21412044D}" type="presOf" srcId="{95F29F56-AAB6-41C6-AA4C-D653B3301A54}" destId="{20E2698D-AFC0-4DD7-ADAD-BD9FA7A94EE8}" srcOrd="1" destOrd="0" presId="urn:microsoft.com/office/officeart/2005/8/layout/vProcess5"/>
    <dgm:cxn modelId="{DB3033C4-FA9B-4040-9B03-FE3FDD0907B4}" srcId="{C2B3A132-1F71-45A3-8CCE-3E84CE805D16}" destId="{BE7FE338-89F5-4ADD-9F73-1869E29E76A2}" srcOrd="3" destOrd="0" parTransId="{67A7CF4B-36A4-42D7-ADDE-FDB972941112}" sibTransId="{FAED941E-A45A-4348-8A43-1A9545E02BBC}"/>
    <dgm:cxn modelId="{E4927FD2-4DD0-4931-A282-8C3AF71A8D2F}" type="presOf" srcId="{95F29F56-AAB6-41C6-AA4C-D653B3301A54}" destId="{5D3CAB3E-0F82-47F9-AFAE-E27DB37DD6BE}" srcOrd="0" destOrd="0" presId="urn:microsoft.com/office/officeart/2005/8/layout/vProcess5"/>
    <dgm:cxn modelId="{62E598D8-CA7F-49AB-8BFA-78DD435656D4}" srcId="{C2B3A132-1F71-45A3-8CCE-3E84CE805D16}" destId="{8E5AF9F3-FC33-49CC-A3BE-A5EBFF11214A}" srcOrd="5" destOrd="0" parTransId="{E7EB50EE-7DE1-41F3-8E86-B397A9CB668A}" sibTransId="{3AA5471E-05FE-4DE4-B55B-DBCE8BB620B0}"/>
    <dgm:cxn modelId="{D75AAFF0-5CF4-4743-BDAE-F137526F07B1}" srcId="{C2B3A132-1F71-45A3-8CCE-3E84CE805D16}" destId="{4086A55A-8D2F-4A2D-B193-65A6AE6C871C}" srcOrd="7" destOrd="0" parTransId="{F15568A2-B498-4579-978B-0D6FB21050D8}" sibTransId="{60C76562-D78A-4A77-ABB8-77D914932FBA}"/>
    <dgm:cxn modelId="{589754F8-1F26-4EAB-A898-E227535789DC}" srcId="{C2B3A132-1F71-45A3-8CCE-3E84CE805D16}" destId="{0CD8A0A2-7F15-4D97-B3AF-936DB8BA7FB7}" srcOrd="6" destOrd="0" parTransId="{6BAE1D71-EAA9-45AF-ADAF-ED8DF1F78F82}" sibTransId="{F781B0A7-B11D-4F9C-A92B-75E8D73763DE}"/>
    <dgm:cxn modelId="{D426EFFE-7AB3-4A42-A3B3-357774EA8C73}" type="presOf" srcId="{BE7FE338-89F5-4ADD-9F73-1869E29E76A2}" destId="{2B3F3D0F-D51F-43EA-8859-E05B5AE1C330}" srcOrd="1" destOrd="0" presId="urn:microsoft.com/office/officeart/2005/8/layout/vProcess5"/>
    <dgm:cxn modelId="{3CDC56C5-86AA-4733-8CC8-C194165F4307}" type="presParOf" srcId="{C4FFF501-B337-4E19-BE55-BF8020AB3D38}" destId="{2F6F75F6-DD50-4DC8-B7A7-01A9786DAF0C}" srcOrd="0" destOrd="0" presId="urn:microsoft.com/office/officeart/2005/8/layout/vProcess5"/>
    <dgm:cxn modelId="{E7332F73-08C7-4335-A48C-EF58CA87E175}" type="presParOf" srcId="{C4FFF501-B337-4E19-BE55-BF8020AB3D38}" destId="{5D3CAB3E-0F82-47F9-AFAE-E27DB37DD6BE}" srcOrd="1" destOrd="0" presId="urn:microsoft.com/office/officeart/2005/8/layout/vProcess5"/>
    <dgm:cxn modelId="{DB564CDC-C87C-444C-A85C-764AE76C7805}" type="presParOf" srcId="{C4FFF501-B337-4E19-BE55-BF8020AB3D38}" destId="{A54C6FD9-1951-4B01-8313-E8CA66114981}" srcOrd="2" destOrd="0" presId="urn:microsoft.com/office/officeart/2005/8/layout/vProcess5"/>
    <dgm:cxn modelId="{1B368667-765E-4DBF-924F-257C39A0BDD3}" type="presParOf" srcId="{C4FFF501-B337-4E19-BE55-BF8020AB3D38}" destId="{30725D7D-E745-4AE2-96C6-B4D7FA070F3D}" srcOrd="3" destOrd="0" presId="urn:microsoft.com/office/officeart/2005/8/layout/vProcess5"/>
    <dgm:cxn modelId="{6E963DC5-0374-4D3C-9360-350908CC8A58}" type="presParOf" srcId="{C4FFF501-B337-4E19-BE55-BF8020AB3D38}" destId="{B4836F23-8F5F-42BC-BBA0-651366330254}" srcOrd="4" destOrd="0" presId="urn:microsoft.com/office/officeart/2005/8/layout/vProcess5"/>
    <dgm:cxn modelId="{BD2B64E6-E913-4B54-A201-90FF0C6FEC9B}" type="presParOf" srcId="{C4FFF501-B337-4E19-BE55-BF8020AB3D38}" destId="{214D4C92-89DC-4EE8-B6EC-106E5FEDBCCA}" srcOrd="5" destOrd="0" presId="urn:microsoft.com/office/officeart/2005/8/layout/vProcess5"/>
    <dgm:cxn modelId="{8DE3723E-8185-4589-A7A2-B8907DF1A56D}" type="presParOf" srcId="{C4FFF501-B337-4E19-BE55-BF8020AB3D38}" destId="{798764B5-E3E2-45B1-B6FC-A19CED70EA48}" srcOrd="6" destOrd="0" presId="urn:microsoft.com/office/officeart/2005/8/layout/vProcess5"/>
    <dgm:cxn modelId="{9B8083B2-AF7B-4338-8C6B-61C4C665A26D}" type="presParOf" srcId="{C4FFF501-B337-4E19-BE55-BF8020AB3D38}" destId="{154076E7-CB87-4F1A-A7D7-52A953068B75}" srcOrd="7" destOrd="0" presId="urn:microsoft.com/office/officeart/2005/8/layout/vProcess5"/>
    <dgm:cxn modelId="{218747AB-61FD-4D2D-985D-22D13016B91E}" type="presParOf" srcId="{C4FFF501-B337-4E19-BE55-BF8020AB3D38}" destId="{58A42645-4586-4CAF-A3C5-A2BF62C33F5B}" srcOrd="8" destOrd="0" presId="urn:microsoft.com/office/officeart/2005/8/layout/vProcess5"/>
    <dgm:cxn modelId="{03ECEDD1-D8E4-47C1-80FB-2B9A327A750E}" type="presParOf" srcId="{C4FFF501-B337-4E19-BE55-BF8020AB3D38}" destId="{AC0D2C28-9CD6-4E45-81FA-AF10F312538C}" srcOrd="9" destOrd="0" presId="urn:microsoft.com/office/officeart/2005/8/layout/vProcess5"/>
    <dgm:cxn modelId="{948839BC-9E76-40B0-88B6-DF1CFFF0E15E}" type="presParOf" srcId="{C4FFF501-B337-4E19-BE55-BF8020AB3D38}" destId="{20E2698D-AFC0-4DD7-ADAD-BD9FA7A94EE8}" srcOrd="10" destOrd="0" presId="urn:microsoft.com/office/officeart/2005/8/layout/vProcess5"/>
    <dgm:cxn modelId="{253B337C-95BC-4746-86FA-6E7D306309C9}" type="presParOf" srcId="{C4FFF501-B337-4E19-BE55-BF8020AB3D38}" destId="{C040D0E5-97E5-4A2E-827A-C420E9959D08}" srcOrd="11" destOrd="0" presId="urn:microsoft.com/office/officeart/2005/8/layout/vProcess5"/>
    <dgm:cxn modelId="{713C0EBB-7D39-4259-81EA-F57080331E9C}" type="presParOf" srcId="{C4FFF501-B337-4E19-BE55-BF8020AB3D38}" destId="{09B2BA25-3C05-407B-95A6-ECA7B042046A}" srcOrd="12" destOrd="0" presId="urn:microsoft.com/office/officeart/2005/8/layout/vProcess5"/>
    <dgm:cxn modelId="{E0989E40-697B-4E4E-9CC2-9B9324933AD0}" type="presParOf" srcId="{C4FFF501-B337-4E19-BE55-BF8020AB3D38}" destId="{2B3F3D0F-D51F-43EA-8859-E05B5AE1C330}" srcOrd="13" destOrd="0" presId="urn:microsoft.com/office/officeart/2005/8/layout/vProcess5"/>
    <dgm:cxn modelId="{1429D14B-3705-4C9C-B977-F5DF99CB6663}" type="presParOf" srcId="{C4FFF501-B337-4E19-BE55-BF8020AB3D38}" destId="{1F178B8A-2B5D-4648-87E7-46FDA4F701C6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3CAB3E-0F82-47F9-AFAE-E27DB37DD6BE}">
      <dsp:nvSpPr>
        <dsp:cNvPr id="0" name=""/>
        <dsp:cNvSpPr/>
      </dsp:nvSpPr>
      <dsp:spPr bwMode="white">
        <a:xfrm>
          <a:off x="553525" y="7431"/>
          <a:ext cx="7006653" cy="6810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rgbClr val="002060"/>
              </a:solidFill>
              <a:cs typeface="+mj-cs"/>
            </a:rPr>
            <a:t>List of public and private elementary, intermediate and high schools in Al Madinah Al Munawarah. </a:t>
          </a:r>
          <a:endParaRPr lang="ar-SA" sz="1400" b="1" kern="1200">
            <a:solidFill>
              <a:srgbClr val="002060"/>
            </a:solidFill>
            <a:cs typeface="+mj-cs"/>
          </a:endParaRPr>
        </a:p>
      </dsp:txBody>
      <dsp:txXfrm>
        <a:off x="573474" y="27380"/>
        <a:ext cx="6007235" cy="641196"/>
      </dsp:txXfrm>
    </dsp:sp>
    <dsp:sp modelId="{A54C6FD9-1951-4B01-8313-E8CA66114981}">
      <dsp:nvSpPr>
        <dsp:cNvPr id="0" name=""/>
        <dsp:cNvSpPr/>
      </dsp:nvSpPr>
      <dsp:spPr bwMode="white">
        <a:xfrm>
          <a:off x="523224" y="847518"/>
          <a:ext cx="7006653" cy="8435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2450223"/>
                <a:satOff val="-10194"/>
                <a:lumOff val="24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2450223"/>
                <a:satOff val="-10194"/>
                <a:lumOff val="24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2450223"/>
                <a:satOff val="-10194"/>
                <a:lumOff val="24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rgbClr val="002060"/>
              </a:solidFill>
              <a:cs typeface="+mj-cs"/>
            </a:rPr>
            <a:t>Randomly selected 6 private and 6 public schools. The total number of girls aged 10-18 years was 396.</a:t>
          </a:r>
          <a:endParaRPr lang="ar-SA" sz="1400" b="1" kern="1200">
            <a:solidFill>
              <a:srgbClr val="002060"/>
            </a:solidFill>
            <a:cs typeface="+mj-cs"/>
          </a:endParaRPr>
        </a:p>
      </dsp:txBody>
      <dsp:txXfrm>
        <a:off x="547930" y="872224"/>
        <a:ext cx="5885720" cy="794122"/>
      </dsp:txXfrm>
    </dsp:sp>
    <dsp:sp modelId="{30725D7D-E745-4AE2-96C6-B4D7FA070F3D}">
      <dsp:nvSpPr>
        <dsp:cNvPr id="0" name=""/>
        <dsp:cNvSpPr/>
      </dsp:nvSpPr>
      <dsp:spPr bwMode="white">
        <a:xfrm>
          <a:off x="126264" y="2027107"/>
          <a:ext cx="4402560" cy="12363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4900445"/>
                <a:satOff val="-20388"/>
                <a:lumOff val="4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4900445"/>
                <a:satOff val="-20388"/>
                <a:lumOff val="4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4900445"/>
                <a:satOff val="-20388"/>
                <a:lumOff val="4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rgbClr val="002060"/>
              </a:solidFill>
              <a:cs typeface="+mj-cs"/>
            </a:rPr>
            <a:t>All selected schools were contacted formally by a letter addressed by the Dean of the Faculty of Applied Medical Sciences to the Headmistress.</a:t>
          </a:r>
          <a:endParaRPr lang="ar-SA" sz="1400" b="1" kern="1200">
            <a:solidFill>
              <a:srgbClr val="002060"/>
            </a:solidFill>
            <a:cs typeface="+mj-cs"/>
          </a:endParaRPr>
        </a:p>
      </dsp:txBody>
      <dsp:txXfrm>
        <a:off x="162476" y="2063319"/>
        <a:ext cx="3656857" cy="1163960"/>
      </dsp:txXfrm>
    </dsp:sp>
    <dsp:sp modelId="{B4836F23-8F5F-42BC-BBA0-651366330254}">
      <dsp:nvSpPr>
        <dsp:cNvPr id="0" name=""/>
        <dsp:cNvSpPr/>
      </dsp:nvSpPr>
      <dsp:spPr bwMode="white">
        <a:xfrm>
          <a:off x="4697479" y="2053871"/>
          <a:ext cx="4402070" cy="12096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7350668"/>
                <a:satOff val="-30583"/>
                <a:lumOff val="72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7350668"/>
                <a:satOff val="-30583"/>
                <a:lumOff val="72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7350668"/>
                <a:satOff val="-30583"/>
                <a:lumOff val="72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rgbClr val="002060"/>
              </a:solidFill>
              <a:cs typeface="+mj-cs"/>
            </a:rPr>
            <a:t>In each school, a list of girls aged 10-18 years was obtained from the Head teacher of the class. Girls were then selected randomly using a fraction based on the number of girls in each class (every n</a:t>
          </a:r>
          <a:r>
            <a:rPr lang="en-MY" sz="1400" b="1" kern="1200" baseline="30000">
              <a:solidFill>
                <a:srgbClr val="002060"/>
              </a:solidFill>
              <a:cs typeface="+mj-cs"/>
            </a:rPr>
            <a:t>th</a:t>
          </a:r>
          <a:r>
            <a:rPr lang="en-MY" sz="1400" b="1" kern="1200">
              <a:solidFill>
                <a:srgbClr val="002060"/>
              </a:solidFill>
              <a:cs typeface="+mj-cs"/>
            </a:rPr>
            <a:t> girl). </a:t>
          </a:r>
          <a:endParaRPr lang="ar-SA" sz="1400" b="1" kern="1200">
            <a:solidFill>
              <a:srgbClr val="002060"/>
            </a:solidFill>
            <a:cs typeface="+mj-cs"/>
          </a:endParaRPr>
        </a:p>
      </dsp:txBody>
      <dsp:txXfrm>
        <a:off x="4732908" y="2089300"/>
        <a:ext cx="3658007" cy="1138769"/>
      </dsp:txXfrm>
    </dsp:sp>
    <dsp:sp modelId="{214D4C92-89DC-4EE8-B6EC-106E5FEDBCCA}">
      <dsp:nvSpPr>
        <dsp:cNvPr id="0" name=""/>
        <dsp:cNvSpPr/>
      </dsp:nvSpPr>
      <dsp:spPr bwMode="white">
        <a:xfrm>
          <a:off x="1649235" y="3466689"/>
          <a:ext cx="6459714" cy="1296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i="1" u="sng" kern="1200">
              <a:solidFill>
                <a:srgbClr val="002060"/>
              </a:solidFill>
              <a:cs typeface="+mj-cs"/>
            </a:rPr>
            <a:t>Inclusion criteria</a:t>
          </a:r>
        </a:p>
        <a:p>
          <a:pPr marL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1400" b="1" kern="1200">
              <a:solidFill>
                <a:srgbClr val="002060"/>
              </a:solidFill>
              <a:cs typeface="+mj-cs"/>
            </a:rPr>
            <a:t>Girls aged 10-18 years; Not suffering from chronic conditions such as diabetes mellitus, hypertension, hypo/hyper-thyrodism. In addition, those who were pregnant and lactating, were not included. In total, 15 girls were excluded. Thus, the total number of girls included in the study was 381.</a:t>
          </a:r>
          <a:endParaRPr lang="ar-SA" sz="1400" b="1" kern="1200">
            <a:solidFill>
              <a:srgbClr val="002060"/>
            </a:solidFill>
            <a:cs typeface="+mj-cs"/>
          </a:endParaRPr>
        </a:p>
      </dsp:txBody>
      <dsp:txXfrm>
        <a:off x="1687200" y="3504654"/>
        <a:ext cx="5395905" cy="1220294"/>
      </dsp:txXfrm>
    </dsp:sp>
    <dsp:sp modelId="{798764B5-E3E2-45B1-B6FC-A19CED70EA48}">
      <dsp:nvSpPr>
        <dsp:cNvPr id="0" name=""/>
        <dsp:cNvSpPr/>
      </dsp:nvSpPr>
      <dsp:spPr bwMode="white">
        <a:xfrm>
          <a:off x="6458356" y="503075"/>
          <a:ext cx="548297" cy="54829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2600" b="1" kern="1200"/>
        </a:p>
      </dsp:txBody>
      <dsp:txXfrm>
        <a:off x="6581723" y="503075"/>
        <a:ext cx="301563" cy="412593"/>
      </dsp:txXfrm>
    </dsp:sp>
    <dsp:sp modelId="{154076E7-CB87-4F1A-A7D7-52A953068B75}">
      <dsp:nvSpPr>
        <dsp:cNvPr id="0" name=""/>
        <dsp:cNvSpPr/>
      </dsp:nvSpPr>
      <dsp:spPr bwMode="white">
        <a:xfrm>
          <a:off x="6583100" y="1565646"/>
          <a:ext cx="548297" cy="54829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3620642"/>
            <a:satOff val="-17082"/>
            <a:lumOff val="-617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3620642"/>
              <a:satOff val="-17082"/>
              <a:lumOff val="-61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2600" b="1" kern="1200"/>
        </a:p>
      </dsp:txBody>
      <dsp:txXfrm>
        <a:off x="6706467" y="1565646"/>
        <a:ext cx="301563" cy="412593"/>
      </dsp:txXfrm>
    </dsp:sp>
    <dsp:sp modelId="{58A42645-4586-4CAF-A3C5-A2BF62C33F5B}">
      <dsp:nvSpPr>
        <dsp:cNvPr id="0" name=""/>
        <dsp:cNvSpPr/>
      </dsp:nvSpPr>
      <dsp:spPr bwMode="white">
        <a:xfrm>
          <a:off x="2702626" y="1578161"/>
          <a:ext cx="548297" cy="54829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7241284"/>
            <a:satOff val="-34163"/>
            <a:lumOff val="-1234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7241284"/>
              <a:satOff val="-34163"/>
              <a:lumOff val="-123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2600" b="1" kern="1200"/>
        </a:p>
      </dsp:txBody>
      <dsp:txXfrm>
        <a:off x="2825993" y="1578161"/>
        <a:ext cx="301563" cy="412593"/>
      </dsp:txXfrm>
    </dsp:sp>
    <dsp:sp modelId="{AC0D2C28-9CD6-4E45-81FA-AF10F312538C}">
      <dsp:nvSpPr>
        <dsp:cNvPr id="0" name=""/>
        <dsp:cNvSpPr/>
      </dsp:nvSpPr>
      <dsp:spPr bwMode="white">
        <a:xfrm>
          <a:off x="6912342" y="3205409"/>
          <a:ext cx="548297" cy="548297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635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ar-SA" sz="2600" b="1" kern="1200"/>
        </a:p>
      </dsp:txBody>
      <dsp:txXfrm>
        <a:off x="7035709" y="3205409"/>
        <a:ext cx="301563" cy="412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El Shikieri</dc:creator>
  <cp:lastModifiedBy>AHLAM El Shikieri</cp:lastModifiedBy>
  <cp:revision>8</cp:revision>
  <dcterms:created xsi:type="dcterms:W3CDTF">2021-08-08T09:41:00Z</dcterms:created>
  <dcterms:modified xsi:type="dcterms:W3CDTF">2022-08-01T18:57:00Z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8F103D08CD404568B441EA1E2215040A</vt:lpwstr>
  </property>
</Properties>
</file>