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Sequence(</w:t>
      </w:r>
      <w:proofErr w:type="gramEnd"/>
      <w:r>
        <w:rPr>
          <w:rFonts w:ascii="Courier New" w:hAnsi="Courier New" w:cs="Courier New"/>
        </w:rPr>
        <w:t xml:space="preserve"> "Migration in phases")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"Start Group1")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transition(</w:t>
      </w:r>
      <w:proofErr w:type="gramEnd"/>
      <w:r>
        <w:rPr>
          <w:rFonts w:ascii="Courier New" w:hAnsi="Courier New" w:cs="Courier New"/>
        </w:rPr>
        <w:t>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</w:t>
      </w:r>
      <w:proofErr w:type="spellStart"/>
      <w:r>
        <w:rPr>
          <w:rFonts w:ascii="Courier New" w:hAnsi="Courier New" w:cs="Courier New"/>
        </w:rPr>
        <w:t>Foederati</w:t>
      </w:r>
      <w:proofErr w:type="spellEnd"/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"Group1")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After(</w:t>
      </w:r>
      <w:proofErr w:type="gramEnd"/>
      <w:r>
        <w:rPr>
          <w:rFonts w:ascii="Courier New" w:hAnsi="Courier New" w:cs="Courier New"/>
        </w:rPr>
        <w:t>Date("</w:t>
      </w:r>
      <w:proofErr w:type="spellStart"/>
      <w:r>
        <w:rPr>
          <w:rFonts w:ascii="Courier New" w:hAnsi="Courier New" w:cs="Courier New"/>
        </w:rPr>
        <w:t>hunic</w:t>
      </w:r>
      <w:proofErr w:type="spellEnd"/>
      <w:r>
        <w:rPr>
          <w:rFonts w:ascii="Courier New" w:hAnsi="Courier New" w:cs="Courier New"/>
        </w:rPr>
        <w:t xml:space="preserve"> invasion",375));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>
        <w:rPr>
          <w:rFonts w:ascii="Courier New" w:hAnsi="Courier New" w:cs="Courier New"/>
        </w:rPr>
        <w:t xml:space="preserve">  </w:t>
      </w:r>
      <w:r w:rsidRPr="00B36647">
        <w:rPr>
          <w:rFonts w:ascii="Courier New" w:hAnsi="Courier New" w:cs="Courier New"/>
          <w:lang w:val="de-AT"/>
        </w:rPr>
        <w:t>R_Date( "VERA-4117  Unterlanzendorf 05", 1755,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"VERA-4122  Zlechov 02        ", 1700,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"VERA-4120  Unterlanzendorf 08", 1695, 40);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"VERA-4146  Zlechov 01        ", 1690,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36647">
        <w:rPr>
          <w:rFonts w:ascii="Courier New" w:hAnsi="Courier New" w:cs="Courier New"/>
          <w:lang w:val="de-AT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"VERA-561   ModlingLer_01     ", 1685,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"VERA-562   ModlingLer_02     ", 1680,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>
        <w:rPr>
          <w:rFonts w:ascii="Courier New" w:hAnsi="Courier New" w:cs="Courier New"/>
        </w:rPr>
        <w:t xml:space="preserve">  </w:t>
      </w:r>
      <w:r w:rsidRPr="00B36647">
        <w:rPr>
          <w:rFonts w:ascii="Courier New" w:hAnsi="Courier New" w:cs="Courier New"/>
          <w:lang w:val="de-AT"/>
        </w:rPr>
        <w:t>R_Date( "VERA-4119  Unterlanzendorf 07", 1660,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"VERA-4123  Zlechov 03        ", 1655,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36647">
        <w:rPr>
          <w:rFonts w:ascii="Courier New" w:hAnsi="Courier New" w:cs="Courier New"/>
          <w:lang w:val="de-AT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"Group1");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"Group1/Meantime");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"Meantime")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"Meantime");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"Meantime/Group2");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//Deformed, Attila Empire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>
        <w:rPr>
          <w:rFonts w:ascii="Courier New" w:hAnsi="Courier New" w:cs="Courier New"/>
        </w:rPr>
        <w:t xml:space="preserve"> </w:t>
      </w:r>
      <w:r w:rsidRPr="00B36647">
        <w:rPr>
          <w:rFonts w:ascii="Courier New" w:hAnsi="Courier New" w:cs="Courier New"/>
          <w:lang w:val="de-AT"/>
        </w:rPr>
        <w:t>Phase( "Group2")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{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"VERA-1666  Schwarzenbach_01   ", 1635,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36647">
        <w:rPr>
          <w:rFonts w:ascii="Courier New" w:hAnsi="Courier New" w:cs="Courier New"/>
          <w:lang w:val="de-AT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"VERA-2739  Sommerein_16       ", 1575,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"VERA-1921  </w:t>
      </w:r>
      <w:proofErr w:type="spellStart"/>
      <w:r>
        <w:rPr>
          <w:rFonts w:ascii="Courier New" w:hAnsi="Courier New" w:cs="Courier New"/>
        </w:rPr>
        <w:t>Breclav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Libiva</w:t>
      </w:r>
      <w:proofErr w:type="spellEnd"/>
      <w:r>
        <w:rPr>
          <w:rFonts w:ascii="Courier New" w:hAnsi="Courier New" w:cs="Courier New"/>
        </w:rPr>
        <w:t xml:space="preserve"> 3   ", 1570,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"VERA-4113  </w:t>
      </w:r>
      <w:proofErr w:type="spellStart"/>
      <w:r>
        <w:rPr>
          <w:rFonts w:ascii="Courier New" w:hAnsi="Courier New" w:cs="Courier New"/>
        </w:rPr>
        <w:t>Laa</w:t>
      </w:r>
      <w:proofErr w:type="spellEnd"/>
      <w:r>
        <w:rPr>
          <w:rFonts w:ascii="Courier New" w:hAnsi="Courier New" w:cs="Courier New"/>
        </w:rPr>
        <w:t xml:space="preserve"> an der </w:t>
      </w:r>
      <w:proofErr w:type="spellStart"/>
      <w:r>
        <w:rPr>
          <w:rFonts w:ascii="Courier New" w:hAnsi="Courier New" w:cs="Courier New"/>
        </w:rPr>
        <w:t>Thaya</w:t>
      </w:r>
      <w:proofErr w:type="spellEnd"/>
      <w:r>
        <w:rPr>
          <w:rFonts w:ascii="Courier New" w:hAnsi="Courier New" w:cs="Courier New"/>
        </w:rPr>
        <w:t xml:space="preserve"> 01", 1555,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"Group2");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"Group2/Group3");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</w:t>
      </w:r>
      <w:proofErr w:type="spellStart"/>
      <w:r>
        <w:rPr>
          <w:rFonts w:ascii="Courier New" w:hAnsi="Courier New" w:cs="Courier New"/>
        </w:rPr>
        <w:t>Heruli</w:t>
      </w:r>
      <w:proofErr w:type="spellEnd"/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"Group3")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After(</w:t>
      </w:r>
      <w:proofErr w:type="gramEnd"/>
      <w:r>
        <w:rPr>
          <w:rFonts w:ascii="Courier New" w:hAnsi="Courier New" w:cs="Courier New"/>
        </w:rPr>
        <w:t>Date("death of Attila",453));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"VERA-4148 Ladendorf_01        ", 1585,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"VERA-4121  </w:t>
      </w:r>
      <w:proofErr w:type="spellStart"/>
      <w:r>
        <w:rPr>
          <w:rFonts w:ascii="Courier New" w:hAnsi="Courier New" w:cs="Courier New"/>
        </w:rPr>
        <w:t>Asparn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Schletz</w:t>
      </w:r>
      <w:proofErr w:type="spellEnd"/>
      <w:r>
        <w:rPr>
          <w:rFonts w:ascii="Courier New" w:hAnsi="Courier New" w:cs="Courier New"/>
        </w:rPr>
        <w:t xml:space="preserve"> 19  ", 1520,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"Group3");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"Group3/Group4");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</w:t>
      </w:r>
      <w:proofErr w:type="spellStart"/>
      <w:r>
        <w:rPr>
          <w:rFonts w:ascii="Courier New" w:hAnsi="Courier New" w:cs="Courier New"/>
        </w:rPr>
        <w:t>Lombards</w:t>
      </w:r>
      <w:proofErr w:type="spellEnd"/>
      <w:r>
        <w:rPr>
          <w:rFonts w:ascii="Courier New" w:hAnsi="Courier New" w:cs="Courier New"/>
        </w:rPr>
        <w:t xml:space="preserve"> 1 480-AD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"Group4")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"VERA-270 Hauskirchen_01  4    ", 1600,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"VERA-2233 Luzice-vzorky_01  27 ", 1575, 40);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>
        <w:rPr>
          <w:rFonts w:ascii="Courier New" w:hAnsi="Courier New" w:cs="Courier New"/>
        </w:rPr>
        <w:t xml:space="preserve">  </w:t>
      </w:r>
      <w:r w:rsidRPr="00B36647">
        <w:rPr>
          <w:rFonts w:ascii="Courier New" w:hAnsi="Courier New" w:cs="Courier New"/>
          <w:lang w:val="de-AT"/>
        </w:rPr>
        <w:t>R_Date( "VERA-272 Hauskirchen_03  13   ", 1570,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"VERA-2235 Luzice-vzorky_03  76 ", 1565, 40);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lastRenderedPageBreak/>
        <w:t xml:space="preserve">  R_Date( "VERA-319 Rohrendorf_02 11     ", 1555, 30);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"VERA-318 Rohrendorf_01 2      ", 1555,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"VERA-2236 Luzice-vzorky_04  89 ", 1555,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"VERA-2234 Luzice-vzorky_02  54 ", 1555,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36647">
        <w:rPr>
          <w:rFonts w:ascii="Courier New" w:hAnsi="Courier New" w:cs="Courier New"/>
          <w:lang w:val="de-AT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"Group4");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"Group4/Group5");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</w:t>
      </w:r>
      <w:proofErr w:type="spellStart"/>
      <w:r>
        <w:rPr>
          <w:rFonts w:ascii="Courier New" w:hAnsi="Courier New" w:cs="Courier New"/>
        </w:rPr>
        <w:t>Lombards</w:t>
      </w:r>
      <w:proofErr w:type="spellEnd"/>
      <w:r>
        <w:rPr>
          <w:rFonts w:ascii="Courier New" w:hAnsi="Courier New" w:cs="Courier New"/>
        </w:rPr>
        <w:t xml:space="preserve"> 2 505- AD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"Group5")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After(</w:t>
      </w:r>
      <w:proofErr w:type="gramEnd"/>
      <w:r>
        <w:rPr>
          <w:rFonts w:ascii="Courier New" w:hAnsi="Courier New" w:cs="Courier New"/>
        </w:rPr>
        <w:t>Date("arrival to Tulln",505));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"VERA-6016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53", 1620,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"VERA-5991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 7", 1620,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"VERA-5995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18", 1605,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"VERA-6032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81", 1595,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"VERA-6033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86", 1595,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"VERA-6021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71", 1595,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"VERA-279 MariaPonsee_01 9", 1595,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"VERA-5992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08", 1595,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"VERA-5998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42", 1590,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"VERA-6026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72", 1575,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"VERA-6000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43", 1570,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"VERA-6023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75", 1565,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"VERA-5994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15", 1565,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"VERA-5997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35", 1560,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"VERA-285 MariaPonsee_07  62", 1555,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"VERA-6034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88", 1550,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"VERA-2205 PottenbrunnLgbd_03  65", 1550,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"VERA-6017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54", 1545,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"VERA-284 MariaPonsee_06  58", 1545,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"VERA-6018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56", 1545,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"VERA-5996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20", 1540,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"VERA-281 MariaPonsee_03  34", 1540,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"VERA-2204 PottenbrunnLgbd_02  51", 1540,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"VERA-6025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52", 1535,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"VERA-6024_2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  9", 1535,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"VERA-283 MariaPonsee_05  53", 1535,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"VERA-287 MariaPonsee_09  73", 1530,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"VERA-2206 PottenbrunnLgbd_04  92", 1530,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"VERA-280 MariaPonsee_02  28", 1530,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"VERA-6031 </w:t>
      </w:r>
      <w:proofErr w:type="spellStart"/>
      <w:r>
        <w:rPr>
          <w:rFonts w:ascii="Courier New" w:hAnsi="Courier New" w:cs="Courier New"/>
        </w:rPr>
        <w:t>MariaPonsee</w:t>
      </w:r>
      <w:proofErr w:type="spellEnd"/>
      <w:r>
        <w:rPr>
          <w:rFonts w:ascii="Courier New" w:hAnsi="Courier New" w:cs="Courier New"/>
        </w:rPr>
        <w:t xml:space="preserve">    79", 1520,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"VERA-2203 PottenbrunnLgbd_01  50", 1505,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"VERA-288 MariaPonsee_10  77", 1500,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"VERA-2207 PottenbrunnLgbd_05  110", 1500,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"Group5");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"Group5/Group6");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</w:t>
      </w:r>
      <w:proofErr w:type="spellStart"/>
      <w:r>
        <w:rPr>
          <w:rFonts w:ascii="Courier New" w:hAnsi="Courier New" w:cs="Courier New"/>
        </w:rPr>
        <w:t>Lombards</w:t>
      </w:r>
      <w:proofErr w:type="spellEnd"/>
      <w:r>
        <w:rPr>
          <w:rFonts w:ascii="Courier New" w:hAnsi="Courier New" w:cs="Courier New"/>
        </w:rPr>
        <w:t xml:space="preserve"> 3 526 AD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"Group6")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After(</w:t>
      </w:r>
      <w:proofErr w:type="gramEnd"/>
      <w:r>
        <w:rPr>
          <w:rFonts w:ascii="Courier New" w:hAnsi="Courier New" w:cs="Courier New"/>
        </w:rPr>
        <w:t>Date("arrival to NPI",526));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"VERA-313 ModlingLein_02  2", 1595,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"VERA-257 Brunn_22  8      ", 1570,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"VERA-324 Schwechat_03  34 ", 1565,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"VERA-261 Brunn_26  17     ", 1560,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"VERA-259 Brunn_24  13     ", 1550,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"VERA-260 Brunn_25  15     ", 1550, 30);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"VERA-443 Brunn_33  21     ", 1545,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"VERA-258 Brunn_23  9      ", 1545, 25);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R_</w:t>
      </w:r>
      <w:proofErr w:type="gramStart"/>
      <w:r>
        <w:rPr>
          <w:rFonts w:ascii="Courier New" w:hAnsi="Courier New" w:cs="Courier New"/>
        </w:rPr>
        <w:t>Date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 "VERA-323 Schwechat_02  31 ", 1540, 35);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"Group6");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"Group6/Group7");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//</w:t>
      </w:r>
      <w:proofErr w:type="spellStart"/>
      <w:r>
        <w:rPr>
          <w:rFonts w:ascii="Courier New" w:hAnsi="Courier New" w:cs="Courier New"/>
        </w:rPr>
        <w:t>Lombards</w:t>
      </w:r>
      <w:proofErr w:type="spellEnd"/>
      <w:r>
        <w:rPr>
          <w:rFonts w:ascii="Courier New" w:hAnsi="Courier New" w:cs="Courier New"/>
        </w:rPr>
        <w:t xml:space="preserve"> 4 546 AD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Phase(</w:t>
      </w:r>
      <w:proofErr w:type="gramEnd"/>
      <w:r>
        <w:rPr>
          <w:rFonts w:ascii="Courier New" w:hAnsi="Courier New" w:cs="Courier New"/>
        </w:rPr>
        <w:t xml:space="preserve"> "Group7")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>
        <w:rPr>
          <w:rFonts w:ascii="Courier New" w:hAnsi="Courier New" w:cs="Courier New"/>
        </w:rPr>
        <w:t xml:space="preserve"> </w:t>
      </w:r>
      <w:r w:rsidRPr="00B36647">
        <w:rPr>
          <w:rFonts w:ascii="Courier New" w:hAnsi="Courier New" w:cs="Courier New"/>
          <w:lang w:val="de-AT"/>
        </w:rPr>
        <w:t>{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"VERA-983 Nikitsch-5  19  ", 1545,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"VERA-980 Nikitsch-2  7   ", 1540,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"VERA-979 Nikitsch-1  1   ", 1540,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"VERA-981 Nikitsch-3  8   ", 1540,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"VERA-982 Nikitsch-4  17  ", 1535, 35);</w:t>
      </w:r>
    </w:p>
    <w:p w:rsidR="00B36647" w:rsidRP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AT"/>
        </w:rPr>
      </w:pPr>
      <w:r w:rsidRPr="00B36647">
        <w:rPr>
          <w:rFonts w:ascii="Courier New" w:hAnsi="Courier New" w:cs="Courier New"/>
          <w:lang w:val="de-AT"/>
        </w:rPr>
        <w:t xml:space="preserve">  R_Date( "VERA-1897  Szentendre_1 29", 1460, 40);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36647">
        <w:rPr>
          <w:rFonts w:ascii="Courier New" w:hAnsi="Courier New" w:cs="Courier New"/>
          <w:lang w:val="de-AT"/>
        </w:rPr>
        <w:t xml:space="preserve">  </w:t>
      </w:r>
      <w:proofErr w:type="gramStart"/>
      <w:r>
        <w:rPr>
          <w:rFonts w:ascii="Courier New" w:hAnsi="Courier New" w:cs="Courier New"/>
        </w:rPr>
        <w:t>Interval(</w:t>
      </w:r>
      <w:proofErr w:type="gramEnd"/>
      <w:r>
        <w:rPr>
          <w:rFonts w:ascii="Courier New" w:hAnsi="Courier New" w:cs="Courier New"/>
        </w:rPr>
        <w:t xml:space="preserve"> "Group7");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Boundary(</w:t>
      </w:r>
      <w:proofErr w:type="gramEnd"/>
      <w:r>
        <w:rPr>
          <w:rFonts w:ascii="Courier New" w:hAnsi="Courier New" w:cs="Courier New"/>
        </w:rPr>
        <w:t xml:space="preserve"> "End Group7")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{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transition(</w:t>
      </w:r>
      <w:proofErr w:type="gramEnd"/>
      <w:r>
        <w:rPr>
          <w:rFonts w:ascii="Courier New" w:hAnsi="Courier New" w:cs="Courier New"/>
        </w:rPr>
        <w:t>);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};</w:t>
      </w:r>
    </w:p>
    <w:p w:rsidR="00B36647" w:rsidRDefault="00B36647" w:rsidP="00B36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:rsidR="00E5371C" w:rsidRDefault="00E5371C">
      <w:bookmarkStart w:id="0" w:name="_GoBack"/>
      <w:bookmarkEnd w:id="0"/>
    </w:p>
    <w:sectPr w:rsidR="00E5371C" w:rsidSect="000179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7"/>
    <w:rsid w:val="00685338"/>
    <w:rsid w:val="00B36647"/>
    <w:rsid w:val="00E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2019-04-05T12:55:00Z</dcterms:created>
  <dcterms:modified xsi:type="dcterms:W3CDTF">2019-04-05T12:56:00Z</dcterms:modified>
</cp:coreProperties>
</file>