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4385"/>
        <w:gridCol w:w="760"/>
        <w:gridCol w:w="760"/>
        <w:gridCol w:w="835"/>
        <w:gridCol w:w="759"/>
        <w:gridCol w:w="759"/>
        <w:gridCol w:w="835"/>
        <w:gridCol w:w="761"/>
      </w:tblGrid>
      <w:tr w:rsidR="004C5A92" w:rsidRPr="004C5A92" w:rsidTr="004C5A92">
        <w:trPr>
          <w:trHeight w:val="30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4C5A92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 xml:space="preserve">Table S4 </w:t>
            </w:r>
          </w:p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Relative abundance (in %) of the sequences from biofilms on seven </w:t>
            </w:r>
            <w:proofErr w:type="spellStart"/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coloured</w:t>
            </w:r>
            <w:proofErr w:type="spellEnd"/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substrata</w:t>
            </w: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assigned to different genus.</w:t>
            </w:r>
          </w:p>
        </w:tc>
      </w:tr>
      <w:tr w:rsidR="004C5A92" w:rsidRPr="0090276B" w:rsidTr="004C5A92">
        <w:trPr>
          <w:trHeight w:val="300"/>
        </w:trPr>
        <w:tc>
          <w:tcPr>
            <w:tcW w:w="22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90276B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bookmarkStart w:id="0" w:name="_GoBack"/>
            <w:r w:rsidRPr="0090276B"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  <w:t>Taxon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90276B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90276B"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  <w:t>Black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90276B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90276B"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  <w:t>Red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90276B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90276B"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  <w:t>Orange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90276B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90276B"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  <w:t>Blue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90276B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90276B"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  <w:t>White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90276B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90276B"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  <w:t>Yellow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90276B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90276B"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  <w:t>Green</w:t>
            </w:r>
          </w:p>
        </w:tc>
      </w:tr>
      <w:bookmarkEnd w:id="0"/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028H05-P-BN-P5_norank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0319-6G20_norank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AEGEAN-245_norank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AKYG1722_norank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AT-s3-28_norank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AT-s3-44_norank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Acidiferrobacter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Acidimicrobiaceae_uncultured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Acidimicrobiales_unclassified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Acidimicrobiales_uncultured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Acidobacteria_norank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Acinetobacter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Actibacter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Adriatic90_norank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Aestuariibacter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Afifella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Agarivorans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Ahrensia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Albimonas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Alcanivoracaceae_norank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Algibacter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0.6%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0.6%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0.6%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0.6%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Algicola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Alphaproteobacteria_unclassified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Altererythrobacter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Alteromonadaceae_unclassified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Alteromonadaceae_uncultured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Anaerolineaceae_uncultured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Anderseniella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Aquimarina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Arcobacter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Ardenticatenia_uncultured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Arenibacter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Arenicella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0.7%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0.6%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0.7%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0.6%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Arenimonas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Armatimonadetes_norank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Arthrobacter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Aureispira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BD1-5_norank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BD1-7_clade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BD2-11_terrestrial_group_norank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BD2-2_norank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BD7-8_marine_group_norank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Bacillus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Bacteria_unclassified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Bacteriovoracaceae_unclassified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Bacteriovorax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Bacteroidales_unclassified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Bacteroidetes_unclassified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Balneatrix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Bizionia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Blastocatella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Blastopirellula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0.6%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Brevundimonas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Bythopirellula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C1-B045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C86_norank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CA002_norank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CKC4_norank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CL500-3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Caenarcaniphilales_norank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Caldilineaceae_uncultured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Caldithrix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Candidate_division_BRC1_norank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Candidate_division_OD1_norank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Candidate_division_TM7_norank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Candidate_division_WS3_norank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Candidatus_Actinomarina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Candidatus_Hepatoplasma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Candidatus_Lariskella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Carnobacterium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Catenovulum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Caulobacter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Chitinophagaceae_uncultured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Chlamydiaceae_uncultured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Chromohalobacter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Clostridiales_unclassified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Cobetia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Cocleimonas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Cohaesibacter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Colwellia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Colwelliaceae_unclassified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Comamonadaceae_unclassified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Comamonas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Coxiella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Croceitalea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Crocinitomix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Cryomorpha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Cryomorphaceae_unclassified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0.8%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0.8%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0.7%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0.8%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1.1%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Cryomorphaceae_uncultured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Cyanobacteria_norank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Cyclobacterium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Cytophagaceae_unclassified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Cytophagales_unclassified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DB1-14_norank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Dasania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Defluviicoccus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Defluviimonas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Defluviitaleaceae_unclassified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Deltaproteobacteria_unclassified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Desulfarculaceae_uncultured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Desulfatirhabdium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Desulfobulbaceae_unclassified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Desulfobulbaceae_uncultured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Desulfobulbus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Desulfococcus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Desulfopila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Desulforhopalus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Desulfuromonadales_unclassified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Dethiosulfatibacter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Dokdonella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Dokdonia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E01-9C-26_marine_group_norank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EC3_norank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EV818SWSAP88_norank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Ectothiorhodospiraceae_unclassified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Ekhidna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Enhygromyxa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Enterococcus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Erysipelotrichaceae_uncultured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Erythrobacter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0.6%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Erythrobacteraceae_unclassified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Eudoraea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Exiguobacterium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Fabibacter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Family_XIII_uncultured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Family_XI_incertae_sedis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Filomicrobium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Flammeovirga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Flammeovirgaceae_unclassified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Flammeovirgaceae_uncultured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Flavobacteriaceae_unclassified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20.5%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20.1%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15.7%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18.3%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20.6%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19.0%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18.9%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Flavobacteriaceae_uncultured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2.6%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3.6%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2.2%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3.7%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2.9%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3.7%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4.4%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Flavobacteriales_unclassified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Flavobacterium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Fluviicola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0.6%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0.6%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Formosa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Francisella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Fulvivirga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Fusibacter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GR-WP33-30_norank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GR-WP33-58_norank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Gaiella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Gaiellales_uncultured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Gammaproteobacteria_unclassified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2.4%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2.7%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4.6%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4.3%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6.4%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3.6%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Gangjinia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Gastranaerophilales_norank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Geobacter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Gilvibacter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Gramella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Granulosicoccus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HOC36_norank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Haliangium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Haliea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0.8%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0.6%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0.8%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0.9%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0.7%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0.7%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0.6%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Halomonas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Herbaspirillum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Hoeflea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Hyphomicrobiaceae_uncultured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Hyphomonadaceae_unclassified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Hyphomonadaceae_uncultured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Ignatzschineria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Ignavibacteriales_unclassified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IheB3-7_norank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Ilumatobacter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JG30-KF-CM66_norank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JTB215_norank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JTB255_marine_benthic_group_norank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0.9%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0.7%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0.6%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0.6%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Jannaschia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Joostella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KD4-96_norank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KF-JG30-B3_norank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KI89A_clade_norank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Kordia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Kordiimonas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LD1-PA34_norank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LD1-PB3_norank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LWSR-14_norank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Labrenzia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Lachnospiraceae_unclassified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Lachnospiraceae_uncultured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Lactococcus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Leadbetterella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Legionella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Legionellaceae_uncultured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Lentisphaera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Leptobacterium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Leucothrix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0.6%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1.3%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0.6%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1.2%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Lewinella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Limibacter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Loktanella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2.2%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1.6%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2.2%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1.7%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1.9%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1.9%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1.4%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Luminiphilus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Luteivirga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Lutibacter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0.8%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0.8%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0.6%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0.6%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0.7%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Lutimonas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MSB-3A7_sediment_group_norank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Maribacter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0.6%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0.7%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0.6%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0.6%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0.7%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Marine_Methylotrophic_Group_3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Marinicella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1.5%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1.5%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1.4%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1.6%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2.1%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1.6%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1.6%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Marinifilum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Marinilabiaceae_uncultured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Marinimicrobium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Marinoscillum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Maritalea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Maritimimonas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1.7%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1.7%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1.5%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2.1%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2.1%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1.4%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Marixanthomonas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Mesonia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Methylophaga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Methylotenera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0.9%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0.7%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0.9%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2.9%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1.4%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1.2%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1.0%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Moritella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Muricauda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Muriicola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Mycoplasma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Myxococcales_unclassified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Myxococcales_uncultured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NB-1d_norank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NKB5_norank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NS10_marine_group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NS11-12_marine_group_norank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NS2b_marine_group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NS4_marine_group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NS5_marine_group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NS7_marine_group_norank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NS9_marine_group_norank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Nannocystaceae_unclassified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Nannocystaceae_uncultured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Nannocystis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Neorickettsia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Neptuniibacter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Nesterenkonia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Nitratireductor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Nitriliruptor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Nitrosomonadaceae_uncultured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Nitrosomonas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Nitrospinaceae_uncultured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Nitrospira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Nonlabens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OCS116_clade_norank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OM190_norank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OM1_clade_norank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OM27_clade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OM43_clade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OM60(NOR5)_clade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OPB56_norank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Oceaniovalibus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Oceanospirillaceae_unclassified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Oceanospirillales_unclassified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Opitutae_unclassified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Owenweeksia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PAUC26f_norank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PAUC43f_marine_benthic_group_norank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PHOS-HE36_norank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PHOS-HE51_norank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Paracoccus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Parvularcula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PeM15_norank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Pedomicrobium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Pelagibacterium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Peredibacter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Persicirhabdus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Persicobacter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Phaeobacter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Photobacterium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Phycisphaera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Phyllobacteriaceae_uncultured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Pir4_lineage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Pirellula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Piscirickettsia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Piscirickettsiaceae_unclassified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1.2%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0.7%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Piscirickettsiaceae_uncultured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Pla3_lineage_norank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Pla4_lineage_norank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Planctomyces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Planctomycetaceae_unclassified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Planctomycetaceae_uncultured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Planococcaceae_unclassified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Pleurocapsa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Polaribacter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1.7%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1.5%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2.1%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2.4%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2.1%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1.8%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Portibacter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Porticoccus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Profundibacterium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Prolixibacter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Propionigenium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Proteobacteria_unclassified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Pseudahrensia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Pseudoalteromonadaceae_uncultured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Pseudoalteromonas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Pseudoxanthomonas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Psychrilyobacter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Psychrobacter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Psychromonas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R76-B128_norank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RB446_norank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Ralstonia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Reichenbachiella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1.1%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0.6%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0.9%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0.7%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0.8%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Reinekea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Rhodobacteraceae_unclassified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14.8%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15.2%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15.2%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12.4%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14.3%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13.6%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14.2%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Rhodobacteraceae_uncultured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Rhodobium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Rhodopirellula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0.6%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0.6%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0.6%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Rhodospirillaceae_uncultured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Rhodospirillales_unclassified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Rhodothermaceae_unclassified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Rhodothermaceae_uncultured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Rhodovulum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Rickettsia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Rickettsiaceae_uncultured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Rickettsiales_unclassified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Robiginitalea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Robiginitomaculum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Rubidimonas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Ruegeria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2.6%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2.4%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2.8%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1.8%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2.3%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2.4%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2.3%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SAR324_clade(</w:t>
            </w:r>
            <w:proofErr w:type="spellStart"/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Marine_group_B</w:t>
            </w:r>
            <w:proofErr w:type="spellEnd"/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)_</w:t>
            </w:r>
            <w:proofErr w:type="spellStart"/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norank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SB-1_norank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SB1-18_norank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SC3-20_norank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SEEP-SRB1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SEEP-SRB4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SM1A02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SS1-B-03-39_norank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SS1-B-06-26_norank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SS1-B-09-64_norank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Saccharophagus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Salegentibacter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Salinimicrobium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Salinirepens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Sandaracinaceae_norank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Sandaracinaceae_unclassified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Sandaracinus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Saprospiraceae_unclassified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Saprospiraceae_uncultured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0.7%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0.6%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1.4%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0.7%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0.9%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Schleiferia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Schlesneria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Sediminibacter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Sh765B-TzT-29_norank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Shewanella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Simiduia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Skagenf62_norank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Solimonadaceae_uncultured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Sphingobacteriales_unclassified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Sphingomonadales_unclassified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Sphingorhabdus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Spirochaeta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Spongiibacter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Spongiibacterium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Streptococcus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Subgroup_17_norank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Subgroup_23_norank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Subgroup_6_norank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Subgroup_9_norank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Sulfitobacter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1.3%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1.2%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1.5%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1.2%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1.3%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1.3%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1.2%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Sulfurovum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Sunxiuqinia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Surface_1_norank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Sva0071_norank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Sva0081_sediment_group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Sva0725_norank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Sva0996_marine_group_norank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Sva1033_norank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Synechococcus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Syntrophobacteraceae_uncultured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TA18_norank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TK85_norank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TM6_norank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Tenacibaculum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21.6%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21.6%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28.1%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17.4%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17.6%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24.9%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22.4%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Thalassomonas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Thalassospira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Thauera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Thiothrix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Trichodesmium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Truepera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Ulvibacter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Umboniibacter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Urania-1B-19_marine_sediment_group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VC2.1_Bac22_norank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Vallitalea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Vibrio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2.2%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2.6%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4.4%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3.9%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3.1%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2.4%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3.1%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Vibrionaceae_unclassified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Vitellibacter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Winogradskyella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1.1%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0.9%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0.7%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1.1%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1.1%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0.9%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Xanthomonadaceae_uncultured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Xanthomonadales_unclassified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Xanthomonadales_uncultured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Zeaxanthinibacter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mitochondria_norank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pItb-vmat-80_norank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4C5A92" w:rsidRPr="004C5A92" w:rsidTr="004C5A92">
        <w:trPr>
          <w:trHeight w:val="300"/>
        </w:trPr>
        <w:tc>
          <w:tcPr>
            <w:tcW w:w="2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ss1-B-07-44_norank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5A92" w:rsidRPr="004C5A92" w:rsidRDefault="004C5A92" w:rsidP="004C5A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5A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</w:tbl>
    <w:p w:rsidR="007456A5" w:rsidRDefault="007456A5"/>
    <w:sectPr w:rsidR="007456A5" w:rsidSect="00FE58C0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A92"/>
    <w:rsid w:val="000967BB"/>
    <w:rsid w:val="000C0DB1"/>
    <w:rsid w:val="00136A96"/>
    <w:rsid w:val="00146772"/>
    <w:rsid w:val="001A3586"/>
    <w:rsid w:val="00277F9E"/>
    <w:rsid w:val="003019AE"/>
    <w:rsid w:val="0030297B"/>
    <w:rsid w:val="003C5C43"/>
    <w:rsid w:val="004241E1"/>
    <w:rsid w:val="004C5A92"/>
    <w:rsid w:val="004E5C1B"/>
    <w:rsid w:val="00560139"/>
    <w:rsid w:val="00585DC3"/>
    <w:rsid w:val="005E5110"/>
    <w:rsid w:val="006C116F"/>
    <w:rsid w:val="007456A5"/>
    <w:rsid w:val="00763F44"/>
    <w:rsid w:val="007A75AF"/>
    <w:rsid w:val="007D7F16"/>
    <w:rsid w:val="008012B7"/>
    <w:rsid w:val="0090276B"/>
    <w:rsid w:val="00A44329"/>
    <w:rsid w:val="00AD1F28"/>
    <w:rsid w:val="00B12F3A"/>
    <w:rsid w:val="00C67FA4"/>
    <w:rsid w:val="00CF0F9D"/>
    <w:rsid w:val="00DD064B"/>
    <w:rsid w:val="00E57508"/>
    <w:rsid w:val="00E71AE7"/>
    <w:rsid w:val="00E862D4"/>
    <w:rsid w:val="00EC76CC"/>
    <w:rsid w:val="00F23D02"/>
    <w:rsid w:val="00FE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5A9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C5A92"/>
    <w:rPr>
      <w:color w:val="800080"/>
      <w:u w:val="single"/>
    </w:rPr>
  </w:style>
  <w:style w:type="paragraph" w:customStyle="1" w:styleId="font5">
    <w:name w:val="font5"/>
    <w:basedOn w:val="a"/>
    <w:rsid w:val="004C5A9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3">
    <w:name w:val="xl63"/>
    <w:basedOn w:val="a"/>
    <w:rsid w:val="004C5A92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64">
    <w:name w:val="xl64"/>
    <w:basedOn w:val="a"/>
    <w:rsid w:val="004C5A92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65">
    <w:name w:val="xl65"/>
    <w:basedOn w:val="a"/>
    <w:rsid w:val="004C5A92"/>
    <w:pPr>
      <w:widowControl/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66">
    <w:name w:val="xl66"/>
    <w:basedOn w:val="a"/>
    <w:rsid w:val="004C5A9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67">
    <w:name w:val="xl67"/>
    <w:basedOn w:val="a"/>
    <w:rsid w:val="004C5A9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68">
    <w:name w:val="xl68"/>
    <w:basedOn w:val="a"/>
    <w:rsid w:val="004C5A92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69">
    <w:name w:val="xl69"/>
    <w:basedOn w:val="a"/>
    <w:rsid w:val="004C5A9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5A9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C5A92"/>
    <w:rPr>
      <w:color w:val="800080"/>
      <w:u w:val="single"/>
    </w:rPr>
  </w:style>
  <w:style w:type="paragraph" w:customStyle="1" w:styleId="font5">
    <w:name w:val="font5"/>
    <w:basedOn w:val="a"/>
    <w:rsid w:val="004C5A9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3">
    <w:name w:val="xl63"/>
    <w:basedOn w:val="a"/>
    <w:rsid w:val="004C5A92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64">
    <w:name w:val="xl64"/>
    <w:basedOn w:val="a"/>
    <w:rsid w:val="004C5A92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65">
    <w:name w:val="xl65"/>
    <w:basedOn w:val="a"/>
    <w:rsid w:val="004C5A92"/>
    <w:pPr>
      <w:widowControl/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66">
    <w:name w:val="xl66"/>
    <w:basedOn w:val="a"/>
    <w:rsid w:val="004C5A9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67">
    <w:name w:val="xl67"/>
    <w:basedOn w:val="a"/>
    <w:rsid w:val="004C5A9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68">
    <w:name w:val="xl68"/>
    <w:basedOn w:val="a"/>
    <w:rsid w:val="004C5A92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69">
    <w:name w:val="xl69"/>
    <w:basedOn w:val="a"/>
    <w:rsid w:val="004C5A9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4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3115</Words>
  <Characters>17759</Characters>
  <Application>Microsoft Office Word</Application>
  <DocSecurity>0</DocSecurity>
  <Lines>147</Lines>
  <Paragraphs>41</Paragraphs>
  <ScaleCrop>false</ScaleCrop>
  <Company/>
  <LinksUpToDate>false</LinksUpToDate>
  <CharactersWithSpaces>20833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杨金龙</dc:creator>
  <cp:lastModifiedBy>杨金龙</cp:lastModifiedBy>
  <cp:revision>3</cp:revision>
  <dcterms:created xsi:type="dcterms:W3CDTF">2015-05-02T04:41:00Z</dcterms:created>
  <dcterms:modified xsi:type="dcterms:W3CDTF">2015-06-02T10:48:00Z</dcterms:modified>
</cp:coreProperties>
</file>