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C5D3" w14:textId="79B2F0C6" w:rsidR="0086159D" w:rsidRDefault="003436E3" w:rsidP="001D5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32296779"/>
      <w:r w:rsidRPr="0034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1: Calculation of required daily water amounts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BMS </w:t>
      </w:r>
      <w:r w:rsidRPr="00343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preparation and </w:t>
      </w:r>
      <w:proofErr w:type="gramStart"/>
      <w:r w:rsidRPr="003436E3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  <w:gridCol w:w="1405"/>
        <w:gridCol w:w="1997"/>
        <w:gridCol w:w="1997"/>
      </w:tblGrid>
      <w:tr w:rsidR="003436E3" w14:paraId="5EDA3867" w14:textId="77777777" w:rsidTr="001D50E4">
        <w:tc>
          <w:tcPr>
            <w:tcW w:w="3595" w:type="dxa"/>
            <w:shd w:val="clear" w:color="auto" w:fill="BDD6EE" w:themeFill="accent5" w:themeFillTint="66"/>
            <w:vAlign w:val="bottom"/>
          </w:tcPr>
          <w:p w14:paraId="6497E95D" w14:textId="1BBE1A9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90" w:type="dxa"/>
            <w:shd w:val="clear" w:color="auto" w:fill="BDD6EE" w:themeFill="accent5" w:themeFillTint="66"/>
            <w:vAlign w:val="bottom"/>
          </w:tcPr>
          <w:p w14:paraId="32E0724C" w14:textId="670E478D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water</w:t>
            </w:r>
          </w:p>
        </w:tc>
        <w:tc>
          <w:tcPr>
            <w:tcW w:w="1405" w:type="dxa"/>
            <w:shd w:val="clear" w:color="auto" w:fill="BDD6EE" w:themeFill="accent5" w:themeFillTint="66"/>
            <w:vAlign w:val="bottom"/>
          </w:tcPr>
          <w:p w14:paraId="678D9B75" w14:textId="29DBD75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Need to boil (yes or no)</w:t>
            </w:r>
          </w:p>
        </w:tc>
        <w:tc>
          <w:tcPr>
            <w:tcW w:w="1997" w:type="dxa"/>
            <w:shd w:val="clear" w:color="auto" w:fill="BDD6EE" w:themeFill="accent5" w:themeFillTint="66"/>
            <w:vAlign w:val="bottom"/>
          </w:tcPr>
          <w:p w14:paraId="3E91CD24" w14:textId="71E2279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 of water required per feed (mL)</w:t>
            </w:r>
          </w:p>
        </w:tc>
        <w:tc>
          <w:tcPr>
            <w:tcW w:w="1997" w:type="dxa"/>
            <w:shd w:val="clear" w:color="auto" w:fill="BDD6EE" w:themeFill="accent5" w:themeFillTint="66"/>
            <w:vAlign w:val="bottom"/>
          </w:tcPr>
          <w:p w14:paraId="7A77BEA8" w14:textId="0C166C2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amount required (mL) (for an average of 6.5 feeds per day)</w:t>
            </w:r>
          </w:p>
        </w:tc>
      </w:tr>
      <w:tr w:rsidR="003436E3" w14:paraId="5A1F342B" w14:textId="77777777" w:rsidTr="003436E3">
        <w:tc>
          <w:tcPr>
            <w:tcW w:w="9984" w:type="dxa"/>
            <w:gridSpan w:val="5"/>
            <w:shd w:val="clear" w:color="auto" w:fill="DEEAF6" w:themeFill="accent5" w:themeFillTint="33"/>
          </w:tcPr>
          <w:p w14:paraId="59E24FE0" w14:textId="2B3A2219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Low estimate of daily required water for breast milk substitute preparation</w:t>
            </w:r>
          </w:p>
        </w:tc>
      </w:tr>
      <w:tr w:rsidR="003436E3" w14:paraId="2D553948" w14:textId="77777777" w:rsidTr="001D50E4">
        <w:tc>
          <w:tcPr>
            <w:tcW w:w="3595" w:type="dxa"/>
          </w:tcPr>
          <w:p w14:paraId="7A212FC2" w14:textId="71662FB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to reconstitute powdered breast milk substitute</w:t>
            </w:r>
          </w:p>
        </w:tc>
        <w:tc>
          <w:tcPr>
            <w:tcW w:w="990" w:type="dxa"/>
          </w:tcPr>
          <w:p w14:paraId="66321305" w14:textId="78421C34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Bottled</w:t>
            </w:r>
          </w:p>
        </w:tc>
        <w:tc>
          <w:tcPr>
            <w:tcW w:w="1405" w:type="dxa"/>
          </w:tcPr>
          <w:p w14:paraId="2A10963D" w14:textId="1B41001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97" w:type="dxa"/>
          </w:tcPr>
          <w:p w14:paraId="59605975" w14:textId="27AD15F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97" w:type="dxa"/>
          </w:tcPr>
          <w:p w14:paraId="6054B94A" w14:textId="362FC97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</w:tr>
      <w:tr w:rsidR="003436E3" w14:paraId="37555984" w14:textId="77777777" w:rsidTr="001D50E4">
        <w:tc>
          <w:tcPr>
            <w:tcW w:w="3595" w:type="dxa"/>
          </w:tcPr>
          <w:p w14:paraId="39833A20" w14:textId="6250D14A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to wash feeding bottle and teat</w:t>
            </w:r>
          </w:p>
        </w:tc>
        <w:tc>
          <w:tcPr>
            <w:tcW w:w="990" w:type="dxa"/>
          </w:tcPr>
          <w:p w14:paraId="7A59B596" w14:textId="5179F5C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5E984522" w14:textId="4ED68A5D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12A11D1E" w14:textId="1786FF09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7" w:type="dxa"/>
          </w:tcPr>
          <w:p w14:paraId="49E6D3BA" w14:textId="30F2A94D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</w:t>
            </w:r>
          </w:p>
        </w:tc>
      </w:tr>
      <w:tr w:rsidR="003436E3" w14:paraId="7896B449" w14:textId="77777777" w:rsidTr="001D50E4">
        <w:tc>
          <w:tcPr>
            <w:tcW w:w="3595" w:type="dxa"/>
          </w:tcPr>
          <w:p w14:paraId="6057F9B6" w14:textId="0F083A0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to sterilize feeding bottle with teat in a cooking pot estimated at 1</w:t>
            </w:r>
            <w:r w:rsidR="00CA5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total with one daily change equating to 2</w:t>
            </w:r>
            <w:r w:rsidR="00CA5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per day total which in turn equates to 308 mL per feed. </w:t>
            </w:r>
          </w:p>
        </w:tc>
        <w:tc>
          <w:tcPr>
            <w:tcW w:w="990" w:type="dxa"/>
          </w:tcPr>
          <w:p w14:paraId="2A13B660" w14:textId="3EF9FA3E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514852FF" w14:textId="1701F0E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97" w:type="dxa"/>
          </w:tcPr>
          <w:p w14:paraId="5EA4DD79" w14:textId="408348E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97" w:type="dxa"/>
          </w:tcPr>
          <w:p w14:paraId="75D146D1" w14:textId="079072E1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3436E3" w14:paraId="64041D56" w14:textId="77777777" w:rsidTr="001D50E4">
        <w:tc>
          <w:tcPr>
            <w:tcW w:w="3595" w:type="dxa"/>
          </w:tcPr>
          <w:p w14:paraId="488F582B" w14:textId="4B93D49D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for caregiver to wash their hands prior to preparing the breast milk substitute</w:t>
            </w:r>
          </w:p>
        </w:tc>
        <w:tc>
          <w:tcPr>
            <w:tcW w:w="990" w:type="dxa"/>
          </w:tcPr>
          <w:p w14:paraId="3E364901" w14:textId="015071B1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439B8DF8" w14:textId="062640F0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41A23E6E" w14:textId="0495DC0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97" w:type="dxa"/>
          </w:tcPr>
          <w:p w14:paraId="0841EBEA" w14:textId="0427D22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</w:tr>
      <w:tr w:rsidR="003436E3" w14:paraId="7C628678" w14:textId="77777777" w:rsidTr="001D50E4">
        <w:tc>
          <w:tcPr>
            <w:tcW w:w="3595" w:type="dxa"/>
          </w:tcPr>
          <w:p w14:paraId="0CE66854" w14:textId="06B5B3D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Water for cooling the prepared bottle </w:t>
            </w:r>
            <w:proofErr w:type="gramStart"/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estimated</w:t>
            </w:r>
            <w:proofErr w:type="gramEnd"/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625 mL total with one daily change equating to 1250 mL per day total which in turn equates to 192 mL per feed. </w:t>
            </w:r>
          </w:p>
        </w:tc>
        <w:tc>
          <w:tcPr>
            <w:tcW w:w="990" w:type="dxa"/>
          </w:tcPr>
          <w:p w14:paraId="7E3D0A32" w14:textId="03C0A0FC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06BD1C66" w14:textId="0FEC8EA7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1FF72ED4" w14:textId="0129594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97" w:type="dxa"/>
          </w:tcPr>
          <w:p w14:paraId="68CC3036" w14:textId="2A53D54E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</w:tr>
      <w:tr w:rsidR="003436E3" w14:paraId="12042338" w14:textId="77777777" w:rsidTr="001D50E4">
        <w:tc>
          <w:tcPr>
            <w:tcW w:w="3595" w:type="dxa"/>
          </w:tcPr>
          <w:p w14:paraId="6ACD9749" w14:textId="6D2ADC0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for caregiver to wash their hands prior to feeding the infant</w:t>
            </w:r>
          </w:p>
        </w:tc>
        <w:tc>
          <w:tcPr>
            <w:tcW w:w="990" w:type="dxa"/>
          </w:tcPr>
          <w:p w14:paraId="6C31C8B9" w14:textId="20490C99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4CEE4F20" w14:textId="2D74FD0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6D5E6A72" w14:textId="7C1CFA1E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97" w:type="dxa"/>
          </w:tcPr>
          <w:p w14:paraId="5A267FDD" w14:textId="7EB450A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</w:tr>
      <w:tr w:rsidR="003436E3" w14:paraId="48A4BF0D" w14:textId="77777777" w:rsidTr="001D50E4">
        <w:tc>
          <w:tcPr>
            <w:tcW w:w="3595" w:type="dxa"/>
          </w:tcPr>
          <w:p w14:paraId="43C7DE54" w14:textId="6686E4F7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to clean the preparation surfaces after feeding the infant</w:t>
            </w:r>
          </w:p>
        </w:tc>
        <w:tc>
          <w:tcPr>
            <w:tcW w:w="990" w:type="dxa"/>
          </w:tcPr>
          <w:p w14:paraId="65A92530" w14:textId="600AD0E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25049920" w14:textId="19FC89A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3C732FAD" w14:textId="0839A8C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97" w:type="dxa"/>
          </w:tcPr>
          <w:p w14:paraId="29F8CB87" w14:textId="270DB83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</w:tr>
      <w:tr w:rsidR="003436E3" w14:paraId="3740FE95" w14:textId="77777777" w:rsidTr="003436E3">
        <w:tc>
          <w:tcPr>
            <w:tcW w:w="7987" w:type="dxa"/>
            <w:gridSpan w:val="4"/>
            <w:shd w:val="clear" w:color="auto" w:fill="BFBFBF" w:themeFill="background1" w:themeFillShade="BF"/>
          </w:tcPr>
          <w:p w14:paraId="2ABE377F" w14:textId="0950FE0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bottled water required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5E63D721" w14:textId="00365101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</w:tr>
      <w:tr w:rsidR="003436E3" w14:paraId="118BC3EA" w14:textId="77777777" w:rsidTr="003436E3">
        <w:tc>
          <w:tcPr>
            <w:tcW w:w="7987" w:type="dxa"/>
            <w:gridSpan w:val="4"/>
            <w:shd w:val="clear" w:color="auto" w:fill="BFBFBF" w:themeFill="background1" w:themeFillShade="BF"/>
          </w:tcPr>
          <w:p w14:paraId="32DABDC0" w14:textId="2486C91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bottled water required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0CAE309E" w14:textId="3ECE4EC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sz w:val="20"/>
                <w:szCs w:val="20"/>
              </w:rPr>
              <w:t>122850</w:t>
            </w:r>
          </w:p>
        </w:tc>
      </w:tr>
      <w:tr w:rsidR="003436E3" w14:paraId="538A9366" w14:textId="77777777" w:rsidTr="003436E3">
        <w:tc>
          <w:tcPr>
            <w:tcW w:w="7987" w:type="dxa"/>
            <w:gridSpan w:val="4"/>
            <w:shd w:val="clear" w:color="auto" w:fill="BFBFBF" w:themeFill="background1" w:themeFillShade="BF"/>
          </w:tcPr>
          <w:p w14:paraId="45D26ABD" w14:textId="37628117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tap water required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34559D91" w14:textId="0BB12A1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</w:tr>
      <w:tr w:rsidR="003436E3" w14:paraId="11FA555D" w14:textId="77777777" w:rsidTr="003436E3">
        <w:tc>
          <w:tcPr>
            <w:tcW w:w="7987" w:type="dxa"/>
            <w:gridSpan w:val="4"/>
            <w:shd w:val="clear" w:color="auto" w:fill="BFBFBF" w:themeFill="background1" w:themeFillShade="BF"/>
          </w:tcPr>
          <w:p w14:paraId="6D8D70A6" w14:textId="08DCB4C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tap water required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66276FD6" w14:textId="26A7CD7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sz w:val="20"/>
                <w:szCs w:val="20"/>
              </w:rPr>
              <w:t>2720900</w:t>
            </w:r>
          </w:p>
        </w:tc>
      </w:tr>
      <w:tr w:rsidR="003436E3" w14:paraId="282963E7" w14:textId="77777777" w:rsidTr="003436E3">
        <w:tc>
          <w:tcPr>
            <w:tcW w:w="7987" w:type="dxa"/>
            <w:gridSpan w:val="4"/>
            <w:shd w:val="clear" w:color="auto" w:fill="BFBFBF" w:themeFill="background1" w:themeFillShade="BF"/>
          </w:tcPr>
          <w:p w14:paraId="70EF1984" w14:textId="31A64E0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amount of water requiring boiling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1FB2C482" w14:textId="0E82B277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</w:tr>
      <w:tr w:rsidR="003436E3" w14:paraId="20E2CE2B" w14:textId="77777777" w:rsidTr="003436E3">
        <w:tc>
          <w:tcPr>
            <w:tcW w:w="7987" w:type="dxa"/>
            <w:gridSpan w:val="4"/>
            <w:shd w:val="clear" w:color="auto" w:fill="BFBFBF" w:themeFill="background1" w:themeFillShade="BF"/>
          </w:tcPr>
          <w:p w14:paraId="0B61C58F" w14:textId="18ACBB9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amount of water requiring boiling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40E4B439" w14:textId="47053D59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sz w:val="20"/>
                <w:szCs w:val="20"/>
              </w:rPr>
              <w:t>486850</w:t>
            </w:r>
          </w:p>
        </w:tc>
      </w:tr>
      <w:tr w:rsidR="003436E3" w14:paraId="74C0693D" w14:textId="77777777" w:rsidTr="003436E3">
        <w:tc>
          <w:tcPr>
            <w:tcW w:w="9984" w:type="dxa"/>
            <w:gridSpan w:val="5"/>
            <w:shd w:val="clear" w:color="auto" w:fill="DEEAF6" w:themeFill="accent5" w:themeFillTint="33"/>
          </w:tcPr>
          <w:p w14:paraId="6BB408BF" w14:textId="67D283D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Mid estimate of daily required water for breast milk substitute preparation</w:t>
            </w:r>
          </w:p>
        </w:tc>
      </w:tr>
      <w:tr w:rsidR="003436E3" w14:paraId="25D76BA0" w14:textId="77777777" w:rsidTr="001D50E4">
        <w:tc>
          <w:tcPr>
            <w:tcW w:w="3595" w:type="dxa"/>
          </w:tcPr>
          <w:p w14:paraId="1492520F" w14:textId="61D37CE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to reconstitute powdered breast milk substitute</w:t>
            </w:r>
          </w:p>
        </w:tc>
        <w:tc>
          <w:tcPr>
            <w:tcW w:w="990" w:type="dxa"/>
          </w:tcPr>
          <w:p w14:paraId="4C62B788" w14:textId="096C2741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Bottled</w:t>
            </w:r>
          </w:p>
        </w:tc>
        <w:tc>
          <w:tcPr>
            <w:tcW w:w="1405" w:type="dxa"/>
          </w:tcPr>
          <w:p w14:paraId="0227AB16" w14:textId="152AA0F6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97" w:type="dxa"/>
          </w:tcPr>
          <w:p w14:paraId="46DB13D4" w14:textId="1F6DC7A0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97" w:type="dxa"/>
          </w:tcPr>
          <w:p w14:paraId="5D9485A1" w14:textId="518FF8D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</w:tr>
      <w:tr w:rsidR="003436E3" w14:paraId="03E78FEA" w14:textId="77777777" w:rsidTr="001D50E4">
        <w:tc>
          <w:tcPr>
            <w:tcW w:w="3595" w:type="dxa"/>
          </w:tcPr>
          <w:p w14:paraId="54488F72" w14:textId="1B499D3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to wash feeding bottle and teat</w:t>
            </w:r>
          </w:p>
        </w:tc>
        <w:tc>
          <w:tcPr>
            <w:tcW w:w="990" w:type="dxa"/>
          </w:tcPr>
          <w:p w14:paraId="7EB3FCB3" w14:textId="7221AD7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59F25BA2" w14:textId="1108573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41B23263" w14:textId="0806C09C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7" w:type="dxa"/>
          </w:tcPr>
          <w:p w14:paraId="6C43E651" w14:textId="0617DC2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</w:t>
            </w:r>
          </w:p>
        </w:tc>
      </w:tr>
      <w:tr w:rsidR="003436E3" w14:paraId="5057C55E" w14:textId="77777777" w:rsidTr="001D50E4">
        <w:tc>
          <w:tcPr>
            <w:tcW w:w="3595" w:type="dxa"/>
          </w:tcPr>
          <w:p w14:paraId="6588B96E" w14:textId="5C6619A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Water to sterilize feeding bottle with teat in a cooking pot estimated at 1 L total with one daily change equating to 2 L per day total which in turn equates to 308 mL per feed. </w:t>
            </w:r>
          </w:p>
        </w:tc>
        <w:tc>
          <w:tcPr>
            <w:tcW w:w="990" w:type="dxa"/>
          </w:tcPr>
          <w:p w14:paraId="493E9E5B" w14:textId="53F26F0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024DEA65" w14:textId="1699960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97" w:type="dxa"/>
          </w:tcPr>
          <w:p w14:paraId="0225D64C" w14:textId="1D1DD03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97" w:type="dxa"/>
          </w:tcPr>
          <w:p w14:paraId="009ADE88" w14:textId="1BC93B2D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3436E3" w14:paraId="4D28E288" w14:textId="77777777" w:rsidTr="001D50E4">
        <w:tc>
          <w:tcPr>
            <w:tcW w:w="3595" w:type="dxa"/>
          </w:tcPr>
          <w:p w14:paraId="523B81AD" w14:textId="11EFF07D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for caregiver to wash their hands prior to preparing the breast milk substitute</w:t>
            </w:r>
          </w:p>
        </w:tc>
        <w:tc>
          <w:tcPr>
            <w:tcW w:w="990" w:type="dxa"/>
          </w:tcPr>
          <w:p w14:paraId="4FEAAFE6" w14:textId="3CE9954C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796AF387" w14:textId="68114CB0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170D6E3E" w14:textId="7AB7F219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97" w:type="dxa"/>
          </w:tcPr>
          <w:p w14:paraId="794AFF16" w14:textId="7DCF9414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</w:tr>
      <w:tr w:rsidR="003436E3" w14:paraId="643EBE4C" w14:textId="77777777" w:rsidTr="001D50E4">
        <w:tc>
          <w:tcPr>
            <w:tcW w:w="3595" w:type="dxa"/>
          </w:tcPr>
          <w:p w14:paraId="348758D8" w14:textId="1F70ABC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for caregiver to wash their hands following the preparation of the breast milk substitute</w:t>
            </w:r>
          </w:p>
        </w:tc>
        <w:tc>
          <w:tcPr>
            <w:tcW w:w="990" w:type="dxa"/>
          </w:tcPr>
          <w:p w14:paraId="47681D5A" w14:textId="407B4D3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003AD918" w14:textId="554DC88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6CA72790" w14:textId="241236C3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97" w:type="dxa"/>
          </w:tcPr>
          <w:p w14:paraId="63A5A1D8" w14:textId="69CBA344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</w:tr>
      <w:tr w:rsidR="003436E3" w14:paraId="410ADF5E" w14:textId="77777777" w:rsidTr="001D50E4">
        <w:tc>
          <w:tcPr>
            <w:tcW w:w="3595" w:type="dxa"/>
          </w:tcPr>
          <w:p w14:paraId="561759DA" w14:textId="44434C0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Water for cooling the prepared bottle </w:t>
            </w:r>
            <w:proofErr w:type="gramStart"/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estimated</w:t>
            </w:r>
            <w:proofErr w:type="gramEnd"/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625 mL total with one daily change equating to 1250 mL per day total which in turn equates to 192 mL per feed. </w:t>
            </w:r>
          </w:p>
        </w:tc>
        <w:tc>
          <w:tcPr>
            <w:tcW w:w="990" w:type="dxa"/>
          </w:tcPr>
          <w:p w14:paraId="58DEDDC8" w14:textId="64C8B10F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78EF1679" w14:textId="023D8AB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073E117A" w14:textId="0DFEF7B5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97" w:type="dxa"/>
          </w:tcPr>
          <w:p w14:paraId="73312FFD" w14:textId="097185D8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</w:tr>
      <w:tr w:rsidR="003436E3" w14:paraId="2F862255" w14:textId="77777777" w:rsidTr="001D50E4">
        <w:tc>
          <w:tcPr>
            <w:tcW w:w="3595" w:type="dxa"/>
          </w:tcPr>
          <w:p w14:paraId="5927E6B3" w14:textId="63286497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for caregiver to wash their hands prior to feeding the infant</w:t>
            </w:r>
          </w:p>
        </w:tc>
        <w:tc>
          <w:tcPr>
            <w:tcW w:w="990" w:type="dxa"/>
          </w:tcPr>
          <w:p w14:paraId="6ACA3ACA" w14:textId="1FA7ECBE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</w:t>
            </w:r>
          </w:p>
        </w:tc>
        <w:tc>
          <w:tcPr>
            <w:tcW w:w="1405" w:type="dxa"/>
          </w:tcPr>
          <w:p w14:paraId="6B3E4873" w14:textId="0832007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7" w:type="dxa"/>
          </w:tcPr>
          <w:p w14:paraId="4F6E415D" w14:textId="01491ECB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97" w:type="dxa"/>
          </w:tcPr>
          <w:p w14:paraId="53CE61AE" w14:textId="6D2EF662" w:rsidR="003436E3" w:rsidRPr="001D50E4" w:rsidRDefault="003436E3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</w:tr>
      <w:tr w:rsidR="001D50E4" w14:paraId="6FC5CD7E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3D313761" w14:textId="34737974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bottled water required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2426638D" w14:textId="035A6AA9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</w:tr>
      <w:tr w:rsidR="001D50E4" w14:paraId="3764E2F4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0945A5A0" w14:textId="4D0735B3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bottled water required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4FEFA39F" w14:textId="3EBA8619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122850</w:t>
            </w:r>
          </w:p>
        </w:tc>
      </w:tr>
      <w:tr w:rsidR="001D50E4" w14:paraId="76A3F7E2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301A644F" w14:textId="28A3F6B6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tap water required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7F86EFA1" w14:textId="14B74979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17225</w:t>
            </w:r>
          </w:p>
        </w:tc>
      </w:tr>
      <w:tr w:rsidR="001D50E4" w14:paraId="36E89B3D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3E9C501C" w14:textId="353C6010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 tap water required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0DBA15F2" w14:textId="568A5902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3134950</w:t>
            </w:r>
          </w:p>
        </w:tc>
      </w:tr>
      <w:tr w:rsidR="001D50E4" w14:paraId="2563AFE2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23E8EC5D" w14:textId="683E0546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amount of water requiring boiling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39C06807" w14:textId="14858875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</w:tr>
      <w:tr w:rsidR="001D50E4" w14:paraId="105A6D00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73B2CE07" w14:textId="2E5D48DD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amount of water requiring boiling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2D96E19F" w14:textId="61D0A51A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486850</w:t>
            </w:r>
          </w:p>
        </w:tc>
      </w:tr>
      <w:tr w:rsidR="001D50E4" w14:paraId="3B2AE66E" w14:textId="77777777" w:rsidTr="00D13F4C">
        <w:tc>
          <w:tcPr>
            <w:tcW w:w="9984" w:type="dxa"/>
            <w:gridSpan w:val="5"/>
            <w:shd w:val="clear" w:color="auto" w:fill="DEEAF6" w:themeFill="accent5" w:themeFillTint="33"/>
          </w:tcPr>
          <w:p w14:paraId="71148478" w14:textId="06321BA1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 estimate of daily required water for breast milk substitute preparation</w:t>
            </w:r>
          </w:p>
        </w:tc>
      </w:tr>
      <w:tr w:rsidR="001D50E4" w14:paraId="791F45E4" w14:textId="77777777" w:rsidTr="001D50E4">
        <w:tc>
          <w:tcPr>
            <w:tcW w:w="3595" w:type="dxa"/>
          </w:tcPr>
          <w:p w14:paraId="77D6E718" w14:textId="3E7C50C1" w:rsidR="001D50E4" w:rsidRPr="00B1402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amount of daily required water for all preparation </w:t>
            </w:r>
            <w:r w:rsidRPr="00B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activities </w:t>
            </w:r>
            <w:r w:rsidR="00B14024" w:rsidRPr="00B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 feed according to Gribble and Berry, 2011 </w:t>
            </w:r>
            <w:r w:rsidR="00B14024" w:rsidRPr="00B6295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="006C1EA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B14024" w:rsidRPr="00B6295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0" w:type="dxa"/>
          </w:tcPr>
          <w:p w14:paraId="0A6C7B75" w14:textId="67AF1AC0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Bottled</w:t>
            </w:r>
          </w:p>
        </w:tc>
        <w:tc>
          <w:tcPr>
            <w:tcW w:w="1405" w:type="dxa"/>
          </w:tcPr>
          <w:p w14:paraId="7EC8F52B" w14:textId="43A22A3E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97" w:type="dxa"/>
          </w:tcPr>
          <w:p w14:paraId="7E725F43" w14:textId="417E529A" w:rsidR="001D50E4" w:rsidRPr="009F1D26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="009F1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14:paraId="04BD9C3B" w14:textId="6237ED75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19500</w:t>
            </w:r>
          </w:p>
        </w:tc>
      </w:tr>
      <w:tr w:rsidR="001D50E4" w14:paraId="450182A1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45BCF780" w14:textId="545D1C26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bottled water required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7D6FCC67" w14:textId="6A9FFE7F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19500</w:t>
            </w:r>
          </w:p>
        </w:tc>
      </w:tr>
      <w:tr w:rsidR="001D50E4" w14:paraId="7EB20B24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290BA06E" w14:textId="130DCE33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bottled water required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3E1675CD" w14:textId="16F34161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3549000</w:t>
            </w:r>
          </w:p>
        </w:tc>
      </w:tr>
      <w:tr w:rsidR="001D50E4" w14:paraId="2242F198" w14:textId="77777777" w:rsidTr="001D50E4">
        <w:tc>
          <w:tcPr>
            <w:tcW w:w="7987" w:type="dxa"/>
            <w:gridSpan w:val="4"/>
            <w:shd w:val="clear" w:color="auto" w:fill="BFBFBF" w:themeFill="background1" w:themeFillShade="BF"/>
          </w:tcPr>
          <w:p w14:paraId="6345F9AE" w14:textId="3C5AD1E5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amount of water requiring boiling (daily)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0E886979" w14:textId="0D1FE7A7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19500</w:t>
            </w:r>
          </w:p>
        </w:tc>
      </w:tr>
      <w:tr w:rsidR="001D50E4" w14:paraId="47442AE1" w14:textId="77777777" w:rsidTr="001D50E4">
        <w:trPr>
          <w:trHeight w:val="172"/>
        </w:trPr>
        <w:tc>
          <w:tcPr>
            <w:tcW w:w="7987" w:type="dxa"/>
            <w:gridSpan w:val="4"/>
            <w:shd w:val="clear" w:color="auto" w:fill="BFBFBF" w:themeFill="background1" w:themeFillShade="BF"/>
          </w:tcPr>
          <w:p w14:paraId="6B0506A5" w14:textId="033310EB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eastAsia="Times New Roman" w:hAnsi="Times New Roman" w:cs="Times New Roman"/>
                <w:sz w:val="20"/>
                <w:szCs w:val="20"/>
              </w:rPr>
              <w:t>Total amount of water requiring boiling (for six months) (mL)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3ADCE4D9" w14:textId="1C06BB1A" w:rsidR="001D50E4" w:rsidRPr="001D50E4" w:rsidRDefault="001D50E4" w:rsidP="001D50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3549000</w:t>
            </w:r>
          </w:p>
        </w:tc>
      </w:tr>
    </w:tbl>
    <w:p w14:paraId="434C1F27" w14:textId="77777777" w:rsidR="003436E3" w:rsidRDefault="003436E3" w:rsidP="00343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F763B" w14:textId="3AB4E8F3" w:rsidR="003436E3" w:rsidRDefault="001D50E4" w:rsidP="00343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0E4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2: Upper and lower bound parameters for one Internally Displaced Infant for 6 months in Indonesia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1350"/>
        <w:gridCol w:w="1902"/>
        <w:gridCol w:w="1220"/>
        <w:gridCol w:w="1391"/>
        <w:gridCol w:w="1225"/>
      </w:tblGrid>
      <w:tr w:rsidR="006B4951" w14:paraId="7B5546A4" w14:textId="77777777" w:rsidTr="00CA55AC">
        <w:tc>
          <w:tcPr>
            <w:tcW w:w="2896" w:type="dxa"/>
            <w:shd w:val="clear" w:color="auto" w:fill="BDD6EE" w:themeFill="accent5" w:themeFillTint="66"/>
            <w:vAlign w:val="bottom"/>
          </w:tcPr>
          <w:p w14:paraId="5AE00CC8" w14:textId="2DF918A2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350" w:type="dxa"/>
            <w:shd w:val="clear" w:color="auto" w:fill="BDD6EE" w:themeFill="accent5" w:themeFillTint="66"/>
            <w:vAlign w:val="bottom"/>
          </w:tcPr>
          <w:p w14:paraId="60574A97" w14:textId="4832CBCE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Lower or Upper Bound </w:t>
            </w:r>
          </w:p>
        </w:tc>
        <w:tc>
          <w:tcPr>
            <w:tcW w:w="1902" w:type="dxa"/>
            <w:shd w:val="clear" w:color="auto" w:fill="BDD6EE" w:themeFill="accent5" w:themeFillTint="66"/>
            <w:vAlign w:val="bottom"/>
          </w:tcPr>
          <w:p w14:paraId="0FD57F51" w14:textId="5FC1663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</w:t>
            </w:r>
          </w:p>
        </w:tc>
        <w:tc>
          <w:tcPr>
            <w:tcW w:w="1220" w:type="dxa"/>
            <w:shd w:val="clear" w:color="auto" w:fill="BDD6EE" w:themeFill="accent5" w:themeFillTint="66"/>
            <w:vAlign w:val="bottom"/>
          </w:tcPr>
          <w:p w14:paraId="0C81EE97" w14:textId="3132DBD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Unit </w:t>
            </w:r>
            <w:proofErr w:type="gramStart"/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Cost  (</w:t>
            </w:r>
            <w:proofErr w:type="gramEnd"/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4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USD) </w:t>
            </w:r>
          </w:p>
        </w:tc>
        <w:tc>
          <w:tcPr>
            <w:tcW w:w="1391" w:type="dxa"/>
            <w:shd w:val="clear" w:color="auto" w:fill="BDD6EE" w:themeFill="accent5" w:themeFillTint="66"/>
            <w:vAlign w:val="bottom"/>
          </w:tcPr>
          <w:p w14:paraId="6FAAD81E" w14:textId="2712DC2F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of use attributed to program </w:t>
            </w:r>
          </w:p>
        </w:tc>
        <w:tc>
          <w:tcPr>
            <w:tcW w:w="1225" w:type="dxa"/>
            <w:shd w:val="clear" w:color="auto" w:fill="BDD6EE" w:themeFill="accent5" w:themeFillTint="66"/>
            <w:vAlign w:val="bottom"/>
          </w:tcPr>
          <w:p w14:paraId="0831D8C2" w14:textId="7AC91C4D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Cost (20</w:t>
            </w:r>
            <w:r w:rsidR="00E34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USD)</w:t>
            </w:r>
          </w:p>
        </w:tc>
      </w:tr>
      <w:tr w:rsidR="006B4951" w14:paraId="67F36F50" w14:textId="77777777" w:rsidTr="006B4951">
        <w:tc>
          <w:tcPr>
            <w:tcW w:w="9984" w:type="dxa"/>
            <w:gridSpan w:val="6"/>
            <w:shd w:val="clear" w:color="auto" w:fill="DEEAF6" w:themeFill="accent5" w:themeFillTint="33"/>
          </w:tcPr>
          <w:p w14:paraId="6BE915BA" w14:textId="22F6C4E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 arm 1: Exclusive breastfeeding for 6 months</w:t>
            </w:r>
          </w:p>
        </w:tc>
      </w:tr>
      <w:tr w:rsidR="006B4951" w14:paraId="3C27EF5D" w14:textId="77777777" w:rsidTr="00CA55AC">
        <w:tc>
          <w:tcPr>
            <w:tcW w:w="2896" w:type="dxa"/>
            <w:vMerge w:val="restart"/>
            <w:vAlign w:val="center"/>
          </w:tcPr>
          <w:p w14:paraId="01023BE3" w14:textId="785CFA71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Salary costs for CHW to provide lactation consultation sessions to the caregiver (four to six 30-minute consultations)</w:t>
            </w:r>
          </w:p>
        </w:tc>
        <w:tc>
          <w:tcPr>
            <w:tcW w:w="1350" w:type="dxa"/>
            <w:vAlign w:val="center"/>
          </w:tcPr>
          <w:p w14:paraId="4DC0358D" w14:textId="2200B3C5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61D34401" w14:textId="0FFD43A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1220" w:type="dxa"/>
            <w:vMerge w:val="restart"/>
            <w:vAlign w:val="center"/>
          </w:tcPr>
          <w:p w14:paraId="00E4C13E" w14:textId="0218B1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$5.34 per hour </w:t>
            </w:r>
          </w:p>
        </w:tc>
        <w:tc>
          <w:tcPr>
            <w:tcW w:w="1391" w:type="dxa"/>
            <w:vMerge w:val="restart"/>
            <w:vAlign w:val="center"/>
          </w:tcPr>
          <w:p w14:paraId="62D62A0F" w14:textId="085CCF4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4D1866AE" w14:textId="7D8A482D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$10.68 </w:t>
            </w:r>
          </w:p>
        </w:tc>
      </w:tr>
      <w:tr w:rsidR="006B4951" w14:paraId="7DA36877" w14:textId="77777777" w:rsidTr="00CA55AC">
        <w:tc>
          <w:tcPr>
            <w:tcW w:w="2896" w:type="dxa"/>
            <w:vMerge/>
            <w:vAlign w:val="center"/>
          </w:tcPr>
          <w:p w14:paraId="63168791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5BBC22" w14:textId="5FE27D62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444D6B39" w14:textId="0EF0FB23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1220" w:type="dxa"/>
            <w:vMerge/>
            <w:vAlign w:val="center"/>
          </w:tcPr>
          <w:p w14:paraId="691741BF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3C4226A3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0D1046B" w14:textId="586EB142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$16.02 </w:t>
            </w:r>
          </w:p>
        </w:tc>
      </w:tr>
      <w:tr w:rsidR="006B4951" w14:paraId="2C2A90D3" w14:textId="77777777" w:rsidTr="00CA55AC">
        <w:tc>
          <w:tcPr>
            <w:tcW w:w="2896" w:type="dxa"/>
            <w:vMerge w:val="restart"/>
            <w:vAlign w:val="center"/>
          </w:tcPr>
          <w:p w14:paraId="00EB9725" w14:textId="03374FE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Additional water for lactating caregiver</w:t>
            </w:r>
          </w:p>
        </w:tc>
        <w:tc>
          <w:tcPr>
            <w:tcW w:w="1350" w:type="dxa"/>
            <w:vAlign w:val="center"/>
          </w:tcPr>
          <w:p w14:paraId="691207EF" w14:textId="7C019753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Merge w:val="restart"/>
            <w:vAlign w:val="center"/>
          </w:tcPr>
          <w:p w14:paraId="73C73D14" w14:textId="64174AC1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127.4 liters</w:t>
            </w:r>
          </w:p>
        </w:tc>
        <w:tc>
          <w:tcPr>
            <w:tcW w:w="1220" w:type="dxa"/>
            <w:vAlign w:val="center"/>
          </w:tcPr>
          <w:p w14:paraId="3D7F2B17" w14:textId="6C9BCBC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$0.28 per </w:t>
            </w:r>
            <w:proofErr w:type="gramStart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391" w:type="dxa"/>
            <w:vMerge w:val="restart"/>
            <w:vAlign w:val="center"/>
          </w:tcPr>
          <w:p w14:paraId="52A4F0E3" w14:textId="2FE50F7F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1CBA2502" w14:textId="0183051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$23.78 </w:t>
            </w:r>
          </w:p>
        </w:tc>
      </w:tr>
      <w:tr w:rsidR="006B4951" w14:paraId="42D26797" w14:textId="77777777" w:rsidTr="00CA55AC">
        <w:tc>
          <w:tcPr>
            <w:tcW w:w="2896" w:type="dxa"/>
            <w:vMerge/>
            <w:vAlign w:val="center"/>
          </w:tcPr>
          <w:p w14:paraId="7802B2FC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A996090" w14:textId="1707E44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Merge/>
            <w:vAlign w:val="center"/>
          </w:tcPr>
          <w:p w14:paraId="091A4743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502C8BBD" w14:textId="24CDBB49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$0.70 per </w:t>
            </w:r>
            <w:proofErr w:type="gramStart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391" w:type="dxa"/>
            <w:vMerge/>
            <w:vAlign w:val="center"/>
          </w:tcPr>
          <w:p w14:paraId="57F9A68E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F7767B6" w14:textId="73652E29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$59.45 </w:t>
            </w:r>
          </w:p>
        </w:tc>
      </w:tr>
      <w:tr w:rsidR="006B4951" w14:paraId="20B61A8B" w14:textId="77777777" w:rsidTr="00CA55AC">
        <w:tc>
          <w:tcPr>
            <w:tcW w:w="2896" w:type="dxa"/>
            <w:vMerge w:val="restart"/>
            <w:vAlign w:val="center"/>
          </w:tcPr>
          <w:p w14:paraId="1CDCE7B8" w14:textId="1CBB88E3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Additional food for lactating caregiver</w:t>
            </w:r>
          </w:p>
        </w:tc>
        <w:tc>
          <w:tcPr>
            <w:tcW w:w="1350" w:type="dxa"/>
            <w:vAlign w:val="center"/>
          </w:tcPr>
          <w:p w14:paraId="61B24BD8" w14:textId="617F35A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Merge w:val="restart"/>
            <w:vAlign w:val="center"/>
          </w:tcPr>
          <w:p w14:paraId="10147AAF" w14:textId="683ACCB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days </w:t>
            </w:r>
          </w:p>
        </w:tc>
        <w:tc>
          <w:tcPr>
            <w:tcW w:w="1220" w:type="dxa"/>
            <w:vAlign w:val="center"/>
          </w:tcPr>
          <w:p w14:paraId="7CB33D8C" w14:textId="32CC826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$0.06 per day</w:t>
            </w:r>
          </w:p>
        </w:tc>
        <w:tc>
          <w:tcPr>
            <w:tcW w:w="1391" w:type="dxa"/>
            <w:vMerge w:val="restart"/>
            <w:vAlign w:val="center"/>
          </w:tcPr>
          <w:p w14:paraId="034D29FC" w14:textId="6AB2FE1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4250616B" w14:textId="0E7798A0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$10.92 </w:t>
            </w:r>
          </w:p>
        </w:tc>
      </w:tr>
      <w:tr w:rsidR="006B4951" w14:paraId="22EB6578" w14:textId="77777777" w:rsidTr="00CA55AC">
        <w:tc>
          <w:tcPr>
            <w:tcW w:w="2896" w:type="dxa"/>
            <w:vMerge/>
            <w:vAlign w:val="center"/>
          </w:tcPr>
          <w:p w14:paraId="05251AB8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7EBE9C" w14:textId="66274DFC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Merge/>
            <w:vAlign w:val="center"/>
          </w:tcPr>
          <w:p w14:paraId="48636899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28B08E39" w14:textId="0CE7A39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$0.15 per day</w:t>
            </w:r>
          </w:p>
        </w:tc>
        <w:tc>
          <w:tcPr>
            <w:tcW w:w="1391" w:type="dxa"/>
            <w:vMerge/>
            <w:vAlign w:val="center"/>
          </w:tcPr>
          <w:p w14:paraId="184CF5FA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B85466B" w14:textId="42D1DB89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$27.30 </w:t>
            </w:r>
          </w:p>
        </w:tc>
      </w:tr>
      <w:tr w:rsidR="006B4951" w14:paraId="0E1EF1E9" w14:textId="77777777" w:rsidTr="00CA55AC">
        <w:tc>
          <w:tcPr>
            <w:tcW w:w="2896" w:type="dxa"/>
            <w:vMerge w:val="restart"/>
            <w:vAlign w:val="center"/>
          </w:tcPr>
          <w:p w14:paraId="3BA063F7" w14:textId="64F6845C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Mastitis treatment</w:t>
            </w:r>
          </w:p>
        </w:tc>
        <w:tc>
          <w:tcPr>
            <w:tcW w:w="1350" w:type="dxa"/>
            <w:vAlign w:val="center"/>
          </w:tcPr>
          <w:p w14:paraId="1327DD7D" w14:textId="6040A738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7B68C751" w14:textId="2B5BFB78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episodes</w:t>
            </w:r>
          </w:p>
        </w:tc>
        <w:tc>
          <w:tcPr>
            <w:tcW w:w="1220" w:type="dxa"/>
            <w:vMerge w:val="restart"/>
            <w:vAlign w:val="center"/>
          </w:tcPr>
          <w:p w14:paraId="7DB3767E" w14:textId="02CAE232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$2.67 per episodic treatment</w:t>
            </w:r>
          </w:p>
        </w:tc>
        <w:tc>
          <w:tcPr>
            <w:tcW w:w="1391" w:type="dxa"/>
            <w:vMerge w:val="restart"/>
            <w:vAlign w:val="center"/>
          </w:tcPr>
          <w:p w14:paraId="68D5BA94" w14:textId="3C544319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6A63B4E0" w14:textId="5D0FF458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$0.27 </w:t>
            </w:r>
          </w:p>
        </w:tc>
      </w:tr>
      <w:tr w:rsidR="006B4951" w14:paraId="3042E551" w14:textId="77777777" w:rsidTr="00CA55AC">
        <w:tc>
          <w:tcPr>
            <w:tcW w:w="2896" w:type="dxa"/>
            <w:vMerge/>
            <w:vAlign w:val="center"/>
          </w:tcPr>
          <w:p w14:paraId="543326C6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635D6F" w14:textId="77DCF41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04044D8F" w14:textId="728D96F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 episodes </w:t>
            </w:r>
          </w:p>
        </w:tc>
        <w:tc>
          <w:tcPr>
            <w:tcW w:w="1220" w:type="dxa"/>
            <w:vMerge/>
            <w:vAlign w:val="center"/>
          </w:tcPr>
          <w:p w14:paraId="34201F72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4F63309B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B4C7C22" w14:textId="13785436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$0.80 </w:t>
            </w:r>
          </w:p>
        </w:tc>
      </w:tr>
      <w:tr w:rsidR="006B4951" w14:paraId="150BE3F5" w14:textId="77777777" w:rsidTr="00CA55AC">
        <w:tc>
          <w:tcPr>
            <w:tcW w:w="2896" w:type="dxa"/>
            <w:vMerge w:val="restart"/>
            <w:vAlign w:val="center"/>
          </w:tcPr>
          <w:p w14:paraId="11641A69" w14:textId="6367AEB1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Diarrheal disease treatment</w:t>
            </w:r>
          </w:p>
        </w:tc>
        <w:tc>
          <w:tcPr>
            <w:tcW w:w="1350" w:type="dxa"/>
            <w:vAlign w:val="center"/>
          </w:tcPr>
          <w:p w14:paraId="4855FAA5" w14:textId="1BA5A9B3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257D773E" w14:textId="3D6BF2FF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episodes</w:t>
            </w:r>
          </w:p>
        </w:tc>
        <w:tc>
          <w:tcPr>
            <w:tcW w:w="1220" w:type="dxa"/>
            <w:vMerge w:val="restart"/>
            <w:vAlign w:val="center"/>
          </w:tcPr>
          <w:p w14:paraId="59543D32" w14:textId="7155F89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$8.90 per episodic treatment</w:t>
            </w:r>
          </w:p>
        </w:tc>
        <w:tc>
          <w:tcPr>
            <w:tcW w:w="1391" w:type="dxa"/>
            <w:vMerge w:val="restart"/>
            <w:vAlign w:val="center"/>
          </w:tcPr>
          <w:p w14:paraId="0FBC7F6F" w14:textId="0A2F0F3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4D7177C0" w14:textId="75ECF45B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$4.54 </w:t>
            </w:r>
          </w:p>
        </w:tc>
      </w:tr>
      <w:tr w:rsidR="006B4951" w14:paraId="60D17462" w14:textId="77777777" w:rsidTr="00CA55AC">
        <w:tc>
          <w:tcPr>
            <w:tcW w:w="2896" w:type="dxa"/>
            <w:vMerge/>
            <w:vAlign w:val="center"/>
          </w:tcPr>
          <w:p w14:paraId="0434F45E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E8F5CC3" w14:textId="10A77AC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5CE6A1E5" w14:textId="041E43F8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episodes</w:t>
            </w:r>
          </w:p>
        </w:tc>
        <w:tc>
          <w:tcPr>
            <w:tcW w:w="1220" w:type="dxa"/>
            <w:vMerge/>
            <w:vAlign w:val="center"/>
          </w:tcPr>
          <w:p w14:paraId="16DDAE2D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516FC1F9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7714E30" w14:textId="43FEB83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$5.61 </w:t>
            </w:r>
          </w:p>
        </w:tc>
      </w:tr>
      <w:tr w:rsidR="006B4951" w14:paraId="2F42307E" w14:textId="77777777" w:rsidTr="00CA55AC">
        <w:tc>
          <w:tcPr>
            <w:tcW w:w="2896" w:type="dxa"/>
            <w:vMerge w:val="restart"/>
            <w:vAlign w:val="center"/>
          </w:tcPr>
          <w:p w14:paraId="5E6AB17C" w14:textId="73B7B1AA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 treatment</w:t>
            </w:r>
          </w:p>
        </w:tc>
        <w:tc>
          <w:tcPr>
            <w:tcW w:w="1350" w:type="dxa"/>
            <w:vAlign w:val="center"/>
          </w:tcPr>
          <w:p w14:paraId="3E27D2BD" w14:textId="6927BF3E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18CC7DB2" w14:textId="34E08A5C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 episodes</w:t>
            </w:r>
          </w:p>
        </w:tc>
        <w:tc>
          <w:tcPr>
            <w:tcW w:w="1220" w:type="dxa"/>
            <w:vMerge w:val="restart"/>
            <w:vAlign w:val="center"/>
          </w:tcPr>
          <w:p w14:paraId="77FED1C1" w14:textId="2528C749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$18.14 per episodic treatment </w:t>
            </w:r>
          </w:p>
        </w:tc>
        <w:tc>
          <w:tcPr>
            <w:tcW w:w="1391" w:type="dxa"/>
            <w:vMerge w:val="restart"/>
            <w:vAlign w:val="center"/>
          </w:tcPr>
          <w:p w14:paraId="05C1CCE2" w14:textId="28720986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76DD9FA3" w14:textId="524993B2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$64.03 </w:t>
            </w:r>
          </w:p>
        </w:tc>
      </w:tr>
      <w:tr w:rsidR="006B4951" w14:paraId="4E2B284F" w14:textId="77777777" w:rsidTr="00CA55AC">
        <w:trPr>
          <w:trHeight w:val="721"/>
        </w:trPr>
        <w:tc>
          <w:tcPr>
            <w:tcW w:w="2896" w:type="dxa"/>
            <w:vMerge/>
            <w:vAlign w:val="center"/>
          </w:tcPr>
          <w:p w14:paraId="194B2A6B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3A6F9C6" w14:textId="7D5AE361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67C915E4" w14:textId="22D2065D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 episodes</w:t>
            </w:r>
          </w:p>
        </w:tc>
        <w:tc>
          <w:tcPr>
            <w:tcW w:w="1220" w:type="dxa"/>
            <w:vMerge/>
            <w:vAlign w:val="center"/>
          </w:tcPr>
          <w:p w14:paraId="2859BA80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15547ED8" w14:textId="77777777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592DCBD" w14:textId="0B61B3C4" w:rsidR="006B4951" w:rsidRPr="007B77A8" w:rsidRDefault="006B4951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$80.00 </w:t>
            </w:r>
          </w:p>
        </w:tc>
      </w:tr>
      <w:tr w:rsidR="007B77A8" w14:paraId="0A810A77" w14:textId="77777777" w:rsidTr="00CA55AC">
        <w:tc>
          <w:tcPr>
            <w:tcW w:w="8759" w:type="dxa"/>
            <w:gridSpan w:val="5"/>
            <w:shd w:val="clear" w:color="auto" w:fill="BFBFBF" w:themeFill="background1" w:themeFillShade="BF"/>
          </w:tcPr>
          <w:p w14:paraId="3488C8EA" w14:textId="26E8F46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Lower Bound Total Study arm 1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14:paraId="7E908D13" w14:textId="218AAC49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$114.22 </w:t>
            </w:r>
          </w:p>
        </w:tc>
      </w:tr>
      <w:tr w:rsidR="007B77A8" w14:paraId="01BF28D3" w14:textId="77777777" w:rsidTr="00CA55AC">
        <w:tc>
          <w:tcPr>
            <w:tcW w:w="8759" w:type="dxa"/>
            <w:gridSpan w:val="5"/>
            <w:shd w:val="clear" w:color="auto" w:fill="BFBFBF" w:themeFill="background1" w:themeFillShade="BF"/>
          </w:tcPr>
          <w:p w14:paraId="37649AC9" w14:textId="5815928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Higher Bound Total Study arm 1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bottom"/>
          </w:tcPr>
          <w:p w14:paraId="2992D9ED" w14:textId="565A965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$189.18 </w:t>
            </w:r>
          </w:p>
        </w:tc>
      </w:tr>
      <w:tr w:rsidR="007B77A8" w14:paraId="44F580C2" w14:textId="77777777" w:rsidTr="00CA55AC">
        <w:tc>
          <w:tcPr>
            <w:tcW w:w="2896" w:type="dxa"/>
            <w:vMerge w:val="restart"/>
            <w:vAlign w:val="center"/>
          </w:tcPr>
          <w:p w14:paraId="1D8DE452" w14:textId="24CCC42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preparation materials</w:t>
            </w:r>
          </w:p>
        </w:tc>
        <w:tc>
          <w:tcPr>
            <w:tcW w:w="1350" w:type="dxa"/>
            <w:vAlign w:val="center"/>
          </w:tcPr>
          <w:p w14:paraId="677CE412" w14:textId="5E8D255D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Merge w:val="restart"/>
            <w:vAlign w:val="center"/>
          </w:tcPr>
          <w:p w14:paraId="3D4685EB" w14:textId="67DF58E5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set</w:t>
            </w:r>
          </w:p>
        </w:tc>
        <w:tc>
          <w:tcPr>
            <w:tcW w:w="1220" w:type="dxa"/>
            <w:vAlign w:val="center"/>
          </w:tcPr>
          <w:p w14:paraId="558C5A1E" w14:textId="7E62298C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$31.06 per set</w:t>
            </w:r>
          </w:p>
        </w:tc>
        <w:tc>
          <w:tcPr>
            <w:tcW w:w="1391" w:type="dxa"/>
            <w:vMerge w:val="restart"/>
            <w:vAlign w:val="center"/>
          </w:tcPr>
          <w:p w14:paraId="046A1143" w14:textId="16E0D05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7424DB14" w14:textId="6512B33D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$31.06 </w:t>
            </w:r>
          </w:p>
        </w:tc>
      </w:tr>
      <w:tr w:rsidR="007B77A8" w14:paraId="14D74853" w14:textId="77777777" w:rsidTr="00CA55AC">
        <w:tc>
          <w:tcPr>
            <w:tcW w:w="2896" w:type="dxa"/>
            <w:vMerge/>
            <w:vAlign w:val="center"/>
          </w:tcPr>
          <w:p w14:paraId="19595AEF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024F1B" w14:textId="58004C4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Merge/>
            <w:vAlign w:val="center"/>
          </w:tcPr>
          <w:p w14:paraId="37A16ED7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4725F224" w14:textId="1E7ABB3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$45.06 per set</w:t>
            </w:r>
          </w:p>
        </w:tc>
        <w:tc>
          <w:tcPr>
            <w:tcW w:w="1391" w:type="dxa"/>
            <w:vMerge/>
            <w:vAlign w:val="center"/>
          </w:tcPr>
          <w:p w14:paraId="15C72639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41215B4" w14:textId="7617B8EF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$45.06 </w:t>
            </w:r>
          </w:p>
        </w:tc>
      </w:tr>
      <w:tr w:rsidR="007B77A8" w14:paraId="4B19164F" w14:textId="77777777" w:rsidTr="00CA55AC">
        <w:tc>
          <w:tcPr>
            <w:tcW w:w="2896" w:type="dxa"/>
            <w:vMerge w:val="restart"/>
            <w:vAlign w:val="center"/>
          </w:tcPr>
          <w:p w14:paraId="21FE58E4" w14:textId="2DB518D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Feeding bottles</w:t>
            </w:r>
          </w:p>
        </w:tc>
        <w:tc>
          <w:tcPr>
            <w:tcW w:w="1350" w:type="dxa"/>
            <w:vAlign w:val="center"/>
          </w:tcPr>
          <w:p w14:paraId="35A4FA45" w14:textId="17868C4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Merge w:val="restart"/>
            <w:vAlign w:val="center"/>
          </w:tcPr>
          <w:p w14:paraId="152201EF" w14:textId="1FC0650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bottles </w:t>
            </w:r>
          </w:p>
        </w:tc>
        <w:tc>
          <w:tcPr>
            <w:tcW w:w="1220" w:type="dxa"/>
            <w:vAlign w:val="center"/>
          </w:tcPr>
          <w:p w14:paraId="54B0F1A2" w14:textId="32F059D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$1.92 per bottle</w:t>
            </w:r>
          </w:p>
        </w:tc>
        <w:tc>
          <w:tcPr>
            <w:tcW w:w="1391" w:type="dxa"/>
            <w:vMerge w:val="restart"/>
            <w:vAlign w:val="center"/>
          </w:tcPr>
          <w:p w14:paraId="2332BC74" w14:textId="49B46673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6C74777E" w14:textId="7ED3CBC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$3.84 </w:t>
            </w:r>
          </w:p>
        </w:tc>
      </w:tr>
      <w:tr w:rsidR="007B77A8" w14:paraId="0FBC5F57" w14:textId="77777777" w:rsidTr="00CA55AC">
        <w:tc>
          <w:tcPr>
            <w:tcW w:w="2896" w:type="dxa"/>
            <w:vMerge/>
            <w:vAlign w:val="center"/>
          </w:tcPr>
          <w:p w14:paraId="1C79A028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101CEA4" w14:textId="152D8A0C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Merge/>
            <w:vAlign w:val="center"/>
          </w:tcPr>
          <w:p w14:paraId="3D610E38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4F6B4D5D" w14:textId="0F15A1C3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$7.17 per bottle </w:t>
            </w:r>
          </w:p>
        </w:tc>
        <w:tc>
          <w:tcPr>
            <w:tcW w:w="1391" w:type="dxa"/>
            <w:vMerge/>
            <w:vAlign w:val="center"/>
          </w:tcPr>
          <w:p w14:paraId="6283D7FA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70180F0" w14:textId="7B46FAE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$14.34 </w:t>
            </w:r>
          </w:p>
        </w:tc>
      </w:tr>
      <w:tr w:rsidR="007B77A8" w14:paraId="5ABF979A" w14:textId="77777777" w:rsidTr="00CA55AC">
        <w:tc>
          <w:tcPr>
            <w:tcW w:w="2896" w:type="dxa"/>
            <w:vMerge w:val="restart"/>
            <w:vAlign w:val="center"/>
          </w:tcPr>
          <w:p w14:paraId="48A252AA" w14:textId="24AF320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 stove</w:t>
            </w:r>
          </w:p>
        </w:tc>
        <w:tc>
          <w:tcPr>
            <w:tcW w:w="1350" w:type="dxa"/>
            <w:vAlign w:val="center"/>
          </w:tcPr>
          <w:p w14:paraId="164A173B" w14:textId="701E4493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Merge w:val="restart"/>
            <w:vAlign w:val="center"/>
          </w:tcPr>
          <w:p w14:paraId="3369F33F" w14:textId="5439B10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stove </w:t>
            </w:r>
          </w:p>
        </w:tc>
        <w:tc>
          <w:tcPr>
            <w:tcW w:w="1220" w:type="dxa"/>
            <w:vAlign w:val="center"/>
          </w:tcPr>
          <w:p w14:paraId="02A5964D" w14:textId="4449AD5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$33.87 per stove</w:t>
            </w:r>
          </w:p>
        </w:tc>
        <w:tc>
          <w:tcPr>
            <w:tcW w:w="1391" w:type="dxa"/>
            <w:vMerge w:val="restart"/>
            <w:vAlign w:val="center"/>
          </w:tcPr>
          <w:p w14:paraId="2583B65B" w14:textId="598CB5BB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25" w:type="dxa"/>
            <w:vAlign w:val="center"/>
          </w:tcPr>
          <w:p w14:paraId="48F7853F" w14:textId="7ABE8525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$3.39 </w:t>
            </w:r>
          </w:p>
        </w:tc>
      </w:tr>
      <w:tr w:rsidR="007B77A8" w14:paraId="67DC6124" w14:textId="77777777" w:rsidTr="00CA55AC">
        <w:tc>
          <w:tcPr>
            <w:tcW w:w="2896" w:type="dxa"/>
            <w:vMerge/>
            <w:vAlign w:val="center"/>
          </w:tcPr>
          <w:p w14:paraId="0327E75C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E363EE" w14:textId="46D3D69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Merge/>
            <w:vAlign w:val="center"/>
          </w:tcPr>
          <w:p w14:paraId="2A7D5B16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261C1942" w14:textId="47DD4C6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$56.45 per stove</w:t>
            </w:r>
          </w:p>
        </w:tc>
        <w:tc>
          <w:tcPr>
            <w:tcW w:w="1391" w:type="dxa"/>
            <w:vMerge/>
            <w:vAlign w:val="center"/>
          </w:tcPr>
          <w:p w14:paraId="1F01D0A5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3AE115A" w14:textId="652871D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$5.65 </w:t>
            </w:r>
          </w:p>
        </w:tc>
      </w:tr>
      <w:tr w:rsidR="007B77A8" w14:paraId="0C0332F1" w14:textId="77777777" w:rsidTr="00CA55AC">
        <w:tc>
          <w:tcPr>
            <w:tcW w:w="2896" w:type="dxa"/>
            <w:vAlign w:val="center"/>
          </w:tcPr>
          <w:p w14:paraId="0C878BCE" w14:textId="5298A845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Salary costs for CHW to provide training session on how to correctly prepare and use BMS to caregiver.</w:t>
            </w:r>
          </w:p>
        </w:tc>
        <w:tc>
          <w:tcPr>
            <w:tcW w:w="1350" w:type="dxa"/>
            <w:vAlign w:val="center"/>
          </w:tcPr>
          <w:p w14:paraId="470B1CA0" w14:textId="457C514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2" w:type="dxa"/>
            <w:vAlign w:val="center"/>
          </w:tcPr>
          <w:p w14:paraId="10560836" w14:textId="4D4623EC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 hours </w:t>
            </w:r>
          </w:p>
        </w:tc>
        <w:tc>
          <w:tcPr>
            <w:tcW w:w="1220" w:type="dxa"/>
            <w:vAlign w:val="center"/>
          </w:tcPr>
          <w:p w14:paraId="4F85AA2D" w14:textId="16DCF180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$5.34 per hour</w:t>
            </w:r>
          </w:p>
        </w:tc>
        <w:tc>
          <w:tcPr>
            <w:tcW w:w="1391" w:type="dxa"/>
            <w:vAlign w:val="center"/>
          </w:tcPr>
          <w:p w14:paraId="55DE60C8" w14:textId="35296A0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4F33A9BA" w14:textId="1F094840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$2.67 </w:t>
            </w:r>
          </w:p>
        </w:tc>
      </w:tr>
      <w:tr w:rsidR="00CA55AC" w14:paraId="2F7BFF52" w14:textId="77777777" w:rsidTr="00CA55AC">
        <w:tc>
          <w:tcPr>
            <w:tcW w:w="2896" w:type="dxa"/>
            <w:vMerge w:val="restart"/>
            <w:vAlign w:val="center"/>
          </w:tcPr>
          <w:p w14:paraId="71C61061" w14:textId="6AA9F460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Formula tin (900g)</w:t>
            </w:r>
          </w:p>
        </w:tc>
        <w:tc>
          <w:tcPr>
            <w:tcW w:w="1350" w:type="dxa"/>
            <w:vAlign w:val="center"/>
          </w:tcPr>
          <w:p w14:paraId="566F485B" w14:textId="1511091A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Merge w:val="restart"/>
            <w:vAlign w:val="center"/>
          </w:tcPr>
          <w:p w14:paraId="0637B34A" w14:textId="4996F872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tins</w:t>
            </w:r>
          </w:p>
        </w:tc>
        <w:tc>
          <w:tcPr>
            <w:tcW w:w="1220" w:type="dxa"/>
            <w:vAlign w:val="center"/>
          </w:tcPr>
          <w:p w14:paraId="21E5C466" w14:textId="3FC60AA0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$5.12 per tin</w:t>
            </w:r>
          </w:p>
        </w:tc>
        <w:tc>
          <w:tcPr>
            <w:tcW w:w="1391" w:type="dxa"/>
            <w:vMerge w:val="restart"/>
            <w:vAlign w:val="center"/>
          </w:tcPr>
          <w:p w14:paraId="06AC3E79" w14:textId="2B927478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18E54B07" w14:textId="5E9658A3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$266.24 </w:t>
            </w:r>
          </w:p>
        </w:tc>
      </w:tr>
      <w:tr w:rsidR="00CA55AC" w14:paraId="7E8D5781" w14:textId="77777777" w:rsidTr="00CA55AC">
        <w:tc>
          <w:tcPr>
            <w:tcW w:w="2896" w:type="dxa"/>
            <w:vMerge/>
            <w:vAlign w:val="center"/>
          </w:tcPr>
          <w:p w14:paraId="42FEB3F9" w14:textId="77777777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4B205D" w14:textId="65B340FE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Merge/>
            <w:vAlign w:val="center"/>
          </w:tcPr>
          <w:p w14:paraId="1D255F83" w14:textId="77777777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3DCDE242" w14:textId="28D13D5F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$22.61 per tin</w:t>
            </w:r>
          </w:p>
        </w:tc>
        <w:tc>
          <w:tcPr>
            <w:tcW w:w="1391" w:type="dxa"/>
            <w:vMerge/>
            <w:vAlign w:val="center"/>
          </w:tcPr>
          <w:p w14:paraId="1E6DC443" w14:textId="77777777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40F0059" w14:textId="115589FF" w:rsidR="00CA55AC" w:rsidRPr="007B77A8" w:rsidRDefault="00CA55AC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$1,175.72 </w:t>
            </w:r>
          </w:p>
        </w:tc>
      </w:tr>
      <w:tr w:rsidR="007B77A8" w14:paraId="26EEA40E" w14:textId="77777777" w:rsidTr="00CA55AC">
        <w:tc>
          <w:tcPr>
            <w:tcW w:w="2896" w:type="dxa"/>
            <w:vMerge w:val="restart"/>
            <w:vAlign w:val="center"/>
          </w:tcPr>
          <w:p w14:paraId="0F62F5C3" w14:textId="7F79548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Bottled water</w:t>
            </w:r>
          </w:p>
        </w:tc>
        <w:tc>
          <w:tcPr>
            <w:tcW w:w="1350" w:type="dxa"/>
            <w:vAlign w:val="center"/>
          </w:tcPr>
          <w:p w14:paraId="627B0418" w14:textId="6CAD3A6D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2458E6C9" w14:textId="4CA75105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liters</w:t>
            </w:r>
          </w:p>
        </w:tc>
        <w:tc>
          <w:tcPr>
            <w:tcW w:w="1220" w:type="dxa"/>
            <w:vAlign w:val="center"/>
          </w:tcPr>
          <w:p w14:paraId="019A6D3D" w14:textId="49DC1C89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$0.28 per </w:t>
            </w:r>
            <w:proofErr w:type="gramStart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391" w:type="dxa"/>
            <w:vMerge w:val="restart"/>
            <w:vAlign w:val="center"/>
          </w:tcPr>
          <w:p w14:paraId="1C5D63D3" w14:textId="1C3F86F1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45CB6501" w14:textId="140F924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$22.96 </w:t>
            </w:r>
          </w:p>
        </w:tc>
      </w:tr>
      <w:tr w:rsidR="007B77A8" w14:paraId="2F6A5697" w14:textId="77777777" w:rsidTr="00CA55AC">
        <w:tc>
          <w:tcPr>
            <w:tcW w:w="2896" w:type="dxa"/>
            <w:vMerge/>
            <w:vAlign w:val="center"/>
          </w:tcPr>
          <w:p w14:paraId="2C187039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960AF5" w14:textId="4C301817" w:rsidR="007B77A8" w:rsidRPr="009F1D26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572F2115" w14:textId="6C18FD99" w:rsidR="007B77A8" w:rsidRPr="009F1D26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 liters</w:t>
            </w:r>
          </w:p>
        </w:tc>
        <w:tc>
          <w:tcPr>
            <w:tcW w:w="1220" w:type="dxa"/>
            <w:vAlign w:val="center"/>
          </w:tcPr>
          <w:p w14:paraId="461518CA" w14:textId="15C5CF3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$0.70 per </w:t>
            </w:r>
            <w:proofErr w:type="gramStart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391" w:type="dxa"/>
            <w:vMerge/>
            <w:vAlign w:val="center"/>
          </w:tcPr>
          <w:p w14:paraId="3264E862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433B9C3" w14:textId="375C5A31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$1,656.20 </w:t>
            </w:r>
          </w:p>
        </w:tc>
      </w:tr>
      <w:tr w:rsidR="007B77A8" w14:paraId="17F62C61" w14:textId="77777777" w:rsidTr="00CA55AC">
        <w:tc>
          <w:tcPr>
            <w:tcW w:w="2896" w:type="dxa"/>
            <w:vMerge w:val="restart"/>
            <w:vAlign w:val="center"/>
          </w:tcPr>
          <w:p w14:paraId="1D88B626" w14:textId="28F18E7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 water</w:t>
            </w:r>
          </w:p>
        </w:tc>
        <w:tc>
          <w:tcPr>
            <w:tcW w:w="1350" w:type="dxa"/>
            <w:vAlign w:val="center"/>
          </w:tcPr>
          <w:p w14:paraId="20C09ABC" w14:textId="55F3A4D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17FCEA5A" w14:textId="7F072FE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 liters</w:t>
            </w:r>
          </w:p>
        </w:tc>
        <w:tc>
          <w:tcPr>
            <w:tcW w:w="1220" w:type="dxa"/>
            <w:vAlign w:val="bottom"/>
          </w:tcPr>
          <w:p w14:paraId="5CB7402E" w14:textId="51C6B24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$0.07 per cubic meter</w:t>
            </w:r>
          </w:p>
        </w:tc>
        <w:tc>
          <w:tcPr>
            <w:tcW w:w="1391" w:type="dxa"/>
            <w:vMerge w:val="restart"/>
            <w:vAlign w:val="center"/>
          </w:tcPr>
          <w:p w14:paraId="7D261B78" w14:textId="4EB20829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39F8C6FA" w14:textId="4774B0E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$0.19 </w:t>
            </w:r>
          </w:p>
        </w:tc>
      </w:tr>
      <w:tr w:rsidR="007B77A8" w14:paraId="290E66C6" w14:textId="77777777" w:rsidTr="00CA55AC">
        <w:tc>
          <w:tcPr>
            <w:tcW w:w="2896" w:type="dxa"/>
            <w:vMerge/>
            <w:vAlign w:val="center"/>
          </w:tcPr>
          <w:p w14:paraId="5A114A9F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68973E" w14:textId="77508AFD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1B7F0B6E" w14:textId="67F0FC9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liters</w:t>
            </w:r>
          </w:p>
        </w:tc>
        <w:tc>
          <w:tcPr>
            <w:tcW w:w="1220" w:type="dxa"/>
            <w:vAlign w:val="center"/>
          </w:tcPr>
          <w:p w14:paraId="73E62FA2" w14:textId="231780FB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$0.07 per cubic meter</w:t>
            </w:r>
          </w:p>
        </w:tc>
        <w:tc>
          <w:tcPr>
            <w:tcW w:w="1391" w:type="dxa"/>
            <w:vMerge/>
            <w:vAlign w:val="center"/>
          </w:tcPr>
          <w:p w14:paraId="60BE4E4A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FCE5135" w14:textId="22C97C0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B77A8" w14:paraId="20B982C7" w14:textId="77777777" w:rsidTr="00CA55AC">
        <w:tc>
          <w:tcPr>
            <w:tcW w:w="2896" w:type="dxa"/>
            <w:vMerge w:val="restart"/>
            <w:vAlign w:val="center"/>
          </w:tcPr>
          <w:p w14:paraId="288991F9" w14:textId="5C8B4631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Liquid petroleum gas</w:t>
            </w:r>
          </w:p>
        </w:tc>
        <w:tc>
          <w:tcPr>
            <w:tcW w:w="1350" w:type="dxa"/>
            <w:vAlign w:val="center"/>
          </w:tcPr>
          <w:p w14:paraId="40B1C158" w14:textId="6610B7FD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7E53162C" w14:textId="2A6F5E3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kilograms</w:t>
            </w:r>
          </w:p>
        </w:tc>
        <w:tc>
          <w:tcPr>
            <w:tcW w:w="1220" w:type="dxa"/>
            <w:vMerge w:val="restart"/>
            <w:vAlign w:val="center"/>
          </w:tcPr>
          <w:p w14:paraId="54868195" w14:textId="0D7E671C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$0.31 per kilogram</w:t>
            </w:r>
          </w:p>
        </w:tc>
        <w:tc>
          <w:tcPr>
            <w:tcW w:w="1391" w:type="dxa"/>
            <w:vMerge w:val="restart"/>
            <w:vAlign w:val="center"/>
          </w:tcPr>
          <w:p w14:paraId="472604AD" w14:textId="45464BB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188E28A2" w14:textId="7F5DB70B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$6.82 </w:t>
            </w:r>
          </w:p>
        </w:tc>
      </w:tr>
      <w:tr w:rsidR="007B77A8" w14:paraId="2F5C37FC" w14:textId="77777777" w:rsidTr="00CA55AC">
        <w:tc>
          <w:tcPr>
            <w:tcW w:w="2896" w:type="dxa"/>
            <w:vMerge/>
            <w:vAlign w:val="center"/>
          </w:tcPr>
          <w:p w14:paraId="07DAE16A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306602B" w14:textId="1F47206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56A44875" w14:textId="06B3D1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kilograms</w:t>
            </w:r>
          </w:p>
        </w:tc>
        <w:tc>
          <w:tcPr>
            <w:tcW w:w="1220" w:type="dxa"/>
            <w:vMerge/>
            <w:vAlign w:val="center"/>
          </w:tcPr>
          <w:p w14:paraId="777C8DA3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00529DF4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C82574E" w14:textId="1E6B803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$49.60 </w:t>
            </w:r>
          </w:p>
        </w:tc>
      </w:tr>
      <w:tr w:rsidR="007B77A8" w14:paraId="3BF39A3C" w14:textId="77777777" w:rsidTr="00CA55AC">
        <w:tc>
          <w:tcPr>
            <w:tcW w:w="2896" w:type="dxa"/>
            <w:vMerge w:val="restart"/>
            <w:vAlign w:val="center"/>
          </w:tcPr>
          <w:p w14:paraId="7FDC8EF1" w14:textId="6F2546DB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Diarrheal disease treatment</w:t>
            </w:r>
          </w:p>
        </w:tc>
        <w:tc>
          <w:tcPr>
            <w:tcW w:w="1350" w:type="dxa"/>
            <w:vAlign w:val="center"/>
          </w:tcPr>
          <w:p w14:paraId="4B64AFEE" w14:textId="041C3E4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70BE2B61" w14:textId="4A8D702C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episodes</w:t>
            </w:r>
          </w:p>
        </w:tc>
        <w:tc>
          <w:tcPr>
            <w:tcW w:w="1220" w:type="dxa"/>
            <w:vMerge w:val="restart"/>
            <w:vAlign w:val="center"/>
          </w:tcPr>
          <w:p w14:paraId="4A9313FC" w14:textId="2F152E0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$8.90 per episodic treatment</w:t>
            </w:r>
          </w:p>
        </w:tc>
        <w:tc>
          <w:tcPr>
            <w:tcW w:w="1391" w:type="dxa"/>
            <w:vMerge w:val="restart"/>
            <w:vAlign w:val="center"/>
          </w:tcPr>
          <w:p w14:paraId="07728C2F" w14:textId="5A93F83E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50788E30" w14:textId="7EE5D9E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$12.37 </w:t>
            </w:r>
          </w:p>
        </w:tc>
      </w:tr>
      <w:tr w:rsidR="007B77A8" w14:paraId="6D0872DD" w14:textId="77777777" w:rsidTr="00CA55AC">
        <w:tc>
          <w:tcPr>
            <w:tcW w:w="2896" w:type="dxa"/>
            <w:vMerge/>
            <w:vAlign w:val="center"/>
          </w:tcPr>
          <w:p w14:paraId="0B70BEA0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4DB6E5" w14:textId="2283CDC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636E66ED" w14:textId="3579F22F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episodes</w:t>
            </w:r>
          </w:p>
        </w:tc>
        <w:tc>
          <w:tcPr>
            <w:tcW w:w="1220" w:type="dxa"/>
            <w:vMerge/>
            <w:vAlign w:val="center"/>
          </w:tcPr>
          <w:p w14:paraId="1D6F7621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58139645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278BD72" w14:textId="09D2DA29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$15.13 </w:t>
            </w:r>
          </w:p>
        </w:tc>
      </w:tr>
      <w:tr w:rsidR="007B77A8" w14:paraId="05D5BCC2" w14:textId="77777777" w:rsidTr="00CA55AC">
        <w:tc>
          <w:tcPr>
            <w:tcW w:w="2896" w:type="dxa"/>
            <w:vMerge w:val="restart"/>
            <w:vAlign w:val="center"/>
          </w:tcPr>
          <w:p w14:paraId="782B67D1" w14:textId="737A88E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 treatment</w:t>
            </w:r>
          </w:p>
        </w:tc>
        <w:tc>
          <w:tcPr>
            <w:tcW w:w="1350" w:type="dxa"/>
            <w:vAlign w:val="center"/>
          </w:tcPr>
          <w:p w14:paraId="343AC479" w14:textId="3EE37B62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902" w:type="dxa"/>
            <w:vAlign w:val="center"/>
          </w:tcPr>
          <w:p w14:paraId="4D902010" w14:textId="38013A8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 episodes</w:t>
            </w:r>
          </w:p>
        </w:tc>
        <w:tc>
          <w:tcPr>
            <w:tcW w:w="1220" w:type="dxa"/>
            <w:vMerge w:val="restart"/>
            <w:vAlign w:val="center"/>
          </w:tcPr>
          <w:p w14:paraId="2D2AD1F1" w14:textId="222F951B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$18.14 per episodic treatment </w:t>
            </w:r>
          </w:p>
        </w:tc>
        <w:tc>
          <w:tcPr>
            <w:tcW w:w="1391" w:type="dxa"/>
            <w:vMerge w:val="restart"/>
            <w:vAlign w:val="center"/>
          </w:tcPr>
          <w:p w14:paraId="5EC4D301" w14:textId="1677DF8A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5" w:type="dxa"/>
            <w:vAlign w:val="center"/>
          </w:tcPr>
          <w:p w14:paraId="3FDFC001" w14:textId="0193ED65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$94.15 </w:t>
            </w:r>
          </w:p>
        </w:tc>
      </w:tr>
      <w:tr w:rsidR="007B77A8" w14:paraId="4298C294" w14:textId="77777777" w:rsidTr="00CA55AC">
        <w:tc>
          <w:tcPr>
            <w:tcW w:w="2896" w:type="dxa"/>
            <w:vMerge/>
            <w:vAlign w:val="center"/>
          </w:tcPr>
          <w:p w14:paraId="73B72282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3B3D2BB" w14:textId="6F406848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902" w:type="dxa"/>
            <w:vAlign w:val="center"/>
          </w:tcPr>
          <w:p w14:paraId="34A8335D" w14:textId="14ED8300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 episodes</w:t>
            </w:r>
          </w:p>
        </w:tc>
        <w:tc>
          <w:tcPr>
            <w:tcW w:w="1220" w:type="dxa"/>
            <w:vMerge/>
            <w:vAlign w:val="center"/>
          </w:tcPr>
          <w:p w14:paraId="33C7520D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00A37958" w14:textId="77777777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A72D66D" w14:textId="219708FD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$117.55 </w:t>
            </w:r>
          </w:p>
        </w:tc>
      </w:tr>
      <w:tr w:rsidR="007B77A8" w14:paraId="1EC53E0A" w14:textId="77777777" w:rsidTr="00CA55AC">
        <w:tc>
          <w:tcPr>
            <w:tcW w:w="8759" w:type="dxa"/>
            <w:gridSpan w:val="5"/>
            <w:shd w:val="clear" w:color="auto" w:fill="BFBFBF" w:themeFill="background1" w:themeFillShade="BF"/>
          </w:tcPr>
          <w:p w14:paraId="18BE621F" w14:textId="4A288A66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Lower Bound Total Study arm 1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14:paraId="5AC6FC2D" w14:textId="1DD42840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$443.69 </w:t>
            </w:r>
          </w:p>
        </w:tc>
      </w:tr>
      <w:tr w:rsidR="007B77A8" w14:paraId="2666FFF7" w14:textId="77777777" w:rsidTr="00CA55AC">
        <w:tc>
          <w:tcPr>
            <w:tcW w:w="8759" w:type="dxa"/>
            <w:gridSpan w:val="5"/>
            <w:shd w:val="clear" w:color="auto" w:fill="BFBFBF" w:themeFill="background1" w:themeFillShade="BF"/>
          </w:tcPr>
          <w:p w14:paraId="7AE1E029" w14:textId="10524473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Higher Bound Total Study arm 1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bottom"/>
          </w:tcPr>
          <w:p w14:paraId="46618639" w14:textId="053106B4" w:rsidR="007B77A8" w:rsidRPr="007B77A8" w:rsidRDefault="007B77A8" w:rsidP="007B7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$3,081.91 </w:t>
            </w:r>
          </w:p>
        </w:tc>
      </w:tr>
    </w:tbl>
    <w:p w14:paraId="6295060A" w14:textId="2D0D4C38" w:rsidR="001D50E4" w:rsidRDefault="001D50E4" w:rsidP="00343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70440C" w14:textId="20C49CAA" w:rsidR="007B77A8" w:rsidRDefault="007B77A8" w:rsidP="007B7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D50E4">
        <w:rPr>
          <w:rFonts w:ascii="Times New Roman" w:eastAsia="Times New Roman" w:hAnsi="Times New Roman" w:cs="Times New Roman"/>
          <w:b/>
          <w:bCs/>
          <w:sz w:val="24"/>
          <w:szCs w:val="24"/>
        </w:rPr>
        <w:t>: Upper and lower bound parameters for 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Syrian Refugee </w:t>
      </w:r>
      <w:r w:rsidRPr="001D5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Infant for 6 months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Jordan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440"/>
        <w:gridCol w:w="1440"/>
        <w:gridCol w:w="1260"/>
        <w:gridCol w:w="1440"/>
        <w:gridCol w:w="1259"/>
      </w:tblGrid>
      <w:tr w:rsidR="007B77A8" w14:paraId="2A1CAEDD" w14:textId="77777777" w:rsidTr="007B3231">
        <w:tc>
          <w:tcPr>
            <w:tcW w:w="3145" w:type="dxa"/>
            <w:shd w:val="clear" w:color="auto" w:fill="BDD6EE" w:themeFill="accent5" w:themeFillTint="66"/>
            <w:vAlign w:val="bottom"/>
          </w:tcPr>
          <w:p w14:paraId="3A4365B3" w14:textId="77777777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40" w:type="dxa"/>
            <w:shd w:val="clear" w:color="auto" w:fill="BDD6EE" w:themeFill="accent5" w:themeFillTint="66"/>
            <w:vAlign w:val="bottom"/>
          </w:tcPr>
          <w:p w14:paraId="46A16668" w14:textId="77777777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Lower or Upper Bound </w:t>
            </w:r>
          </w:p>
        </w:tc>
        <w:tc>
          <w:tcPr>
            <w:tcW w:w="1440" w:type="dxa"/>
            <w:shd w:val="clear" w:color="auto" w:fill="BDD6EE" w:themeFill="accent5" w:themeFillTint="66"/>
            <w:vAlign w:val="bottom"/>
          </w:tcPr>
          <w:p w14:paraId="38E29094" w14:textId="77777777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</w:t>
            </w:r>
          </w:p>
        </w:tc>
        <w:tc>
          <w:tcPr>
            <w:tcW w:w="1260" w:type="dxa"/>
            <w:shd w:val="clear" w:color="auto" w:fill="BDD6EE" w:themeFill="accent5" w:themeFillTint="66"/>
            <w:vAlign w:val="bottom"/>
          </w:tcPr>
          <w:p w14:paraId="66D14DB6" w14:textId="2097FD8E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Unit </w:t>
            </w:r>
            <w:proofErr w:type="gramStart"/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Cost  (</w:t>
            </w:r>
            <w:proofErr w:type="gramEnd"/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4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USD) </w:t>
            </w:r>
          </w:p>
        </w:tc>
        <w:tc>
          <w:tcPr>
            <w:tcW w:w="1440" w:type="dxa"/>
            <w:shd w:val="clear" w:color="auto" w:fill="BDD6EE" w:themeFill="accent5" w:themeFillTint="66"/>
            <w:vAlign w:val="bottom"/>
          </w:tcPr>
          <w:p w14:paraId="069F380E" w14:textId="77777777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of use attributed to program </w:t>
            </w:r>
          </w:p>
        </w:tc>
        <w:tc>
          <w:tcPr>
            <w:tcW w:w="1259" w:type="dxa"/>
            <w:shd w:val="clear" w:color="auto" w:fill="BDD6EE" w:themeFill="accent5" w:themeFillTint="66"/>
            <w:vAlign w:val="bottom"/>
          </w:tcPr>
          <w:p w14:paraId="25362B02" w14:textId="433328CD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Cost (20</w:t>
            </w:r>
            <w:r w:rsidR="00E349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7B7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USD)</w:t>
            </w:r>
          </w:p>
        </w:tc>
      </w:tr>
      <w:tr w:rsidR="007B77A8" w14:paraId="5B1F63D9" w14:textId="77777777" w:rsidTr="007B3231">
        <w:tc>
          <w:tcPr>
            <w:tcW w:w="9984" w:type="dxa"/>
            <w:gridSpan w:val="6"/>
            <w:shd w:val="clear" w:color="auto" w:fill="DEEAF6" w:themeFill="accent5" w:themeFillTint="33"/>
          </w:tcPr>
          <w:p w14:paraId="296D2489" w14:textId="77777777" w:rsidR="007B77A8" w:rsidRPr="007B77A8" w:rsidRDefault="007B77A8" w:rsidP="007B32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 arm 1: Exclusive breastfeeding for 6 months</w:t>
            </w:r>
          </w:p>
        </w:tc>
      </w:tr>
      <w:tr w:rsidR="00DA47D6" w14:paraId="554CE06D" w14:textId="77777777" w:rsidTr="009A7C8C">
        <w:tc>
          <w:tcPr>
            <w:tcW w:w="3145" w:type="dxa"/>
            <w:vMerge w:val="restart"/>
            <w:vAlign w:val="center"/>
          </w:tcPr>
          <w:p w14:paraId="5E4671FE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Salary costs for CHW to provide lactation consultation sessions to the caregiver (four to six 30-minute consultations)</w:t>
            </w:r>
          </w:p>
        </w:tc>
        <w:tc>
          <w:tcPr>
            <w:tcW w:w="1440" w:type="dxa"/>
            <w:vAlign w:val="center"/>
          </w:tcPr>
          <w:p w14:paraId="4F90084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bottom"/>
          </w:tcPr>
          <w:p w14:paraId="639A2797" w14:textId="5842C7F2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1260" w:type="dxa"/>
            <w:vMerge w:val="restart"/>
            <w:vAlign w:val="center"/>
          </w:tcPr>
          <w:p w14:paraId="2BEDB49B" w14:textId="599CDAC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$2.14 per hour</w:t>
            </w:r>
          </w:p>
        </w:tc>
        <w:tc>
          <w:tcPr>
            <w:tcW w:w="1440" w:type="dxa"/>
            <w:vMerge w:val="restart"/>
            <w:vAlign w:val="bottom"/>
          </w:tcPr>
          <w:p w14:paraId="59367599" w14:textId="3460B09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bottom"/>
          </w:tcPr>
          <w:p w14:paraId="194A5FE0" w14:textId="1211EAC3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$4.28 </w:t>
            </w:r>
          </w:p>
        </w:tc>
      </w:tr>
      <w:tr w:rsidR="00DA47D6" w14:paraId="4841EE20" w14:textId="77777777" w:rsidTr="009A7C8C">
        <w:tc>
          <w:tcPr>
            <w:tcW w:w="3145" w:type="dxa"/>
            <w:vMerge/>
            <w:vAlign w:val="center"/>
          </w:tcPr>
          <w:p w14:paraId="014A9D74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87152D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bottom"/>
          </w:tcPr>
          <w:p w14:paraId="2744355E" w14:textId="7F0E0EE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1260" w:type="dxa"/>
            <w:vMerge/>
            <w:vAlign w:val="center"/>
          </w:tcPr>
          <w:p w14:paraId="7EC02A34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D20074A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40C45D73" w14:textId="6EB68428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$6.42 </w:t>
            </w:r>
          </w:p>
        </w:tc>
      </w:tr>
      <w:tr w:rsidR="00DA47D6" w14:paraId="69B9E551" w14:textId="77777777" w:rsidTr="009A7C8C">
        <w:tc>
          <w:tcPr>
            <w:tcW w:w="3145" w:type="dxa"/>
            <w:vMerge w:val="restart"/>
            <w:vAlign w:val="center"/>
          </w:tcPr>
          <w:p w14:paraId="24592A4D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Additional water for lactating caregiver</w:t>
            </w:r>
          </w:p>
        </w:tc>
        <w:tc>
          <w:tcPr>
            <w:tcW w:w="1440" w:type="dxa"/>
            <w:vAlign w:val="center"/>
          </w:tcPr>
          <w:p w14:paraId="0BB89C4D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Merge w:val="restart"/>
            <w:vAlign w:val="bottom"/>
          </w:tcPr>
          <w:p w14:paraId="4450DEA9" w14:textId="4B6E910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127.4 liters</w:t>
            </w:r>
          </w:p>
        </w:tc>
        <w:tc>
          <w:tcPr>
            <w:tcW w:w="1260" w:type="dxa"/>
            <w:vAlign w:val="bottom"/>
          </w:tcPr>
          <w:p w14:paraId="6D7AC512" w14:textId="085711B8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$0.43 per </w:t>
            </w:r>
            <w:proofErr w:type="gramStart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440" w:type="dxa"/>
            <w:vMerge w:val="restart"/>
            <w:vAlign w:val="bottom"/>
          </w:tcPr>
          <w:p w14:paraId="19E72EEA" w14:textId="7510AD94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bottom"/>
          </w:tcPr>
          <w:p w14:paraId="54FF85B9" w14:textId="792D6A4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$36.52 </w:t>
            </w:r>
          </w:p>
        </w:tc>
      </w:tr>
      <w:tr w:rsidR="00DA47D6" w14:paraId="519A1215" w14:textId="77777777" w:rsidTr="009A7C8C">
        <w:tc>
          <w:tcPr>
            <w:tcW w:w="3145" w:type="dxa"/>
            <w:vMerge/>
            <w:vAlign w:val="center"/>
          </w:tcPr>
          <w:p w14:paraId="1B9F4FD6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C67E70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Merge/>
            <w:vAlign w:val="center"/>
          </w:tcPr>
          <w:p w14:paraId="5EED6348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4069DC4" w14:textId="3241E002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$1.07 per </w:t>
            </w:r>
            <w:proofErr w:type="gramStart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440" w:type="dxa"/>
            <w:vMerge/>
            <w:vAlign w:val="center"/>
          </w:tcPr>
          <w:p w14:paraId="1CDF5587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3EE0D00B" w14:textId="1B9DF54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$90.88 </w:t>
            </w:r>
          </w:p>
        </w:tc>
      </w:tr>
      <w:tr w:rsidR="00DA47D6" w14:paraId="134CC7A8" w14:textId="77777777" w:rsidTr="009A7C8C">
        <w:tc>
          <w:tcPr>
            <w:tcW w:w="3145" w:type="dxa"/>
            <w:vMerge w:val="restart"/>
            <w:vAlign w:val="center"/>
          </w:tcPr>
          <w:p w14:paraId="1EB49289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Additional food for lactating caregiver</w:t>
            </w:r>
          </w:p>
        </w:tc>
        <w:tc>
          <w:tcPr>
            <w:tcW w:w="1440" w:type="dxa"/>
            <w:vAlign w:val="center"/>
          </w:tcPr>
          <w:p w14:paraId="1066629F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Merge w:val="restart"/>
            <w:vAlign w:val="bottom"/>
          </w:tcPr>
          <w:p w14:paraId="42E220DD" w14:textId="04E811B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days</w:t>
            </w:r>
          </w:p>
        </w:tc>
        <w:tc>
          <w:tcPr>
            <w:tcW w:w="1260" w:type="dxa"/>
            <w:vAlign w:val="bottom"/>
          </w:tcPr>
          <w:p w14:paraId="7813937A" w14:textId="5B6C090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$0.06 per day</w:t>
            </w:r>
          </w:p>
        </w:tc>
        <w:tc>
          <w:tcPr>
            <w:tcW w:w="1440" w:type="dxa"/>
            <w:vMerge w:val="restart"/>
            <w:vAlign w:val="bottom"/>
          </w:tcPr>
          <w:p w14:paraId="220D9D51" w14:textId="3BB3BA9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bottom"/>
          </w:tcPr>
          <w:p w14:paraId="7F58F8C6" w14:textId="69D3168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$10.92 </w:t>
            </w:r>
          </w:p>
        </w:tc>
      </w:tr>
      <w:tr w:rsidR="00DA47D6" w14:paraId="60CD01E3" w14:textId="77777777" w:rsidTr="009A7C8C">
        <w:tc>
          <w:tcPr>
            <w:tcW w:w="3145" w:type="dxa"/>
            <w:vMerge/>
            <w:vAlign w:val="center"/>
          </w:tcPr>
          <w:p w14:paraId="03943819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38D62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Merge/>
            <w:vAlign w:val="center"/>
          </w:tcPr>
          <w:p w14:paraId="677D2D93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4A4734" w14:textId="6CBE17C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$0.15 per day</w:t>
            </w:r>
          </w:p>
        </w:tc>
        <w:tc>
          <w:tcPr>
            <w:tcW w:w="1440" w:type="dxa"/>
            <w:vMerge/>
            <w:vAlign w:val="center"/>
          </w:tcPr>
          <w:p w14:paraId="649A77D2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14F39CA4" w14:textId="49130EC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$27.30 </w:t>
            </w:r>
          </w:p>
        </w:tc>
      </w:tr>
      <w:tr w:rsidR="00DA47D6" w14:paraId="5CE12E54" w14:textId="77777777" w:rsidTr="009A7C8C">
        <w:tc>
          <w:tcPr>
            <w:tcW w:w="3145" w:type="dxa"/>
            <w:vMerge w:val="restart"/>
            <w:vAlign w:val="center"/>
          </w:tcPr>
          <w:p w14:paraId="33CE5827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Mastitis treatment</w:t>
            </w:r>
          </w:p>
        </w:tc>
        <w:tc>
          <w:tcPr>
            <w:tcW w:w="1440" w:type="dxa"/>
            <w:vAlign w:val="center"/>
          </w:tcPr>
          <w:p w14:paraId="0E189F38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bottom"/>
          </w:tcPr>
          <w:p w14:paraId="61A0F305" w14:textId="14B625E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episodes</w:t>
            </w:r>
          </w:p>
        </w:tc>
        <w:tc>
          <w:tcPr>
            <w:tcW w:w="1260" w:type="dxa"/>
            <w:vMerge w:val="restart"/>
            <w:vAlign w:val="center"/>
          </w:tcPr>
          <w:p w14:paraId="7697F230" w14:textId="700FC0B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$1.07 per episodic treatment</w:t>
            </w:r>
          </w:p>
        </w:tc>
        <w:tc>
          <w:tcPr>
            <w:tcW w:w="1440" w:type="dxa"/>
            <w:vMerge w:val="restart"/>
            <w:vAlign w:val="bottom"/>
          </w:tcPr>
          <w:p w14:paraId="3E330071" w14:textId="5610267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bottom"/>
          </w:tcPr>
          <w:p w14:paraId="45A4C332" w14:textId="5AA9356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$0.11 </w:t>
            </w:r>
          </w:p>
        </w:tc>
      </w:tr>
      <w:tr w:rsidR="00DA47D6" w14:paraId="7BDD432D" w14:textId="77777777" w:rsidTr="009A7C8C">
        <w:tc>
          <w:tcPr>
            <w:tcW w:w="3145" w:type="dxa"/>
            <w:vMerge/>
            <w:vAlign w:val="center"/>
          </w:tcPr>
          <w:p w14:paraId="45BB2C33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89B78A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bottom"/>
          </w:tcPr>
          <w:p w14:paraId="3F701CCC" w14:textId="05225A1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 episodes</w:t>
            </w:r>
          </w:p>
        </w:tc>
        <w:tc>
          <w:tcPr>
            <w:tcW w:w="1260" w:type="dxa"/>
            <w:vMerge/>
            <w:vAlign w:val="center"/>
          </w:tcPr>
          <w:p w14:paraId="4B0D8331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06EDAC5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17CBADF5" w14:textId="2F7907D2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$0.32 </w:t>
            </w:r>
          </w:p>
        </w:tc>
      </w:tr>
      <w:tr w:rsidR="00DA47D6" w14:paraId="182B0F3B" w14:textId="77777777" w:rsidTr="009A7C8C">
        <w:tc>
          <w:tcPr>
            <w:tcW w:w="3145" w:type="dxa"/>
            <w:vMerge w:val="restart"/>
            <w:vAlign w:val="center"/>
          </w:tcPr>
          <w:p w14:paraId="726717DF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Diarrheal disease treatment</w:t>
            </w:r>
          </w:p>
        </w:tc>
        <w:tc>
          <w:tcPr>
            <w:tcW w:w="1440" w:type="dxa"/>
            <w:vAlign w:val="center"/>
          </w:tcPr>
          <w:p w14:paraId="780BB008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bottom"/>
          </w:tcPr>
          <w:p w14:paraId="736D2401" w14:textId="211E9F60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 episodes</w:t>
            </w:r>
          </w:p>
        </w:tc>
        <w:tc>
          <w:tcPr>
            <w:tcW w:w="1260" w:type="dxa"/>
            <w:vMerge w:val="restart"/>
            <w:vAlign w:val="center"/>
          </w:tcPr>
          <w:p w14:paraId="3D0B395E" w14:textId="3918A70C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$9.26 per episodic treatment</w:t>
            </w:r>
          </w:p>
        </w:tc>
        <w:tc>
          <w:tcPr>
            <w:tcW w:w="1440" w:type="dxa"/>
            <w:vMerge w:val="restart"/>
            <w:vAlign w:val="bottom"/>
          </w:tcPr>
          <w:p w14:paraId="72A4A07D" w14:textId="399A66C4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bottom"/>
          </w:tcPr>
          <w:p w14:paraId="30ADD758" w14:textId="037DEE0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$3.33 </w:t>
            </w:r>
          </w:p>
        </w:tc>
      </w:tr>
      <w:tr w:rsidR="00DA47D6" w14:paraId="42B38988" w14:textId="77777777" w:rsidTr="009A7C8C">
        <w:tc>
          <w:tcPr>
            <w:tcW w:w="3145" w:type="dxa"/>
            <w:vMerge/>
            <w:vAlign w:val="center"/>
          </w:tcPr>
          <w:p w14:paraId="46F4101E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1B25E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bottom"/>
          </w:tcPr>
          <w:p w14:paraId="5889713F" w14:textId="6C52B261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episodes</w:t>
            </w:r>
          </w:p>
        </w:tc>
        <w:tc>
          <w:tcPr>
            <w:tcW w:w="1260" w:type="dxa"/>
            <w:vMerge/>
            <w:vAlign w:val="center"/>
          </w:tcPr>
          <w:p w14:paraId="2BCA5A6D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CFBC797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3224A3FA" w14:textId="5F5DB982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$4.17 </w:t>
            </w:r>
          </w:p>
        </w:tc>
      </w:tr>
      <w:tr w:rsidR="00DA47D6" w14:paraId="5D5DDADE" w14:textId="77777777" w:rsidTr="00CA55AC">
        <w:trPr>
          <w:trHeight w:val="307"/>
        </w:trPr>
        <w:tc>
          <w:tcPr>
            <w:tcW w:w="3145" w:type="dxa"/>
            <w:vMerge w:val="restart"/>
            <w:vAlign w:val="center"/>
          </w:tcPr>
          <w:p w14:paraId="7CB00CD4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 treatment</w:t>
            </w:r>
          </w:p>
        </w:tc>
        <w:tc>
          <w:tcPr>
            <w:tcW w:w="1440" w:type="dxa"/>
            <w:vAlign w:val="center"/>
          </w:tcPr>
          <w:p w14:paraId="08E92CD6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bottom"/>
          </w:tcPr>
          <w:p w14:paraId="7469BF1E" w14:textId="3912752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 episodes</w:t>
            </w:r>
          </w:p>
        </w:tc>
        <w:tc>
          <w:tcPr>
            <w:tcW w:w="1260" w:type="dxa"/>
            <w:vMerge w:val="restart"/>
            <w:vAlign w:val="center"/>
          </w:tcPr>
          <w:p w14:paraId="17D5D6A4" w14:textId="6D9679C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$41.54 per episodic treatment</w:t>
            </w:r>
          </w:p>
        </w:tc>
        <w:tc>
          <w:tcPr>
            <w:tcW w:w="1440" w:type="dxa"/>
            <w:vMerge w:val="restart"/>
            <w:vAlign w:val="bottom"/>
          </w:tcPr>
          <w:p w14:paraId="0198050F" w14:textId="35ABE88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bottom"/>
          </w:tcPr>
          <w:p w14:paraId="4006BBC2" w14:textId="5081DB29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$77.68 </w:t>
            </w:r>
          </w:p>
        </w:tc>
      </w:tr>
      <w:tr w:rsidR="00DA47D6" w14:paraId="67D9F424" w14:textId="77777777" w:rsidTr="00CA55AC">
        <w:trPr>
          <w:trHeight w:val="154"/>
        </w:trPr>
        <w:tc>
          <w:tcPr>
            <w:tcW w:w="3145" w:type="dxa"/>
            <w:vMerge/>
            <w:vAlign w:val="center"/>
          </w:tcPr>
          <w:p w14:paraId="74A25056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F0DD58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bottom"/>
          </w:tcPr>
          <w:p w14:paraId="6068343C" w14:textId="0EEE68B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 episodes</w:t>
            </w:r>
          </w:p>
        </w:tc>
        <w:tc>
          <w:tcPr>
            <w:tcW w:w="1260" w:type="dxa"/>
            <w:vMerge/>
            <w:vAlign w:val="center"/>
          </w:tcPr>
          <w:p w14:paraId="18A8D5A4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018A103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6BE5BEE9" w14:textId="52A8B553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$131.27 </w:t>
            </w:r>
          </w:p>
        </w:tc>
      </w:tr>
      <w:tr w:rsidR="00DA47D6" w14:paraId="4FD7AAA6" w14:textId="77777777" w:rsidTr="00E32439">
        <w:tc>
          <w:tcPr>
            <w:tcW w:w="8725" w:type="dxa"/>
            <w:gridSpan w:val="5"/>
            <w:shd w:val="clear" w:color="auto" w:fill="BFBFBF" w:themeFill="background1" w:themeFillShade="BF"/>
          </w:tcPr>
          <w:p w14:paraId="2F7800E4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Lower Bound Total Study arm 1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14:paraId="29C6EF50" w14:textId="4CCFEC8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$132.84 </w:t>
            </w:r>
          </w:p>
        </w:tc>
      </w:tr>
      <w:tr w:rsidR="00DA47D6" w14:paraId="60802723" w14:textId="77777777" w:rsidTr="007B3231">
        <w:tc>
          <w:tcPr>
            <w:tcW w:w="8725" w:type="dxa"/>
            <w:gridSpan w:val="5"/>
            <w:shd w:val="clear" w:color="auto" w:fill="BFBFBF" w:themeFill="background1" w:themeFillShade="BF"/>
          </w:tcPr>
          <w:p w14:paraId="1FBA934D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Higher Bound Total Study arm 1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14:paraId="53B1A127" w14:textId="1CC4E3F2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$260.35 </w:t>
            </w:r>
          </w:p>
        </w:tc>
      </w:tr>
      <w:tr w:rsidR="00DA47D6" w14:paraId="5C87B9A5" w14:textId="77777777" w:rsidTr="00CA55AC">
        <w:trPr>
          <w:trHeight w:val="289"/>
        </w:trPr>
        <w:tc>
          <w:tcPr>
            <w:tcW w:w="3145" w:type="dxa"/>
            <w:vMerge w:val="restart"/>
            <w:vAlign w:val="center"/>
          </w:tcPr>
          <w:p w14:paraId="2F6A5EF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preparation materials</w:t>
            </w:r>
          </w:p>
        </w:tc>
        <w:tc>
          <w:tcPr>
            <w:tcW w:w="1440" w:type="dxa"/>
            <w:vAlign w:val="center"/>
          </w:tcPr>
          <w:p w14:paraId="1ECA80ED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Merge w:val="restart"/>
            <w:vAlign w:val="center"/>
          </w:tcPr>
          <w:p w14:paraId="59C0D159" w14:textId="2283D03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set</w:t>
            </w:r>
          </w:p>
        </w:tc>
        <w:tc>
          <w:tcPr>
            <w:tcW w:w="1260" w:type="dxa"/>
            <w:vAlign w:val="center"/>
          </w:tcPr>
          <w:p w14:paraId="552C2796" w14:textId="1EB7FCF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$35.20 per set</w:t>
            </w:r>
          </w:p>
        </w:tc>
        <w:tc>
          <w:tcPr>
            <w:tcW w:w="1440" w:type="dxa"/>
            <w:vMerge w:val="restart"/>
            <w:vAlign w:val="center"/>
          </w:tcPr>
          <w:p w14:paraId="19F780AF" w14:textId="4C5A9B4F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47106F39" w14:textId="0FAA060C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$35.20 </w:t>
            </w:r>
          </w:p>
        </w:tc>
      </w:tr>
      <w:tr w:rsidR="00DA47D6" w14:paraId="3A6D59BD" w14:textId="77777777" w:rsidTr="007B3231">
        <w:tc>
          <w:tcPr>
            <w:tcW w:w="3145" w:type="dxa"/>
            <w:vMerge/>
            <w:vAlign w:val="center"/>
          </w:tcPr>
          <w:p w14:paraId="5DE9C3E9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0D9AB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Merge/>
            <w:vAlign w:val="center"/>
          </w:tcPr>
          <w:p w14:paraId="60F5F703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120A53" w14:textId="7BE04C8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$97.26 per set</w:t>
            </w:r>
          </w:p>
        </w:tc>
        <w:tc>
          <w:tcPr>
            <w:tcW w:w="1440" w:type="dxa"/>
            <w:vMerge/>
            <w:vAlign w:val="center"/>
          </w:tcPr>
          <w:p w14:paraId="6A2302FE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C36B93E" w14:textId="7F802F24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$97.26 </w:t>
            </w:r>
          </w:p>
        </w:tc>
      </w:tr>
      <w:tr w:rsidR="00DA47D6" w14:paraId="6E4A95A6" w14:textId="77777777" w:rsidTr="007B3231">
        <w:tc>
          <w:tcPr>
            <w:tcW w:w="3145" w:type="dxa"/>
            <w:vMerge w:val="restart"/>
            <w:vAlign w:val="center"/>
          </w:tcPr>
          <w:p w14:paraId="101875D0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Feeding bottles</w:t>
            </w:r>
          </w:p>
        </w:tc>
        <w:tc>
          <w:tcPr>
            <w:tcW w:w="1440" w:type="dxa"/>
            <w:vAlign w:val="center"/>
          </w:tcPr>
          <w:p w14:paraId="156C7159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Merge w:val="restart"/>
            <w:vAlign w:val="center"/>
          </w:tcPr>
          <w:p w14:paraId="7C45336D" w14:textId="72592B91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bottles </w:t>
            </w:r>
          </w:p>
        </w:tc>
        <w:tc>
          <w:tcPr>
            <w:tcW w:w="1260" w:type="dxa"/>
            <w:vAlign w:val="center"/>
          </w:tcPr>
          <w:p w14:paraId="05D2E379" w14:textId="50A2990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$11.72 per bottle</w:t>
            </w:r>
          </w:p>
        </w:tc>
        <w:tc>
          <w:tcPr>
            <w:tcW w:w="1440" w:type="dxa"/>
            <w:vMerge w:val="restart"/>
            <w:vAlign w:val="center"/>
          </w:tcPr>
          <w:p w14:paraId="066D4AA3" w14:textId="2732576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29D5131A" w14:textId="58D1981C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$23.44 </w:t>
            </w:r>
          </w:p>
        </w:tc>
      </w:tr>
      <w:tr w:rsidR="00DA47D6" w14:paraId="1B8ECD5C" w14:textId="77777777" w:rsidTr="007B3231">
        <w:tc>
          <w:tcPr>
            <w:tcW w:w="3145" w:type="dxa"/>
            <w:vMerge/>
            <w:vAlign w:val="center"/>
          </w:tcPr>
          <w:p w14:paraId="3E5BECE7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9C2D76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Merge/>
            <w:vAlign w:val="center"/>
          </w:tcPr>
          <w:p w14:paraId="6D88F602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52AB61" w14:textId="29F81AC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$14.22 per bottle </w:t>
            </w:r>
          </w:p>
        </w:tc>
        <w:tc>
          <w:tcPr>
            <w:tcW w:w="1440" w:type="dxa"/>
            <w:vMerge/>
            <w:vAlign w:val="center"/>
          </w:tcPr>
          <w:p w14:paraId="10857D6F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C29D2F4" w14:textId="41AD9E14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$28.44 </w:t>
            </w:r>
          </w:p>
        </w:tc>
      </w:tr>
      <w:tr w:rsidR="00DA47D6" w14:paraId="6A42D310" w14:textId="77777777" w:rsidTr="007B3231">
        <w:tc>
          <w:tcPr>
            <w:tcW w:w="3145" w:type="dxa"/>
            <w:vMerge w:val="restart"/>
            <w:vAlign w:val="center"/>
          </w:tcPr>
          <w:p w14:paraId="5068F97E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 stove</w:t>
            </w:r>
          </w:p>
        </w:tc>
        <w:tc>
          <w:tcPr>
            <w:tcW w:w="1440" w:type="dxa"/>
            <w:vAlign w:val="center"/>
          </w:tcPr>
          <w:p w14:paraId="66384404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Merge w:val="restart"/>
            <w:vAlign w:val="center"/>
          </w:tcPr>
          <w:p w14:paraId="17964737" w14:textId="6A41A433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stove</w:t>
            </w:r>
          </w:p>
        </w:tc>
        <w:tc>
          <w:tcPr>
            <w:tcW w:w="1260" w:type="dxa"/>
            <w:vAlign w:val="center"/>
          </w:tcPr>
          <w:p w14:paraId="7B36C2D2" w14:textId="3F67E91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$33.87 per stove</w:t>
            </w:r>
          </w:p>
        </w:tc>
        <w:tc>
          <w:tcPr>
            <w:tcW w:w="1440" w:type="dxa"/>
            <w:vMerge w:val="restart"/>
            <w:vAlign w:val="center"/>
          </w:tcPr>
          <w:p w14:paraId="7EDCFB2E" w14:textId="2743972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59" w:type="dxa"/>
            <w:vAlign w:val="center"/>
          </w:tcPr>
          <w:p w14:paraId="7E9D0E84" w14:textId="49CE562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$3.39 </w:t>
            </w:r>
          </w:p>
        </w:tc>
      </w:tr>
      <w:tr w:rsidR="00DA47D6" w14:paraId="45FF8639" w14:textId="77777777" w:rsidTr="007B3231">
        <w:tc>
          <w:tcPr>
            <w:tcW w:w="3145" w:type="dxa"/>
            <w:vMerge/>
            <w:vAlign w:val="center"/>
          </w:tcPr>
          <w:p w14:paraId="20A8096C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97E2A5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Merge/>
            <w:vAlign w:val="center"/>
          </w:tcPr>
          <w:p w14:paraId="282ADE44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9D92F3" w14:textId="00F5BAC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$70.90 per stove</w:t>
            </w:r>
          </w:p>
        </w:tc>
        <w:tc>
          <w:tcPr>
            <w:tcW w:w="1440" w:type="dxa"/>
            <w:vMerge/>
            <w:vAlign w:val="center"/>
          </w:tcPr>
          <w:p w14:paraId="2B1B2941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C0A6633" w14:textId="38219D8A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$7.09 </w:t>
            </w:r>
          </w:p>
        </w:tc>
      </w:tr>
      <w:tr w:rsidR="00DA47D6" w14:paraId="2CD33DCC" w14:textId="77777777" w:rsidTr="007B3231">
        <w:tc>
          <w:tcPr>
            <w:tcW w:w="3145" w:type="dxa"/>
            <w:vAlign w:val="center"/>
          </w:tcPr>
          <w:p w14:paraId="76CD0E6C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Salary costs for CHW to provide training session on how to correctly prepare and use BMS to caregiver.</w:t>
            </w:r>
          </w:p>
        </w:tc>
        <w:tc>
          <w:tcPr>
            <w:tcW w:w="1440" w:type="dxa"/>
            <w:vAlign w:val="center"/>
          </w:tcPr>
          <w:p w14:paraId="33AF3DA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</w:tcPr>
          <w:p w14:paraId="64DCB8E2" w14:textId="1B41DC70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 hours </w:t>
            </w:r>
          </w:p>
        </w:tc>
        <w:tc>
          <w:tcPr>
            <w:tcW w:w="1260" w:type="dxa"/>
            <w:vAlign w:val="center"/>
          </w:tcPr>
          <w:p w14:paraId="02AD9D0F" w14:textId="01F386AC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$2.14 per hour</w:t>
            </w:r>
          </w:p>
        </w:tc>
        <w:tc>
          <w:tcPr>
            <w:tcW w:w="1440" w:type="dxa"/>
            <w:vAlign w:val="center"/>
          </w:tcPr>
          <w:p w14:paraId="596EEB97" w14:textId="796963D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0F50E0F8" w14:textId="51AC11B9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$1.07 </w:t>
            </w:r>
          </w:p>
        </w:tc>
      </w:tr>
      <w:tr w:rsidR="00CA55AC" w14:paraId="43762F06" w14:textId="77777777" w:rsidTr="007B3231">
        <w:tc>
          <w:tcPr>
            <w:tcW w:w="3145" w:type="dxa"/>
            <w:vMerge w:val="restart"/>
            <w:vAlign w:val="center"/>
          </w:tcPr>
          <w:p w14:paraId="3EF67B53" w14:textId="77777777" w:rsidR="00CA55AC" w:rsidRPr="007B77A8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Formula tin (900g)</w:t>
            </w:r>
          </w:p>
        </w:tc>
        <w:tc>
          <w:tcPr>
            <w:tcW w:w="1440" w:type="dxa"/>
            <w:vAlign w:val="center"/>
          </w:tcPr>
          <w:p w14:paraId="10E5EC2F" w14:textId="77777777" w:rsidR="00CA55AC" w:rsidRPr="007B77A8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Merge w:val="restart"/>
            <w:vAlign w:val="center"/>
          </w:tcPr>
          <w:p w14:paraId="5FA2700F" w14:textId="3022A734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tins</w:t>
            </w:r>
          </w:p>
        </w:tc>
        <w:tc>
          <w:tcPr>
            <w:tcW w:w="1260" w:type="dxa"/>
            <w:vAlign w:val="center"/>
          </w:tcPr>
          <w:p w14:paraId="75B1D6FF" w14:textId="76F73EDA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$12.58 per tin</w:t>
            </w:r>
          </w:p>
        </w:tc>
        <w:tc>
          <w:tcPr>
            <w:tcW w:w="1440" w:type="dxa"/>
            <w:vMerge w:val="restart"/>
            <w:vAlign w:val="center"/>
          </w:tcPr>
          <w:p w14:paraId="4291F5E3" w14:textId="71745068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7492EC0A" w14:textId="45F91179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$654.16 </w:t>
            </w:r>
          </w:p>
        </w:tc>
      </w:tr>
      <w:tr w:rsidR="00CA55AC" w14:paraId="6CA19E1C" w14:textId="77777777" w:rsidTr="007B3231">
        <w:tc>
          <w:tcPr>
            <w:tcW w:w="3145" w:type="dxa"/>
            <w:vMerge/>
            <w:vAlign w:val="center"/>
          </w:tcPr>
          <w:p w14:paraId="27F6C888" w14:textId="77777777" w:rsidR="00CA55AC" w:rsidRPr="007B77A8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77CA98" w14:textId="77777777" w:rsidR="00CA55AC" w:rsidRPr="007B77A8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Merge/>
            <w:vAlign w:val="center"/>
          </w:tcPr>
          <w:p w14:paraId="2BA4041C" w14:textId="77777777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3E664F" w14:textId="658E5F2E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$16.20 per tin</w:t>
            </w:r>
          </w:p>
        </w:tc>
        <w:tc>
          <w:tcPr>
            <w:tcW w:w="1440" w:type="dxa"/>
            <w:vMerge/>
            <w:vAlign w:val="center"/>
          </w:tcPr>
          <w:p w14:paraId="4AE7D11F" w14:textId="77777777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A4E65BC" w14:textId="178BA329" w:rsidR="00CA55AC" w:rsidRPr="00DA47D6" w:rsidRDefault="00CA55AC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$842.40 </w:t>
            </w:r>
          </w:p>
        </w:tc>
      </w:tr>
      <w:tr w:rsidR="00DA47D6" w14:paraId="6F62C41B" w14:textId="77777777" w:rsidTr="007B3231">
        <w:tc>
          <w:tcPr>
            <w:tcW w:w="3145" w:type="dxa"/>
            <w:vMerge w:val="restart"/>
            <w:vAlign w:val="center"/>
          </w:tcPr>
          <w:p w14:paraId="0F3B7696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Bottled water</w:t>
            </w:r>
          </w:p>
        </w:tc>
        <w:tc>
          <w:tcPr>
            <w:tcW w:w="1440" w:type="dxa"/>
            <w:vAlign w:val="center"/>
          </w:tcPr>
          <w:p w14:paraId="774106DF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center"/>
          </w:tcPr>
          <w:p w14:paraId="14B18390" w14:textId="19181C01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liters</w:t>
            </w:r>
          </w:p>
        </w:tc>
        <w:tc>
          <w:tcPr>
            <w:tcW w:w="1260" w:type="dxa"/>
            <w:vAlign w:val="center"/>
          </w:tcPr>
          <w:p w14:paraId="7910EA2D" w14:textId="3AD32459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$0.43 per </w:t>
            </w:r>
            <w:proofErr w:type="gramStart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440" w:type="dxa"/>
            <w:vMerge w:val="restart"/>
            <w:vAlign w:val="center"/>
          </w:tcPr>
          <w:p w14:paraId="18F4A966" w14:textId="43B621C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7D137B01" w14:textId="5B4E382F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$35.26 </w:t>
            </w:r>
          </w:p>
        </w:tc>
      </w:tr>
      <w:tr w:rsidR="00DA47D6" w14:paraId="6BBED16E" w14:textId="77777777" w:rsidTr="007B3231">
        <w:tc>
          <w:tcPr>
            <w:tcW w:w="3145" w:type="dxa"/>
            <w:vMerge/>
            <w:vAlign w:val="center"/>
          </w:tcPr>
          <w:p w14:paraId="3B0A2BA2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38A804" w14:textId="77777777" w:rsidR="00DA47D6" w:rsidRPr="009F1D2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center"/>
          </w:tcPr>
          <w:p w14:paraId="689263D6" w14:textId="0CF904BD" w:rsidR="00DA47D6" w:rsidRPr="009F1D2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 liters</w:t>
            </w:r>
          </w:p>
        </w:tc>
        <w:tc>
          <w:tcPr>
            <w:tcW w:w="1260" w:type="dxa"/>
            <w:vAlign w:val="center"/>
          </w:tcPr>
          <w:p w14:paraId="530D0665" w14:textId="1127BB7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$1.07 per </w:t>
            </w:r>
            <w:proofErr w:type="gramStart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liter</w:t>
            </w:r>
            <w:proofErr w:type="gramEnd"/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bottle</w:t>
            </w:r>
          </w:p>
        </w:tc>
        <w:tc>
          <w:tcPr>
            <w:tcW w:w="1440" w:type="dxa"/>
            <w:vMerge/>
            <w:vAlign w:val="center"/>
          </w:tcPr>
          <w:p w14:paraId="35BB41FC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BDF2C99" w14:textId="0FB1BAF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$2,531.62 </w:t>
            </w:r>
          </w:p>
        </w:tc>
      </w:tr>
      <w:tr w:rsidR="00DA47D6" w14:paraId="23E79D1A" w14:textId="77777777" w:rsidTr="00894BE0">
        <w:tc>
          <w:tcPr>
            <w:tcW w:w="3145" w:type="dxa"/>
            <w:vMerge w:val="restart"/>
            <w:vAlign w:val="center"/>
          </w:tcPr>
          <w:p w14:paraId="12755FE0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 water</w:t>
            </w:r>
          </w:p>
        </w:tc>
        <w:tc>
          <w:tcPr>
            <w:tcW w:w="1440" w:type="dxa"/>
            <w:vAlign w:val="center"/>
          </w:tcPr>
          <w:p w14:paraId="3BEBD20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center"/>
          </w:tcPr>
          <w:p w14:paraId="60E5B647" w14:textId="7FB5078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 liters</w:t>
            </w:r>
          </w:p>
        </w:tc>
        <w:tc>
          <w:tcPr>
            <w:tcW w:w="1260" w:type="dxa"/>
            <w:vAlign w:val="center"/>
          </w:tcPr>
          <w:p w14:paraId="678EAA2A" w14:textId="2FCCF44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$16.68 per cubic meter</w:t>
            </w:r>
          </w:p>
        </w:tc>
        <w:tc>
          <w:tcPr>
            <w:tcW w:w="1440" w:type="dxa"/>
            <w:vMerge w:val="restart"/>
            <w:vAlign w:val="center"/>
          </w:tcPr>
          <w:p w14:paraId="67230E6F" w14:textId="4830356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46ED97DC" w14:textId="5160E719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$45.39 </w:t>
            </w:r>
          </w:p>
        </w:tc>
      </w:tr>
      <w:tr w:rsidR="00DA47D6" w14:paraId="1EF83959" w14:textId="77777777" w:rsidTr="007B3231">
        <w:tc>
          <w:tcPr>
            <w:tcW w:w="3145" w:type="dxa"/>
            <w:vMerge/>
            <w:vAlign w:val="center"/>
          </w:tcPr>
          <w:p w14:paraId="0782C18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47B5D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center"/>
          </w:tcPr>
          <w:p w14:paraId="60177907" w14:textId="7AB07561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liters</w:t>
            </w:r>
          </w:p>
        </w:tc>
        <w:tc>
          <w:tcPr>
            <w:tcW w:w="1260" w:type="dxa"/>
            <w:vAlign w:val="center"/>
          </w:tcPr>
          <w:p w14:paraId="7F8AFAC6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$0.07 per cubic meter</w:t>
            </w:r>
          </w:p>
        </w:tc>
        <w:tc>
          <w:tcPr>
            <w:tcW w:w="1440" w:type="dxa"/>
            <w:vMerge/>
            <w:vAlign w:val="center"/>
          </w:tcPr>
          <w:p w14:paraId="11C37A17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32F7716" w14:textId="3DE7078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A47D6" w14:paraId="7DFF997E" w14:textId="77777777" w:rsidTr="007B3231">
        <w:tc>
          <w:tcPr>
            <w:tcW w:w="3145" w:type="dxa"/>
            <w:vMerge w:val="restart"/>
            <w:vAlign w:val="center"/>
          </w:tcPr>
          <w:p w14:paraId="33BCC135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Liquid petroleum gas</w:t>
            </w:r>
          </w:p>
        </w:tc>
        <w:tc>
          <w:tcPr>
            <w:tcW w:w="1440" w:type="dxa"/>
            <w:vAlign w:val="center"/>
          </w:tcPr>
          <w:p w14:paraId="6B4CD8B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center"/>
          </w:tcPr>
          <w:p w14:paraId="7E236CE6" w14:textId="41D8AB6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kilograms</w:t>
            </w:r>
          </w:p>
        </w:tc>
        <w:tc>
          <w:tcPr>
            <w:tcW w:w="1260" w:type="dxa"/>
            <w:vMerge w:val="restart"/>
            <w:vAlign w:val="center"/>
          </w:tcPr>
          <w:p w14:paraId="3015B435" w14:textId="5892BEB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$0.80 per kilogram</w:t>
            </w:r>
          </w:p>
        </w:tc>
        <w:tc>
          <w:tcPr>
            <w:tcW w:w="1440" w:type="dxa"/>
            <w:vMerge w:val="restart"/>
            <w:vAlign w:val="center"/>
          </w:tcPr>
          <w:p w14:paraId="39AD4267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  <w:p w14:paraId="4BAF2A72" w14:textId="46D9332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19FC4569" w14:textId="108641C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$17.60 </w:t>
            </w:r>
          </w:p>
        </w:tc>
      </w:tr>
      <w:tr w:rsidR="00DA47D6" w14:paraId="3ED03423" w14:textId="77777777" w:rsidTr="007B3231">
        <w:tc>
          <w:tcPr>
            <w:tcW w:w="3145" w:type="dxa"/>
            <w:vMerge/>
            <w:vAlign w:val="center"/>
          </w:tcPr>
          <w:p w14:paraId="51B07A7F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A58408F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center"/>
          </w:tcPr>
          <w:p w14:paraId="26B1B9C4" w14:textId="7EFD2829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kilograms</w:t>
            </w:r>
          </w:p>
        </w:tc>
        <w:tc>
          <w:tcPr>
            <w:tcW w:w="1260" w:type="dxa"/>
            <w:vMerge/>
            <w:vAlign w:val="center"/>
          </w:tcPr>
          <w:p w14:paraId="0B306BF3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BA9F14A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19A7D93" w14:textId="37A265E1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$128.00 </w:t>
            </w:r>
          </w:p>
        </w:tc>
      </w:tr>
      <w:tr w:rsidR="00DA47D6" w14:paraId="592B7261" w14:textId="77777777" w:rsidTr="007B3231">
        <w:tc>
          <w:tcPr>
            <w:tcW w:w="3145" w:type="dxa"/>
            <w:vMerge w:val="restart"/>
            <w:vAlign w:val="center"/>
          </w:tcPr>
          <w:p w14:paraId="546D0458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Diarrheal disease treatment</w:t>
            </w:r>
          </w:p>
        </w:tc>
        <w:tc>
          <w:tcPr>
            <w:tcW w:w="1440" w:type="dxa"/>
            <w:vAlign w:val="center"/>
          </w:tcPr>
          <w:p w14:paraId="754C97CE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center"/>
          </w:tcPr>
          <w:p w14:paraId="1668B2FF" w14:textId="09EEE540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episodes</w:t>
            </w:r>
          </w:p>
        </w:tc>
        <w:tc>
          <w:tcPr>
            <w:tcW w:w="1260" w:type="dxa"/>
            <w:vMerge w:val="restart"/>
            <w:vAlign w:val="center"/>
          </w:tcPr>
          <w:p w14:paraId="49A7AF89" w14:textId="488CD87B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$9.26 per episodic treatment</w:t>
            </w:r>
          </w:p>
        </w:tc>
        <w:tc>
          <w:tcPr>
            <w:tcW w:w="1440" w:type="dxa"/>
            <w:vMerge w:val="restart"/>
            <w:vAlign w:val="center"/>
          </w:tcPr>
          <w:p w14:paraId="4105FEE0" w14:textId="375AC26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1E0FA4A1" w14:textId="05B97AA3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$9.17 </w:t>
            </w:r>
          </w:p>
        </w:tc>
      </w:tr>
      <w:tr w:rsidR="00DA47D6" w14:paraId="5B97D1FA" w14:textId="77777777" w:rsidTr="007B3231">
        <w:tc>
          <w:tcPr>
            <w:tcW w:w="3145" w:type="dxa"/>
            <w:vMerge/>
            <w:vAlign w:val="center"/>
          </w:tcPr>
          <w:p w14:paraId="72CFCE6C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2F079C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center"/>
          </w:tcPr>
          <w:p w14:paraId="0C43C79D" w14:textId="1FF6410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episodes</w:t>
            </w:r>
          </w:p>
        </w:tc>
        <w:tc>
          <w:tcPr>
            <w:tcW w:w="1260" w:type="dxa"/>
            <w:vMerge/>
            <w:vAlign w:val="center"/>
          </w:tcPr>
          <w:p w14:paraId="1F4D80A5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B4CECAA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12034D6" w14:textId="17C3C046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$11.11 </w:t>
            </w:r>
          </w:p>
        </w:tc>
      </w:tr>
      <w:tr w:rsidR="00DA47D6" w14:paraId="3FE8CD2B" w14:textId="77777777" w:rsidTr="007B3231">
        <w:tc>
          <w:tcPr>
            <w:tcW w:w="3145" w:type="dxa"/>
            <w:vMerge w:val="restart"/>
            <w:vAlign w:val="center"/>
          </w:tcPr>
          <w:p w14:paraId="6A5F54A9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 treatment</w:t>
            </w:r>
          </w:p>
        </w:tc>
        <w:tc>
          <w:tcPr>
            <w:tcW w:w="1440" w:type="dxa"/>
            <w:vAlign w:val="center"/>
          </w:tcPr>
          <w:p w14:paraId="663FC65C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Lower Bound </w:t>
            </w:r>
          </w:p>
        </w:tc>
        <w:tc>
          <w:tcPr>
            <w:tcW w:w="1440" w:type="dxa"/>
            <w:vAlign w:val="center"/>
          </w:tcPr>
          <w:p w14:paraId="37A9B800" w14:textId="7B32F244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 episodes</w:t>
            </w:r>
          </w:p>
        </w:tc>
        <w:tc>
          <w:tcPr>
            <w:tcW w:w="1260" w:type="dxa"/>
            <w:vMerge w:val="restart"/>
            <w:vAlign w:val="center"/>
          </w:tcPr>
          <w:p w14:paraId="0504A627" w14:textId="497D06FE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$41.54 per episodic treatment</w:t>
            </w:r>
          </w:p>
        </w:tc>
        <w:tc>
          <w:tcPr>
            <w:tcW w:w="1440" w:type="dxa"/>
            <w:vMerge w:val="restart"/>
            <w:vAlign w:val="center"/>
          </w:tcPr>
          <w:p w14:paraId="1E66EAF4" w14:textId="07AFCD85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59" w:type="dxa"/>
            <w:vAlign w:val="center"/>
          </w:tcPr>
          <w:p w14:paraId="6D5062BD" w14:textId="2B1EC538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$114.24 </w:t>
            </w:r>
          </w:p>
        </w:tc>
      </w:tr>
      <w:tr w:rsidR="00DA47D6" w14:paraId="45BD1410" w14:textId="77777777" w:rsidTr="007B3231">
        <w:tc>
          <w:tcPr>
            <w:tcW w:w="3145" w:type="dxa"/>
            <w:vMerge/>
            <w:vAlign w:val="center"/>
          </w:tcPr>
          <w:p w14:paraId="6113C2A9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1FB7A4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Upper Bound </w:t>
            </w:r>
          </w:p>
        </w:tc>
        <w:tc>
          <w:tcPr>
            <w:tcW w:w="1440" w:type="dxa"/>
            <w:vAlign w:val="center"/>
          </w:tcPr>
          <w:p w14:paraId="31D4FE26" w14:textId="0C2164E3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 episodes</w:t>
            </w:r>
          </w:p>
        </w:tc>
        <w:tc>
          <w:tcPr>
            <w:tcW w:w="1260" w:type="dxa"/>
            <w:vMerge/>
            <w:vAlign w:val="center"/>
          </w:tcPr>
          <w:p w14:paraId="5326BD0A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02EFC2E" w14:textId="77777777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58D387D" w14:textId="3168C871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$193.16 </w:t>
            </w:r>
          </w:p>
        </w:tc>
      </w:tr>
      <w:tr w:rsidR="00DA47D6" w14:paraId="72A890C6" w14:textId="77777777" w:rsidTr="007B3231">
        <w:tc>
          <w:tcPr>
            <w:tcW w:w="8725" w:type="dxa"/>
            <w:gridSpan w:val="5"/>
            <w:shd w:val="clear" w:color="auto" w:fill="BFBFBF" w:themeFill="background1" w:themeFillShade="BF"/>
          </w:tcPr>
          <w:p w14:paraId="01B77F03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Lower Bound Total Study arm 1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7790375B" w14:textId="6666AA12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$938.91 </w:t>
            </w:r>
          </w:p>
        </w:tc>
      </w:tr>
      <w:tr w:rsidR="00DA47D6" w14:paraId="512122B7" w14:textId="77777777" w:rsidTr="007B3231">
        <w:tc>
          <w:tcPr>
            <w:tcW w:w="8725" w:type="dxa"/>
            <w:gridSpan w:val="5"/>
            <w:shd w:val="clear" w:color="auto" w:fill="BFBFBF" w:themeFill="background1" w:themeFillShade="BF"/>
          </w:tcPr>
          <w:p w14:paraId="47C6F04B" w14:textId="77777777" w:rsidR="00DA47D6" w:rsidRPr="007B77A8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7A8">
              <w:rPr>
                <w:rFonts w:ascii="Times New Roman" w:eastAsia="Times New Roman" w:hAnsi="Times New Roman" w:cs="Times New Roman"/>
                <w:sz w:val="20"/>
                <w:szCs w:val="20"/>
              </w:rPr>
              <w:t>Higher Bound Total Study arm 1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bottom"/>
          </w:tcPr>
          <w:p w14:paraId="35FD4A88" w14:textId="2C5614DD" w:rsidR="00DA47D6" w:rsidRPr="00DA47D6" w:rsidRDefault="00DA47D6" w:rsidP="00DA47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$3,840.15 </w:t>
            </w:r>
          </w:p>
        </w:tc>
      </w:tr>
      <w:bookmarkEnd w:id="0"/>
    </w:tbl>
    <w:p w14:paraId="7231C799" w14:textId="77777777" w:rsidR="007B77A8" w:rsidRPr="000A74FE" w:rsidRDefault="007B77A8" w:rsidP="00343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B77A8" w:rsidRPr="000A74FE" w:rsidSect="00E86080">
      <w:headerReference w:type="default" r:id="rId9"/>
      <w:pgSz w:w="12240" w:h="15840"/>
      <w:pgMar w:top="1123" w:right="1123" w:bottom="1123" w:left="1123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6B1E" w14:textId="77777777" w:rsidR="00BB605C" w:rsidRDefault="00BB605C" w:rsidP="00E86080">
      <w:pPr>
        <w:spacing w:after="0" w:line="240" w:lineRule="auto"/>
      </w:pPr>
      <w:r>
        <w:separator/>
      </w:r>
    </w:p>
  </w:endnote>
  <w:endnote w:type="continuationSeparator" w:id="0">
    <w:p w14:paraId="5DA7D6CC" w14:textId="77777777" w:rsidR="00BB605C" w:rsidRDefault="00BB605C" w:rsidP="00E8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ED62" w14:textId="77777777" w:rsidR="00BB605C" w:rsidRDefault="00BB605C" w:rsidP="00E86080">
      <w:pPr>
        <w:spacing w:after="0" w:line="240" w:lineRule="auto"/>
      </w:pPr>
      <w:r>
        <w:separator/>
      </w:r>
    </w:p>
  </w:footnote>
  <w:footnote w:type="continuationSeparator" w:id="0">
    <w:p w14:paraId="3B1B5260" w14:textId="77777777" w:rsidR="00BB605C" w:rsidRDefault="00BB605C" w:rsidP="00E8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466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4F5750" w14:textId="010CFC64" w:rsidR="00E86080" w:rsidRDefault="00E8608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91B77" w14:textId="77777777" w:rsidR="00E86080" w:rsidRDefault="00E86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FA"/>
    <w:multiLevelType w:val="multilevel"/>
    <w:tmpl w:val="862A9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074915"/>
    <w:multiLevelType w:val="hybridMultilevel"/>
    <w:tmpl w:val="64D81F0C"/>
    <w:lvl w:ilvl="0" w:tplc="21065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40510">
    <w:abstractNumId w:val="0"/>
  </w:num>
  <w:num w:numId="2" w16cid:durableId="134914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wNDAwMTA2sTAyNzRX0lEKTi0uzszPAykwrAUA1IxI8ywAAAA="/>
  </w:docVars>
  <w:rsids>
    <w:rsidRoot w:val="00BF34C3"/>
    <w:rsid w:val="000A74FE"/>
    <w:rsid w:val="000B60C5"/>
    <w:rsid w:val="000D43DF"/>
    <w:rsid w:val="000D49D1"/>
    <w:rsid w:val="0015684C"/>
    <w:rsid w:val="001666D0"/>
    <w:rsid w:val="00176910"/>
    <w:rsid w:val="00181DA0"/>
    <w:rsid w:val="001B789F"/>
    <w:rsid w:val="001C77AD"/>
    <w:rsid w:val="001D50E4"/>
    <w:rsid w:val="00274CDD"/>
    <w:rsid w:val="0029298E"/>
    <w:rsid w:val="002F4D3F"/>
    <w:rsid w:val="00316102"/>
    <w:rsid w:val="003436E3"/>
    <w:rsid w:val="003A69C7"/>
    <w:rsid w:val="004012FB"/>
    <w:rsid w:val="004B0779"/>
    <w:rsid w:val="004C6160"/>
    <w:rsid w:val="005F7F7F"/>
    <w:rsid w:val="006068F6"/>
    <w:rsid w:val="0064477F"/>
    <w:rsid w:val="00646080"/>
    <w:rsid w:val="00652F3D"/>
    <w:rsid w:val="006B4951"/>
    <w:rsid w:val="006C1EA3"/>
    <w:rsid w:val="00763787"/>
    <w:rsid w:val="007651F4"/>
    <w:rsid w:val="00796E63"/>
    <w:rsid w:val="007B77A8"/>
    <w:rsid w:val="007C58C6"/>
    <w:rsid w:val="007C768E"/>
    <w:rsid w:val="007D7431"/>
    <w:rsid w:val="007F415C"/>
    <w:rsid w:val="00855D58"/>
    <w:rsid w:val="00860635"/>
    <w:rsid w:val="0086159D"/>
    <w:rsid w:val="008702DC"/>
    <w:rsid w:val="00903F61"/>
    <w:rsid w:val="00912AA9"/>
    <w:rsid w:val="00937D66"/>
    <w:rsid w:val="009469D3"/>
    <w:rsid w:val="0096185E"/>
    <w:rsid w:val="009E722F"/>
    <w:rsid w:val="009F1D26"/>
    <w:rsid w:val="00AA3D7E"/>
    <w:rsid w:val="00AD1E9F"/>
    <w:rsid w:val="00B14024"/>
    <w:rsid w:val="00B6295D"/>
    <w:rsid w:val="00B97AC5"/>
    <w:rsid w:val="00BB605C"/>
    <w:rsid w:val="00BF34C3"/>
    <w:rsid w:val="00BF7953"/>
    <w:rsid w:val="00C307E5"/>
    <w:rsid w:val="00C73635"/>
    <w:rsid w:val="00C802CC"/>
    <w:rsid w:val="00CA55AC"/>
    <w:rsid w:val="00CD7CE4"/>
    <w:rsid w:val="00CF5A8A"/>
    <w:rsid w:val="00DA47D6"/>
    <w:rsid w:val="00DB5635"/>
    <w:rsid w:val="00E3490E"/>
    <w:rsid w:val="00E418E4"/>
    <w:rsid w:val="00E86080"/>
    <w:rsid w:val="00ED0C90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EAEF"/>
  <w15:docId w15:val="{F6664069-FE72-2846-A063-B440DD8F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5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B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A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2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2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42F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7C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8107C"/>
  </w:style>
  <w:style w:type="paragraph" w:styleId="NoSpacing">
    <w:name w:val="No Spacing"/>
    <w:uiPriority w:val="1"/>
    <w:qFormat/>
    <w:rsid w:val="00E51A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A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62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25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56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80"/>
  </w:style>
  <w:style w:type="paragraph" w:styleId="Footer">
    <w:name w:val="footer"/>
    <w:basedOn w:val="Normal"/>
    <w:link w:val="FooterChar"/>
    <w:uiPriority w:val="99"/>
    <w:unhideWhenUsed/>
    <w:rsid w:val="00E8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80"/>
  </w:style>
  <w:style w:type="table" w:styleId="TableGrid">
    <w:name w:val="Table Grid"/>
    <w:basedOn w:val="TableNormal"/>
    <w:uiPriority w:val="39"/>
    <w:rsid w:val="001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CDzJWV0iqRt338eoNG/pUqlRVg==">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</go:docsCustomData>
</go:gDocsCustomXmlDataStorage>
</file>

<file path=customXml/itemProps1.xml><?xml version="1.0" encoding="utf-8"?>
<ds:datastoreItem xmlns:ds="http://schemas.openxmlformats.org/officeDocument/2006/customXml" ds:itemID="{43DABC0D-B73E-495A-A5D8-BE2BD65A3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ververs</dc:creator>
  <cp:lastModifiedBy>Zoe Mowl</cp:lastModifiedBy>
  <cp:revision>10</cp:revision>
  <dcterms:created xsi:type="dcterms:W3CDTF">2023-04-13T21:48:00Z</dcterms:created>
  <dcterms:modified xsi:type="dcterms:W3CDTF">2023-08-25T12:24:00Z</dcterms:modified>
</cp:coreProperties>
</file>