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0B61E" w14:textId="07D40FC9" w:rsidR="00F51E24" w:rsidRPr="00F50EA9" w:rsidRDefault="00AF0535" w:rsidP="00E72B17">
      <w:pPr>
        <w:ind w:firstLine="708"/>
        <w:rPr>
          <w:b/>
          <w:bCs/>
          <w:sz w:val="32"/>
          <w:szCs w:val="32"/>
          <w:lang w:val="en-GB"/>
        </w:rPr>
      </w:pPr>
      <w:r w:rsidRPr="00F767D8">
        <w:rPr>
          <w:b/>
          <w:bCs/>
          <w:sz w:val="32"/>
          <w:szCs w:val="32"/>
          <w:lang w:val="en-GB"/>
        </w:rPr>
        <w:t>Supplementary information</w:t>
      </w:r>
    </w:p>
    <w:p w14:paraId="643A8B84" w14:textId="77777777" w:rsidR="00AF0535" w:rsidRPr="00F50EA9" w:rsidRDefault="00AF0535" w:rsidP="00152687">
      <w:pPr>
        <w:spacing w:after="0" w:line="240" w:lineRule="auto"/>
        <w:jc w:val="both"/>
        <w:rPr>
          <w:rFonts w:eastAsia="Times New Roman" w:cstheme="minorHAnsi"/>
          <w:b/>
          <w:bCs/>
          <w:color w:val="000000"/>
          <w:sz w:val="20"/>
          <w:szCs w:val="20"/>
          <w:lang w:val="en-GB" w:eastAsia="en-GB"/>
        </w:rPr>
      </w:pPr>
    </w:p>
    <w:p w14:paraId="6F6A876E" w14:textId="77777777" w:rsidR="00AF0535" w:rsidRPr="00F50EA9" w:rsidRDefault="00AF0535" w:rsidP="00152687">
      <w:pPr>
        <w:spacing w:after="0" w:line="240" w:lineRule="auto"/>
        <w:jc w:val="both"/>
        <w:rPr>
          <w:rFonts w:eastAsia="Times New Roman" w:cstheme="minorHAnsi"/>
          <w:b/>
          <w:bCs/>
          <w:color w:val="000000"/>
          <w:sz w:val="20"/>
          <w:szCs w:val="20"/>
          <w:lang w:val="en-GB" w:eastAsia="en-GB"/>
        </w:rPr>
      </w:pPr>
    </w:p>
    <w:p w14:paraId="514EAA97" w14:textId="13FE63F9" w:rsidR="00533077" w:rsidRPr="00F50EA9" w:rsidRDefault="005030C2" w:rsidP="005030C2">
      <w:pPr>
        <w:pStyle w:val="Descripcin"/>
        <w:rPr>
          <w:sz w:val="20"/>
          <w:szCs w:val="20"/>
          <w:lang w:val="en-GB"/>
        </w:rPr>
      </w:pPr>
      <w:r w:rsidRPr="00F767D8">
        <w:rPr>
          <w:sz w:val="20"/>
          <w:szCs w:val="20"/>
          <w:lang w:val="en-GB"/>
        </w:rPr>
        <w:t>Supp 1. Total count of representations of Upper Palaeolithic hands in Europe.</w:t>
      </w:r>
    </w:p>
    <w:tbl>
      <w:tblPr>
        <w:tblW w:w="8894" w:type="dxa"/>
        <w:tblLook w:val="04A0" w:firstRow="1" w:lastRow="0" w:firstColumn="1" w:lastColumn="0" w:noHBand="0" w:noVBand="1"/>
      </w:tblPr>
      <w:tblGrid>
        <w:gridCol w:w="1952"/>
        <w:gridCol w:w="1319"/>
        <w:gridCol w:w="1208"/>
        <w:gridCol w:w="777"/>
        <w:gridCol w:w="1323"/>
        <w:gridCol w:w="1319"/>
        <w:gridCol w:w="747"/>
        <w:gridCol w:w="632"/>
      </w:tblGrid>
      <w:tr w:rsidR="00533077" w:rsidRPr="00D3364B" w14:paraId="1EFC8F7B" w14:textId="77777777" w:rsidTr="00005510">
        <w:trPr>
          <w:trHeight w:val="287"/>
        </w:trPr>
        <w:tc>
          <w:tcPr>
            <w:tcW w:w="1952" w:type="dxa"/>
            <w:tcBorders>
              <w:top w:val="nil"/>
              <w:left w:val="nil"/>
              <w:bottom w:val="nil"/>
              <w:right w:val="nil"/>
            </w:tcBorders>
            <w:noWrap/>
            <w:vAlign w:val="center"/>
            <w:hideMark/>
          </w:tcPr>
          <w:p w14:paraId="51F35186"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r w:rsidRPr="00D3364B">
              <w:rPr>
                <w:rFonts w:eastAsia="Times New Roman"/>
                <w:b/>
                <w:bCs/>
                <w:color w:val="000000"/>
                <w:kern w:val="0"/>
                <w:sz w:val="16"/>
                <w:szCs w:val="16"/>
                <w:lang w:eastAsia="en-GB"/>
                <w14:ligatures w14:val="none"/>
              </w:rPr>
              <w:t>Cave</w:t>
            </w:r>
          </w:p>
        </w:tc>
        <w:tc>
          <w:tcPr>
            <w:tcW w:w="1025" w:type="dxa"/>
            <w:tcBorders>
              <w:top w:val="nil"/>
              <w:left w:val="nil"/>
              <w:bottom w:val="nil"/>
              <w:right w:val="nil"/>
            </w:tcBorders>
            <w:noWrap/>
            <w:vAlign w:val="center"/>
            <w:hideMark/>
          </w:tcPr>
          <w:p w14:paraId="7E8B6661"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proofErr w:type="spellStart"/>
            <w:r w:rsidRPr="00D3364B">
              <w:rPr>
                <w:rFonts w:eastAsia="Times New Roman"/>
                <w:b/>
                <w:bCs/>
                <w:color w:val="000000"/>
                <w:kern w:val="0"/>
                <w:sz w:val="16"/>
                <w:szCs w:val="16"/>
                <w:lang w:eastAsia="en-GB"/>
                <w14:ligatures w14:val="none"/>
              </w:rPr>
              <w:t>Province</w:t>
            </w:r>
            <w:proofErr w:type="spellEnd"/>
            <w:r w:rsidRPr="00D3364B">
              <w:rPr>
                <w:rFonts w:eastAsia="Times New Roman"/>
                <w:b/>
                <w:bCs/>
                <w:color w:val="000000"/>
                <w:kern w:val="0"/>
                <w:sz w:val="16"/>
                <w:szCs w:val="16"/>
                <w:lang w:eastAsia="en-GB"/>
                <w14:ligatures w14:val="none"/>
              </w:rPr>
              <w:t>/</w:t>
            </w:r>
            <w:proofErr w:type="spellStart"/>
            <w:r w:rsidRPr="00D3364B">
              <w:rPr>
                <w:rFonts w:eastAsia="Times New Roman"/>
                <w:b/>
                <w:bCs/>
                <w:color w:val="000000"/>
                <w:kern w:val="0"/>
                <w:sz w:val="16"/>
                <w:szCs w:val="16"/>
                <w:lang w:eastAsia="en-GB"/>
                <w14:ligatures w14:val="none"/>
              </w:rPr>
              <w:t>Region</w:t>
            </w:r>
            <w:proofErr w:type="spellEnd"/>
          </w:p>
        </w:tc>
        <w:tc>
          <w:tcPr>
            <w:tcW w:w="1208" w:type="dxa"/>
            <w:tcBorders>
              <w:top w:val="nil"/>
              <w:left w:val="nil"/>
              <w:bottom w:val="nil"/>
              <w:right w:val="nil"/>
            </w:tcBorders>
            <w:noWrap/>
            <w:vAlign w:val="center"/>
            <w:hideMark/>
          </w:tcPr>
          <w:p w14:paraId="44E39C3C"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r w:rsidRPr="00D3364B">
              <w:rPr>
                <w:rFonts w:eastAsia="Times New Roman"/>
                <w:b/>
                <w:bCs/>
                <w:color w:val="000000"/>
                <w:kern w:val="0"/>
                <w:sz w:val="16"/>
                <w:szCs w:val="16"/>
                <w:lang w:eastAsia="en-GB"/>
                <w14:ligatures w14:val="none"/>
              </w:rPr>
              <w:t>Country</w:t>
            </w:r>
          </w:p>
        </w:tc>
        <w:tc>
          <w:tcPr>
            <w:tcW w:w="777" w:type="dxa"/>
            <w:tcBorders>
              <w:top w:val="nil"/>
              <w:left w:val="nil"/>
              <w:bottom w:val="nil"/>
              <w:right w:val="nil"/>
            </w:tcBorders>
            <w:noWrap/>
            <w:vAlign w:val="center"/>
            <w:hideMark/>
          </w:tcPr>
          <w:p w14:paraId="6AED9385"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proofErr w:type="spellStart"/>
            <w:r w:rsidRPr="00D3364B">
              <w:rPr>
                <w:rFonts w:eastAsia="Times New Roman"/>
                <w:b/>
                <w:bCs/>
                <w:color w:val="000000"/>
                <w:kern w:val="0"/>
                <w:sz w:val="16"/>
                <w:szCs w:val="16"/>
                <w:lang w:eastAsia="en-GB"/>
                <w14:ligatures w14:val="none"/>
              </w:rPr>
              <w:t>Nº</w:t>
            </w:r>
            <w:proofErr w:type="spellEnd"/>
            <w:r w:rsidRPr="00D3364B">
              <w:rPr>
                <w:rFonts w:eastAsia="Times New Roman"/>
                <w:b/>
                <w:bCs/>
                <w:color w:val="000000"/>
                <w:kern w:val="0"/>
                <w:sz w:val="16"/>
                <w:szCs w:val="16"/>
                <w:lang w:eastAsia="en-GB"/>
                <w14:ligatures w14:val="none"/>
              </w:rPr>
              <w:t xml:space="preserve"> </w:t>
            </w:r>
            <w:proofErr w:type="spellStart"/>
            <w:r w:rsidRPr="00D3364B">
              <w:rPr>
                <w:rFonts w:eastAsia="Times New Roman"/>
                <w:b/>
                <w:bCs/>
                <w:color w:val="000000"/>
                <w:kern w:val="0"/>
                <w:sz w:val="16"/>
                <w:szCs w:val="16"/>
                <w:lang w:eastAsia="en-GB"/>
                <w14:ligatures w14:val="none"/>
              </w:rPr>
              <w:t>Hands</w:t>
            </w:r>
            <w:proofErr w:type="spellEnd"/>
          </w:p>
        </w:tc>
        <w:tc>
          <w:tcPr>
            <w:tcW w:w="1647" w:type="dxa"/>
            <w:tcBorders>
              <w:top w:val="nil"/>
              <w:left w:val="nil"/>
              <w:bottom w:val="nil"/>
              <w:right w:val="nil"/>
            </w:tcBorders>
            <w:vAlign w:val="center"/>
          </w:tcPr>
          <w:p w14:paraId="37413A78"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r w:rsidRPr="00D3364B">
              <w:rPr>
                <w:rFonts w:eastAsia="Times New Roman"/>
                <w:b/>
                <w:bCs/>
                <w:color w:val="000000"/>
                <w:kern w:val="0"/>
                <w:sz w:val="16"/>
                <w:szCs w:val="16"/>
                <w:lang w:eastAsia="en-GB"/>
                <w14:ligatures w14:val="none"/>
              </w:rPr>
              <w:t>Cave</w:t>
            </w:r>
          </w:p>
        </w:tc>
        <w:tc>
          <w:tcPr>
            <w:tcW w:w="926" w:type="dxa"/>
            <w:tcBorders>
              <w:top w:val="nil"/>
              <w:left w:val="nil"/>
              <w:bottom w:val="nil"/>
              <w:right w:val="nil"/>
            </w:tcBorders>
            <w:vAlign w:val="center"/>
          </w:tcPr>
          <w:p w14:paraId="5C6CEFD3"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proofErr w:type="spellStart"/>
            <w:r w:rsidRPr="00D3364B">
              <w:rPr>
                <w:rFonts w:eastAsia="Times New Roman"/>
                <w:b/>
                <w:bCs/>
                <w:color w:val="000000"/>
                <w:kern w:val="0"/>
                <w:sz w:val="16"/>
                <w:szCs w:val="16"/>
                <w:lang w:eastAsia="en-GB"/>
                <w14:ligatures w14:val="none"/>
              </w:rPr>
              <w:t>Province</w:t>
            </w:r>
            <w:proofErr w:type="spellEnd"/>
            <w:r w:rsidRPr="00D3364B">
              <w:rPr>
                <w:rFonts w:eastAsia="Times New Roman"/>
                <w:b/>
                <w:bCs/>
                <w:color w:val="000000"/>
                <w:kern w:val="0"/>
                <w:sz w:val="16"/>
                <w:szCs w:val="16"/>
                <w:lang w:eastAsia="en-GB"/>
                <w14:ligatures w14:val="none"/>
              </w:rPr>
              <w:t>/</w:t>
            </w:r>
            <w:proofErr w:type="spellStart"/>
            <w:r w:rsidRPr="00D3364B">
              <w:rPr>
                <w:rFonts w:eastAsia="Times New Roman"/>
                <w:b/>
                <w:bCs/>
                <w:color w:val="000000"/>
                <w:kern w:val="0"/>
                <w:sz w:val="16"/>
                <w:szCs w:val="16"/>
                <w:lang w:eastAsia="en-GB"/>
                <w14:ligatures w14:val="none"/>
              </w:rPr>
              <w:t>Region</w:t>
            </w:r>
            <w:proofErr w:type="spellEnd"/>
          </w:p>
        </w:tc>
        <w:tc>
          <w:tcPr>
            <w:tcW w:w="688" w:type="dxa"/>
            <w:tcBorders>
              <w:top w:val="nil"/>
              <w:left w:val="nil"/>
              <w:bottom w:val="nil"/>
              <w:right w:val="nil"/>
            </w:tcBorders>
            <w:vAlign w:val="center"/>
          </w:tcPr>
          <w:p w14:paraId="5A395083"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r w:rsidRPr="00D3364B">
              <w:rPr>
                <w:rFonts w:eastAsia="Times New Roman"/>
                <w:b/>
                <w:bCs/>
                <w:color w:val="000000"/>
                <w:kern w:val="0"/>
                <w:sz w:val="16"/>
                <w:szCs w:val="16"/>
                <w:lang w:eastAsia="en-GB"/>
                <w14:ligatures w14:val="none"/>
              </w:rPr>
              <w:t>Country</w:t>
            </w:r>
          </w:p>
        </w:tc>
        <w:tc>
          <w:tcPr>
            <w:tcW w:w="671" w:type="dxa"/>
            <w:tcBorders>
              <w:top w:val="nil"/>
              <w:left w:val="nil"/>
              <w:bottom w:val="nil"/>
              <w:right w:val="nil"/>
            </w:tcBorders>
            <w:vAlign w:val="center"/>
          </w:tcPr>
          <w:p w14:paraId="63D289C7"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proofErr w:type="spellStart"/>
            <w:r w:rsidRPr="00D3364B">
              <w:rPr>
                <w:rFonts w:eastAsia="Times New Roman"/>
                <w:b/>
                <w:bCs/>
                <w:color w:val="000000"/>
                <w:kern w:val="0"/>
                <w:sz w:val="16"/>
                <w:szCs w:val="16"/>
                <w:lang w:eastAsia="en-GB"/>
                <w14:ligatures w14:val="none"/>
              </w:rPr>
              <w:t>Nº</w:t>
            </w:r>
            <w:proofErr w:type="spellEnd"/>
            <w:r w:rsidRPr="00D3364B">
              <w:rPr>
                <w:rFonts w:eastAsia="Times New Roman"/>
                <w:b/>
                <w:bCs/>
                <w:color w:val="000000"/>
                <w:kern w:val="0"/>
                <w:sz w:val="16"/>
                <w:szCs w:val="16"/>
                <w:lang w:eastAsia="en-GB"/>
                <w14:ligatures w14:val="none"/>
              </w:rPr>
              <w:t xml:space="preserve"> </w:t>
            </w:r>
            <w:proofErr w:type="spellStart"/>
            <w:r w:rsidRPr="00D3364B">
              <w:rPr>
                <w:rFonts w:eastAsia="Times New Roman"/>
                <w:b/>
                <w:bCs/>
                <w:color w:val="000000"/>
                <w:kern w:val="0"/>
                <w:sz w:val="16"/>
                <w:szCs w:val="16"/>
                <w:lang w:eastAsia="en-GB"/>
                <w14:ligatures w14:val="none"/>
              </w:rPr>
              <w:t>Hands</w:t>
            </w:r>
            <w:proofErr w:type="spellEnd"/>
          </w:p>
        </w:tc>
      </w:tr>
      <w:tr w:rsidR="00533077" w:rsidRPr="00D3364B" w14:paraId="36F60B08" w14:textId="77777777" w:rsidTr="00005510">
        <w:trPr>
          <w:trHeight w:val="287"/>
        </w:trPr>
        <w:tc>
          <w:tcPr>
            <w:tcW w:w="1952" w:type="dxa"/>
            <w:tcBorders>
              <w:top w:val="nil"/>
              <w:left w:val="nil"/>
              <w:bottom w:val="nil"/>
              <w:right w:val="nil"/>
            </w:tcBorders>
            <w:noWrap/>
            <w:vAlign w:val="center"/>
            <w:hideMark/>
          </w:tcPr>
          <w:p w14:paraId="5A1922A5"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Abri</w:t>
            </w:r>
            <w:proofErr w:type="spellEnd"/>
            <w:r w:rsidRPr="00D3364B">
              <w:rPr>
                <w:rFonts w:eastAsia="Times New Roman"/>
                <w:color w:val="000000"/>
                <w:kern w:val="0"/>
                <w:sz w:val="16"/>
                <w:szCs w:val="16"/>
                <w:lang w:eastAsia="en-GB"/>
                <w14:ligatures w14:val="none"/>
              </w:rPr>
              <w:t xml:space="preserve"> du Poisson</w:t>
            </w:r>
          </w:p>
        </w:tc>
        <w:tc>
          <w:tcPr>
            <w:tcW w:w="1025" w:type="dxa"/>
            <w:tcBorders>
              <w:top w:val="nil"/>
              <w:left w:val="nil"/>
              <w:bottom w:val="nil"/>
              <w:right w:val="nil"/>
            </w:tcBorders>
            <w:noWrap/>
            <w:vAlign w:val="center"/>
            <w:hideMark/>
          </w:tcPr>
          <w:p w14:paraId="1153004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383EE36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5FA611E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0109829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Garma</w:t>
            </w:r>
          </w:p>
        </w:tc>
        <w:tc>
          <w:tcPr>
            <w:tcW w:w="926" w:type="dxa"/>
            <w:tcBorders>
              <w:top w:val="nil"/>
              <w:left w:val="nil"/>
              <w:bottom w:val="nil"/>
              <w:right w:val="nil"/>
            </w:tcBorders>
            <w:vAlign w:val="center"/>
          </w:tcPr>
          <w:p w14:paraId="64E3B31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688" w:type="dxa"/>
            <w:tcBorders>
              <w:top w:val="nil"/>
              <w:left w:val="nil"/>
              <w:bottom w:val="nil"/>
              <w:right w:val="nil"/>
            </w:tcBorders>
            <w:vAlign w:val="center"/>
          </w:tcPr>
          <w:p w14:paraId="0E5B850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680C326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36</w:t>
            </w:r>
          </w:p>
        </w:tc>
      </w:tr>
      <w:tr w:rsidR="00533077" w:rsidRPr="00D3364B" w14:paraId="757D7641" w14:textId="77777777" w:rsidTr="00005510">
        <w:trPr>
          <w:trHeight w:val="287"/>
        </w:trPr>
        <w:tc>
          <w:tcPr>
            <w:tcW w:w="1952" w:type="dxa"/>
            <w:tcBorders>
              <w:top w:val="nil"/>
              <w:left w:val="nil"/>
              <w:bottom w:val="nil"/>
              <w:right w:val="nil"/>
            </w:tcBorders>
            <w:noWrap/>
            <w:vAlign w:val="center"/>
            <w:hideMark/>
          </w:tcPr>
          <w:p w14:paraId="1812108B"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Abri</w:t>
            </w:r>
            <w:proofErr w:type="spellEnd"/>
            <w:r w:rsidRPr="00D3364B">
              <w:rPr>
                <w:rFonts w:eastAsia="Times New Roman"/>
                <w:color w:val="000000"/>
                <w:kern w:val="0"/>
                <w:sz w:val="16"/>
                <w:szCs w:val="16"/>
                <w:lang w:eastAsia="en-GB"/>
                <w14:ligatures w14:val="none"/>
              </w:rPr>
              <w:t xml:space="preserve"> </w:t>
            </w:r>
            <w:proofErr w:type="spellStart"/>
            <w:r w:rsidRPr="00D3364B">
              <w:rPr>
                <w:rFonts w:eastAsia="Times New Roman"/>
                <w:color w:val="000000"/>
                <w:kern w:val="0"/>
                <w:sz w:val="16"/>
                <w:szCs w:val="16"/>
                <w:lang w:eastAsia="en-GB"/>
                <w14:ligatures w14:val="none"/>
              </w:rPr>
              <w:t>Labattut</w:t>
            </w:r>
            <w:proofErr w:type="spellEnd"/>
          </w:p>
        </w:tc>
        <w:tc>
          <w:tcPr>
            <w:tcW w:w="1025" w:type="dxa"/>
            <w:tcBorders>
              <w:top w:val="nil"/>
              <w:left w:val="nil"/>
              <w:bottom w:val="nil"/>
              <w:right w:val="nil"/>
            </w:tcBorders>
            <w:noWrap/>
            <w:vAlign w:val="center"/>
            <w:hideMark/>
          </w:tcPr>
          <w:p w14:paraId="081167C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1EC741D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5D35BB4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715F963F" w14:textId="2CD92CA1"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Gorham</w:t>
            </w:r>
          </w:p>
        </w:tc>
        <w:tc>
          <w:tcPr>
            <w:tcW w:w="926" w:type="dxa"/>
            <w:tcBorders>
              <w:top w:val="nil"/>
              <w:left w:val="nil"/>
              <w:bottom w:val="nil"/>
              <w:right w:val="nil"/>
            </w:tcBorders>
            <w:vAlign w:val="center"/>
          </w:tcPr>
          <w:p w14:paraId="7B13D2D6" w14:textId="2291E2C6"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diz</w:t>
            </w:r>
          </w:p>
        </w:tc>
        <w:tc>
          <w:tcPr>
            <w:tcW w:w="688" w:type="dxa"/>
            <w:tcBorders>
              <w:top w:val="nil"/>
              <w:left w:val="nil"/>
              <w:bottom w:val="nil"/>
              <w:right w:val="nil"/>
            </w:tcBorders>
            <w:vAlign w:val="center"/>
          </w:tcPr>
          <w:p w14:paraId="428C67E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1F7C0FF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20726C6D" w14:textId="77777777" w:rsidTr="00005510">
        <w:trPr>
          <w:trHeight w:val="287"/>
        </w:trPr>
        <w:tc>
          <w:tcPr>
            <w:tcW w:w="1952" w:type="dxa"/>
            <w:tcBorders>
              <w:top w:val="nil"/>
              <w:left w:val="nil"/>
              <w:bottom w:val="nil"/>
              <w:right w:val="nil"/>
            </w:tcBorders>
            <w:noWrap/>
            <w:vAlign w:val="center"/>
            <w:hideMark/>
          </w:tcPr>
          <w:p w14:paraId="692EA1A8"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Altamira</w:t>
            </w:r>
          </w:p>
        </w:tc>
        <w:tc>
          <w:tcPr>
            <w:tcW w:w="1025" w:type="dxa"/>
            <w:tcBorders>
              <w:top w:val="nil"/>
              <w:left w:val="nil"/>
              <w:bottom w:val="nil"/>
              <w:right w:val="nil"/>
            </w:tcBorders>
            <w:noWrap/>
            <w:vAlign w:val="center"/>
            <w:hideMark/>
          </w:tcPr>
          <w:p w14:paraId="3CFCA89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1208" w:type="dxa"/>
            <w:tcBorders>
              <w:top w:val="nil"/>
              <w:left w:val="nil"/>
              <w:bottom w:val="nil"/>
              <w:right w:val="nil"/>
            </w:tcBorders>
            <w:noWrap/>
            <w:vAlign w:val="center"/>
            <w:hideMark/>
          </w:tcPr>
          <w:p w14:paraId="43DC545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769B686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9</w:t>
            </w:r>
          </w:p>
        </w:tc>
        <w:tc>
          <w:tcPr>
            <w:tcW w:w="1647" w:type="dxa"/>
            <w:tcBorders>
              <w:top w:val="nil"/>
              <w:left w:val="nil"/>
              <w:bottom w:val="nil"/>
              <w:right w:val="nil"/>
            </w:tcBorders>
            <w:vAlign w:val="center"/>
          </w:tcPr>
          <w:p w14:paraId="43008A5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 xml:space="preserve">Grande </w:t>
            </w:r>
            <w:proofErr w:type="spellStart"/>
            <w:r w:rsidRPr="00D3364B">
              <w:rPr>
                <w:rFonts w:eastAsia="Times New Roman"/>
                <w:color w:val="000000"/>
                <w:kern w:val="0"/>
                <w:sz w:val="16"/>
                <w:szCs w:val="16"/>
                <w:lang w:eastAsia="en-GB"/>
                <w14:ligatures w14:val="none"/>
              </w:rPr>
              <w:t>Grotte</w:t>
            </w:r>
            <w:proofErr w:type="spellEnd"/>
            <w:r w:rsidRPr="00D3364B">
              <w:rPr>
                <w:rFonts w:eastAsia="Times New Roman"/>
                <w:color w:val="000000"/>
                <w:kern w:val="0"/>
                <w:sz w:val="16"/>
                <w:szCs w:val="16"/>
                <w:lang w:eastAsia="en-GB"/>
                <w14:ligatures w14:val="none"/>
              </w:rPr>
              <w:t xml:space="preserve"> </w:t>
            </w:r>
            <w:proofErr w:type="spellStart"/>
            <w:r w:rsidRPr="00D3364B">
              <w:rPr>
                <w:rFonts w:eastAsia="Times New Roman"/>
                <w:color w:val="000000"/>
                <w:kern w:val="0"/>
                <w:sz w:val="16"/>
                <w:szCs w:val="16"/>
                <w:lang w:eastAsia="en-GB"/>
                <w14:ligatures w14:val="none"/>
              </w:rPr>
              <w:t>d'Arcy</w:t>
            </w:r>
            <w:proofErr w:type="spellEnd"/>
          </w:p>
        </w:tc>
        <w:tc>
          <w:tcPr>
            <w:tcW w:w="926" w:type="dxa"/>
            <w:tcBorders>
              <w:top w:val="nil"/>
              <w:left w:val="nil"/>
              <w:bottom w:val="nil"/>
              <w:right w:val="nil"/>
            </w:tcBorders>
            <w:vAlign w:val="center"/>
          </w:tcPr>
          <w:p w14:paraId="06C6EBB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Bourgogne</w:t>
            </w:r>
            <w:proofErr w:type="spellEnd"/>
          </w:p>
        </w:tc>
        <w:tc>
          <w:tcPr>
            <w:tcW w:w="688" w:type="dxa"/>
            <w:tcBorders>
              <w:top w:val="nil"/>
              <w:left w:val="nil"/>
              <w:bottom w:val="nil"/>
              <w:right w:val="nil"/>
            </w:tcBorders>
            <w:vAlign w:val="center"/>
          </w:tcPr>
          <w:p w14:paraId="184D9E5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74C0B87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9</w:t>
            </w:r>
          </w:p>
        </w:tc>
      </w:tr>
      <w:tr w:rsidR="00533077" w:rsidRPr="00D3364B" w14:paraId="4E29E3B2" w14:textId="77777777" w:rsidTr="00005510">
        <w:trPr>
          <w:trHeight w:val="287"/>
        </w:trPr>
        <w:tc>
          <w:tcPr>
            <w:tcW w:w="1952" w:type="dxa"/>
            <w:tcBorders>
              <w:top w:val="nil"/>
              <w:left w:val="nil"/>
              <w:bottom w:val="nil"/>
              <w:right w:val="nil"/>
            </w:tcBorders>
            <w:noWrap/>
            <w:vAlign w:val="center"/>
            <w:hideMark/>
          </w:tcPr>
          <w:p w14:paraId="60B66358"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Archambeau</w:t>
            </w:r>
            <w:proofErr w:type="spellEnd"/>
            <w:r w:rsidRPr="00D3364B">
              <w:rPr>
                <w:rFonts w:eastAsia="Times New Roman"/>
                <w:color w:val="000000"/>
                <w:kern w:val="0"/>
                <w:sz w:val="16"/>
                <w:szCs w:val="16"/>
                <w:lang w:eastAsia="en-GB"/>
                <w14:ligatures w14:val="none"/>
              </w:rPr>
              <w:t xml:space="preserve"> (Les </w:t>
            </w:r>
            <w:proofErr w:type="spellStart"/>
            <w:r w:rsidRPr="00D3364B">
              <w:rPr>
                <w:rFonts w:eastAsia="Times New Roman"/>
                <w:color w:val="000000"/>
                <w:kern w:val="0"/>
                <w:sz w:val="16"/>
                <w:szCs w:val="16"/>
                <w:lang w:eastAsia="en-GB"/>
                <w14:ligatures w14:val="none"/>
              </w:rPr>
              <w:t>Eyzies</w:t>
            </w:r>
            <w:proofErr w:type="spellEnd"/>
            <w:r w:rsidRPr="00D3364B">
              <w:rPr>
                <w:rFonts w:eastAsia="Times New Roman"/>
                <w:color w:val="000000"/>
                <w:kern w:val="0"/>
                <w:sz w:val="16"/>
                <w:szCs w:val="16"/>
                <w:lang w:eastAsia="en-GB"/>
                <w14:ligatures w14:val="none"/>
              </w:rPr>
              <w:t>)</w:t>
            </w:r>
          </w:p>
        </w:tc>
        <w:tc>
          <w:tcPr>
            <w:tcW w:w="1025" w:type="dxa"/>
            <w:tcBorders>
              <w:top w:val="nil"/>
              <w:left w:val="nil"/>
              <w:bottom w:val="nil"/>
              <w:right w:val="nil"/>
            </w:tcBorders>
            <w:noWrap/>
            <w:vAlign w:val="center"/>
            <w:hideMark/>
          </w:tcPr>
          <w:p w14:paraId="500E075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453BEB9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26CAFEE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54A13948" w14:textId="51B587F1" w:rsidR="00533077" w:rsidRPr="00D3364B" w:rsidRDefault="00DB45D8"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Higuerón/</w:t>
            </w:r>
            <w:r w:rsidR="00A85BBB">
              <w:rPr>
                <w:rFonts w:eastAsia="Times New Roman"/>
                <w:color w:val="000000"/>
                <w:kern w:val="0"/>
                <w:sz w:val="16"/>
                <w:szCs w:val="16"/>
                <w:lang w:eastAsia="en-GB"/>
                <w14:ligatures w14:val="none"/>
              </w:rPr>
              <w:t>Tesoro</w:t>
            </w:r>
          </w:p>
        </w:tc>
        <w:tc>
          <w:tcPr>
            <w:tcW w:w="926" w:type="dxa"/>
            <w:tcBorders>
              <w:top w:val="nil"/>
              <w:left w:val="nil"/>
              <w:bottom w:val="nil"/>
              <w:right w:val="nil"/>
            </w:tcBorders>
            <w:vAlign w:val="center"/>
          </w:tcPr>
          <w:p w14:paraId="481F71CC" w14:textId="3C2D035D"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laga</w:t>
            </w:r>
          </w:p>
        </w:tc>
        <w:tc>
          <w:tcPr>
            <w:tcW w:w="688" w:type="dxa"/>
            <w:tcBorders>
              <w:top w:val="nil"/>
              <w:left w:val="nil"/>
              <w:bottom w:val="nil"/>
              <w:right w:val="nil"/>
            </w:tcBorders>
            <w:vAlign w:val="center"/>
          </w:tcPr>
          <w:p w14:paraId="795D758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117199E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562F91B9" w14:textId="77777777" w:rsidTr="00005510">
        <w:trPr>
          <w:trHeight w:val="287"/>
        </w:trPr>
        <w:tc>
          <w:tcPr>
            <w:tcW w:w="1952" w:type="dxa"/>
            <w:tcBorders>
              <w:top w:val="nil"/>
              <w:left w:val="nil"/>
              <w:bottom w:val="nil"/>
              <w:right w:val="nil"/>
            </w:tcBorders>
            <w:noWrap/>
            <w:vAlign w:val="center"/>
            <w:hideMark/>
          </w:tcPr>
          <w:p w14:paraId="38110705"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Ardales</w:t>
            </w:r>
          </w:p>
        </w:tc>
        <w:tc>
          <w:tcPr>
            <w:tcW w:w="1025" w:type="dxa"/>
            <w:tcBorders>
              <w:top w:val="nil"/>
              <w:left w:val="nil"/>
              <w:bottom w:val="nil"/>
              <w:right w:val="nil"/>
            </w:tcBorders>
            <w:noWrap/>
            <w:vAlign w:val="center"/>
            <w:hideMark/>
          </w:tcPr>
          <w:p w14:paraId="00471F1D" w14:textId="25E6E652"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w:t>
            </w:r>
            <w:r w:rsidR="00DB45D8">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laga</w:t>
            </w:r>
          </w:p>
        </w:tc>
        <w:tc>
          <w:tcPr>
            <w:tcW w:w="1208" w:type="dxa"/>
            <w:tcBorders>
              <w:top w:val="nil"/>
              <w:left w:val="nil"/>
              <w:bottom w:val="nil"/>
              <w:right w:val="nil"/>
            </w:tcBorders>
            <w:noWrap/>
            <w:vAlign w:val="center"/>
            <w:hideMark/>
          </w:tcPr>
          <w:p w14:paraId="43815C4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54BDC0D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9</w:t>
            </w:r>
          </w:p>
        </w:tc>
        <w:tc>
          <w:tcPr>
            <w:tcW w:w="1647" w:type="dxa"/>
            <w:tcBorders>
              <w:top w:val="nil"/>
              <w:left w:val="nil"/>
              <w:bottom w:val="nil"/>
              <w:right w:val="nil"/>
            </w:tcBorders>
            <w:vAlign w:val="center"/>
          </w:tcPr>
          <w:p w14:paraId="0E9D1244" w14:textId="261EA1F8" w:rsidR="00533077" w:rsidRPr="00D3364B" w:rsidRDefault="00DB45D8"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Lastrilla</w:t>
            </w:r>
          </w:p>
        </w:tc>
        <w:tc>
          <w:tcPr>
            <w:tcW w:w="926" w:type="dxa"/>
            <w:tcBorders>
              <w:top w:val="nil"/>
              <w:left w:val="nil"/>
              <w:bottom w:val="nil"/>
              <w:right w:val="nil"/>
            </w:tcBorders>
            <w:vAlign w:val="center"/>
          </w:tcPr>
          <w:p w14:paraId="3AD279B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688" w:type="dxa"/>
            <w:tcBorders>
              <w:top w:val="nil"/>
              <w:left w:val="nil"/>
              <w:bottom w:val="nil"/>
              <w:right w:val="nil"/>
            </w:tcBorders>
            <w:vAlign w:val="center"/>
          </w:tcPr>
          <w:p w14:paraId="3794587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5112B82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3</w:t>
            </w:r>
          </w:p>
        </w:tc>
      </w:tr>
      <w:tr w:rsidR="00533077" w:rsidRPr="00D3364B" w14:paraId="166C1B9D" w14:textId="77777777" w:rsidTr="00005510">
        <w:trPr>
          <w:trHeight w:val="287"/>
        </w:trPr>
        <w:tc>
          <w:tcPr>
            <w:tcW w:w="1952" w:type="dxa"/>
            <w:tcBorders>
              <w:top w:val="nil"/>
              <w:left w:val="nil"/>
              <w:bottom w:val="nil"/>
              <w:right w:val="nil"/>
            </w:tcBorders>
            <w:noWrap/>
            <w:vAlign w:val="center"/>
            <w:hideMark/>
          </w:tcPr>
          <w:p w14:paraId="79F65313" w14:textId="7C532942" w:rsidR="00533077" w:rsidRPr="00D3364B" w:rsidRDefault="004A30C9" w:rsidP="00005510">
            <w:pPr>
              <w:spacing w:after="0" w:line="240" w:lineRule="auto"/>
              <w:ind w:left="360"/>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Askondo</w:t>
            </w:r>
          </w:p>
        </w:tc>
        <w:tc>
          <w:tcPr>
            <w:tcW w:w="1025" w:type="dxa"/>
            <w:tcBorders>
              <w:top w:val="nil"/>
              <w:left w:val="nil"/>
              <w:bottom w:val="nil"/>
              <w:right w:val="nil"/>
            </w:tcBorders>
            <w:noWrap/>
            <w:vAlign w:val="center"/>
            <w:hideMark/>
          </w:tcPr>
          <w:p w14:paraId="79DDFD2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Bizkaia</w:t>
            </w:r>
          </w:p>
        </w:tc>
        <w:tc>
          <w:tcPr>
            <w:tcW w:w="1208" w:type="dxa"/>
            <w:tcBorders>
              <w:top w:val="nil"/>
              <w:left w:val="nil"/>
              <w:bottom w:val="nil"/>
              <w:right w:val="nil"/>
            </w:tcBorders>
            <w:noWrap/>
            <w:vAlign w:val="center"/>
            <w:hideMark/>
          </w:tcPr>
          <w:p w14:paraId="5446C28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39A16F6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013BFC18" w14:textId="434219DF" w:rsidR="00533077" w:rsidRPr="00D3364B" w:rsidRDefault="004A30C9"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Maltravieso</w:t>
            </w:r>
          </w:p>
        </w:tc>
        <w:tc>
          <w:tcPr>
            <w:tcW w:w="926" w:type="dxa"/>
            <w:tcBorders>
              <w:top w:val="nil"/>
              <w:left w:val="nil"/>
              <w:bottom w:val="nil"/>
              <w:right w:val="nil"/>
            </w:tcBorders>
            <w:vAlign w:val="center"/>
          </w:tcPr>
          <w:p w14:paraId="7542DC3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Cáceres</w:t>
            </w:r>
          </w:p>
        </w:tc>
        <w:tc>
          <w:tcPr>
            <w:tcW w:w="688" w:type="dxa"/>
            <w:tcBorders>
              <w:top w:val="nil"/>
              <w:left w:val="nil"/>
              <w:bottom w:val="nil"/>
              <w:right w:val="nil"/>
            </w:tcBorders>
            <w:vAlign w:val="center"/>
          </w:tcPr>
          <w:p w14:paraId="210800D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4B1597C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60</w:t>
            </w:r>
          </w:p>
        </w:tc>
      </w:tr>
      <w:tr w:rsidR="00533077" w:rsidRPr="00D3364B" w14:paraId="26C825FF" w14:textId="77777777" w:rsidTr="00005510">
        <w:trPr>
          <w:trHeight w:val="287"/>
        </w:trPr>
        <w:tc>
          <w:tcPr>
            <w:tcW w:w="1952" w:type="dxa"/>
            <w:tcBorders>
              <w:top w:val="nil"/>
              <w:left w:val="nil"/>
              <w:bottom w:val="nil"/>
              <w:right w:val="nil"/>
            </w:tcBorders>
            <w:noWrap/>
            <w:vAlign w:val="center"/>
            <w:hideMark/>
          </w:tcPr>
          <w:p w14:paraId="4C6C0E9B"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Baume-Latrone</w:t>
            </w:r>
            <w:proofErr w:type="spellEnd"/>
          </w:p>
        </w:tc>
        <w:tc>
          <w:tcPr>
            <w:tcW w:w="1025" w:type="dxa"/>
            <w:tcBorders>
              <w:top w:val="nil"/>
              <w:left w:val="nil"/>
              <w:bottom w:val="nil"/>
              <w:right w:val="nil"/>
            </w:tcBorders>
            <w:noWrap/>
            <w:vAlign w:val="center"/>
            <w:hideMark/>
          </w:tcPr>
          <w:p w14:paraId="68792F7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Gard</w:t>
            </w:r>
          </w:p>
        </w:tc>
        <w:tc>
          <w:tcPr>
            <w:tcW w:w="1208" w:type="dxa"/>
            <w:tcBorders>
              <w:top w:val="nil"/>
              <w:left w:val="nil"/>
              <w:bottom w:val="nil"/>
              <w:right w:val="nil"/>
            </w:tcBorders>
            <w:noWrap/>
            <w:vAlign w:val="center"/>
            <w:hideMark/>
          </w:tcPr>
          <w:p w14:paraId="0C1EDC4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16F610F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11</w:t>
            </w:r>
          </w:p>
        </w:tc>
        <w:tc>
          <w:tcPr>
            <w:tcW w:w="1647" w:type="dxa"/>
            <w:tcBorders>
              <w:top w:val="nil"/>
              <w:left w:val="nil"/>
              <w:bottom w:val="nil"/>
              <w:right w:val="nil"/>
            </w:tcBorders>
            <w:vAlign w:val="center"/>
          </w:tcPr>
          <w:p w14:paraId="78F4FCB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Margot</w:t>
            </w:r>
          </w:p>
        </w:tc>
        <w:tc>
          <w:tcPr>
            <w:tcW w:w="926" w:type="dxa"/>
            <w:tcBorders>
              <w:top w:val="nil"/>
              <w:left w:val="nil"/>
              <w:bottom w:val="nil"/>
              <w:right w:val="nil"/>
            </w:tcBorders>
            <w:vAlign w:val="center"/>
          </w:tcPr>
          <w:p w14:paraId="6990BCEB" w14:textId="00387A32" w:rsidR="00533077" w:rsidRPr="00D3364B" w:rsidRDefault="00C64E3A"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Mayenne</w:t>
            </w:r>
          </w:p>
        </w:tc>
        <w:tc>
          <w:tcPr>
            <w:tcW w:w="688" w:type="dxa"/>
            <w:tcBorders>
              <w:top w:val="nil"/>
              <w:left w:val="nil"/>
              <w:bottom w:val="nil"/>
              <w:right w:val="nil"/>
            </w:tcBorders>
            <w:vAlign w:val="center"/>
          </w:tcPr>
          <w:p w14:paraId="70AC70B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226C10A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8</w:t>
            </w:r>
          </w:p>
        </w:tc>
      </w:tr>
      <w:tr w:rsidR="00533077" w:rsidRPr="00D3364B" w14:paraId="39C71DAC" w14:textId="77777777" w:rsidTr="00005510">
        <w:trPr>
          <w:trHeight w:val="287"/>
        </w:trPr>
        <w:tc>
          <w:tcPr>
            <w:tcW w:w="1952" w:type="dxa"/>
            <w:tcBorders>
              <w:top w:val="nil"/>
              <w:left w:val="nil"/>
              <w:bottom w:val="nil"/>
              <w:right w:val="nil"/>
            </w:tcBorders>
            <w:noWrap/>
            <w:vAlign w:val="center"/>
            <w:hideMark/>
          </w:tcPr>
          <w:p w14:paraId="6766721D"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Bayol</w:t>
            </w:r>
            <w:proofErr w:type="spellEnd"/>
          </w:p>
        </w:tc>
        <w:tc>
          <w:tcPr>
            <w:tcW w:w="1025" w:type="dxa"/>
            <w:tcBorders>
              <w:top w:val="nil"/>
              <w:left w:val="nil"/>
              <w:bottom w:val="nil"/>
              <w:right w:val="nil"/>
            </w:tcBorders>
            <w:noWrap/>
            <w:vAlign w:val="center"/>
            <w:hideMark/>
          </w:tcPr>
          <w:p w14:paraId="6034B18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Gard</w:t>
            </w:r>
          </w:p>
        </w:tc>
        <w:tc>
          <w:tcPr>
            <w:tcW w:w="1208" w:type="dxa"/>
            <w:tcBorders>
              <w:top w:val="nil"/>
              <w:left w:val="nil"/>
              <w:bottom w:val="nil"/>
              <w:right w:val="nil"/>
            </w:tcBorders>
            <w:noWrap/>
            <w:vAlign w:val="center"/>
            <w:hideMark/>
          </w:tcPr>
          <w:p w14:paraId="608A7C1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3BC6D96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6</w:t>
            </w:r>
          </w:p>
        </w:tc>
        <w:tc>
          <w:tcPr>
            <w:tcW w:w="1647" w:type="dxa"/>
            <w:tcBorders>
              <w:top w:val="nil"/>
              <w:left w:val="nil"/>
              <w:bottom w:val="nil"/>
              <w:right w:val="nil"/>
            </w:tcBorders>
            <w:vAlign w:val="center"/>
          </w:tcPr>
          <w:p w14:paraId="568FA2A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Merveilles</w:t>
            </w:r>
            <w:proofErr w:type="spellEnd"/>
          </w:p>
        </w:tc>
        <w:tc>
          <w:tcPr>
            <w:tcW w:w="926" w:type="dxa"/>
            <w:tcBorders>
              <w:top w:val="nil"/>
              <w:left w:val="nil"/>
              <w:bottom w:val="nil"/>
              <w:right w:val="nil"/>
            </w:tcBorders>
            <w:vAlign w:val="center"/>
          </w:tcPr>
          <w:p w14:paraId="5F5FD72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Lot</w:t>
            </w:r>
          </w:p>
        </w:tc>
        <w:tc>
          <w:tcPr>
            <w:tcW w:w="688" w:type="dxa"/>
            <w:tcBorders>
              <w:top w:val="nil"/>
              <w:left w:val="nil"/>
              <w:bottom w:val="nil"/>
              <w:right w:val="nil"/>
            </w:tcBorders>
            <w:vAlign w:val="center"/>
          </w:tcPr>
          <w:p w14:paraId="7ACCED7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22BFF92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6</w:t>
            </w:r>
          </w:p>
        </w:tc>
      </w:tr>
      <w:tr w:rsidR="00533077" w:rsidRPr="00D3364B" w14:paraId="10B8D513" w14:textId="77777777" w:rsidTr="00005510">
        <w:trPr>
          <w:trHeight w:val="287"/>
        </w:trPr>
        <w:tc>
          <w:tcPr>
            <w:tcW w:w="1952" w:type="dxa"/>
            <w:tcBorders>
              <w:top w:val="nil"/>
              <w:left w:val="nil"/>
              <w:bottom w:val="nil"/>
              <w:right w:val="nil"/>
            </w:tcBorders>
            <w:noWrap/>
            <w:vAlign w:val="center"/>
            <w:hideMark/>
          </w:tcPr>
          <w:p w14:paraId="26CA1FA9"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Bédeilhac</w:t>
            </w:r>
            <w:proofErr w:type="spellEnd"/>
          </w:p>
        </w:tc>
        <w:tc>
          <w:tcPr>
            <w:tcW w:w="1025" w:type="dxa"/>
            <w:tcBorders>
              <w:top w:val="nil"/>
              <w:left w:val="nil"/>
              <w:bottom w:val="nil"/>
              <w:right w:val="nil"/>
            </w:tcBorders>
            <w:noWrap/>
            <w:vAlign w:val="center"/>
            <w:hideMark/>
          </w:tcPr>
          <w:p w14:paraId="332D578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Ariège</w:t>
            </w:r>
          </w:p>
        </w:tc>
        <w:tc>
          <w:tcPr>
            <w:tcW w:w="1208" w:type="dxa"/>
            <w:tcBorders>
              <w:top w:val="nil"/>
              <w:left w:val="nil"/>
              <w:bottom w:val="nil"/>
              <w:right w:val="nil"/>
            </w:tcBorders>
            <w:noWrap/>
            <w:vAlign w:val="center"/>
            <w:hideMark/>
          </w:tcPr>
          <w:p w14:paraId="6D82EA2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525D781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c>
          <w:tcPr>
            <w:tcW w:w="1647" w:type="dxa"/>
            <w:tcBorders>
              <w:top w:val="nil"/>
              <w:left w:val="nil"/>
              <w:bottom w:val="nil"/>
              <w:right w:val="nil"/>
            </w:tcBorders>
            <w:vAlign w:val="center"/>
          </w:tcPr>
          <w:p w14:paraId="66D3E9E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Montera del Torero</w:t>
            </w:r>
          </w:p>
        </w:tc>
        <w:tc>
          <w:tcPr>
            <w:tcW w:w="926" w:type="dxa"/>
            <w:tcBorders>
              <w:top w:val="nil"/>
              <w:left w:val="nil"/>
              <w:bottom w:val="nil"/>
              <w:right w:val="nil"/>
            </w:tcBorders>
            <w:vAlign w:val="center"/>
          </w:tcPr>
          <w:p w14:paraId="6AC253C8" w14:textId="11B46E23"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diz</w:t>
            </w:r>
          </w:p>
        </w:tc>
        <w:tc>
          <w:tcPr>
            <w:tcW w:w="688" w:type="dxa"/>
            <w:tcBorders>
              <w:top w:val="nil"/>
              <w:left w:val="nil"/>
              <w:bottom w:val="nil"/>
              <w:right w:val="nil"/>
            </w:tcBorders>
            <w:vAlign w:val="center"/>
          </w:tcPr>
          <w:p w14:paraId="3C15175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102C5B5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62354BFA" w14:textId="77777777" w:rsidTr="00005510">
        <w:trPr>
          <w:trHeight w:val="287"/>
        </w:trPr>
        <w:tc>
          <w:tcPr>
            <w:tcW w:w="1952" w:type="dxa"/>
            <w:tcBorders>
              <w:top w:val="nil"/>
              <w:left w:val="nil"/>
              <w:bottom w:val="nil"/>
              <w:right w:val="nil"/>
            </w:tcBorders>
            <w:noWrap/>
            <w:vAlign w:val="center"/>
            <w:hideMark/>
          </w:tcPr>
          <w:p w14:paraId="1DD303C9"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Bernifal</w:t>
            </w:r>
          </w:p>
        </w:tc>
        <w:tc>
          <w:tcPr>
            <w:tcW w:w="1025" w:type="dxa"/>
            <w:tcBorders>
              <w:top w:val="nil"/>
              <w:left w:val="nil"/>
              <w:bottom w:val="nil"/>
              <w:right w:val="nil"/>
            </w:tcBorders>
            <w:noWrap/>
            <w:vAlign w:val="center"/>
            <w:hideMark/>
          </w:tcPr>
          <w:p w14:paraId="4344ED3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464E385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41D4531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4</w:t>
            </w:r>
          </w:p>
        </w:tc>
        <w:tc>
          <w:tcPr>
            <w:tcW w:w="1647" w:type="dxa"/>
            <w:tcBorders>
              <w:top w:val="nil"/>
              <w:left w:val="nil"/>
              <w:bottom w:val="nil"/>
              <w:right w:val="nil"/>
            </w:tcBorders>
            <w:vAlign w:val="center"/>
          </w:tcPr>
          <w:p w14:paraId="0985AD3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Moseguellos</w:t>
            </w:r>
            <w:proofErr w:type="spellEnd"/>
          </w:p>
        </w:tc>
        <w:tc>
          <w:tcPr>
            <w:tcW w:w="926" w:type="dxa"/>
            <w:tcBorders>
              <w:top w:val="nil"/>
              <w:left w:val="nil"/>
              <w:bottom w:val="nil"/>
              <w:right w:val="nil"/>
            </w:tcBorders>
            <w:vAlign w:val="center"/>
          </w:tcPr>
          <w:p w14:paraId="685318D4" w14:textId="51F2015E"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Valenc</w:t>
            </w:r>
            <w:r w:rsidR="00A85BBB">
              <w:rPr>
                <w:rFonts w:eastAsia="Times New Roman"/>
                <w:color w:val="000000"/>
                <w:kern w:val="0"/>
                <w:sz w:val="16"/>
                <w:szCs w:val="16"/>
                <w:lang w:eastAsia="en-GB"/>
                <w14:ligatures w14:val="none"/>
              </w:rPr>
              <w:t>ia</w:t>
            </w:r>
          </w:p>
        </w:tc>
        <w:tc>
          <w:tcPr>
            <w:tcW w:w="688" w:type="dxa"/>
            <w:tcBorders>
              <w:top w:val="nil"/>
              <w:left w:val="nil"/>
              <w:bottom w:val="nil"/>
              <w:right w:val="nil"/>
            </w:tcBorders>
            <w:vAlign w:val="center"/>
          </w:tcPr>
          <w:p w14:paraId="56EC74E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484D8D5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4</w:t>
            </w:r>
          </w:p>
        </w:tc>
      </w:tr>
      <w:tr w:rsidR="00533077" w:rsidRPr="00D3364B" w14:paraId="5BCD14BF" w14:textId="77777777" w:rsidTr="00005510">
        <w:trPr>
          <w:trHeight w:val="287"/>
        </w:trPr>
        <w:tc>
          <w:tcPr>
            <w:tcW w:w="1952" w:type="dxa"/>
            <w:tcBorders>
              <w:top w:val="nil"/>
              <w:left w:val="nil"/>
              <w:bottom w:val="nil"/>
              <w:right w:val="nil"/>
            </w:tcBorders>
            <w:noWrap/>
            <w:vAlign w:val="center"/>
            <w:hideMark/>
          </w:tcPr>
          <w:p w14:paraId="31B0A730" w14:textId="4C2B5463"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Beyssac</w:t>
            </w:r>
            <w:proofErr w:type="spellEnd"/>
          </w:p>
        </w:tc>
        <w:tc>
          <w:tcPr>
            <w:tcW w:w="1025" w:type="dxa"/>
            <w:tcBorders>
              <w:top w:val="nil"/>
              <w:left w:val="nil"/>
              <w:bottom w:val="nil"/>
              <w:right w:val="nil"/>
            </w:tcBorders>
            <w:noWrap/>
            <w:vAlign w:val="center"/>
            <w:hideMark/>
          </w:tcPr>
          <w:p w14:paraId="610AAF7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71F9FF3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1EC1719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7E2EC0A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Moulin</w:t>
            </w:r>
            <w:proofErr w:type="spellEnd"/>
            <w:r w:rsidRPr="00D3364B">
              <w:rPr>
                <w:rFonts w:eastAsia="Times New Roman"/>
                <w:color w:val="000000"/>
                <w:kern w:val="0"/>
                <w:sz w:val="16"/>
                <w:szCs w:val="16"/>
                <w:lang w:eastAsia="en-GB"/>
                <w14:ligatures w14:val="none"/>
              </w:rPr>
              <w:t xml:space="preserve"> de </w:t>
            </w:r>
            <w:proofErr w:type="spellStart"/>
            <w:r w:rsidRPr="00D3364B">
              <w:rPr>
                <w:rFonts w:eastAsia="Times New Roman"/>
                <w:color w:val="000000"/>
                <w:kern w:val="0"/>
                <w:sz w:val="16"/>
                <w:szCs w:val="16"/>
                <w:lang w:eastAsia="en-GB"/>
                <w14:ligatures w14:val="none"/>
              </w:rPr>
              <w:t>Laguenay</w:t>
            </w:r>
            <w:proofErr w:type="spellEnd"/>
          </w:p>
        </w:tc>
        <w:tc>
          <w:tcPr>
            <w:tcW w:w="926" w:type="dxa"/>
            <w:tcBorders>
              <w:top w:val="nil"/>
              <w:left w:val="nil"/>
              <w:bottom w:val="nil"/>
              <w:right w:val="nil"/>
            </w:tcBorders>
            <w:vAlign w:val="center"/>
          </w:tcPr>
          <w:p w14:paraId="62A2E0D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Corrèze</w:t>
            </w:r>
          </w:p>
        </w:tc>
        <w:tc>
          <w:tcPr>
            <w:tcW w:w="688" w:type="dxa"/>
            <w:tcBorders>
              <w:top w:val="nil"/>
              <w:left w:val="nil"/>
              <w:bottom w:val="nil"/>
              <w:right w:val="nil"/>
            </w:tcBorders>
            <w:vAlign w:val="center"/>
          </w:tcPr>
          <w:p w14:paraId="1D97E42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6719974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3</w:t>
            </w:r>
          </w:p>
        </w:tc>
      </w:tr>
      <w:tr w:rsidR="00533077" w:rsidRPr="00D3364B" w14:paraId="6097250E" w14:textId="77777777" w:rsidTr="00005510">
        <w:trPr>
          <w:trHeight w:val="287"/>
        </w:trPr>
        <w:tc>
          <w:tcPr>
            <w:tcW w:w="1952" w:type="dxa"/>
            <w:tcBorders>
              <w:top w:val="nil"/>
              <w:left w:val="nil"/>
              <w:bottom w:val="nil"/>
              <w:right w:val="nil"/>
            </w:tcBorders>
            <w:noWrap/>
            <w:vAlign w:val="center"/>
            <w:hideMark/>
          </w:tcPr>
          <w:p w14:paraId="65A1C5B1"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Bison</w:t>
            </w:r>
            <w:proofErr w:type="spellEnd"/>
          </w:p>
        </w:tc>
        <w:tc>
          <w:tcPr>
            <w:tcW w:w="1025" w:type="dxa"/>
            <w:tcBorders>
              <w:top w:val="nil"/>
              <w:left w:val="nil"/>
              <w:bottom w:val="nil"/>
              <w:right w:val="nil"/>
            </w:tcBorders>
            <w:noWrap/>
            <w:vAlign w:val="center"/>
            <w:hideMark/>
          </w:tcPr>
          <w:p w14:paraId="0A29FD2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07E0AF1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51A8A4A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3</w:t>
            </w:r>
          </w:p>
        </w:tc>
        <w:tc>
          <w:tcPr>
            <w:tcW w:w="1647" w:type="dxa"/>
            <w:tcBorders>
              <w:top w:val="nil"/>
              <w:left w:val="nil"/>
              <w:bottom w:val="nil"/>
              <w:right w:val="nil"/>
            </w:tcBorders>
            <w:vAlign w:val="center"/>
          </w:tcPr>
          <w:p w14:paraId="4DC131B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Nerja</w:t>
            </w:r>
          </w:p>
        </w:tc>
        <w:tc>
          <w:tcPr>
            <w:tcW w:w="926" w:type="dxa"/>
            <w:tcBorders>
              <w:top w:val="nil"/>
              <w:left w:val="nil"/>
              <w:bottom w:val="nil"/>
              <w:right w:val="nil"/>
            </w:tcBorders>
            <w:vAlign w:val="center"/>
          </w:tcPr>
          <w:p w14:paraId="079E4422" w14:textId="355132D5"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laga</w:t>
            </w:r>
          </w:p>
        </w:tc>
        <w:tc>
          <w:tcPr>
            <w:tcW w:w="688" w:type="dxa"/>
            <w:tcBorders>
              <w:top w:val="nil"/>
              <w:left w:val="nil"/>
              <w:bottom w:val="nil"/>
              <w:right w:val="nil"/>
            </w:tcBorders>
            <w:vAlign w:val="center"/>
          </w:tcPr>
          <w:p w14:paraId="5DA8745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2284ED7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0BF97AA2" w14:textId="77777777" w:rsidTr="00005510">
        <w:trPr>
          <w:trHeight w:val="287"/>
        </w:trPr>
        <w:tc>
          <w:tcPr>
            <w:tcW w:w="1952" w:type="dxa"/>
            <w:tcBorders>
              <w:top w:val="nil"/>
              <w:left w:val="nil"/>
              <w:bottom w:val="nil"/>
              <w:right w:val="nil"/>
            </w:tcBorders>
            <w:noWrap/>
            <w:vAlign w:val="center"/>
            <w:hideMark/>
          </w:tcPr>
          <w:p w14:paraId="21756BB8"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Bourgnetou</w:t>
            </w:r>
            <w:proofErr w:type="spellEnd"/>
          </w:p>
        </w:tc>
        <w:tc>
          <w:tcPr>
            <w:tcW w:w="1025" w:type="dxa"/>
            <w:tcBorders>
              <w:top w:val="nil"/>
              <w:left w:val="nil"/>
              <w:bottom w:val="nil"/>
              <w:right w:val="nil"/>
            </w:tcBorders>
            <w:noWrap/>
            <w:vAlign w:val="center"/>
            <w:hideMark/>
          </w:tcPr>
          <w:p w14:paraId="30B23F5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Lot</w:t>
            </w:r>
          </w:p>
        </w:tc>
        <w:tc>
          <w:tcPr>
            <w:tcW w:w="1208" w:type="dxa"/>
            <w:tcBorders>
              <w:top w:val="nil"/>
              <w:left w:val="nil"/>
              <w:bottom w:val="nil"/>
              <w:right w:val="nil"/>
            </w:tcBorders>
            <w:noWrap/>
            <w:vAlign w:val="center"/>
            <w:hideMark/>
          </w:tcPr>
          <w:p w14:paraId="4133FF9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02E0EC5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09D6BC9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Paglicci</w:t>
            </w:r>
          </w:p>
        </w:tc>
        <w:tc>
          <w:tcPr>
            <w:tcW w:w="926" w:type="dxa"/>
            <w:tcBorders>
              <w:top w:val="nil"/>
              <w:left w:val="nil"/>
              <w:bottom w:val="nil"/>
              <w:right w:val="nil"/>
            </w:tcBorders>
            <w:vAlign w:val="center"/>
          </w:tcPr>
          <w:p w14:paraId="0E0CB1B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Puglia</w:t>
            </w:r>
            <w:proofErr w:type="spellEnd"/>
          </w:p>
        </w:tc>
        <w:tc>
          <w:tcPr>
            <w:tcW w:w="688" w:type="dxa"/>
            <w:tcBorders>
              <w:top w:val="nil"/>
              <w:left w:val="nil"/>
              <w:bottom w:val="nil"/>
              <w:right w:val="nil"/>
            </w:tcBorders>
            <w:vAlign w:val="center"/>
          </w:tcPr>
          <w:p w14:paraId="1809817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Italy</w:t>
            </w:r>
            <w:proofErr w:type="spellEnd"/>
          </w:p>
        </w:tc>
        <w:tc>
          <w:tcPr>
            <w:tcW w:w="671" w:type="dxa"/>
            <w:tcBorders>
              <w:top w:val="nil"/>
              <w:left w:val="nil"/>
              <w:bottom w:val="nil"/>
              <w:right w:val="nil"/>
            </w:tcBorders>
            <w:vAlign w:val="center"/>
          </w:tcPr>
          <w:p w14:paraId="3FB7DF2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5</w:t>
            </w:r>
          </w:p>
        </w:tc>
      </w:tr>
      <w:tr w:rsidR="00533077" w:rsidRPr="00D3364B" w14:paraId="41751562" w14:textId="77777777" w:rsidTr="00005510">
        <w:trPr>
          <w:trHeight w:val="287"/>
        </w:trPr>
        <w:tc>
          <w:tcPr>
            <w:tcW w:w="1952" w:type="dxa"/>
            <w:tcBorders>
              <w:top w:val="nil"/>
              <w:left w:val="nil"/>
              <w:bottom w:val="nil"/>
              <w:right w:val="nil"/>
            </w:tcBorders>
            <w:noWrap/>
            <w:vAlign w:val="center"/>
            <w:hideMark/>
          </w:tcPr>
          <w:p w14:paraId="7CE25A56" w14:textId="1EDA7B88" w:rsidR="00533077" w:rsidRPr="00D3364B" w:rsidRDefault="004A30C9" w:rsidP="00005510">
            <w:pPr>
              <w:spacing w:after="0" w:line="240" w:lineRule="auto"/>
              <w:ind w:left="360"/>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Calaveras</w:t>
            </w:r>
          </w:p>
        </w:tc>
        <w:tc>
          <w:tcPr>
            <w:tcW w:w="1025" w:type="dxa"/>
            <w:tcBorders>
              <w:top w:val="nil"/>
              <w:left w:val="nil"/>
              <w:bottom w:val="nil"/>
              <w:right w:val="nil"/>
            </w:tcBorders>
            <w:noWrap/>
            <w:vAlign w:val="center"/>
            <w:hideMark/>
          </w:tcPr>
          <w:p w14:paraId="12B08C0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Alicante</w:t>
            </w:r>
          </w:p>
        </w:tc>
        <w:tc>
          <w:tcPr>
            <w:tcW w:w="1208" w:type="dxa"/>
            <w:tcBorders>
              <w:top w:val="nil"/>
              <w:left w:val="nil"/>
              <w:bottom w:val="nil"/>
              <w:right w:val="nil"/>
            </w:tcBorders>
            <w:noWrap/>
            <w:vAlign w:val="center"/>
            <w:hideMark/>
          </w:tcPr>
          <w:p w14:paraId="19F7D87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5437CF0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7C0E272A" w14:textId="0717D931" w:rsidR="00533077" w:rsidRPr="00D3364B" w:rsidRDefault="00A85BBB"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Palomas</w:t>
            </w:r>
            <w:r w:rsidR="00533077" w:rsidRPr="00D3364B">
              <w:rPr>
                <w:rFonts w:eastAsia="Times New Roman"/>
                <w:color w:val="000000"/>
                <w:kern w:val="0"/>
                <w:sz w:val="16"/>
                <w:szCs w:val="16"/>
                <w:lang w:eastAsia="en-GB"/>
                <w14:ligatures w14:val="none"/>
              </w:rPr>
              <w:t xml:space="preserve"> IV</w:t>
            </w:r>
          </w:p>
        </w:tc>
        <w:tc>
          <w:tcPr>
            <w:tcW w:w="926" w:type="dxa"/>
            <w:tcBorders>
              <w:top w:val="nil"/>
              <w:left w:val="nil"/>
              <w:bottom w:val="nil"/>
              <w:right w:val="nil"/>
            </w:tcBorders>
            <w:vAlign w:val="center"/>
          </w:tcPr>
          <w:p w14:paraId="46017E7A" w14:textId="38F3EF0A"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diz</w:t>
            </w:r>
          </w:p>
        </w:tc>
        <w:tc>
          <w:tcPr>
            <w:tcW w:w="688" w:type="dxa"/>
            <w:tcBorders>
              <w:top w:val="nil"/>
              <w:left w:val="nil"/>
              <w:bottom w:val="nil"/>
              <w:right w:val="nil"/>
            </w:tcBorders>
            <w:vAlign w:val="center"/>
          </w:tcPr>
          <w:p w14:paraId="425DF0D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28EDAF9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4</w:t>
            </w:r>
          </w:p>
        </w:tc>
      </w:tr>
      <w:tr w:rsidR="00533077" w:rsidRPr="00D3364B" w14:paraId="461EB183" w14:textId="77777777" w:rsidTr="00005510">
        <w:trPr>
          <w:trHeight w:val="287"/>
        </w:trPr>
        <w:tc>
          <w:tcPr>
            <w:tcW w:w="1952" w:type="dxa"/>
            <w:tcBorders>
              <w:top w:val="nil"/>
              <w:left w:val="nil"/>
              <w:bottom w:val="nil"/>
              <w:right w:val="nil"/>
            </w:tcBorders>
            <w:noWrap/>
            <w:vAlign w:val="center"/>
            <w:hideMark/>
          </w:tcPr>
          <w:p w14:paraId="43C223EC"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Candamo</w:t>
            </w:r>
          </w:p>
        </w:tc>
        <w:tc>
          <w:tcPr>
            <w:tcW w:w="1025" w:type="dxa"/>
            <w:tcBorders>
              <w:top w:val="nil"/>
              <w:left w:val="nil"/>
              <w:bottom w:val="nil"/>
              <w:right w:val="nil"/>
            </w:tcBorders>
            <w:noWrap/>
            <w:vAlign w:val="center"/>
            <w:hideMark/>
          </w:tcPr>
          <w:p w14:paraId="09E8EDF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Asturias</w:t>
            </w:r>
          </w:p>
        </w:tc>
        <w:tc>
          <w:tcPr>
            <w:tcW w:w="1208" w:type="dxa"/>
            <w:tcBorders>
              <w:top w:val="nil"/>
              <w:left w:val="nil"/>
              <w:bottom w:val="nil"/>
              <w:right w:val="nil"/>
            </w:tcBorders>
            <w:noWrap/>
            <w:vAlign w:val="center"/>
            <w:hideMark/>
          </w:tcPr>
          <w:p w14:paraId="47FE501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0254162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6EE33AD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Pasiega B</w:t>
            </w:r>
          </w:p>
        </w:tc>
        <w:tc>
          <w:tcPr>
            <w:tcW w:w="926" w:type="dxa"/>
            <w:tcBorders>
              <w:top w:val="nil"/>
              <w:left w:val="nil"/>
              <w:bottom w:val="nil"/>
              <w:right w:val="nil"/>
            </w:tcBorders>
            <w:vAlign w:val="center"/>
          </w:tcPr>
          <w:p w14:paraId="1E557EC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688" w:type="dxa"/>
            <w:tcBorders>
              <w:top w:val="nil"/>
              <w:left w:val="nil"/>
              <w:bottom w:val="nil"/>
              <w:right w:val="nil"/>
            </w:tcBorders>
            <w:vAlign w:val="center"/>
          </w:tcPr>
          <w:p w14:paraId="50ECC6D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26953BA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r>
      <w:tr w:rsidR="00533077" w:rsidRPr="00D3364B" w14:paraId="20F6E134" w14:textId="77777777" w:rsidTr="00005510">
        <w:trPr>
          <w:trHeight w:val="287"/>
        </w:trPr>
        <w:tc>
          <w:tcPr>
            <w:tcW w:w="1952" w:type="dxa"/>
            <w:tcBorders>
              <w:top w:val="nil"/>
              <w:left w:val="nil"/>
              <w:bottom w:val="nil"/>
              <w:right w:val="nil"/>
            </w:tcBorders>
            <w:noWrap/>
            <w:vAlign w:val="center"/>
            <w:hideMark/>
          </w:tcPr>
          <w:p w14:paraId="228CD6BE" w14:textId="47438CD6" w:rsidR="00533077" w:rsidRPr="00D3364B" w:rsidRDefault="004A30C9" w:rsidP="00005510">
            <w:pPr>
              <w:spacing w:after="0" w:line="240" w:lineRule="auto"/>
              <w:ind w:left="360"/>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Castillo</w:t>
            </w:r>
          </w:p>
        </w:tc>
        <w:tc>
          <w:tcPr>
            <w:tcW w:w="1025" w:type="dxa"/>
            <w:tcBorders>
              <w:top w:val="nil"/>
              <w:left w:val="nil"/>
              <w:bottom w:val="nil"/>
              <w:right w:val="nil"/>
            </w:tcBorders>
            <w:noWrap/>
            <w:vAlign w:val="center"/>
            <w:hideMark/>
          </w:tcPr>
          <w:p w14:paraId="1016FCE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1208" w:type="dxa"/>
            <w:tcBorders>
              <w:top w:val="nil"/>
              <w:left w:val="nil"/>
              <w:bottom w:val="nil"/>
              <w:right w:val="nil"/>
            </w:tcBorders>
            <w:noWrap/>
            <w:vAlign w:val="center"/>
            <w:hideMark/>
          </w:tcPr>
          <w:p w14:paraId="5CF2225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501CEC7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78</w:t>
            </w:r>
          </w:p>
        </w:tc>
        <w:tc>
          <w:tcPr>
            <w:tcW w:w="1647" w:type="dxa"/>
            <w:tcBorders>
              <w:top w:val="nil"/>
              <w:left w:val="nil"/>
              <w:bottom w:val="nil"/>
              <w:right w:val="nil"/>
            </w:tcBorders>
            <w:vAlign w:val="center"/>
          </w:tcPr>
          <w:p w14:paraId="00A8E1F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Pech-Merle</w:t>
            </w:r>
          </w:p>
        </w:tc>
        <w:tc>
          <w:tcPr>
            <w:tcW w:w="926" w:type="dxa"/>
            <w:tcBorders>
              <w:top w:val="nil"/>
              <w:left w:val="nil"/>
              <w:bottom w:val="nil"/>
              <w:right w:val="nil"/>
            </w:tcBorders>
            <w:vAlign w:val="center"/>
          </w:tcPr>
          <w:p w14:paraId="69F235F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Lot</w:t>
            </w:r>
          </w:p>
        </w:tc>
        <w:tc>
          <w:tcPr>
            <w:tcW w:w="688" w:type="dxa"/>
            <w:tcBorders>
              <w:top w:val="nil"/>
              <w:left w:val="nil"/>
              <w:bottom w:val="nil"/>
              <w:right w:val="nil"/>
            </w:tcBorders>
            <w:vAlign w:val="center"/>
          </w:tcPr>
          <w:p w14:paraId="0C0D587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7708A03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12</w:t>
            </w:r>
          </w:p>
        </w:tc>
      </w:tr>
      <w:tr w:rsidR="00533077" w:rsidRPr="00D3364B" w14:paraId="35D904C3" w14:textId="77777777" w:rsidTr="00005510">
        <w:trPr>
          <w:trHeight w:val="287"/>
        </w:trPr>
        <w:tc>
          <w:tcPr>
            <w:tcW w:w="1952" w:type="dxa"/>
            <w:tcBorders>
              <w:top w:val="nil"/>
              <w:left w:val="nil"/>
              <w:bottom w:val="nil"/>
              <w:right w:val="nil"/>
            </w:tcBorders>
            <w:noWrap/>
            <w:vAlign w:val="center"/>
            <w:hideMark/>
          </w:tcPr>
          <w:p w14:paraId="3A2A5A8A"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Chauvet</w:t>
            </w:r>
          </w:p>
        </w:tc>
        <w:tc>
          <w:tcPr>
            <w:tcW w:w="1025" w:type="dxa"/>
            <w:tcBorders>
              <w:top w:val="nil"/>
              <w:left w:val="nil"/>
              <w:bottom w:val="nil"/>
              <w:right w:val="nil"/>
            </w:tcBorders>
            <w:noWrap/>
            <w:vAlign w:val="center"/>
            <w:hideMark/>
          </w:tcPr>
          <w:p w14:paraId="05E0210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Ardèche</w:t>
            </w:r>
            <w:proofErr w:type="spellEnd"/>
          </w:p>
        </w:tc>
        <w:tc>
          <w:tcPr>
            <w:tcW w:w="1208" w:type="dxa"/>
            <w:tcBorders>
              <w:top w:val="nil"/>
              <w:left w:val="nil"/>
              <w:bottom w:val="nil"/>
              <w:right w:val="nil"/>
            </w:tcBorders>
            <w:noWrap/>
            <w:vAlign w:val="center"/>
            <w:hideMark/>
          </w:tcPr>
          <w:p w14:paraId="025FA23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29DE28C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11</w:t>
            </w:r>
          </w:p>
        </w:tc>
        <w:tc>
          <w:tcPr>
            <w:tcW w:w="1647" w:type="dxa"/>
            <w:tcBorders>
              <w:top w:val="nil"/>
              <w:left w:val="nil"/>
              <w:bottom w:val="nil"/>
              <w:right w:val="nil"/>
            </w:tcBorders>
            <w:vAlign w:val="center"/>
          </w:tcPr>
          <w:p w14:paraId="4ACF91F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Pedroses</w:t>
            </w:r>
          </w:p>
        </w:tc>
        <w:tc>
          <w:tcPr>
            <w:tcW w:w="926" w:type="dxa"/>
            <w:tcBorders>
              <w:top w:val="nil"/>
              <w:left w:val="nil"/>
              <w:bottom w:val="nil"/>
              <w:right w:val="nil"/>
            </w:tcBorders>
            <w:vAlign w:val="center"/>
          </w:tcPr>
          <w:p w14:paraId="181EC31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Asturias</w:t>
            </w:r>
          </w:p>
        </w:tc>
        <w:tc>
          <w:tcPr>
            <w:tcW w:w="688" w:type="dxa"/>
            <w:tcBorders>
              <w:top w:val="nil"/>
              <w:left w:val="nil"/>
              <w:bottom w:val="nil"/>
              <w:right w:val="nil"/>
            </w:tcBorders>
            <w:vAlign w:val="center"/>
          </w:tcPr>
          <w:p w14:paraId="6F2FECF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1CA30A9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r>
      <w:tr w:rsidR="00533077" w:rsidRPr="00D3364B" w14:paraId="0E1DF776" w14:textId="77777777" w:rsidTr="00005510">
        <w:trPr>
          <w:trHeight w:val="287"/>
        </w:trPr>
        <w:tc>
          <w:tcPr>
            <w:tcW w:w="1952" w:type="dxa"/>
            <w:tcBorders>
              <w:top w:val="nil"/>
              <w:left w:val="nil"/>
              <w:bottom w:val="nil"/>
              <w:right w:val="nil"/>
            </w:tcBorders>
            <w:noWrap/>
            <w:vAlign w:val="center"/>
            <w:hideMark/>
          </w:tcPr>
          <w:p w14:paraId="61988D7F"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Combarelles</w:t>
            </w:r>
          </w:p>
        </w:tc>
        <w:tc>
          <w:tcPr>
            <w:tcW w:w="1025" w:type="dxa"/>
            <w:tcBorders>
              <w:top w:val="nil"/>
              <w:left w:val="nil"/>
              <w:bottom w:val="nil"/>
              <w:right w:val="nil"/>
            </w:tcBorders>
            <w:noWrap/>
            <w:vAlign w:val="center"/>
            <w:hideMark/>
          </w:tcPr>
          <w:p w14:paraId="3479271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26DE658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3CEA4F7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03F6D35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Perciata</w:t>
            </w:r>
            <w:proofErr w:type="spellEnd"/>
          </w:p>
        </w:tc>
        <w:tc>
          <w:tcPr>
            <w:tcW w:w="926" w:type="dxa"/>
            <w:tcBorders>
              <w:top w:val="nil"/>
              <w:left w:val="nil"/>
              <w:bottom w:val="nil"/>
              <w:right w:val="nil"/>
            </w:tcBorders>
            <w:vAlign w:val="center"/>
          </w:tcPr>
          <w:p w14:paraId="2F163494" w14:textId="01261BFE"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Sicil</w:t>
            </w:r>
            <w:r w:rsidR="00A85BBB">
              <w:rPr>
                <w:rFonts w:eastAsia="Times New Roman"/>
                <w:color w:val="000000"/>
                <w:kern w:val="0"/>
                <w:sz w:val="16"/>
                <w:szCs w:val="16"/>
                <w:lang w:eastAsia="en-GB"/>
                <w14:ligatures w14:val="none"/>
              </w:rPr>
              <w:t>ia</w:t>
            </w:r>
          </w:p>
        </w:tc>
        <w:tc>
          <w:tcPr>
            <w:tcW w:w="688" w:type="dxa"/>
            <w:tcBorders>
              <w:top w:val="nil"/>
              <w:left w:val="nil"/>
              <w:bottom w:val="nil"/>
              <w:right w:val="nil"/>
            </w:tcBorders>
            <w:vAlign w:val="center"/>
          </w:tcPr>
          <w:p w14:paraId="01EBDD4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Italy</w:t>
            </w:r>
            <w:proofErr w:type="spellEnd"/>
          </w:p>
        </w:tc>
        <w:tc>
          <w:tcPr>
            <w:tcW w:w="671" w:type="dxa"/>
            <w:tcBorders>
              <w:top w:val="nil"/>
              <w:left w:val="nil"/>
              <w:bottom w:val="nil"/>
              <w:right w:val="nil"/>
            </w:tcBorders>
            <w:vAlign w:val="center"/>
          </w:tcPr>
          <w:p w14:paraId="509563A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6</w:t>
            </w:r>
          </w:p>
        </w:tc>
      </w:tr>
      <w:tr w:rsidR="00533077" w:rsidRPr="00D3364B" w14:paraId="1D015FE7" w14:textId="77777777" w:rsidTr="00005510">
        <w:trPr>
          <w:trHeight w:val="287"/>
        </w:trPr>
        <w:tc>
          <w:tcPr>
            <w:tcW w:w="1952" w:type="dxa"/>
            <w:tcBorders>
              <w:top w:val="nil"/>
              <w:left w:val="nil"/>
              <w:bottom w:val="nil"/>
              <w:right w:val="nil"/>
            </w:tcBorders>
            <w:noWrap/>
            <w:vAlign w:val="center"/>
            <w:hideMark/>
          </w:tcPr>
          <w:p w14:paraId="2EAB2DE7" w14:textId="2E0C8C15"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Combe-</w:t>
            </w:r>
            <w:proofErr w:type="spellStart"/>
            <w:r w:rsidRPr="00D3364B">
              <w:rPr>
                <w:rFonts w:eastAsia="Times New Roman"/>
                <w:color w:val="000000"/>
                <w:kern w:val="0"/>
                <w:sz w:val="16"/>
                <w:szCs w:val="16"/>
                <w:lang w:eastAsia="en-GB"/>
                <w14:ligatures w14:val="none"/>
              </w:rPr>
              <w:t>N</w:t>
            </w:r>
            <w:r w:rsidR="00A85BBB">
              <w:rPr>
                <w:rFonts w:eastAsia="Times New Roman"/>
                <w:color w:val="000000"/>
                <w:kern w:val="0"/>
                <w:sz w:val="16"/>
                <w:szCs w:val="16"/>
                <w:lang w:eastAsia="en-GB"/>
                <w14:ligatures w14:val="none"/>
              </w:rPr>
              <w:t>è</w:t>
            </w:r>
            <w:r w:rsidRPr="00D3364B">
              <w:rPr>
                <w:rFonts w:eastAsia="Times New Roman"/>
                <w:color w:val="000000"/>
                <w:kern w:val="0"/>
                <w:sz w:val="16"/>
                <w:szCs w:val="16"/>
                <w:lang w:eastAsia="en-GB"/>
                <w14:ligatures w14:val="none"/>
              </w:rPr>
              <w:t>gre</w:t>
            </w:r>
            <w:proofErr w:type="spellEnd"/>
          </w:p>
        </w:tc>
        <w:tc>
          <w:tcPr>
            <w:tcW w:w="1025" w:type="dxa"/>
            <w:tcBorders>
              <w:top w:val="nil"/>
              <w:left w:val="nil"/>
              <w:bottom w:val="nil"/>
              <w:right w:val="nil"/>
            </w:tcBorders>
            <w:noWrap/>
            <w:vAlign w:val="center"/>
            <w:hideMark/>
          </w:tcPr>
          <w:p w14:paraId="780CCE0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Lot</w:t>
            </w:r>
          </w:p>
        </w:tc>
        <w:tc>
          <w:tcPr>
            <w:tcW w:w="1208" w:type="dxa"/>
            <w:tcBorders>
              <w:top w:val="nil"/>
              <w:left w:val="nil"/>
              <w:bottom w:val="nil"/>
              <w:right w:val="nil"/>
            </w:tcBorders>
            <w:noWrap/>
            <w:vAlign w:val="center"/>
            <w:hideMark/>
          </w:tcPr>
          <w:p w14:paraId="1E49F8C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16DACB4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62B557D4" w14:textId="611D2206" w:rsidR="00533077" w:rsidRPr="00D3364B" w:rsidRDefault="004A30C9"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Pileta</w:t>
            </w:r>
          </w:p>
        </w:tc>
        <w:tc>
          <w:tcPr>
            <w:tcW w:w="926" w:type="dxa"/>
            <w:tcBorders>
              <w:top w:val="nil"/>
              <w:left w:val="nil"/>
              <w:bottom w:val="nil"/>
              <w:right w:val="nil"/>
            </w:tcBorders>
            <w:vAlign w:val="center"/>
          </w:tcPr>
          <w:p w14:paraId="61F75594" w14:textId="3266CCEF"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laga</w:t>
            </w:r>
          </w:p>
        </w:tc>
        <w:tc>
          <w:tcPr>
            <w:tcW w:w="688" w:type="dxa"/>
            <w:tcBorders>
              <w:top w:val="nil"/>
              <w:left w:val="nil"/>
              <w:bottom w:val="nil"/>
              <w:right w:val="nil"/>
            </w:tcBorders>
            <w:vAlign w:val="center"/>
          </w:tcPr>
          <w:p w14:paraId="689AE86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19D1B45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12</w:t>
            </w:r>
          </w:p>
        </w:tc>
      </w:tr>
      <w:tr w:rsidR="00533077" w:rsidRPr="00D3364B" w14:paraId="55C58ECD" w14:textId="77777777" w:rsidTr="00005510">
        <w:trPr>
          <w:trHeight w:val="323"/>
        </w:trPr>
        <w:tc>
          <w:tcPr>
            <w:tcW w:w="1952" w:type="dxa"/>
            <w:tcBorders>
              <w:top w:val="nil"/>
              <w:left w:val="nil"/>
              <w:bottom w:val="nil"/>
              <w:right w:val="nil"/>
            </w:tcBorders>
            <w:noWrap/>
            <w:vAlign w:val="center"/>
            <w:hideMark/>
          </w:tcPr>
          <w:p w14:paraId="58C8EE05"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Cosquer</w:t>
            </w:r>
          </w:p>
        </w:tc>
        <w:tc>
          <w:tcPr>
            <w:tcW w:w="1025" w:type="dxa"/>
            <w:tcBorders>
              <w:top w:val="nil"/>
              <w:left w:val="nil"/>
              <w:bottom w:val="nil"/>
              <w:right w:val="nil"/>
            </w:tcBorders>
            <w:noWrap/>
            <w:vAlign w:val="center"/>
            <w:hideMark/>
          </w:tcPr>
          <w:p w14:paraId="2F600C2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Bouches-du-Rhône</w:t>
            </w:r>
          </w:p>
        </w:tc>
        <w:tc>
          <w:tcPr>
            <w:tcW w:w="1208" w:type="dxa"/>
            <w:tcBorders>
              <w:top w:val="nil"/>
              <w:left w:val="nil"/>
              <w:bottom w:val="nil"/>
              <w:right w:val="nil"/>
            </w:tcBorders>
            <w:noWrap/>
            <w:vAlign w:val="center"/>
            <w:hideMark/>
          </w:tcPr>
          <w:p w14:paraId="12BE57C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2B3A6EE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69</w:t>
            </w:r>
          </w:p>
        </w:tc>
        <w:tc>
          <w:tcPr>
            <w:tcW w:w="1647" w:type="dxa"/>
            <w:tcBorders>
              <w:top w:val="nil"/>
              <w:left w:val="nil"/>
              <w:bottom w:val="nil"/>
              <w:right w:val="nil"/>
            </w:tcBorders>
            <w:vAlign w:val="center"/>
          </w:tcPr>
          <w:p w14:paraId="7BBE105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Pindal</w:t>
            </w:r>
          </w:p>
        </w:tc>
        <w:tc>
          <w:tcPr>
            <w:tcW w:w="926" w:type="dxa"/>
            <w:tcBorders>
              <w:top w:val="nil"/>
              <w:left w:val="nil"/>
              <w:bottom w:val="nil"/>
              <w:right w:val="nil"/>
            </w:tcBorders>
            <w:vAlign w:val="center"/>
          </w:tcPr>
          <w:p w14:paraId="4586248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Asturias</w:t>
            </w:r>
          </w:p>
        </w:tc>
        <w:tc>
          <w:tcPr>
            <w:tcW w:w="688" w:type="dxa"/>
            <w:tcBorders>
              <w:top w:val="nil"/>
              <w:left w:val="nil"/>
              <w:bottom w:val="nil"/>
              <w:right w:val="nil"/>
            </w:tcBorders>
            <w:vAlign w:val="center"/>
          </w:tcPr>
          <w:p w14:paraId="46338AE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4265C86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0A2AC937" w14:textId="77777777" w:rsidTr="00005510">
        <w:trPr>
          <w:trHeight w:val="287"/>
        </w:trPr>
        <w:tc>
          <w:tcPr>
            <w:tcW w:w="1952" w:type="dxa"/>
            <w:tcBorders>
              <w:top w:val="nil"/>
              <w:left w:val="nil"/>
              <w:bottom w:val="nil"/>
              <w:right w:val="nil"/>
            </w:tcBorders>
            <w:noWrap/>
            <w:vAlign w:val="center"/>
            <w:hideMark/>
          </w:tcPr>
          <w:p w14:paraId="17042C96"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Cudón</w:t>
            </w:r>
          </w:p>
        </w:tc>
        <w:tc>
          <w:tcPr>
            <w:tcW w:w="1025" w:type="dxa"/>
            <w:tcBorders>
              <w:top w:val="nil"/>
              <w:left w:val="nil"/>
              <w:bottom w:val="nil"/>
              <w:right w:val="nil"/>
            </w:tcBorders>
            <w:noWrap/>
            <w:vAlign w:val="center"/>
            <w:hideMark/>
          </w:tcPr>
          <w:p w14:paraId="162F2F5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1208" w:type="dxa"/>
            <w:tcBorders>
              <w:top w:val="nil"/>
              <w:left w:val="nil"/>
              <w:bottom w:val="nil"/>
              <w:right w:val="nil"/>
            </w:tcBorders>
            <w:noWrap/>
            <w:vAlign w:val="center"/>
            <w:hideMark/>
          </w:tcPr>
          <w:p w14:paraId="2B38D77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3EAE60B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c>
          <w:tcPr>
            <w:tcW w:w="1647" w:type="dxa"/>
            <w:tcBorders>
              <w:top w:val="nil"/>
              <w:left w:val="nil"/>
              <w:bottom w:val="nil"/>
              <w:right w:val="nil"/>
            </w:tcBorders>
            <w:vAlign w:val="center"/>
          </w:tcPr>
          <w:p w14:paraId="42C15C0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Portel</w:t>
            </w:r>
            <w:proofErr w:type="spellEnd"/>
          </w:p>
        </w:tc>
        <w:tc>
          <w:tcPr>
            <w:tcW w:w="926" w:type="dxa"/>
            <w:tcBorders>
              <w:top w:val="nil"/>
              <w:left w:val="nil"/>
              <w:bottom w:val="nil"/>
              <w:right w:val="nil"/>
            </w:tcBorders>
            <w:vAlign w:val="center"/>
          </w:tcPr>
          <w:p w14:paraId="0EF4ECB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Ariège</w:t>
            </w:r>
          </w:p>
        </w:tc>
        <w:tc>
          <w:tcPr>
            <w:tcW w:w="688" w:type="dxa"/>
            <w:tcBorders>
              <w:top w:val="nil"/>
              <w:left w:val="nil"/>
              <w:bottom w:val="nil"/>
              <w:right w:val="nil"/>
            </w:tcBorders>
            <w:vAlign w:val="center"/>
          </w:tcPr>
          <w:p w14:paraId="652AC0D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3435AC9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r>
      <w:tr w:rsidR="00533077" w:rsidRPr="00D3364B" w14:paraId="628EA504" w14:textId="77777777" w:rsidTr="00005510">
        <w:trPr>
          <w:trHeight w:val="287"/>
        </w:trPr>
        <w:tc>
          <w:tcPr>
            <w:tcW w:w="1952" w:type="dxa"/>
            <w:tcBorders>
              <w:top w:val="nil"/>
              <w:left w:val="nil"/>
              <w:bottom w:val="nil"/>
              <w:right w:val="nil"/>
            </w:tcBorders>
            <w:noWrap/>
            <w:vAlign w:val="center"/>
            <w:hideMark/>
          </w:tcPr>
          <w:p w14:paraId="26760AD7"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Ebbou</w:t>
            </w:r>
            <w:proofErr w:type="spellEnd"/>
          </w:p>
        </w:tc>
        <w:tc>
          <w:tcPr>
            <w:tcW w:w="1025" w:type="dxa"/>
            <w:tcBorders>
              <w:top w:val="nil"/>
              <w:left w:val="nil"/>
              <w:bottom w:val="nil"/>
              <w:right w:val="nil"/>
            </w:tcBorders>
            <w:noWrap/>
            <w:vAlign w:val="center"/>
            <w:hideMark/>
          </w:tcPr>
          <w:p w14:paraId="198A9500" w14:textId="2CD0C0DC"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Ard</w:t>
            </w:r>
            <w:r w:rsidR="00A85BBB">
              <w:rPr>
                <w:rFonts w:eastAsia="Times New Roman"/>
                <w:color w:val="000000"/>
                <w:kern w:val="0"/>
                <w:sz w:val="16"/>
                <w:szCs w:val="16"/>
                <w:lang w:eastAsia="en-GB"/>
                <w14:ligatures w14:val="none"/>
              </w:rPr>
              <w:t>è</w:t>
            </w:r>
            <w:r w:rsidRPr="00D3364B">
              <w:rPr>
                <w:rFonts w:eastAsia="Times New Roman"/>
                <w:color w:val="000000"/>
                <w:kern w:val="0"/>
                <w:sz w:val="16"/>
                <w:szCs w:val="16"/>
                <w:lang w:eastAsia="en-GB"/>
                <w14:ligatures w14:val="none"/>
              </w:rPr>
              <w:t>che</w:t>
            </w:r>
            <w:proofErr w:type="spellEnd"/>
          </w:p>
        </w:tc>
        <w:tc>
          <w:tcPr>
            <w:tcW w:w="1208" w:type="dxa"/>
            <w:tcBorders>
              <w:top w:val="nil"/>
              <w:left w:val="nil"/>
              <w:bottom w:val="nil"/>
              <w:right w:val="nil"/>
            </w:tcBorders>
            <w:noWrap/>
            <w:vAlign w:val="center"/>
            <w:hideMark/>
          </w:tcPr>
          <w:p w14:paraId="7482F1F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5E8AAB0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c>
          <w:tcPr>
            <w:tcW w:w="1647" w:type="dxa"/>
            <w:tcBorders>
              <w:top w:val="nil"/>
              <w:left w:val="nil"/>
              <w:bottom w:val="nil"/>
              <w:right w:val="nil"/>
            </w:tcBorders>
            <w:vAlign w:val="center"/>
          </w:tcPr>
          <w:p w14:paraId="08D06B9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 xml:space="preserve">Roc de </w:t>
            </w:r>
            <w:proofErr w:type="spellStart"/>
            <w:r w:rsidRPr="00D3364B">
              <w:rPr>
                <w:rFonts w:eastAsia="Times New Roman"/>
                <w:color w:val="000000"/>
                <w:kern w:val="0"/>
                <w:sz w:val="16"/>
                <w:szCs w:val="16"/>
                <w:lang w:eastAsia="en-GB"/>
                <w14:ligatures w14:val="none"/>
              </w:rPr>
              <w:t>Vézac</w:t>
            </w:r>
            <w:proofErr w:type="spellEnd"/>
          </w:p>
        </w:tc>
        <w:tc>
          <w:tcPr>
            <w:tcW w:w="926" w:type="dxa"/>
            <w:tcBorders>
              <w:top w:val="nil"/>
              <w:left w:val="nil"/>
              <w:bottom w:val="nil"/>
              <w:right w:val="nil"/>
            </w:tcBorders>
            <w:vAlign w:val="center"/>
          </w:tcPr>
          <w:p w14:paraId="3EBC21E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688" w:type="dxa"/>
            <w:tcBorders>
              <w:top w:val="nil"/>
              <w:left w:val="nil"/>
              <w:bottom w:val="nil"/>
              <w:right w:val="nil"/>
            </w:tcBorders>
            <w:vAlign w:val="center"/>
          </w:tcPr>
          <w:p w14:paraId="526C53A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20D33B1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r>
      <w:tr w:rsidR="00533077" w:rsidRPr="00D3364B" w14:paraId="2976FF5F" w14:textId="77777777" w:rsidTr="00005510">
        <w:trPr>
          <w:trHeight w:val="287"/>
        </w:trPr>
        <w:tc>
          <w:tcPr>
            <w:tcW w:w="1952" w:type="dxa"/>
            <w:tcBorders>
              <w:top w:val="nil"/>
              <w:left w:val="nil"/>
              <w:bottom w:val="nil"/>
              <w:right w:val="nil"/>
            </w:tcBorders>
            <w:noWrap/>
            <w:vAlign w:val="center"/>
            <w:hideMark/>
          </w:tcPr>
          <w:p w14:paraId="155D651F"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Emilie</w:t>
            </w:r>
          </w:p>
        </w:tc>
        <w:tc>
          <w:tcPr>
            <w:tcW w:w="1025" w:type="dxa"/>
            <w:tcBorders>
              <w:top w:val="nil"/>
              <w:left w:val="nil"/>
              <w:bottom w:val="nil"/>
              <w:right w:val="nil"/>
            </w:tcBorders>
            <w:noWrap/>
            <w:vAlign w:val="center"/>
            <w:hideMark/>
          </w:tcPr>
          <w:p w14:paraId="3AFD017F" w14:textId="5F837373"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Ard</w:t>
            </w:r>
            <w:r w:rsidR="00A85BBB">
              <w:rPr>
                <w:rFonts w:eastAsia="Times New Roman"/>
                <w:color w:val="000000"/>
                <w:kern w:val="0"/>
                <w:sz w:val="16"/>
                <w:szCs w:val="16"/>
                <w:lang w:eastAsia="en-GB"/>
                <w14:ligatures w14:val="none"/>
              </w:rPr>
              <w:t>è</w:t>
            </w:r>
            <w:r w:rsidRPr="00D3364B">
              <w:rPr>
                <w:rFonts w:eastAsia="Times New Roman"/>
                <w:color w:val="000000"/>
                <w:kern w:val="0"/>
                <w:sz w:val="16"/>
                <w:szCs w:val="16"/>
                <w:lang w:eastAsia="en-GB"/>
                <w14:ligatures w14:val="none"/>
              </w:rPr>
              <w:t>che</w:t>
            </w:r>
            <w:proofErr w:type="spellEnd"/>
          </w:p>
        </w:tc>
        <w:tc>
          <w:tcPr>
            <w:tcW w:w="1208" w:type="dxa"/>
            <w:tcBorders>
              <w:top w:val="nil"/>
              <w:left w:val="nil"/>
              <w:bottom w:val="nil"/>
              <w:right w:val="nil"/>
            </w:tcBorders>
            <w:noWrap/>
            <w:vAlign w:val="center"/>
            <w:hideMark/>
          </w:tcPr>
          <w:p w14:paraId="172F379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09733B4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w:t>
            </w:r>
          </w:p>
        </w:tc>
        <w:tc>
          <w:tcPr>
            <w:tcW w:w="1647" w:type="dxa"/>
            <w:tcBorders>
              <w:top w:val="nil"/>
              <w:left w:val="nil"/>
              <w:bottom w:val="nil"/>
              <w:right w:val="nil"/>
            </w:tcBorders>
            <w:vAlign w:val="center"/>
          </w:tcPr>
          <w:p w14:paraId="24B69DF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Roucadour</w:t>
            </w:r>
          </w:p>
        </w:tc>
        <w:tc>
          <w:tcPr>
            <w:tcW w:w="926" w:type="dxa"/>
            <w:tcBorders>
              <w:top w:val="nil"/>
              <w:left w:val="nil"/>
              <w:bottom w:val="nil"/>
              <w:right w:val="nil"/>
            </w:tcBorders>
            <w:vAlign w:val="center"/>
          </w:tcPr>
          <w:p w14:paraId="0CD7C26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Lot</w:t>
            </w:r>
          </w:p>
        </w:tc>
        <w:tc>
          <w:tcPr>
            <w:tcW w:w="688" w:type="dxa"/>
            <w:tcBorders>
              <w:top w:val="nil"/>
              <w:left w:val="nil"/>
              <w:bottom w:val="nil"/>
              <w:right w:val="nil"/>
            </w:tcBorders>
            <w:vAlign w:val="center"/>
          </w:tcPr>
          <w:p w14:paraId="4C4A054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4EB8FAB6"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16</w:t>
            </w:r>
          </w:p>
        </w:tc>
      </w:tr>
      <w:tr w:rsidR="00533077" w:rsidRPr="00D3364B" w14:paraId="09D2EA68" w14:textId="77777777" w:rsidTr="00005510">
        <w:trPr>
          <w:trHeight w:val="287"/>
        </w:trPr>
        <w:tc>
          <w:tcPr>
            <w:tcW w:w="1952" w:type="dxa"/>
            <w:tcBorders>
              <w:top w:val="nil"/>
              <w:left w:val="nil"/>
              <w:bottom w:val="nil"/>
              <w:right w:val="nil"/>
            </w:tcBorders>
            <w:noWrap/>
            <w:vAlign w:val="center"/>
            <w:hideMark/>
          </w:tcPr>
          <w:p w14:paraId="552F9E87"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Erberua</w:t>
            </w:r>
          </w:p>
        </w:tc>
        <w:tc>
          <w:tcPr>
            <w:tcW w:w="1025" w:type="dxa"/>
            <w:tcBorders>
              <w:top w:val="nil"/>
              <w:left w:val="nil"/>
              <w:bottom w:val="nil"/>
              <w:right w:val="nil"/>
            </w:tcBorders>
            <w:noWrap/>
            <w:vAlign w:val="center"/>
            <w:hideMark/>
          </w:tcPr>
          <w:p w14:paraId="1EE171A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Pyrénées-Atlantiques</w:t>
            </w:r>
          </w:p>
        </w:tc>
        <w:tc>
          <w:tcPr>
            <w:tcW w:w="1208" w:type="dxa"/>
            <w:tcBorders>
              <w:top w:val="nil"/>
              <w:left w:val="nil"/>
              <w:bottom w:val="nil"/>
              <w:right w:val="nil"/>
            </w:tcBorders>
            <w:noWrap/>
            <w:vAlign w:val="center"/>
            <w:hideMark/>
          </w:tcPr>
          <w:p w14:paraId="49D271A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296001C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5</w:t>
            </w:r>
          </w:p>
        </w:tc>
        <w:tc>
          <w:tcPr>
            <w:tcW w:w="1647" w:type="dxa"/>
            <w:tcBorders>
              <w:top w:val="nil"/>
              <w:left w:val="nil"/>
              <w:bottom w:val="nil"/>
              <w:right w:val="nil"/>
            </w:tcBorders>
            <w:vAlign w:val="center"/>
          </w:tcPr>
          <w:p w14:paraId="6330A912" w14:textId="50F0FBD3" w:rsidR="00533077" w:rsidRPr="00D3364B" w:rsidRDefault="00E2347F" w:rsidP="00005510">
            <w:pPr>
              <w:spacing w:after="0" w:line="240" w:lineRule="auto"/>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Salitre</w:t>
            </w:r>
          </w:p>
        </w:tc>
        <w:tc>
          <w:tcPr>
            <w:tcW w:w="926" w:type="dxa"/>
            <w:tcBorders>
              <w:top w:val="nil"/>
              <w:left w:val="nil"/>
              <w:bottom w:val="nil"/>
              <w:right w:val="nil"/>
            </w:tcBorders>
            <w:vAlign w:val="center"/>
          </w:tcPr>
          <w:p w14:paraId="5CD314D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688" w:type="dxa"/>
            <w:tcBorders>
              <w:top w:val="nil"/>
              <w:left w:val="nil"/>
              <w:bottom w:val="nil"/>
              <w:right w:val="nil"/>
            </w:tcBorders>
            <w:vAlign w:val="center"/>
          </w:tcPr>
          <w:p w14:paraId="28D28ABE"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30215552"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4171B141" w14:textId="77777777" w:rsidTr="00005510">
        <w:trPr>
          <w:trHeight w:val="287"/>
        </w:trPr>
        <w:tc>
          <w:tcPr>
            <w:tcW w:w="1952" w:type="dxa"/>
            <w:tcBorders>
              <w:top w:val="nil"/>
              <w:left w:val="nil"/>
              <w:bottom w:val="nil"/>
              <w:right w:val="nil"/>
            </w:tcBorders>
            <w:noWrap/>
            <w:vAlign w:val="center"/>
            <w:hideMark/>
          </w:tcPr>
          <w:p w14:paraId="7B77536C" w14:textId="4F424274" w:rsidR="00533077" w:rsidRPr="00D3364B" w:rsidRDefault="00A85BBB" w:rsidP="00005510">
            <w:pPr>
              <w:spacing w:after="0" w:line="240" w:lineRule="auto"/>
              <w:ind w:left="360"/>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Estrellas</w:t>
            </w:r>
          </w:p>
        </w:tc>
        <w:tc>
          <w:tcPr>
            <w:tcW w:w="1025" w:type="dxa"/>
            <w:tcBorders>
              <w:top w:val="nil"/>
              <w:left w:val="nil"/>
              <w:bottom w:val="nil"/>
              <w:right w:val="nil"/>
            </w:tcBorders>
            <w:noWrap/>
            <w:vAlign w:val="center"/>
            <w:hideMark/>
          </w:tcPr>
          <w:p w14:paraId="2BC8468E" w14:textId="26D9558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Ca</w:t>
            </w:r>
            <w:r w:rsidR="00695D2A">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diz</w:t>
            </w:r>
            <w:proofErr w:type="spellEnd"/>
          </w:p>
        </w:tc>
        <w:tc>
          <w:tcPr>
            <w:tcW w:w="1208" w:type="dxa"/>
            <w:tcBorders>
              <w:top w:val="nil"/>
              <w:left w:val="nil"/>
              <w:bottom w:val="nil"/>
              <w:right w:val="nil"/>
            </w:tcBorders>
            <w:noWrap/>
            <w:vAlign w:val="center"/>
            <w:hideMark/>
          </w:tcPr>
          <w:p w14:paraId="3D4773D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793449D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5</w:t>
            </w:r>
          </w:p>
        </w:tc>
        <w:tc>
          <w:tcPr>
            <w:tcW w:w="1647" w:type="dxa"/>
            <w:tcBorders>
              <w:top w:val="nil"/>
              <w:left w:val="nil"/>
              <w:bottom w:val="nil"/>
              <w:right w:val="nil"/>
            </w:tcBorders>
            <w:vAlign w:val="center"/>
          </w:tcPr>
          <w:p w14:paraId="66026AB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Tibiran</w:t>
            </w:r>
          </w:p>
        </w:tc>
        <w:tc>
          <w:tcPr>
            <w:tcW w:w="926" w:type="dxa"/>
            <w:tcBorders>
              <w:top w:val="nil"/>
              <w:left w:val="nil"/>
              <w:bottom w:val="nil"/>
              <w:right w:val="nil"/>
            </w:tcBorders>
            <w:vAlign w:val="center"/>
          </w:tcPr>
          <w:p w14:paraId="05C3E631" w14:textId="220109AB"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Haute</w:t>
            </w:r>
            <w:r w:rsidR="00A85BBB">
              <w:rPr>
                <w:rFonts w:eastAsia="Times New Roman"/>
                <w:color w:val="000000"/>
                <w:kern w:val="0"/>
                <w:sz w:val="16"/>
                <w:szCs w:val="16"/>
                <w:lang w:eastAsia="en-GB"/>
                <w14:ligatures w14:val="none"/>
              </w:rPr>
              <w:t>s</w:t>
            </w:r>
            <w:r w:rsidRPr="00D3364B">
              <w:rPr>
                <w:rFonts w:eastAsia="Times New Roman"/>
                <w:color w:val="000000"/>
                <w:kern w:val="0"/>
                <w:sz w:val="16"/>
                <w:szCs w:val="16"/>
                <w:lang w:eastAsia="en-GB"/>
                <w14:ligatures w14:val="none"/>
              </w:rPr>
              <w:t>-Pyrénées</w:t>
            </w:r>
          </w:p>
        </w:tc>
        <w:tc>
          <w:tcPr>
            <w:tcW w:w="688" w:type="dxa"/>
            <w:tcBorders>
              <w:top w:val="nil"/>
              <w:left w:val="nil"/>
              <w:bottom w:val="nil"/>
              <w:right w:val="nil"/>
            </w:tcBorders>
            <w:vAlign w:val="center"/>
          </w:tcPr>
          <w:p w14:paraId="476289C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2A4C053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11</w:t>
            </w:r>
          </w:p>
        </w:tc>
      </w:tr>
      <w:tr w:rsidR="00533077" w:rsidRPr="00D3364B" w14:paraId="304F0908" w14:textId="77777777" w:rsidTr="00005510">
        <w:trPr>
          <w:trHeight w:val="287"/>
        </w:trPr>
        <w:tc>
          <w:tcPr>
            <w:tcW w:w="1952" w:type="dxa"/>
            <w:tcBorders>
              <w:top w:val="nil"/>
              <w:left w:val="nil"/>
              <w:bottom w:val="nil"/>
              <w:right w:val="nil"/>
            </w:tcBorders>
            <w:noWrap/>
            <w:vAlign w:val="center"/>
            <w:hideMark/>
          </w:tcPr>
          <w:p w14:paraId="41A9D804"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Fieux</w:t>
            </w:r>
            <w:proofErr w:type="spellEnd"/>
          </w:p>
        </w:tc>
        <w:tc>
          <w:tcPr>
            <w:tcW w:w="1025" w:type="dxa"/>
            <w:tcBorders>
              <w:top w:val="nil"/>
              <w:left w:val="nil"/>
              <w:bottom w:val="nil"/>
              <w:right w:val="nil"/>
            </w:tcBorders>
            <w:noWrap/>
            <w:vAlign w:val="center"/>
            <w:hideMark/>
          </w:tcPr>
          <w:p w14:paraId="2BD0DD4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Lot</w:t>
            </w:r>
          </w:p>
        </w:tc>
        <w:tc>
          <w:tcPr>
            <w:tcW w:w="1208" w:type="dxa"/>
            <w:tcBorders>
              <w:top w:val="nil"/>
              <w:left w:val="nil"/>
              <w:bottom w:val="nil"/>
              <w:right w:val="nil"/>
            </w:tcBorders>
            <w:noWrap/>
            <w:vAlign w:val="center"/>
            <w:hideMark/>
          </w:tcPr>
          <w:p w14:paraId="06C5E61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71195034"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14</w:t>
            </w:r>
          </w:p>
        </w:tc>
        <w:tc>
          <w:tcPr>
            <w:tcW w:w="1647" w:type="dxa"/>
            <w:tcBorders>
              <w:top w:val="nil"/>
              <w:left w:val="nil"/>
              <w:bottom w:val="nil"/>
              <w:right w:val="nil"/>
            </w:tcBorders>
            <w:vAlign w:val="center"/>
          </w:tcPr>
          <w:p w14:paraId="7326D625"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Tito Bustillo</w:t>
            </w:r>
          </w:p>
        </w:tc>
        <w:tc>
          <w:tcPr>
            <w:tcW w:w="926" w:type="dxa"/>
            <w:tcBorders>
              <w:top w:val="nil"/>
              <w:left w:val="nil"/>
              <w:bottom w:val="nil"/>
              <w:right w:val="nil"/>
            </w:tcBorders>
            <w:vAlign w:val="center"/>
          </w:tcPr>
          <w:p w14:paraId="33F2420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Asturias</w:t>
            </w:r>
          </w:p>
        </w:tc>
        <w:tc>
          <w:tcPr>
            <w:tcW w:w="688" w:type="dxa"/>
            <w:tcBorders>
              <w:top w:val="nil"/>
              <w:left w:val="nil"/>
              <w:bottom w:val="nil"/>
              <w:right w:val="nil"/>
            </w:tcBorders>
            <w:vAlign w:val="center"/>
          </w:tcPr>
          <w:p w14:paraId="6FDADDE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3A7EDF7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4C0F06F0" w14:textId="77777777" w:rsidTr="00005510">
        <w:trPr>
          <w:trHeight w:val="287"/>
        </w:trPr>
        <w:tc>
          <w:tcPr>
            <w:tcW w:w="1952" w:type="dxa"/>
            <w:tcBorders>
              <w:top w:val="nil"/>
              <w:left w:val="nil"/>
              <w:bottom w:val="nil"/>
              <w:right w:val="nil"/>
            </w:tcBorders>
            <w:noWrap/>
            <w:vAlign w:val="center"/>
            <w:hideMark/>
          </w:tcPr>
          <w:p w14:paraId="631A51F8" w14:textId="57843AC6"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Font</w:t>
            </w:r>
            <w:r w:rsidR="00DB45D8">
              <w:rPr>
                <w:rFonts w:eastAsia="Times New Roman"/>
                <w:color w:val="000000"/>
                <w:kern w:val="0"/>
                <w:sz w:val="16"/>
                <w:szCs w:val="16"/>
                <w:lang w:eastAsia="en-GB"/>
                <w14:ligatures w14:val="none"/>
              </w:rPr>
              <w:t>-</w:t>
            </w:r>
            <w:r w:rsidRPr="00D3364B">
              <w:rPr>
                <w:rFonts w:eastAsia="Times New Roman"/>
                <w:color w:val="000000"/>
                <w:kern w:val="0"/>
                <w:sz w:val="16"/>
                <w:szCs w:val="16"/>
                <w:lang w:eastAsia="en-GB"/>
                <w14:ligatures w14:val="none"/>
              </w:rPr>
              <w:t>de</w:t>
            </w:r>
            <w:r w:rsidR="00DB45D8">
              <w:rPr>
                <w:rFonts w:eastAsia="Times New Roman"/>
                <w:color w:val="000000"/>
                <w:kern w:val="0"/>
                <w:sz w:val="16"/>
                <w:szCs w:val="16"/>
                <w:lang w:eastAsia="en-GB"/>
                <w14:ligatures w14:val="none"/>
              </w:rPr>
              <w:t>-</w:t>
            </w:r>
            <w:proofErr w:type="spellStart"/>
            <w:r w:rsidRPr="00D3364B">
              <w:rPr>
                <w:rFonts w:eastAsia="Times New Roman"/>
                <w:color w:val="000000"/>
                <w:kern w:val="0"/>
                <w:sz w:val="16"/>
                <w:szCs w:val="16"/>
                <w:lang w:eastAsia="en-GB"/>
                <w14:ligatures w14:val="none"/>
              </w:rPr>
              <w:t>Gaume</w:t>
            </w:r>
            <w:proofErr w:type="spellEnd"/>
          </w:p>
        </w:tc>
        <w:tc>
          <w:tcPr>
            <w:tcW w:w="1025" w:type="dxa"/>
            <w:tcBorders>
              <w:top w:val="nil"/>
              <w:left w:val="nil"/>
              <w:bottom w:val="nil"/>
              <w:right w:val="nil"/>
            </w:tcBorders>
            <w:noWrap/>
            <w:vAlign w:val="center"/>
            <w:hideMark/>
          </w:tcPr>
          <w:p w14:paraId="03C77DA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Dordogne</w:t>
            </w:r>
          </w:p>
        </w:tc>
        <w:tc>
          <w:tcPr>
            <w:tcW w:w="1208" w:type="dxa"/>
            <w:tcBorders>
              <w:top w:val="nil"/>
              <w:left w:val="nil"/>
              <w:bottom w:val="nil"/>
              <w:right w:val="nil"/>
            </w:tcBorders>
            <w:noWrap/>
            <w:vAlign w:val="center"/>
            <w:hideMark/>
          </w:tcPr>
          <w:p w14:paraId="172CFC8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777" w:type="dxa"/>
            <w:tcBorders>
              <w:top w:val="nil"/>
              <w:left w:val="nil"/>
              <w:bottom w:val="nil"/>
              <w:right w:val="nil"/>
            </w:tcBorders>
            <w:noWrap/>
            <w:vAlign w:val="center"/>
            <w:hideMark/>
          </w:tcPr>
          <w:p w14:paraId="33DFFCF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4</w:t>
            </w:r>
          </w:p>
        </w:tc>
        <w:tc>
          <w:tcPr>
            <w:tcW w:w="1647" w:type="dxa"/>
            <w:tcBorders>
              <w:top w:val="nil"/>
              <w:left w:val="nil"/>
              <w:bottom w:val="nil"/>
              <w:right w:val="nil"/>
            </w:tcBorders>
            <w:vAlign w:val="center"/>
          </w:tcPr>
          <w:p w14:paraId="32F76ABD" w14:textId="06CFAA21"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Trois</w:t>
            </w:r>
            <w:r w:rsidR="00A85BBB">
              <w:rPr>
                <w:rFonts w:eastAsia="Times New Roman"/>
                <w:color w:val="000000"/>
                <w:kern w:val="0"/>
                <w:sz w:val="16"/>
                <w:szCs w:val="16"/>
                <w:lang w:eastAsia="en-GB"/>
                <w14:ligatures w14:val="none"/>
              </w:rPr>
              <w:t>-</w:t>
            </w:r>
            <w:r w:rsidRPr="00D3364B">
              <w:rPr>
                <w:rFonts w:eastAsia="Times New Roman"/>
                <w:color w:val="000000"/>
                <w:kern w:val="0"/>
                <w:sz w:val="16"/>
                <w:szCs w:val="16"/>
                <w:lang w:eastAsia="en-GB"/>
                <w14:ligatures w14:val="none"/>
              </w:rPr>
              <w:t>Frères</w:t>
            </w:r>
            <w:proofErr w:type="spellEnd"/>
          </w:p>
        </w:tc>
        <w:tc>
          <w:tcPr>
            <w:tcW w:w="926" w:type="dxa"/>
            <w:tcBorders>
              <w:top w:val="nil"/>
              <w:left w:val="nil"/>
              <w:bottom w:val="nil"/>
              <w:right w:val="nil"/>
            </w:tcBorders>
            <w:vAlign w:val="center"/>
          </w:tcPr>
          <w:p w14:paraId="58C6AF8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Ariège</w:t>
            </w:r>
          </w:p>
        </w:tc>
        <w:tc>
          <w:tcPr>
            <w:tcW w:w="688" w:type="dxa"/>
            <w:tcBorders>
              <w:top w:val="nil"/>
              <w:left w:val="nil"/>
              <w:bottom w:val="nil"/>
              <w:right w:val="nil"/>
            </w:tcBorders>
            <w:vAlign w:val="center"/>
          </w:tcPr>
          <w:p w14:paraId="5949745C"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7201D9D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7</w:t>
            </w:r>
          </w:p>
        </w:tc>
      </w:tr>
      <w:tr w:rsidR="00533077" w:rsidRPr="00D3364B" w14:paraId="24EF039E" w14:textId="77777777" w:rsidTr="00005510">
        <w:trPr>
          <w:trHeight w:val="287"/>
        </w:trPr>
        <w:tc>
          <w:tcPr>
            <w:tcW w:w="1952" w:type="dxa"/>
            <w:tcBorders>
              <w:top w:val="nil"/>
              <w:left w:val="nil"/>
              <w:bottom w:val="nil"/>
              <w:right w:val="nil"/>
            </w:tcBorders>
            <w:noWrap/>
            <w:vAlign w:val="center"/>
            <w:hideMark/>
          </w:tcPr>
          <w:p w14:paraId="778A0C83" w14:textId="63B32386" w:rsidR="00533077" w:rsidRPr="00D3364B" w:rsidRDefault="004A30C9" w:rsidP="00005510">
            <w:pPr>
              <w:spacing w:after="0" w:line="240" w:lineRule="auto"/>
              <w:ind w:left="360"/>
              <w:jc w:val="center"/>
              <w:rPr>
                <w:rFonts w:eastAsia="Times New Roman"/>
                <w:color w:val="000000"/>
                <w:kern w:val="0"/>
                <w:sz w:val="16"/>
                <w:szCs w:val="16"/>
                <w:lang w:val="en-GB" w:eastAsia="en-GB"/>
                <w14:ligatures w14:val="none"/>
              </w:rPr>
            </w:pPr>
            <w:r>
              <w:rPr>
                <w:rFonts w:eastAsia="Times New Roman"/>
                <w:color w:val="000000"/>
                <w:kern w:val="0"/>
                <w:sz w:val="16"/>
                <w:szCs w:val="16"/>
                <w:lang w:eastAsia="en-GB"/>
                <w14:ligatures w14:val="none"/>
              </w:rPr>
              <w:t>Fuente del Salín</w:t>
            </w:r>
          </w:p>
        </w:tc>
        <w:tc>
          <w:tcPr>
            <w:tcW w:w="1025" w:type="dxa"/>
            <w:tcBorders>
              <w:top w:val="nil"/>
              <w:left w:val="nil"/>
              <w:bottom w:val="nil"/>
              <w:right w:val="nil"/>
            </w:tcBorders>
            <w:noWrap/>
            <w:vAlign w:val="center"/>
            <w:hideMark/>
          </w:tcPr>
          <w:p w14:paraId="060EE9F1"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Cantabria</w:t>
            </w:r>
          </w:p>
        </w:tc>
        <w:tc>
          <w:tcPr>
            <w:tcW w:w="1208" w:type="dxa"/>
            <w:tcBorders>
              <w:top w:val="nil"/>
              <w:left w:val="nil"/>
              <w:bottom w:val="nil"/>
              <w:right w:val="nil"/>
            </w:tcBorders>
            <w:noWrap/>
            <w:vAlign w:val="center"/>
            <w:hideMark/>
          </w:tcPr>
          <w:p w14:paraId="053168D8"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538FD2FA"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23</w:t>
            </w:r>
          </w:p>
        </w:tc>
        <w:tc>
          <w:tcPr>
            <w:tcW w:w="1647" w:type="dxa"/>
            <w:tcBorders>
              <w:top w:val="nil"/>
              <w:left w:val="nil"/>
              <w:bottom w:val="nil"/>
              <w:right w:val="nil"/>
            </w:tcBorders>
            <w:vAlign w:val="center"/>
          </w:tcPr>
          <w:p w14:paraId="4F9D969D" w14:textId="67BE728D"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Victor</w:t>
            </w:r>
            <w:r w:rsidR="00A85BBB">
              <w:rPr>
                <w:rFonts w:eastAsia="Times New Roman"/>
                <w:color w:val="000000"/>
                <w:kern w:val="0"/>
                <w:sz w:val="16"/>
                <w:szCs w:val="16"/>
                <w:lang w:eastAsia="en-GB"/>
                <w14:ligatures w14:val="none"/>
              </w:rPr>
              <w:t>ia</w:t>
            </w:r>
          </w:p>
        </w:tc>
        <w:tc>
          <w:tcPr>
            <w:tcW w:w="926" w:type="dxa"/>
            <w:tcBorders>
              <w:top w:val="nil"/>
              <w:left w:val="nil"/>
              <w:bottom w:val="nil"/>
              <w:right w:val="nil"/>
            </w:tcBorders>
            <w:vAlign w:val="center"/>
          </w:tcPr>
          <w:p w14:paraId="6BA7DE0C" w14:textId="103D7EC4"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M</w:t>
            </w:r>
            <w:r w:rsidR="00A85BBB">
              <w:rPr>
                <w:rFonts w:eastAsia="Times New Roman"/>
                <w:color w:val="000000"/>
                <w:kern w:val="0"/>
                <w:sz w:val="16"/>
                <w:szCs w:val="16"/>
                <w:lang w:eastAsia="en-GB"/>
                <w14:ligatures w14:val="none"/>
              </w:rPr>
              <w:t>á</w:t>
            </w:r>
            <w:r w:rsidRPr="00D3364B">
              <w:rPr>
                <w:rFonts w:eastAsia="Times New Roman"/>
                <w:color w:val="000000"/>
                <w:kern w:val="0"/>
                <w:sz w:val="16"/>
                <w:szCs w:val="16"/>
                <w:lang w:eastAsia="en-GB"/>
                <w14:ligatures w14:val="none"/>
              </w:rPr>
              <w:t>laga</w:t>
            </w:r>
          </w:p>
        </w:tc>
        <w:tc>
          <w:tcPr>
            <w:tcW w:w="688" w:type="dxa"/>
            <w:tcBorders>
              <w:top w:val="nil"/>
              <w:left w:val="nil"/>
              <w:bottom w:val="nil"/>
              <w:right w:val="nil"/>
            </w:tcBorders>
            <w:vAlign w:val="center"/>
          </w:tcPr>
          <w:p w14:paraId="21FE6A7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671" w:type="dxa"/>
            <w:tcBorders>
              <w:top w:val="nil"/>
              <w:left w:val="nil"/>
              <w:bottom w:val="nil"/>
              <w:right w:val="nil"/>
            </w:tcBorders>
            <w:vAlign w:val="center"/>
          </w:tcPr>
          <w:p w14:paraId="38475E07"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r w:rsidR="00533077" w:rsidRPr="00D3364B" w14:paraId="116A6326" w14:textId="77777777" w:rsidTr="00005510">
        <w:trPr>
          <w:trHeight w:val="287"/>
        </w:trPr>
        <w:tc>
          <w:tcPr>
            <w:tcW w:w="1952" w:type="dxa"/>
            <w:tcBorders>
              <w:top w:val="nil"/>
              <w:left w:val="nil"/>
              <w:bottom w:val="nil"/>
              <w:right w:val="nil"/>
            </w:tcBorders>
            <w:noWrap/>
            <w:vAlign w:val="center"/>
            <w:hideMark/>
          </w:tcPr>
          <w:p w14:paraId="006A8C69" w14:textId="77777777" w:rsidR="00533077" w:rsidRPr="00D3364B" w:rsidRDefault="00533077" w:rsidP="00005510">
            <w:pPr>
              <w:spacing w:after="0" w:line="240" w:lineRule="auto"/>
              <w:ind w:left="360"/>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Fuente del Trucho</w:t>
            </w:r>
          </w:p>
        </w:tc>
        <w:tc>
          <w:tcPr>
            <w:tcW w:w="1025" w:type="dxa"/>
            <w:tcBorders>
              <w:top w:val="nil"/>
              <w:left w:val="nil"/>
              <w:bottom w:val="nil"/>
              <w:right w:val="nil"/>
            </w:tcBorders>
            <w:noWrap/>
            <w:vAlign w:val="center"/>
            <w:hideMark/>
          </w:tcPr>
          <w:p w14:paraId="12993A9D"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Huesca</w:t>
            </w:r>
          </w:p>
        </w:tc>
        <w:tc>
          <w:tcPr>
            <w:tcW w:w="1208" w:type="dxa"/>
            <w:tcBorders>
              <w:top w:val="nil"/>
              <w:left w:val="nil"/>
              <w:bottom w:val="nil"/>
              <w:right w:val="nil"/>
            </w:tcBorders>
            <w:noWrap/>
            <w:vAlign w:val="center"/>
            <w:hideMark/>
          </w:tcPr>
          <w:p w14:paraId="1B6A61CB"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Spain</w:t>
            </w:r>
            <w:proofErr w:type="spellEnd"/>
          </w:p>
        </w:tc>
        <w:tc>
          <w:tcPr>
            <w:tcW w:w="777" w:type="dxa"/>
            <w:tcBorders>
              <w:top w:val="nil"/>
              <w:left w:val="nil"/>
              <w:bottom w:val="nil"/>
              <w:right w:val="nil"/>
            </w:tcBorders>
            <w:noWrap/>
            <w:vAlign w:val="center"/>
            <w:hideMark/>
          </w:tcPr>
          <w:p w14:paraId="5B367609"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57</w:t>
            </w:r>
          </w:p>
        </w:tc>
        <w:tc>
          <w:tcPr>
            <w:tcW w:w="1647" w:type="dxa"/>
            <w:tcBorders>
              <w:top w:val="nil"/>
              <w:left w:val="nil"/>
              <w:bottom w:val="nil"/>
              <w:right w:val="nil"/>
            </w:tcBorders>
            <w:vAlign w:val="center"/>
          </w:tcPr>
          <w:p w14:paraId="535B0BD3"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proofErr w:type="spellStart"/>
            <w:r w:rsidRPr="00D3364B">
              <w:rPr>
                <w:rFonts w:eastAsia="Times New Roman"/>
                <w:color w:val="000000"/>
                <w:kern w:val="0"/>
                <w:sz w:val="16"/>
                <w:szCs w:val="16"/>
                <w:lang w:eastAsia="en-GB"/>
                <w14:ligatures w14:val="none"/>
              </w:rPr>
              <w:t>Vilhonneur</w:t>
            </w:r>
            <w:proofErr w:type="spellEnd"/>
            <w:r w:rsidRPr="00D3364B">
              <w:rPr>
                <w:rFonts w:eastAsia="Times New Roman"/>
                <w:color w:val="000000"/>
                <w:kern w:val="0"/>
                <w:sz w:val="16"/>
                <w:szCs w:val="16"/>
                <w:lang w:eastAsia="en-GB"/>
                <w14:ligatures w14:val="none"/>
              </w:rPr>
              <w:t xml:space="preserve"> (Les </w:t>
            </w:r>
            <w:proofErr w:type="spellStart"/>
            <w:r w:rsidRPr="00D3364B">
              <w:rPr>
                <w:rFonts w:eastAsia="Times New Roman"/>
                <w:color w:val="000000"/>
                <w:kern w:val="0"/>
                <w:sz w:val="16"/>
                <w:szCs w:val="16"/>
                <w:lang w:eastAsia="en-GB"/>
                <w14:ligatures w14:val="none"/>
              </w:rPr>
              <w:t>Garennes</w:t>
            </w:r>
            <w:proofErr w:type="spellEnd"/>
            <w:r w:rsidRPr="00D3364B">
              <w:rPr>
                <w:rFonts w:eastAsia="Times New Roman"/>
                <w:color w:val="000000"/>
                <w:kern w:val="0"/>
                <w:sz w:val="16"/>
                <w:szCs w:val="16"/>
                <w:lang w:eastAsia="en-GB"/>
                <w14:ligatures w14:val="none"/>
              </w:rPr>
              <w:t>)</w:t>
            </w:r>
          </w:p>
        </w:tc>
        <w:tc>
          <w:tcPr>
            <w:tcW w:w="926" w:type="dxa"/>
            <w:tcBorders>
              <w:top w:val="nil"/>
              <w:left w:val="nil"/>
              <w:bottom w:val="nil"/>
              <w:right w:val="nil"/>
            </w:tcBorders>
            <w:vAlign w:val="center"/>
          </w:tcPr>
          <w:p w14:paraId="66E189FF"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Charente</w:t>
            </w:r>
          </w:p>
        </w:tc>
        <w:tc>
          <w:tcPr>
            <w:tcW w:w="688" w:type="dxa"/>
            <w:tcBorders>
              <w:top w:val="nil"/>
              <w:left w:val="nil"/>
              <w:bottom w:val="nil"/>
              <w:right w:val="nil"/>
            </w:tcBorders>
            <w:vAlign w:val="center"/>
          </w:tcPr>
          <w:p w14:paraId="7577EE80" w14:textId="77777777" w:rsidR="00533077" w:rsidRPr="00D3364B" w:rsidRDefault="00533077" w:rsidP="00005510">
            <w:pPr>
              <w:spacing w:after="0" w:line="240" w:lineRule="auto"/>
              <w:jc w:val="center"/>
              <w:rPr>
                <w:rFonts w:eastAsia="Times New Roman"/>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France</w:t>
            </w:r>
          </w:p>
        </w:tc>
        <w:tc>
          <w:tcPr>
            <w:tcW w:w="671" w:type="dxa"/>
            <w:tcBorders>
              <w:top w:val="nil"/>
              <w:left w:val="nil"/>
              <w:bottom w:val="nil"/>
              <w:right w:val="nil"/>
            </w:tcBorders>
            <w:vAlign w:val="center"/>
          </w:tcPr>
          <w:p w14:paraId="15058FCD" w14:textId="77777777" w:rsidR="00533077" w:rsidRPr="00D3364B" w:rsidRDefault="00533077" w:rsidP="00005510">
            <w:pPr>
              <w:spacing w:after="0" w:line="240" w:lineRule="auto"/>
              <w:jc w:val="center"/>
              <w:rPr>
                <w:rFonts w:eastAsia="Times New Roman"/>
                <w:b/>
                <w:bCs/>
                <w:color w:val="000000"/>
                <w:kern w:val="0"/>
                <w:sz w:val="16"/>
                <w:szCs w:val="16"/>
                <w:lang w:val="en-GB" w:eastAsia="en-GB"/>
                <w14:ligatures w14:val="none"/>
              </w:rPr>
            </w:pPr>
            <w:r w:rsidRPr="00D3364B">
              <w:rPr>
                <w:rFonts w:eastAsia="Times New Roman"/>
                <w:color w:val="000000"/>
                <w:kern w:val="0"/>
                <w:sz w:val="16"/>
                <w:szCs w:val="16"/>
                <w:lang w:eastAsia="en-GB"/>
                <w14:ligatures w14:val="none"/>
              </w:rPr>
              <w:t>1</w:t>
            </w:r>
          </w:p>
        </w:tc>
      </w:tr>
    </w:tbl>
    <w:p w14:paraId="24348388" w14:textId="77777777" w:rsidR="00845453" w:rsidRDefault="00845453" w:rsidP="00152687">
      <w:pPr>
        <w:spacing w:after="0" w:line="240" w:lineRule="auto"/>
        <w:jc w:val="both"/>
        <w:rPr>
          <w:rFonts w:eastAsia="Times New Roman" w:cstheme="minorHAnsi"/>
          <w:b/>
          <w:bCs/>
          <w:color w:val="000000"/>
          <w:sz w:val="20"/>
          <w:szCs w:val="20"/>
          <w:lang w:eastAsia="en-GB"/>
        </w:rPr>
        <w:sectPr w:rsidR="00845453">
          <w:pgSz w:w="11906" w:h="16838"/>
          <w:pgMar w:top="1417" w:right="1701" w:bottom="1417" w:left="1701" w:header="708" w:footer="708" w:gutter="0"/>
          <w:cols w:space="708"/>
          <w:docGrid w:linePitch="360"/>
        </w:sectPr>
      </w:pPr>
    </w:p>
    <w:p w14:paraId="2CEDBA1D" w14:textId="77777777" w:rsidR="00AF0535" w:rsidRDefault="00AF0535" w:rsidP="00152687">
      <w:pPr>
        <w:spacing w:after="0" w:line="240" w:lineRule="auto"/>
        <w:jc w:val="both"/>
        <w:rPr>
          <w:rFonts w:eastAsia="Times New Roman" w:cstheme="minorHAnsi"/>
          <w:b/>
          <w:bCs/>
          <w:color w:val="000000"/>
          <w:sz w:val="20"/>
          <w:szCs w:val="20"/>
          <w:lang w:eastAsia="en-GB"/>
        </w:rPr>
      </w:pPr>
    </w:p>
    <w:p w14:paraId="0945B3E3" w14:textId="214E111D" w:rsidR="00845453" w:rsidRPr="00F50EA9" w:rsidRDefault="005030C2" w:rsidP="00845453">
      <w:pPr>
        <w:pStyle w:val="Descripcin"/>
        <w:keepNext/>
        <w:rPr>
          <w:sz w:val="20"/>
          <w:szCs w:val="20"/>
          <w:lang w:val="en-GB"/>
        </w:rPr>
      </w:pPr>
      <w:r w:rsidRPr="004A30C9">
        <w:rPr>
          <w:sz w:val="20"/>
          <w:szCs w:val="20"/>
          <w:lang w:val="en-GB"/>
        </w:rPr>
        <w:t>Supp 2. Direct, indirect and relative dating of representations of hands from the Upper Palaeolithic.</w:t>
      </w:r>
    </w:p>
    <w:tbl>
      <w:tblPr>
        <w:tblStyle w:val="Tablaconcuadrcula"/>
        <w:tblW w:w="14596" w:type="dxa"/>
        <w:jc w:val="center"/>
        <w:tblLayout w:type="fixed"/>
        <w:tblLook w:val="04A0" w:firstRow="1" w:lastRow="0" w:firstColumn="1" w:lastColumn="0" w:noHBand="0" w:noVBand="1"/>
      </w:tblPr>
      <w:tblGrid>
        <w:gridCol w:w="1471"/>
        <w:gridCol w:w="1059"/>
        <w:gridCol w:w="1151"/>
        <w:gridCol w:w="964"/>
        <w:gridCol w:w="1645"/>
        <w:gridCol w:w="1689"/>
        <w:gridCol w:w="947"/>
        <w:gridCol w:w="708"/>
        <w:gridCol w:w="643"/>
        <w:gridCol w:w="633"/>
        <w:gridCol w:w="1934"/>
        <w:gridCol w:w="1752"/>
      </w:tblGrid>
      <w:tr w:rsidR="00845453" w:rsidRPr="00C64E3A" w14:paraId="50AC917B" w14:textId="77777777" w:rsidTr="00152687">
        <w:trPr>
          <w:trHeight w:val="596"/>
          <w:jc w:val="center"/>
        </w:trPr>
        <w:tc>
          <w:tcPr>
            <w:tcW w:w="1471" w:type="dxa"/>
            <w:shd w:val="clear" w:color="auto" w:fill="B4C6E7" w:themeFill="accent1" w:themeFillTint="66"/>
          </w:tcPr>
          <w:p w14:paraId="453280FA" w14:textId="77777777" w:rsidR="00845453" w:rsidRPr="00A32D56" w:rsidRDefault="00845453" w:rsidP="00152687">
            <w:pPr>
              <w:spacing w:line="276" w:lineRule="auto"/>
              <w:jc w:val="both"/>
              <w:rPr>
                <w:rFonts w:cstheme="minorHAnsi"/>
                <w:b/>
                <w:bCs/>
              </w:rPr>
            </w:pPr>
            <w:bookmarkStart w:id="0" w:name="_Hlk176168328"/>
            <w:r w:rsidRPr="00A32D56">
              <w:rPr>
                <w:rFonts w:cstheme="minorHAnsi"/>
                <w:b/>
                <w:bCs/>
              </w:rPr>
              <w:t>Site</w:t>
            </w:r>
          </w:p>
        </w:tc>
        <w:tc>
          <w:tcPr>
            <w:tcW w:w="1059" w:type="dxa"/>
            <w:shd w:val="clear" w:color="auto" w:fill="B4C6E7" w:themeFill="accent1" w:themeFillTint="66"/>
          </w:tcPr>
          <w:p w14:paraId="3D8AD801"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Lab</w:t>
            </w:r>
            <w:proofErr w:type="spellEnd"/>
            <w:r w:rsidRPr="00A32D56">
              <w:rPr>
                <w:rFonts w:cstheme="minorHAnsi"/>
                <w:b/>
                <w:bCs/>
              </w:rPr>
              <w:t xml:space="preserve"> </w:t>
            </w:r>
            <w:proofErr w:type="spellStart"/>
            <w:r w:rsidRPr="00A32D56">
              <w:rPr>
                <w:rFonts w:cstheme="minorHAnsi"/>
                <w:b/>
                <w:bCs/>
              </w:rPr>
              <w:t>Code</w:t>
            </w:r>
            <w:proofErr w:type="spellEnd"/>
          </w:p>
        </w:tc>
        <w:tc>
          <w:tcPr>
            <w:tcW w:w="1151" w:type="dxa"/>
            <w:shd w:val="clear" w:color="auto" w:fill="B4C6E7" w:themeFill="accent1" w:themeFillTint="66"/>
          </w:tcPr>
          <w:p w14:paraId="128D6865"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Method</w:t>
            </w:r>
            <w:proofErr w:type="spellEnd"/>
          </w:p>
        </w:tc>
        <w:tc>
          <w:tcPr>
            <w:tcW w:w="964" w:type="dxa"/>
            <w:shd w:val="clear" w:color="auto" w:fill="B4C6E7" w:themeFill="accent1" w:themeFillTint="66"/>
          </w:tcPr>
          <w:p w14:paraId="55EAAFD9"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Sample</w:t>
            </w:r>
            <w:proofErr w:type="spellEnd"/>
            <w:r w:rsidRPr="00A32D56">
              <w:rPr>
                <w:rFonts w:cstheme="minorHAnsi"/>
                <w:b/>
                <w:bCs/>
              </w:rPr>
              <w:t xml:space="preserve"> Ref.</w:t>
            </w:r>
          </w:p>
        </w:tc>
        <w:tc>
          <w:tcPr>
            <w:tcW w:w="1645" w:type="dxa"/>
            <w:shd w:val="clear" w:color="auto" w:fill="B4C6E7" w:themeFill="accent1" w:themeFillTint="66"/>
          </w:tcPr>
          <w:p w14:paraId="27690AC6"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Sample</w:t>
            </w:r>
            <w:proofErr w:type="spellEnd"/>
            <w:r w:rsidRPr="00A32D56">
              <w:rPr>
                <w:rFonts w:cstheme="minorHAnsi"/>
                <w:b/>
                <w:bCs/>
              </w:rPr>
              <w:t xml:space="preserve"> (Material)</w:t>
            </w:r>
          </w:p>
        </w:tc>
        <w:tc>
          <w:tcPr>
            <w:tcW w:w="1689" w:type="dxa"/>
            <w:shd w:val="clear" w:color="auto" w:fill="B4C6E7" w:themeFill="accent1" w:themeFillTint="66"/>
          </w:tcPr>
          <w:p w14:paraId="03CF19D6"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Sample</w:t>
            </w:r>
            <w:proofErr w:type="spellEnd"/>
            <w:r w:rsidRPr="00A32D56">
              <w:rPr>
                <w:rFonts w:cstheme="minorHAnsi"/>
                <w:b/>
                <w:bCs/>
              </w:rPr>
              <w:t xml:space="preserve"> </w:t>
            </w:r>
            <w:proofErr w:type="spellStart"/>
            <w:r w:rsidRPr="00A32D56">
              <w:rPr>
                <w:rFonts w:cstheme="minorHAnsi"/>
                <w:b/>
                <w:bCs/>
              </w:rPr>
              <w:t>Description</w:t>
            </w:r>
            <w:proofErr w:type="spellEnd"/>
            <w:r w:rsidRPr="00A32D56">
              <w:rPr>
                <w:rFonts w:cstheme="minorHAnsi"/>
                <w:b/>
                <w:bCs/>
              </w:rPr>
              <w:t xml:space="preserve"> (</w:t>
            </w:r>
            <w:proofErr w:type="spellStart"/>
            <w:r w:rsidRPr="00A32D56">
              <w:rPr>
                <w:rFonts w:cstheme="minorHAnsi"/>
                <w:b/>
                <w:bCs/>
              </w:rPr>
              <w:t>Sampling</w:t>
            </w:r>
            <w:proofErr w:type="spellEnd"/>
            <w:r w:rsidRPr="00A32D56">
              <w:rPr>
                <w:rFonts w:cstheme="minorHAnsi"/>
                <w:b/>
                <w:bCs/>
              </w:rPr>
              <w:t xml:space="preserve"> </w:t>
            </w:r>
            <w:proofErr w:type="spellStart"/>
            <w:r w:rsidRPr="00A32D56">
              <w:rPr>
                <w:rFonts w:cstheme="minorHAnsi"/>
                <w:b/>
                <w:bCs/>
              </w:rPr>
              <w:t>area</w:t>
            </w:r>
            <w:proofErr w:type="spellEnd"/>
            <w:r w:rsidRPr="00A32D56">
              <w:rPr>
                <w:rFonts w:cstheme="minorHAnsi"/>
                <w:b/>
                <w:bCs/>
              </w:rPr>
              <w:t>)</w:t>
            </w:r>
          </w:p>
        </w:tc>
        <w:tc>
          <w:tcPr>
            <w:tcW w:w="947" w:type="dxa"/>
            <w:shd w:val="clear" w:color="auto" w:fill="B4C6E7" w:themeFill="accent1" w:themeFillTint="66"/>
          </w:tcPr>
          <w:p w14:paraId="3B1EDA4B"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Dat</w:t>
            </w:r>
            <w:proofErr w:type="spellEnd"/>
            <w:r w:rsidRPr="00A32D56">
              <w:rPr>
                <w:rFonts w:cstheme="minorHAnsi"/>
                <w:b/>
                <w:bCs/>
              </w:rPr>
              <w:t>.</w:t>
            </w:r>
          </w:p>
          <w:p w14:paraId="29A947E3" w14:textId="77777777" w:rsidR="00845453" w:rsidRPr="00A32D56" w:rsidRDefault="00845453" w:rsidP="00152687">
            <w:pPr>
              <w:spacing w:line="276" w:lineRule="auto"/>
              <w:jc w:val="both"/>
              <w:rPr>
                <w:rFonts w:cstheme="minorHAnsi"/>
                <w:b/>
                <w:bCs/>
              </w:rPr>
            </w:pPr>
            <w:r w:rsidRPr="00A32D56">
              <w:rPr>
                <w:rFonts w:cstheme="minorHAnsi"/>
                <w:b/>
                <w:bCs/>
              </w:rPr>
              <w:t>C(mg)</w:t>
            </w:r>
          </w:p>
        </w:tc>
        <w:tc>
          <w:tcPr>
            <w:tcW w:w="708" w:type="dxa"/>
            <w:shd w:val="clear" w:color="auto" w:fill="B4C6E7" w:themeFill="accent1" w:themeFillTint="66"/>
          </w:tcPr>
          <w:p w14:paraId="5E37A4BB" w14:textId="77777777" w:rsidR="00845453" w:rsidRPr="00A32D56" w:rsidRDefault="00845453" w:rsidP="00152687">
            <w:pPr>
              <w:spacing w:line="276" w:lineRule="auto"/>
              <w:jc w:val="both"/>
              <w:rPr>
                <w:rFonts w:cstheme="minorHAnsi"/>
                <w:b/>
                <w:bCs/>
              </w:rPr>
            </w:pPr>
            <w:r w:rsidRPr="00A32D56">
              <w:rPr>
                <w:rFonts w:cstheme="minorHAnsi"/>
                <w:b/>
                <w:bCs/>
              </w:rPr>
              <w:t>δ13C</w:t>
            </w:r>
          </w:p>
        </w:tc>
        <w:tc>
          <w:tcPr>
            <w:tcW w:w="1276" w:type="dxa"/>
            <w:gridSpan w:val="2"/>
            <w:shd w:val="clear" w:color="auto" w:fill="B4C6E7" w:themeFill="accent1" w:themeFillTint="66"/>
          </w:tcPr>
          <w:p w14:paraId="17B78EE6"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Age</w:t>
            </w:r>
          </w:p>
          <w:p w14:paraId="77F1D5C8" w14:textId="77777777" w:rsidR="00845453" w:rsidRPr="00A32D56" w:rsidRDefault="00845453" w:rsidP="00152687">
            <w:pPr>
              <w:spacing w:line="276" w:lineRule="auto"/>
              <w:jc w:val="both"/>
              <w:rPr>
                <w:rFonts w:cstheme="minorHAnsi"/>
                <w:b/>
                <w:bCs/>
              </w:rPr>
            </w:pPr>
            <w:r w:rsidRPr="00A32D56">
              <w:rPr>
                <w:rFonts w:cstheme="minorHAnsi"/>
                <w:b/>
                <w:bCs/>
              </w:rPr>
              <w:t>(</w:t>
            </w:r>
            <w:proofErr w:type="spellStart"/>
            <w:r w:rsidRPr="00A32D56">
              <w:rPr>
                <w:rFonts w:cstheme="minorHAnsi"/>
                <w:b/>
                <w:bCs/>
              </w:rPr>
              <w:t>yr</w:t>
            </w:r>
            <w:proofErr w:type="spellEnd"/>
            <w:r w:rsidRPr="00A32D56">
              <w:rPr>
                <w:rFonts w:cstheme="minorHAnsi"/>
                <w:b/>
                <w:bCs/>
              </w:rPr>
              <w:t xml:space="preserve"> BP)</w:t>
            </w:r>
          </w:p>
        </w:tc>
        <w:tc>
          <w:tcPr>
            <w:tcW w:w="1934" w:type="dxa"/>
            <w:shd w:val="clear" w:color="auto" w:fill="B4C6E7" w:themeFill="accent1" w:themeFillTint="66"/>
          </w:tcPr>
          <w:p w14:paraId="13A35DC2"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Age (cal BP)</w:t>
            </w:r>
          </w:p>
          <w:p w14:paraId="7D5097F1" w14:textId="77777777" w:rsidR="00845453" w:rsidRPr="00A32D56" w:rsidRDefault="00845453" w:rsidP="00152687">
            <w:pPr>
              <w:spacing w:line="276" w:lineRule="auto"/>
              <w:jc w:val="both"/>
              <w:rPr>
                <w:rFonts w:cstheme="minorHAnsi"/>
                <w:b/>
                <w:bCs/>
              </w:rPr>
            </w:pPr>
            <w:r w:rsidRPr="00A32D56">
              <w:rPr>
                <w:rFonts w:cstheme="minorHAnsi"/>
                <w:b/>
                <w:bCs/>
              </w:rPr>
              <w:t xml:space="preserve">95% </w:t>
            </w:r>
            <w:proofErr w:type="spellStart"/>
            <w:r w:rsidRPr="00A32D56">
              <w:rPr>
                <w:rFonts w:cstheme="minorHAnsi"/>
                <w:b/>
                <w:bCs/>
              </w:rPr>
              <w:t>confid</w:t>
            </w:r>
            <w:proofErr w:type="spellEnd"/>
            <w:r w:rsidRPr="00A32D56">
              <w:rPr>
                <w:rFonts w:cstheme="minorHAnsi"/>
                <w:b/>
                <w:bCs/>
              </w:rPr>
              <w:t>.</w:t>
            </w:r>
          </w:p>
        </w:tc>
        <w:tc>
          <w:tcPr>
            <w:tcW w:w="1752" w:type="dxa"/>
            <w:shd w:val="clear" w:color="auto" w:fill="B4C6E7" w:themeFill="accent1" w:themeFillTint="66"/>
          </w:tcPr>
          <w:p w14:paraId="17E1E8CC"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Reference</w:t>
            </w:r>
          </w:p>
        </w:tc>
      </w:tr>
      <w:tr w:rsidR="00845453" w:rsidRPr="00C64E3A" w14:paraId="090EF7F7" w14:textId="77777777" w:rsidTr="00152687">
        <w:trPr>
          <w:trHeight w:val="440"/>
          <w:jc w:val="center"/>
        </w:trPr>
        <w:tc>
          <w:tcPr>
            <w:tcW w:w="14596" w:type="dxa"/>
            <w:gridSpan w:val="12"/>
            <w:shd w:val="clear" w:color="auto" w:fill="D9D9D9" w:themeFill="background1" w:themeFillShade="D9"/>
          </w:tcPr>
          <w:p w14:paraId="0755FE71"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DIRECT DATATIONS</w:t>
            </w:r>
          </w:p>
        </w:tc>
      </w:tr>
      <w:tr w:rsidR="00845453" w:rsidRPr="00C64E3A" w14:paraId="210D9A48" w14:textId="77777777" w:rsidTr="00152687">
        <w:trPr>
          <w:trHeight w:val="1422"/>
          <w:jc w:val="center"/>
        </w:trPr>
        <w:tc>
          <w:tcPr>
            <w:tcW w:w="1471" w:type="dxa"/>
            <w:vMerge w:val="restart"/>
          </w:tcPr>
          <w:p w14:paraId="1E4B7A13" w14:textId="77777777" w:rsidR="00845453" w:rsidRPr="00A32D56" w:rsidRDefault="00845453" w:rsidP="00152687">
            <w:pPr>
              <w:spacing w:line="276" w:lineRule="auto"/>
              <w:jc w:val="both"/>
              <w:rPr>
                <w:rFonts w:cstheme="minorHAnsi"/>
                <w:b/>
                <w:bCs/>
              </w:rPr>
            </w:pPr>
            <w:r w:rsidRPr="00A32D56">
              <w:rPr>
                <w:rFonts w:cstheme="minorHAnsi"/>
                <w:b/>
                <w:bCs/>
              </w:rPr>
              <w:t>Cosquer</w:t>
            </w:r>
          </w:p>
        </w:tc>
        <w:tc>
          <w:tcPr>
            <w:tcW w:w="1059" w:type="dxa"/>
          </w:tcPr>
          <w:p w14:paraId="5096FF59" w14:textId="77777777" w:rsidR="00845453" w:rsidRPr="00A32D56" w:rsidRDefault="00845453" w:rsidP="00152687">
            <w:pPr>
              <w:spacing w:line="276" w:lineRule="auto"/>
              <w:jc w:val="both"/>
              <w:rPr>
                <w:rFonts w:cstheme="minorHAnsi"/>
              </w:rPr>
            </w:pPr>
            <w:r w:rsidRPr="00A32D56">
              <w:rPr>
                <w:rFonts w:cstheme="minorHAnsi"/>
              </w:rPr>
              <w:t>GifA92409</w:t>
            </w:r>
          </w:p>
        </w:tc>
        <w:tc>
          <w:tcPr>
            <w:tcW w:w="1151" w:type="dxa"/>
          </w:tcPr>
          <w:p w14:paraId="4BCEC802" w14:textId="77777777" w:rsidR="00845453" w:rsidRPr="00A32D56" w:rsidRDefault="00845453" w:rsidP="00152687">
            <w:pPr>
              <w:spacing w:line="276" w:lineRule="auto"/>
              <w:jc w:val="both"/>
              <w:rPr>
                <w:rFonts w:cstheme="minorHAnsi"/>
                <w:lang w:val="en-GB"/>
              </w:rPr>
            </w:pPr>
            <w:r w:rsidRPr="00A32D56">
              <w:rPr>
                <w:rFonts w:cstheme="minorHAnsi"/>
                <w:lang w:val="en-GB"/>
              </w:rPr>
              <w:t>Accelerator Mass Spectrometry (AMS)14C Dating</w:t>
            </w:r>
          </w:p>
        </w:tc>
        <w:tc>
          <w:tcPr>
            <w:tcW w:w="964" w:type="dxa"/>
          </w:tcPr>
          <w:p w14:paraId="56DBC3ED" w14:textId="77777777" w:rsidR="00845453" w:rsidRPr="00A32D56" w:rsidRDefault="00845453" w:rsidP="00152687">
            <w:pPr>
              <w:spacing w:line="276" w:lineRule="auto"/>
              <w:jc w:val="both"/>
              <w:rPr>
                <w:rFonts w:cstheme="minorHAnsi"/>
              </w:rPr>
            </w:pPr>
            <w:r w:rsidRPr="00A32D56">
              <w:rPr>
                <w:rFonts w:cstheme="minorHAnsi"/>
              </w:rPr>
              <w:t>N°1D</w:t>
            </w:r>
          </w:p>
        </w:tc>
        <w:tc>
          <w:tcPr>
            <w:tcW w:w="1645" w:type="dxa"/>
            <w:vMerge w:val="restart"/>
          </w:tcPr>
          <w:p w14:paraId="47F834B6" w14:textId="77777777" w:rsidR="00845453" w:rsidRPr="00A32D56" w:rsidRDefault="00845453" w:rsidP="00152687">
            <w:pPr>
              <w:autoSpaceDE w:val="0"/>
              <w:autoSpaceDN w:val="0"/>
              <w:adjustRightInd w:val="0"/>
              <w:spacing w:line="276" w:lineRule="auto"/>
              <w:jc w:val="both"/>
              <w:rPr>
                <w:rFonts w:cstheme="minorHAnsi"/>
                <w:lang w:val="fr-BE"/>
              </w:rPr>
            </w:pPr>
            <w:r w:rsidRPr="00A32D56">
              <w:rPr>
                <w:rFonts w:cstheme="minorHAnsi"/>
                <w:lang w:val="fr-BE"/>
              </w:rPr>
              <w:t>Hand Stencil 07</w:t>
            </w:r>
          </w:p>
          <w:p w14:paraId="180B0D40" w14:textId="77777777" w:rsidR="00845453" w:rsidRPr="00A32D56" w:rsidRDefault="00845453" w:rsidP="00152687">
            <w:pPr>
              <w:autoSpaceDE w:val="0"/>
              <w:autoSpaceDN w:val="0"/>
              <w:adjustRightInd w:val="0"/>
              <w:spacing w:line="276" w:lineRule="auto"/>
              <w:jc w:val="both"/>
              <w:rPr>
                <w:rFonts w:cstheme="minorHAnsi"/>
                <w:lang w:val="fr-BE"/>
              </w:rPr>
            </w:pPr>
          </w:p>
          <w:p w14:paraId="7B080FA3" w14:textId="77777777" w:rsidR="00845453" w:rsidRPr="00A32D56" w:rsidRDefault="00845453" w:rsidP="00152687">
            <w:pPr>
              <w:autoSpaceDE w:val="0"/>
              <w:autoSpaceDN w:val="0"/>
              <w:adjustRightInd w:val="0"/>
              <w:spacing w:line="276" w:lineRule="auto"/>
              <w:jc w:val="both"/>
              <w:rPr>
                <w:rFonts w:cstheme="minorHAnsi"/>
                <w:lang w:val="fr-BE"/>
              </w:rPr>
            </w:pPr>
            <w:r w:rsidRPr="00A32D56">
              <w:rPr>
                <w:rFonts w:cstheme="minorHAnsi"/>
                <w:lang w:val="fr-BE"/>
              </w:rPr>
              <w:t>(Panneau des Mains)</w:t>
            </w:r>
          </w:p>
          <w:p w14:paraId="7F4CD3AD" w14:textId="77777777" w:rsidR="00845453" w:rsidRPr="00A32D56" w:rsidRDefault="00845453" w:rsidP="00152687">
            <w:pPr>
              <w:autoSpaceDE w:val="0"/>
              <w:autoSpaceDN w:val="0"/>
              <w:adjustRightInd w:val="0"/>
              <w:spacing w:line="276" w:lineRule="auto"/>
              <w:jc w:val="both"/>
              <w:rPr>
                <w:rFonts w:cstheme="minorHAnsi"/>
                <w:lang w:val="fr-BE"/>
              </w:rPr>
            </w:pPr>
          </w:p>
          <w:p w14:paraId="4161909A" w14:textId="77777777" w:rsidR="00845453" w:rsidRPr="00A32D56" w:rsidRDefault="00845453" w:rsidP="00152687">
            <w:pPr>
              <w:spacing w:line="276" w:lineRule="auto"/>
              <w:jc w:val="both"/>
              <w:rPr>
                <w:rFonts w:cstheme="minorHAnsi"/>
                <w:lang w:val="en-GB"/>
              </w:rPr>
            </w:pPr>
            <w:r w:rsidRPr="00A32D56">
              <w:rPr>
                <w:rFonts w:cstheme="minorHAnsi"/>
                <w:lang w:val="en-GB"/>
              </w:rPr>
              <w:t>Right hand with folded or "mutilated"</w:t>
            </w:r>
          </w:p>
          <w:p w14:paraId="56F54E6B" w14:textId="77777777" w:rsidR="00845453" w:rsidRPr="00A32D56" w:rsidRDefault="00845453" w:rsidP="00152687">
            <w:pPr>
              <w:spacing w:line="276" w:lineRule="auto"/>
              <w:jc w:val="both"/>
              <w:rPr>
                <w:rFonts w:cstheme="minorHAnsi"/>
              </w:rPr>
            </w:pPr>
            <w:proofErr w:type="spellStart"/>
            <w:r w:rsidRPr="00A32D56">
              <w:rPr>
                <w:rFonts w:cstheme="minorHAnsi"/>
              </w:rPr>
              <w:t>fingers</w:t>
            </w:r>
            <w:proofErr w:type="spellEnd"/>
            <w:r w:rsidRPr="00A32D56">
              <w:rPr>
                <w:rFonts w:cstheme="minorHAnsi"/>
              </w:rPr>
              <w:t>:</w:t>
            </w:r>
          </w:p>
          <w:p w14:paraId="1BCE3CFC" w14:textId="77777777" w:rsidR="00845453" w:rsidRPr="00A32D56" w:rsidRDefault="00845453" w:rsidP="00152687">
            <w:pPr>
              <w:autoSpaceDE w:val="0"/>
              <w:autoSpaceDN w:val="0"/>
              <w:adjustRightInd w:val="0"/>
              <w:spacing w:line="276" w:lineRule="auto"/>
              <w:jc w:val="both"/>
              <w:rPr>
                <w:rFonts w:cstheme="minorHAnsi"/>
                <w:lang w:val="en-GB"/>
              </w:rPr>
            </w:pPr>
          </w:p>
        </w:tc>
        <w:tc>
          <w:tcPr>
            <w:tcW w:w="1689" w:type="dxa"/>
          </w:tcPr>
          <w:p w14:paraId="5206486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Hand stencil MNR007 in front of the feline (left of the little finger)</w:t>
            </w:r>
          </w:p>
          <w:p w14:paraId="5615058A" w14:textId="77777777" w:rsidR="00845453" w:rsidRPr="00A32D56" w:rsidRDefault="00845453" w:rsidP="00152687">
            <w:pPr>
              <w:spacing w:line="276" w:lineRule="auto"/>
              <w:jc w:val="both"/>
              <w:rPr>
                <w:rFonts w:cstheme="minorHAnsi"/>
                <w:lang w:val="en-GB"/>
              </w:rPr>
            </w:pPr>
          </w:p>
          <w:p w14:paraId="7F8262B5" w14:textId="77777777" w:rsidR="00845453" w:rsidRPr="00A32D56" w:rsidRDefault="00845453" w:rsidP="00152687">
            <w:pPr>
              <w:spacing w:line="276" w:lineRule="auto"/>
              <w:jc w:val="both"/>
              <w:rPr>
                <w:rFonts w:cstheme="minorHAnsi"/>
                <w:lang w:val="en-GB"/>
              </w:rPr>
            </w:pPr>
            <w:proofErr w:type="spellStart"/>
            <w:r w:rsidRPr="00A32D56">
              <w:rPr>
                <w:rFonts w:cstheme="minorHAnsi"/>
              </w:rPr>
              <w:t>Purified</w:t>
            </w:r>
            <w:proofErr w:type="spellEnd"/>
            <w:r w:rsidRPr="00A32D56">
              <w:rPr>
                <w:rFonts w:cstheme="minorHAnsi"/>
              </w:rPr>
              <w:t xml:space="preserve"> </w:t>
            </w:r>
            <w:proofErr w:type="spellStart"/>
            <w:r w:rsidRPr="00A32D56">
              <w:rPr>
                <w:rFonts w:cstheme="minorHAnsi"/>
              </w:rPr>
              <w:t>charcoal</w:t>
            </w:r>
            <w:proofErr w:type="spellEnd"/>
          </w:p>
          <w:p w14:paraId="4811C951" w14:textId="77777777" w:rsidR="00845453" w:rsidRPr="00A32D56" w:rsidRDefault="00845453" w:rsidP="00152687">
            <w:pPr>
              <w:spacing w:line="276" w:lineRule="auto"/>
              <w:jc w:val="both"/>
              <w:rPr>
                <w:rFonts w:cstheme="minorHAnsi"/>
                <w:lang w:val="en-GB"/>
              </w:rPr>
            </w:pPr>
            <w:proofErr w:type="spellStart"/>
            <w:r w:rsidRPr="00A32D56">
              <w:rPr>
                <w:rFonts w:cstheme="minorHAnsi"/>
              </w:rPr>
              <w:t>fraction</w:t>
            </w:r>
            <w:proofErr w:type="spellEnd"/>
          </w:p>
        </w:tc>
        <w:tc>
          <w:tcPr>
            <w:tcW w:w="947" w:type="dxa"/>
          </w:tcPr>
          <w:p w14:paraId="6D650329" w14:textId="77777777" w:rsidR="00845453" w:rsidRPr="00A32D56" w:rsidRDefault="00845453" w:rsidP="00152687">
            <w:pPr>
              <w:spacing w:line="276" w:lineRule="auto"/>
              <w:jc w:val="both"/>
              <w:rPr>
                <w:rFonts w:cstheme="minorHAnsi"/>
              </w:rPr>
            </w:pPr>
            <w:r w:rsidRPr="00A32D56">
              <w:rPr>
                <w:rFonts w:cstheme="minorHAnsi"/>
              </w:rPr>
              <w:t>0.86</w:t>
            </w:r>
          </w:p>
        </w:tc>
        <w:tc>
          <w:tcPr>
            <w:tcW w:w="708" w:type="dxa"/>
          </w:tcPr>
          <w:p w14:paraId="57373AD2" w14:textId="77777777" w:rsidR="00845453" w:rsidRPr="00A32D56" w:rsidRDefault="00845453" w:rsidP="00152687">
            <w:pPr>
              <w:spacing w:line="276" w:lineRule="auto"/>
              <w:jc w:val="both"/>
              <w:rPr>
                <w:rFonts w:cstheme="minorHAnsi"/>
              </w:rPr>
            </w:pPr>
            <w:r w:rsidRPr="00A32D56">
              <w:rPr>
                <w:rFonts w:cstheme="minorHAnsi"/>
              </w:rPr>
              <w:t>–24</w:t>
            </w:r>
          </w:p>
        </w:tc>
        <w:tc>
          <w:tcPr>
            <w:tcW w:w="1276" w:type="dxa"/>
            <w:gridSpan w:val="2"/>
          </w:tcPr>
          <w:p w14:paraId="7CD87F19" w14:textId="77777777" w:rsidR="00845453" w:rsidRPr="00A32D56" w:rsidRDefault="00845453" w:rsidP="00152687">
            <w:pPr>
              <w:spacing w:line="276" w:lineRule="auto"/>
              <w:jc w:val="both"/>
              <w:rPr>
                <w:rFonts w:cstheme="minorHAnsi"/>
              </w:rPr>
            </w:pPr>
            <w:r w:rsidRPr="00A32D56">
              <w:rPr>
                <w:rFonts w:cstheme="minorHAnsi"/>
              </w:rPr>
              <w:t>27,110 ± 400</w:t>
            </w:r>
          </w:p>
        </w:tc>
        <w:tc>
          <w:tcPr>
            <w:tcW w:w="1934" w:type="dxa"/>
          </w:tcPr>
          <w:p w14:paraId="1890E91B" w14:textId="77777777" w:rsidR="00845453" w:rsidRPr="00A32D56" w:rsidRDefault="00845453" w:rsidP="00152687">
            <w:pPr>
              <w:spacing w:line="276" w:lineRule="auto"/>
              <w:jc w:val="both"/>
              <w:rPr>
                <w:rFonts w:cstheme="minorHAnsi"/>
              </w:rPr>
            </w:pPr>
            <w:r w:rsidRPr="00A32D56">
              <w:rPr>
                <w:rFonts w:cstheme="minorHAnsi"/>
              </w:rPr>
              <w:t>31,885–30,531</w:t>
            </w:r>
          </w:p>
          <w:p w14:paraId="0A4B709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IntCal13 </w:t>
            </w:r>
            <w:proofErr w:type="spellStart"/>
            <w:r w:rsidRPr="00A32D56">
              <w:rPr>
                <w:rFonts w:cstheme="minorHAnsi"/>
              </w:rPr>
              <w:t>calibration</w:t>
            </w:r>
            <w:proofErr w:type="spellEnd"/>
            <w:r w:rsidRPr="00A32D56">
              <w:rPr>
                <w:rFonts w:cstheme="minorHAnsi"/>
              </w:rPr>
              <w:t xml:space="preserve"> data</w:t>
            </w:r>
          </w:p>
        </w:tc>
        <w:tc>
          <w:tcPr>
            <w:tcW w:w="1752" w:type="dxa"/>
          </w:tcPr>
          <w:p w14:paraId="78A30541" w14:textId="10B4AA76" w:rsidR="00845453" w:rsidRPr="00A32D56" w:rsidRDefault="000A25DA" w:rsidP="00152687">
            <w:pPr>
              <w:spacing w:line="276" w:lineRule="auto"/>
              <w:jc w:val="both"/>
              <w:rPr>
                <w:rFonts w:cstheme="minorHAnsi"/>
                <w:color w:val="000000"/>
                <w:lang w:val="fr-BE"/>
              </w:rPr>
            </w:pP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794642716"/>
                <w:placeholder>
                  <w:docPart w:val="93259DEC67454D8699461D866041293F"/>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 Valladas et al., 2017</w:t>
            </w:r>
          </w:p>
        </w:tc>
      </w:tr>
      <w:tr w:rsidR="00845453" w:rsidRPr="00C64E3A" w14:paraId="665B8795" w14:textId="77777777" w:rsidTr="00152687">
        <w:trPr>
          <w:trHeight w:val="527"/>
          <w:jc w:val="center"/>
        </w:trPr>
        <w:tc>
          <w:tcPr>
            <w:tcW w:w="1471" w:type="dxa"/>
            <w:vMerge/>
          </w:tcPr>
          <w:p w14:paraId="21E485D0" w14:textId="77777777" w:rsidR="00845453" w:rsidRPr="00A32D56" w:rsidRDefault="00845453" w:rsidP="00152687">
            <w:pPr>
              <w:spacing w:line="276" w:lineRule="auto"/>
              <w:jc w:val="both"/>
              <w:rPr>
                <w:rFonts w:cstheme="minorHAnsi"/>
                <w:lang w:val="fr-BE"/>
              </w:rPr>
            </w:pPr>
          </w:p>
        </w:tc>
        <w:tc>
          <w:tcPr>
            <w:tcW w:w="1059" w:type="dxa"/>
          </w:tcPr>
          <w:p w14:paraId="56EE453E" w14:textId="77777777" w:rsidR="00845453" w:rsidRPr="00A32D56" w:rsidRDefault="00845453" w:rsidP="00152687">
            <w:pPr>
              <w:spacing w:line="276" w:lineRule="auto"/>
              <w:jc w:val="both"/>
              <w:rPr>
                <w:rFonts w:cstheme="minorHAnsi"/>
              </w:rPr>
            </w:pPr>
            <w:r w:rsidRPr="00A32D56">
              <w:rPr>
                <w:rFonts w:cstheme="minorHAnsi"/>
              </w:rPr>
              <w:t>GifA92424</w:t>
            </w:r>
          </w:p>
        </w:tc>
        <w:tc>
          <w:tcPr>
            <w:tcW w:w="1151" w:type="dxa"/>
          </w:tcPr>
          <w:p w14:paraId="0DE33CB5" w14:textId="77777777" w:rsidR="00845453" w:rsidRPr="00A32D56" w:rsidRDefault="00845453" w:rsidP="00152687">
            <w:pPr>
              <w:spacing w:line="276" w:lineRule="auto"/>
              <w:jc w:val="both"/>
              <w:rPr>
                <w:rFonts w:cstheme="minorHAnsi"/>
                <w:lang w:val="en-GB"/>
              </w:rPr>
            </w:pPr>
            <w:r w:rsidRPr="00A32D56">
              <w:rPr>
                <w:rFonts w:cstheme="minorHAnsi"/>
                <w:lang w:val="en-GB"/>
              </w:rPr>
              <w:t>Accelerator Mass Spectrometry (AMS)14C Dating</w:t>
            </w:r>
          </w:p>
        </w:tc>
        <w:tc>
          <w:tcPr>
            <w:tcW w:w="964" w:type="dxa"/>
          </w:tcPr>
          <w:p w14:paraId="619CB5C8" w14:textId="77777777" w:rsidR="00845453" w:rsidRPr="00A32D56" w:rsidRDefault="00845453" w:rsidP="00152687">
            <w:pPr>
              <w:spacing w:line="276" w:lineRule="auto"/>
              <w:jc w:val="both"/>
              <w:rPr>
                <w:rFonts w:cstheme="minorHAnsi"/>
                <w:lang w:val="en-GB"/>
              </w:rPr>
            </w:pPr>
          </w:p>
        </w:tc>
        <w:tc>
          <w:tcPr>
            <w:tcW w:w="1645" w:type="dxa"/>
            <w:vMerge/>
          </w:tcPr>
          <w:p w14:paraId="53F6A52D" w14:textId="77777777" w:rsidR="00845453" w:rsidRPr="00A32D56" w:rsidRDefault="00845453" w:rsidP="00152687">
            <w:pPr>
              <w:spacing w:line="276" w:lineRule="auto"/>
              <w:jc w:val="both"/>
              <w:rPr>
                <w:rFonts w:cstheme="minorHAnsi"/>
                <w:lang w:val="en-GB"/>
              </w:rPr>
            </w:pPr>
          </w:p>
        </w:tc>
        <w:tc>
          <w:tcPr>
            <w:tcW w:w="1689" w:type="dxa"/>
          </w:tcPr>
          <w:p w14:paraId="382BA24A" w14:textId="77777777" w:rsidR="00845453" w:rsidRPr="00A32D56" w:rsidRDefault="00845453" w:rsidP="00152687">
            <w:pPr>
              <w:spacing w:line="276" w:lineRule="auto"/>
              <w:jc w:val="both"/>
              <w:rPr>
                <w:rFonts w:cstheme="minorHAnsi"/>
              </w:rPr>
            </w:pPr>
            <w:r w:rsidRPr="00A32D56">
              <w:rPr>
                <w:rFonts w:cstheme="minorHAnsi"/>
              </w:rPr>
              <w:t>HAF (</w:t>
            </w:r>
            <w:proofErr w:type="spellStart"/>
            <w:r w:rsidRPr="00A32D56">
              <w:rPr>
                <w:rFonts w:cstheme="minorHAnsi"/>
              </w:rPr>
              <w:t>acid</w:t>
            </w:r>
            <w:proofErr w:type="spellEnd"/>
            <w:r w:rsidRPr="00A32D56">
              <w:rPr>
                <w:rFonts w:cstheme="minorHAnsi"/>
              </w:rPr>
              <w:t xml:space="preserve"> </w:t>
            </w:r>
            <w:proofErr w:type="spellStart"/>
            <w:r w:rsidRPr="00A32D56">
              <w:rPr>
                <w:rFonts w:cstheme="minorHAnsi"/>
              </w:rPr>
              <w:t>humic</w:t>
            </w:r>
            <w:proofErr w:type="spellEnd"/>
            <w:r w:rsidRPr="00A32D56">
              <w:rPr>
                <w:rFonts w:cstheme="minorHAnsi"/>
              </w:rPr>
              <w:t xml:space="preserve"> </w:t>
            </w:r>
            <w:proofErr w:type="spellStart"/>
            <w:r w:rsidRPr="00A32D56">
              <w:rPr>
                <w:rFonts w:cstheme="minorHAnsi"/>
              </w:rPr>
              <w:t>fractions</w:t>
            </w:r>
            <w:proofErr w:type="spellEnd"/>
            <w:r w:rsidRPr="00A32D56">
              <w:rPr>
                <w:rFonts w:cstheme="minorHAnsi"/>
              </w:rPr>
              <w:t>)</w:t>
            </w:r>
          </w:p>
        </w:tc>
        <w:tc>
          <w:tcPr>
            <w:tcW w:w="947" w:type="dxa"/>
          </w:tcPr>
          <w:p w14:paraId="7CFDBCC8" w14:textId="77777777" w:rsidR="00845453" w:rsidRPr="00A32D56" w:rsidRDefault="00845453" w:rsidP="00152687">
            <w:pPr>
              <w:spacing w:line="276" w:lineRule="auto"/>
              <w:jc w:val="both"/>
              <w:rPr>
                <w:rFonts w:cstheme="minorHAnsi"/>
              </w:rPr>
            </w:pPr>
            <w:r w:rsidRPr="00A32D56">
              <w:rPr>
                <w:rFonts w:cstheme="minorHAnsi"/>
              </w:rPr>
              <w:t>0.44</w:t>
            </w:r>
          </w:p>
        </w:tc>
        <w:tc>
          <w:tcPr>
            <w:tcW w:w="708" w:type="dxa"/>
          </w:tcPr>
          <w:p w14:paraId="2D4044EF" w14:textId="77777777" w:rsidR="00845453" w:rsidRPr="00A32D56" w:rsidRDefault="00845453" w:rsidP="00152687">
            <w:pPr>
              <w:spacing w:line="276" w:lineRule="auto"/>
              <w:jc w:val="both"/>
              <w:rPr>
                <w:rFonts w:cstheme="minorHAnsi"/>
              </w:rPr>
            </w:pPr>
            <w:r w:rsidRPr="00A32D56">
              <w:rPr>
                <w:rFonts w:cstheme="minorHAnsi"/>
              </w:rPr>
              <w:t>–22</w:t>
            </w:r>
          </w:p>
        </w:tc>
        <w:tc>
          <w:tcPr>
            <w:tcW w:w="1276" w:type="dxa"/>
            <w:gridSpan w:val="2"/>
          </w:tcPr>
          <w:p w14:paraId="15A15D78" w14:textId="77777777" w:rsidR="00845453" w:rsidRPr="00A32D56" w:rsidRDefault="00845453" w:rsidP="00152687">
            <w:pPr>
              <w:spacing w:line="276" w:lineRule="auto"/>
              <w:jc w:val="both"/>
              <w:rPr>
                <w:rFonts w:cstheme="minorHAnsi"/>
              </w:rPr>
            </w:pPr>
            <w:r w:rsidRPr="00A32D56">
              <w:rPr>
                <w:rFonts w:cstheme="minorHAnsi"/>
              </w:rPr>
              <w:t>26,180 ± 330</w:t>
            </w:r>
          </w:p>
        </w:tc>
        <w:tc>
          <w:tcPr>
            <w:tcW w:w="1934" w:type="dxa"/>
          </w:tcPr>
          <w:p w14:paraId="6A8B737F" w14:textId="77777777" w:rsidR="00845453" w:rsidRPr="00A32D56" w:rsidRDefault="00845453" w:rsidP="00152687">
            <w:pPr>
              <w:spacing w:line="276" w:lineRule="auto"/>
              <w:jc w:val="both"/>
              <w:rPr>
                <w:rFonts w:cstheme="minorHAnsi"/>
              </w:rPr>
            </w:pPr>
            <w:r w:rsidRPr="00A32D56">
              <w:rPr>
                <w:rFonts w:cstheme="minorHAnsi"/>
              </w:rPr>
              <w:t>30,997–29,633</w:t>
            </w:r>
          </w:p>
        </w:tc>
        <w:tc>
          <w:tcPr>
            <w:tcW w:w="1752" w:type="dxa"/>
          </w:tcPr>
          <w:p w14:paraId="1DA1E1AE" w14:textId="698802A4" w:rsidR="00845453" w:rsidRPr="00A32D56" w:rsidRDefault="000A25DA" w:rsidP="00152687">
            <w:pPr>
              <w:spacing w:line="276" w:lineRule="auto"/>
              <w:jc w:val="both"/>
              <w:rPr>
                <w:rFonts w:cstheme="minorHAnsi"/>
                <w:lang w:val="fr-BE"/>
              </w:rPr>
            </w:pP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747113827"/>
                <w:placeholder>
                  <w:docPart w:val="B7A7C3FA17884A4CB4C4D951D67BF215"/>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 Valladas et al., 2017</w:t>
            </w:r>
          </w:p>
        </w:tc>
      </w:tr>
      <w:tr w:rsidR="00845453" w:rsidRPr="00C64E3A" w14:paraId="5E4F296D" w14:textId="77777777" w:rsidTr="00152687">
        <w:trPr>
          <w:trHeight w:val="906"/>
          <w:jc w:val="center"/>
        </w:trPr>
        <w:tc>
          <w:tcPr>
            <w:tcW w:w="1471" w:type="dxa"/>
            <w:vMerge/>
          </w:tcPr>
          <w:p w14:paraId="606D58E3" w14:textId="77777777" w:rsidR="00845453" w:rsidRPr="00A32D56" w:rsidRDefault="00845453" w:rsidP="00152687">
            <w:pPr>
              <w:spacing w:line="276" w:lineRule="auto"/>
              <w:jc w:val="both"/>
              <w:rPr>
                <w:rFonts w:cstheme="minorHAnsi"/>
                <w:lang w:val="fr-BE"/>
              </w:rPr>
            </w:pPr>
          </w:p>
        </w:tc>
        <w:tc>
          <w:tcPr>
            <w:tcW w:w="1059" w:type="dxa"/>
          </w:tcPr>
          <w:p w14:paraId="5DF7DCAC" w14:textId="77777777" w:rsidR="00845453" w:rsidRPr="00A32D56" w:rsidRDefault="00845453" w:rsidP="00152687">
            <w:pPr>
              <w:spacing w:line="276" w:lineRule="auto"/>
              <w:jc w:val="both"/>
              <w:rPr>
                <w:rFonts w:cstheme="minorHAnsi"/>
              </w:rPr>
            </w:pPr>
            <w:r w:rsidRPr="00A32D56">
              <w:rPr>
                <w:rFonts w:cstheme="minorHAnsi"/>
              </w:rPr>
              <w:t>GifA92491</w:t>
            </w:r>
          </w:p>
        </w:tc>
        <w:tc>
          <w:tcPr>
            <w:tcW w:w="1151" w:type="dxa"/>
          </w:tcPr>
          <w:p w14:paraId="08D99505" w14:textId="77777777" w:rsidR="00845453" w:rsidRPr="00A32D56" w:rsidRDefault="00845453" w:rsidP="00152687">
            <w:pPr>
              <w:spacing w:line="276" w:lineRule="auto"/>
              <w:jc w:val="both"/>
              <w:rPr>
                <w:rFonts w:cstheme="minorHAnsi"/>
                <w:lang w:val="en-GB"/>
              </w:rPr>
            </w:pPr>
            <w:r w:rsidRPr="00A32D56">
              <w:rPr>
                <w:rFonts w:cstheme="minorHAnsi"/>
                <w:lang w:val="en-GB"/>
              </w:rPr>
              <w:t xml:space="preserve">Accelerator Mass Spectrometry </w:t>
            </w:r>
            <w:r w:rsidRPr="00A32D56">
              <w:rPr>
                <w:rFonts w:cstheme="minorHAnsi"/>
                <w:lang w:val="en-GB"/>
              </w:rPr>
              <w:lastRenderedPageBreak/>
              <w:t>(AMS)14C Dating</w:t>
            </w:r>
          </w:p>
        </w:tc>
        <w:tc>
          <w:tcPr>
            <w:tcW w:w="964" w:type="dxa"/>
          </w:tcPr>
          <w:p w14:paraId="1E368ED3" w14:textId="77777777" w:rsidR="00845453" w:rsidRPr="00A32D56" w:rsidRDefault="00845453" w:rsidP="00152687">
            <w:pPr>
              <w:spacing w:line="276" w:lineRule="auto"/>
              <w:jc w:val="both"/>
              <w:rPr>
                <w:rFonts w:cstheme="minorHAnsi"/>
                <w:lang w:val="en-GB"/>
              </w:rPr>
            </w:pPr>
          </w:p>
        </w:tc>
        <w:tc>
          <w:tcPr>
            <w:tcW w:w="1645" w:type="dxa"/>
            <w:vMerge/>
          </w:tcPr>
          <w:p w14:paraId="2E11FC5C" w14:textId="77777777" w:rsidR="00845453" w:rsidRPr="00A32D56" w:rsidRDefault="00845453" w:rsidP="00152687">
            <w:pPr>
              <w:spacing w:line="276" w:lineRule="auto"/>
              <w:jc w:val="both"/>
              <w:rPr>
                <w:rFonts w:cstheme="minorHAnsi"/>
                <w:lang w:val="en-GB"/>
              </w:rPr>
            </w:pPr>
          </w:p>
        </w:tc>
        <w:tc>
          <w:tcPr>
            <w:tcW w:w="1689" w:type="dxa"/>
          </w:tcPr>
          <w:p w14:paraId="030B28BF" w14:textId="77777777" w:rsidR="00845453" w:rsidRPr="00A32D56" w:rsidRDefault="00845453" w:rsidP="00152687">
            <w:pPr>
              <w:spacing w:line="276" w:lineRule="auto"/>
              <w:jc w:val="both"/>
              <w:rPr>
                <w:rFonts w:cstheme="minorHAnsi"/>
              </w:rPr>
            </w:pPr>
            <w:r w:rsidRPr="00A32D56">
              <w:rPr>
                <w:rFonts w:cstheme="minorHAnsi"/>
              </w:rPr>
              <w:t xml:space="preserve">Hand </w:t>
            </w:r>
            <w:proofErr w:type="spellStart"/>
            <w:r w:rsidRPr="00A32D56">
              <w:rPr>
                <w:rFonts w:cstheme="minorHAnsi"/>
              </w:rPr>
              <w:t>stencil</w:t>
            </w:r>
            <w:proofErr w:type="spellEnd"/>
            <w:r w:rsidRPr="00A32D56">
              <w:rPr>
                <w:rFonts w:cstheme="minorHAnsi"/>
              </w:rPr>
              <w:t xml:space="preserve"> MNR007</w:t>
            </w:r>
          </w:p>
          <w:p w14:paraId="5E26DA43" w14:textId="77777777" w:rsidR="00845453" w:rsidRPr="00A32D56" w:rsidRDefault="00845453" w:rsidP="00152687">
            <w:pPr>
              <w:spacing w:line="276" w:lineRule="auto"/>
              <w:jc w:val="both"/>
              <w:rPr>
                <w:rFonts w:cstheme="minorHAnsi"/>
              </w:rPr>
            </w:pPr>
          </w:p>
        </w:tc>
        <w:tc>
          <w:tcPr>
            <w:tcW w:w="947" w:type="dxa"/>
          </w:tcPr>
          <w:p w14:paraId="139022FF" w14:textId="77777777" w:rsidR="00845453" w:rsidRPr="00A32D56" w:rsidRDefault="00845453" w:rsidP="00152687">
            <w:pPr>
              <w:spacing w:line="276" w:lineRule="auto"/>
              <w:jc w:val="both"/>
              <w:rPr>
                <w:rFonts w:cstheme="minorHAnsi"/>
              </w:rPr>
            </w:pPr>
            <w:r w:rsidRPr="00A32D56">
              <w:rPr>
                <w:rFonts w:cstheme="minorHAnsi"/>
              </w:rPr>
              <w:t>1.59</w:t>
            </w:r>
          </w:p>
        </w:tc>
        <w:tc>
          <w:tcPr>
            <w:tcW w:w="708" w:type="dxa"/>
          </w:tcPr>
          <w:p w14:paraId="1B9B5546" w14:textId="77777777" w:rsidR="00845453" w:rsidRPr="00A32D56" w:rsidRDefault="00845453" w:rsidP="00152687">
            <w:pPr>
              <w:spacing w:line="276" w:lineRule="auto"/>
              <w:jc w:val="both"/>
              <w:rPr>
                <w:rFonts w:cstheme="minorHAnsi"/>
              </w:rPr>
            </w:pPr>
            <w:r w:rsidRPr="00A32D56">
              <w:rPr>
                <w:rFonts w:cstheme="minorHAnsi"/>
              </w:rPr>
              <w:t>–27</w:t>
            </w:r>
          </w:p>
        </w:tc>
        <w:tc>
          <w:tcPr>
            <w:tcW w:w="1276" w:type="dxa"/>
            <w:gridSpan w:val="2"/>
          </w:tcPr>
          <w:p w14:paraId="31232098" w14:textId="77777777" w:rsidR="00845453" w:rsidRPr="00A32D56" w:rsidRDefault="00845453" w:rsidP="00152687">
            <w:pPr>
              <w:spacing w:line="276" w:lineRule="auto"/>
              <w:jc w:val="both"/>
              <w:rPr>
                <w:rFonts w:cstheme="minorHAnsi"/>
              </w:rPr>
            </w:pPr>
            <w:r w:rsidRPr="00A32D56">
              <w:rPr>
                <w:rFonts w:cstheme="minorHAnsi"/>
              </w:rPr>
              <w:t>27,110 ± 350</w:t>
            </w:r>
          </w:p>
        </w:tc>
        <w:tc>
          <w:tcPr>
            <w:tcW w:w="1934" w:type="dxa"/>
          </w:tcPr>
          <w:p w14:paraId="2BA6299B" w14:textId="77777777" w:rsidR="00845453" w:rsidRPr="00A32D56" w:rsidRDefault="00845453" w:rsidP="00152687">
            <w:pPr>
              <w:spacing w:line="276" w:lineRule="auto"/>
              <w:jc w:val="both"/>
              <w:rPr>
                <w:rFonts w:cstheme="minorHAnsi"/>
              </w:rPr>
            </w:pPr>
            <w:r w:rsidRPr="00A32D56">
              <w:rPr>
                <w:rFonts w:cstheme="minorHAnsi"/>
              </w:rPr>
              <w:t>31,650–30,651</w:t>
            </w:r>
          </w:p>
        </w:tc>
        <w:tc>
          <w:tcPr>
            <w:tcW w:w="1752" w:type="dxa"/>
          </w:tcPr>
          <w:p w14:paraId="5A7F3CDF" w14:textId="4B2BDF0F" w:rsidR="00845453" w:rsidRPr="00A32D56" w:rsidRDefault="000A25DA" w:rsidP="00152687">
            <w:pPr>
              <w:spacing w:line="276" w:lineRule="auto"/>
              <w:jc w:val="both"/>
              <w:rPr>
                <w:rFonts w:cstheme="minorHAnsi"/>
                <w:lang w:val="fr-BE"/>
              </w:rPr>
            </w:pP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638346063"/>
                <w:placeholder>
                  <w:docPart w:val="B35FEA6975D2464FB59B1B33BCAED47B"/>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 Valladas et al., 2017</w:t>
            </w:r>
          </w:p>
        </w:tc>
      </w:tr>
      <w:tr w:rsidR="00845453" w:rsidRPr="00C64E3A" w14:paraId="2A3A44A9" w14:textId="77777777" w:rsidTr="00152687">
        <w:trPr>
          <w:trHeight w:val="990"/>
          <w:jc w:val="center"/>
        </w:trPr>
        <w:tc>
          <w:tcPr>
            <w:tcW w:w="1471" w:type="dxa"/>
            <w:vMerge/>
          </w:tcPr>
          <w:p w14:paraId="1DF52273" w14:textId="77777777" w:rsidR="00845453" w:rsidRPr="00A32D56" w:rsidRDefault="00845453" w:rsidP="00152687">
            <w:pPr>
              <w:spacing w:line="276" w:lineRule="auto"/>
              <w:jc w:val="both"/>
              <w:rPr>
                <w:rFonts w:cstheme="minorHAnsi"/>
                <w:lang w:val="fr-BE"/>
              </w:rPr>
            </w:pPr>
          </w:p>
        </w:tc>
        <w:tc>
          <w:tcPr>
            <w:tcW w:w="1059" w:type="dxa"/>
          </w:tcPr>
          <w:p w14:paraId="6037662C" w14:textId="77777777" w:rsidR="00845453" w:rsidRPr="00A32D56" w:rsidRDefault="00845453" w:rsidP="00152687">
            <w:pPr>
              <w:spacing w:line="276" w:lineRule="auto"/>
              <w:jc w:val="both"/>
              <w:rPr>
                <w:rFonts w:cstheme="minorHAnsi"/>
              </w:rPr>
            </w:pPr>
            <w:r w:rsidRPr="00A32D56">
              <w:rPr>
                <w:rFonts w:cstheme="minorHAnsi"/>
              </w:rPr>
              <w:t>GifA95358</w:t>
            </w:r>
          </w:p>
        </w:tc>
        <w:tc>
          <w:tcPr>
            <w:tcW w:w="1151" w:type="dxa"/>
          </w:tcPr>
          <w:p w14:paraId="4857A25D" w14:textId="77777777" w:rsidR="00845453" w:rsidRPr="00A32D56" w:rsidRDefault="00845453" w:rsidP="00152687">
            <w:pPr>
              <w:spacing w:line="276" w:lineRule="auto"/>
              <w:jc w:val="both"/>
              <w:rPr>
                <w:rFonts w:cstheme="minorHAnsi"/>
                <w:lang w:val="en-GB"/>
              </w:rPr>
            </w:pPr>
            <w:r w:rsidRPr="00A32D56">
              <w:rPr>
                <w:rFonts w:cstheme="minorHAnsi"/>
                <w:lang w:val="en-GB"/>
              </w:rPr>
              <w:t>Accelerator Mass Spectrometry (AMS)14C Dating</w:t>
            </w:r>
          </w:p>
        </w:tc>
        <w:tc>
          <w:tcPr>
            <w:tcW w:w="964" w:type="dxa"/>
          </w:tcPr>
          <w:p w14:paraId="64FCB7B4" w14:textId="77777777" w:rsidR="00845453" w:rsidRPr="00A32D56" w:rsidRDefault="00845453" w:rsidP="00152687">
            <w:pPr>
              <w:spacing w:line="276" w:lineRule="auto"/>
              <w:jc w:val="both"/>
              <w:rPr>
                <w:rFonts w:cstheme="minorHAnsi"/>
                <w:lang w:val="en-GB"/>
              </w:rPr>
            </w:pPr>
          </w:p>
        </w:tc>
        <w:tc>
          <w:tcPr>
            <w:tcW w:w="1645" w:type="dxa"/>
            <w:vMerge w:val="restart"/>
          </w:tcPr>
          <w:p w14:paraId="4E206023" w14:textId="77777777" w:rsidR="00845453" w:rsidRPr="00A32D56" w:rsidRDefault="00845453" w:rsidP="00152687">
            <w:pPr>
              <w:spacing w:line="276" w:lineRule="auto"/>
              <w:jc w:val="both"/>
              <w:rPr>
                <w:rFonts w:cstheme="minorHAnsi"/>
                <w:lang w:val="en-GB"/>
              </w:rPr>
            </w:pPr>
            <w:r w:rsidRPr="00A32D56">
              <w:rPr>
                <w:rFonts w:cstheme="minorHAnsi"/>
                <w:lang w:val="en-GB"/>
              </w:rPr>
              <w:t>Hand Stencil 12</w:t>
            </w:r>
          </w:p>
          <w:p w14:paraId="4B150032" w14:textId="77777777" w:rsidR="00845453" w:rsidRPr="00A32D56" w:rsidRDefault="00845453" w:rsidP="00152687">
            <w:pPr>
              <w:spacing w:line="276" w:lineRule="auto"/>
              <w:jc w:val="both"/>
              <w:rPr>
                <w:rFonts w:cstheme="minorHAnsi"/>
                <w:lang w:val="en-GB"/>
              </w:rPr>
            </w:pPr>
          </w:p>
          <w:p w14:paraId="7FB5641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w:t>
            </w:r>
            <w:proofErr w:type="spellStart"/>
            <w:r w:rsidRPr="00A32D56">
              <w:rPr>
                <w:rFonts w:cstheme="minorHAnsi"/>
                <w:lang w:val="en-GB"/>
              </w:rPr>
              <w:t>Puits</w:t>
            </w:r>
            <w:proofErr w:type="spellEnd"/>
            <w:r w:rsidRPr="00A32D56">
              <w:rPr>
                <w:rFonts w:cstheme="minorHAnsi"/>
                <w:lang w:val="en-GB"/>
              </w:rPr>
              <w:t xml:space="preserve"> </w:t>
            </w:r>
            <w:proofErr w:type="spellStart"/>
            <w:r w:rsidRPr="00A32D56">
              <w:rPr>
                <w:rFonts w:cstheme="minorHAnsi"/>
                <w:lang w:val="en-GB"/>
              </w:rPr>
              <w:t>noyé</w:t>
            </w:r>
            <w:proofErr w:type="spellEnd"/>
            <w:r w:rsidRPr="00A32D56">
              <w:rPr>
                <w:rFonts w:cstheme="minorHAnsi"/>
                <w:lang w:val="en-GB"/>
              </w:rPr>
              <w:t>)</w:t>
            </w:r>
          </w:p>
          <w:p w14:paraId="6CCCBB36" w14:textId="77777777" w:rsidR="00845453" w:rsidRPr="00A32D56" w:rsidRDefault="00845453" w:rsidP="00152687">
            <w:pPr>
              <w:spacing w:line="276" w:lineRule="auto"/>
              <w:jc w:val="both"/>
              <w:rPr>
                <w:rFonts w:cstheme="minorHAnsi"/>
                <w:lang w:val="en-GB"/>
              </w:rPr>
            </w:pPr>
          </w:p>
          <w:p w14:paraId="0536FB22" w14:textId="77777777" w:rsidR="00845453" w:rsidRPr="00A32D56" w:rsidRDefault="00845453" w:rsidP="00152687">
            <w:pPr>
              <w:spacing w:line="276" w:lineRule="auto"/>
              <w:jc w:val="both"/>
              <w:rPr>
                <w:rFonts w:cstheme="minorHAnsi"/>
                <w:lang w:val="en-GB"/>
              </w:rPr>
            </w:pPr>
            <w:r w:rsidRPr="00A32D56">
              <w:rPr>
                <w:rFonts w:cstheme="minorHAnsi"/>
                <w:lang w:val="en-GB"/>
              </w:rPr>
              <w:t>Left hand with intact and outstretched</w:t>
            </w:r>
          </w:p>
          <w:p w14:paraId="294D0C36" w14:textId="77777777" w:rsidR="00845453" w:rsidRPr="00A32D56" w:rsidRDefault="00845453" w:rsidP="00152687">
            <w:pPr>
              <w:spacing w:line="276" w:lineRule="auto"/>
              <w:jc w:val="both"/>
              <w:rPr>
                <w:rFonts w:cstheme="minorHAnsi"/>
              </w:rPr>
            </w:pPr>
            <w:proofErr w:type="spellStart"/>
            <w:r w:rsidRPr="00A32D56">
              <w:rPr>
                <w:rFonts w:cstheme="minorHAnsi"/>
              </w:rPr>
              <w:t>fingers</w:t>
            </w:r>
            <w:proofErr w:type="spellEnd"/>
            <w:r w:rsidRPr="00A32D56">
              <w:rPr>
                <w:rFonts w:cstheme="minorHAnsi"/>
              </w:rPr>
              <w:t>:</w:t>
            </w:r>
          </w:p>
        </w:tc>
        <w:tc>
          <w:tcPr>
            <w:tcW w:w="1689" w:type="dxa"/>
          </w:tcPr>
          <w:p w14:paraId="0BDA4AB0" w14:textId="77777777" w:rsidR="00845453" w:rsidRPr="00A32D56" w:rsidRDefault="00845453" w:rsidP="00152687">
            <w:pPr>
              <w:spacing w:line="276" w:lineRule="auto"/>
              <w:jc w:val="both"/>
              <w:rPr>
                <w:rFonts w:cstheme="minorHAnsi"/>
              </w:rPr>
            </w:pPr>
            <w:r w:rsidRPr="00A32D56">
              <w:rPr>
                <w:rFonts w:cstheme="minorHAnsi"/>
              </w:rPr>
              <w:t xml:space="preserve">Hand </w:t>
            </w:r>
            <w:proofErr w:type="spellStart"/>
            <w:r w:rsidRPr="00A32D56">
              <w:rPr>
                <w:rFonts w:cstheme="minorHAnsi"/>
              </w:rPr>
              <w:t>stencil</w:t>
            </w:r>
            <w:proofErr w:type="spellEnd"/>
          </w:p>
          <w:p w14:paraId="506FF7F6" w14:textId="77777777" w:rsidR="00845453" w:rsidRPr="00A32D56" w:rsidRDefault="00845453" w:rsidP="00152687">
            <w:pPr>
              <w:spacing w:line="276" w:lineRule="auto"/>
              <w:jc w:val="both"/>
              <w:rPr>
                <w:rFonts w:cstheme="minorHAnsi"/>
              </w:rPr>
            </w:pPr>
            <w:r w:rsidRPr="00A32D56">
              <w:rPr>
                <w:rFonts w:cstheme="minorHAnsi"/>
              </w:rPr>
              <w:t>MNN012</w:t>
            </w:r>
          </w:p>
          <w:p w14:paraId="728870C8" w14:textId="77777777" w:rsidR="00845453" w:rsidRPr="00A32D56" w:rsidRDefault="00845453" w:rsidP="00152687">
            <w:pPr>
              <w:spacing w:line="276" w:lineRule="auto"/>
              <w:jc w:val="both"/>
              <w:rPr>
                <w:rFonts w:cstheme="minorHAnsi"/>
              </w:rPr>
            </w:pPr>
          </w:p>
        </w:tc>
        <w:tc>
          <w:tcPr>
            <w:tcW w:w="947" w:type="dxa"/>
          </w:tcPr>
          <w:p w14:paraId="775B8F61" w14:textId="77777777" w:rsidR="00845453" w:rsidRPr="00A32D56" w:rsidRDefault="00845453" w:rsidP="00152687">
            <w:pPr>
              <w:spacing w:line="276" w:lineRule="auto"/>
              <w:jc w:val="both"/>
              <w:rPr>
                <w:rFonts w:cstheme="minorHAnsi"/>
              </w:rPr>
            </w:pPr>
            <w:r w:rsidRPr="00A32D56">
              <w:rPr>
                <w:rFonts w:cstheme="minorHAnsi"/>
              </w:rPr>
              <w:t>0.63</w:t>
            </w:r>
          </w:p>
        </w:tc>
        <w:tc>
          <w:tcPr>
            <w:tcW w:w="708" w:type="dxa"/>
          </w:tcPr>
          <w:p w14:paraId="0E987DA5" w14:textId="77777777" w:rsidR="00845453" w:rsidRPr="00A32D56" w:rsidRDefault="00845453" w:rsidP="00152687">
            <w:pPr>
              <w:spacing w:line="276" w:lineRule="auto"/>
              <w:jc w:val="both"/>
              <w:rPr>
                <w:rFonts w:cstheme="minorHAnsi"/>
              </w:rPr>
            </w:pPr>
            <w:r w:rsidRPr="00A32D56">
              <w:rPr>
                <w:rFonts w:cstheme="minorHAnsi"/>
              </w:rPr>
              <w:t>–24</w:t>
            </w:r>
          </w:p>
        </w:tc>
        <w:tc>
          <w:tcPr>
            <w:tcW w:w="1276" w:type="dxa"/>
            <w:gridSpan w:val="2"/>
          </w:tcPr>
          <w:p w14:paraId="0B18CABB" w14:textId="77777777" w:rsidR="00845453" w:rsidRPr="00A32D56" w:rsidRDefault="00845453" w:rsidP="00152687">
            <w:pPr>
              <w:spacing w:line="276" w:lineRule="auto"/>
              <w:jc w:val="both"/>
              <w:rPr>
                <w:rFonts w:cstheme="minorHAnsi"/>
              </w:rPr>
            </w:pPr>
            <w:r w:rsidRPr="00A32D56">
              <w:rPr>
                <w:rFonts w:cstheme="minorHAnsi"/>
              </w:rPr>
              <w:t>24,840 ± 340</w:t>
            </w:r>
          </w:p>
        </w:tc>
        <w:tc>
          <w:tcPr>
            <w:tcW w:w="1934" w:type="dxa"/>
          </w:tcPr>
          <w:p w14:paraId="51262CB8" w14:textId="77777777" w:rsidR="00845453" w:rsidRPr="00A32D56" w:rsidRDefault="00845453" w:rsidP="00152687">
            <w:pPr>
              <w:spacing w:line="276" w:lineRule="auto"/>
              <w:jc w:val="both"/>
              <w:rPr>
                <w:rFonts w:cstheme="minorHAnsi"/>
              </w:rPr>
            </w:pPr>
            <w:r w:rsidRPr="00A32D56">
              <w:rPr>
                <w:rFonts w:cstheme="minorHAnsi"/>
              </w:rPr>
              <w:t>29,701–28,136</w:t>
            </w:r>
          </w:p>
          <w:p w14:paraId="408E5EF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IntCal13 </w:t>
            </w:r>
            <w:proofErr w:type="spellStart"/>
            <w:r w:rsidRPr="00A32D56">
              <w:rPr>
                <w:rFonts w:cstheme="minorHAnsi"/>
              </w:rPr>
              <w:t>calibration</w:t>
            </w:r>
            <w:proofErr w:type="spellEnd"/>
            <w:r w:rsidRPr="00A32D56">
              <w:rPr>
                <w:rFonts w:cstheme="minorHAnsi"/>
              </w:rPr>
              <w:t xml:space="preserve"> data</w:t>
            </w:r>
          </w:p>
        </w:tc>
        <w:tc>
          <w:tcPr>
            <w:tcW w:w="1752" w:type="dxa"/>
          </w:tcPr>
          <w:p w14:paraId="2EBD2B7E" w14:textId="264D46F0" w:rsidR="00845453" w:rsidRPr="00A32D56" w:rsidRDefault="000A25DA" w:rsidP="00152687">
            <w:pPr>
              <w:spacing w:line="276" w:lineRule="auto"/>
              <w:jc w:val="both"/>
              <w:rPr>
                <w:rFonts w:cstheme="minorHAnsi"/>
                <w:lang w:val="fr-BE"/>
              </w:rPr>
            </w:pP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305866743"/>
                <w:placeholder>
                  <w:docPart w:val="943E4CB497434492A43EC0154FF9D64C"/>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 Valladas et al., 2017</w:t>
            </w:r>
          </w:p>
        </w:tc>
      </w:tr>
      <w:tr w:rsidR="00845453" w:rsidRPr="00C64E3A" w14:paraId="68BC09F6" w14:textId="77777777" w:rsidTr="00152687">
        <w:trPr>
          <w:trHeight w:val="705"/>
          <w:jc w:val="center"/>
        </w:trPr>
        <w:tc>
          <w:tcPr>
            <w:tcW w:w="1471" w:type="dxa"/>
            <w:vMerge/>
          </w:tcPr>
          <w:p w14:paraId="1868D09A" w14:textId="77777777" w:rsidR="00845453" w:rsidRPr="00A32D56" w:rsidRDefault="00845453" w:rsidP="00152687">
            <w:pPr>
              <w:spacing w:line="276" w:lineRule="auto"/>
              <w:jc w:val="both"/>
              <w:rPr>
                <w:rFonts w:cstheme="minorHAnsi"/>
                <w:lang w:val="fr-BE"/>
              </w:rPr>
            </w:pPr>
          </w:p>
        </w:tc>
        <w:tc>
          <w:tcPr>
            <w:tcW w:w="1059" w:type="dxa"/>
          </w:tcPr>
          <w:p w14:paraId="0817692F" w14:textId="77777777" w:rsidR="00845453" w:rsidRPr="00A32D56" w:rsidRDefault="00845453" w:rsidP="00152687">
            <w:pPr>
              <w:spacing w:line="276" w:lineRule="auto"/>
              <w:jc w:val="both"/>
              <w:rPr>
                <w:rFonts w:cstheme="minorHAnsi"/>
              </w:rPr>
            </w:pPr>
            <w:r w:rsidRPr="00A32D56">
              <w:rPr>
                <w:rFonts w:cstheme="minorHAnsi"/>
              </w:rPr>
              <w:t>GifA95372</w:t>
            </w:r>
          </w:p>
        </w:tc>
        <w:tc>
          <w:tcPr>
            <w:tcW w:w="1151" w:type="dxa"/>
          </w:tcPr>
          <w:p w14:paraId="052ADD43" w14:textId="77777777" w:rsidR="00845453" w:rsidRPr="00A32D56" w:rsidRDefault="00845453" w:rsidP="00152687">
            <w:pPr>
              <w:spacing w:line="276" w:lineRule="auto"/>
              <w:jc w:val="both"/>
              <w:rPr>
                <w:rFonts w:cstheme="minorHAnsi"/>
                <w:lang w:val="en-GB"/>
              </w:rPr>
            </w:pPr>
            <w:r w:rsidRPr="00A32D56">
              <w:rPr>
                <w:rFonts w:cstheme="minorHAnsi"/>
                <w:lang w:val="en-GB"/>
              </w:rPr>
              <w:t>Accelerator Mass Spectrometry (AMS)14C Dating</w:t>
            </w:r>
          </w:p>
        </w:tc>
        <w:tc>
          <w:tcPr>
            <w:tcW w:w="964" w:type="dxa"/>
          </w:tcPr>
          <w:p w14:paraId="5876F4C2" w14:textId="77777777" w:rsidR="00845453" w:rsidRPr="00A32D56" w:rsidRDefault="00845453" w:rsidP="00152687">
            <w:pPr>
              <w:spacing w:line="276" w:lineRule="auto"/>
              <w:jc w:val="both"/>
              <w:rPr>
                <w:rFonts w:cstheme="minorHAnsi"/>
                <w:lang w:val="en-GB"/>
              </w:rPr>
            </w:pPr>
          </w:p>
        </w:tc>
        <w:tc>
          <w:tcPr>
            <w:tcW w:w="1645" w:type="dxa"/>
            <w:vMerge/>
          </w:tcPr>
          <w:p w14:paraId="669890C3" w14:textId="77777777" w:rsidR="00845453" w:rsidRPr="00A32D56" w:rsidRDefault="00845453" w:rsidP="00152687">
            <w:pPr>
              <w:spacing w:line="276" w:lineRule="auto"/>
              <w:jc w:val="both"/>
              <w:rPr>
                <w:rFonts w:cstheme="minorHAnsi"/>
                <w:lang w:val="en-GB"/>
              </w:rPr>
            </w:pPr>
          </w:p>
        </w:tc>
        <w:tc>
          <w:tcPr>
            <w:tcW w:w="1689" w:type="dxa"/>
          </w:tcPr>
          <w:p w14:paraId="05F68453" w14:textId="77777777" w:rsidR="00845453" w:rsidRPr="00A32D56" w:rsidRDefault="00845453" w:rsidP="00152687">
            <w:pPr>
              <w:spacing w:line="276" w:lineRule="auto"/>
              <w:jc w:val="both"/>
              <w:rPr>
                <w:rFonts w:cstheme="minorHAnsi"/>
              </w:rPr>
            </w:pPr>
            <w:r w:rsidRPr="00A32D56">
              <w:rPr>
                <w:rFonts w:cstheme="minorHAnsi"/>
              </w:rPr>
              <w:t>HAF</w:t>
            </w:r>
          </w:p>
          <w:p w14:paraId="5D3F24D0" w14:textId="77777777" w:rsidR="00845453" w:rsidRPr="00A32D56" w:rsidRDefault="00845453" w:rsidP="00152687">
            <w:pPr>
              <w:spacing w:line="276" w:lineRule="auto"/>
              <w:jc w:val="both"/>
              <w:rPr>
                <w:rFonts w:cstheme="minorHAnsi"/>
              </w:rPr>
            </w:pPr>
          </w:p>
          <w:p w14:paraId="5A743666" w14:textId="77777777" w:rsidR="00845453" w:rsidRPr="00A32D56" w:rsidRDefault="00845453" w:rsidP="00152687">
            <w:pPr>
              <w:autoSpaceDE w:val="0"/>
              <w:autoSpaceDN w:val="0"/>
              <w:adjustRightInd w:val="0"/>
              <w:spacing w:line="276" w:lineRule="auto"/>
              <w:jc w:val="both"/>
              <w:rPr>
                <w:rFonts w:cstheme="minorHAnsi"/>
              </w:rPr>
            </w:pPr>
          </w:p>
          <w:p w14:paraId="3757C40B" w14:textId="77777777" w:rsidR="00845453" w:rsidRPr="00A32D56" w:rsidRDefault="00845453" w:rsidP="00152687">
            <w:pPr>
              <w:spacing w:line="276" w:lineRule="auto"/>
              <w:jc w:val="both"/>
              <w:rPr>
                <w:rFonts w:cstheme="minorHAnsi"/>
              </w:rPr>
            </w:pPr>
          </w:p>
        </w:tc>
        <w:tc>
          <w:tcPr>
            <w:tcW w:w="947" w:type="dxa"/>
          </w:tcPr>
          <w:p w14:paraId="3D089D6F" w14:textId="77777777" w:rsidR="00845453" w:rsidRPr="00A32D56" w:rsidRDefault="00845453" w:rsidP="00152687">
            <w:pPr>
              <w:spacing w:line="276" w:lineRule="auto"/>
              <w:jc w:val="both"/>
              <w:rPr>
                <w:rFonts w:cstheme="minorHAnsi"/>
              </w:rPr>
            </w:pPr>
            <w:r w:rsidRPr="00A32D56">
              <w:rPr>
                <w:rFonts w:cstheme="minorHAnsi"/>
              </w:rPr>
              <w:t>0.26</w:t>
            </w:r>
          </w:p>
        </w:tc>
        <w:tc>
          <w:tcPr>
            <w:tcW w:w="708" w:type="dxa"/>
          </w:tcPr>
          <w:p w14:paraId="0E8C7116" w14:textId="77777777" w:rsidR="00845453" w:rsidRPr="00A32D56" w:rsidRDefault="00845453" w:rsidP="00152687">
            <w:pPr>
              <w:spacing w:line="276" w:lineRule="auto"/>
              <w:jc w:val="both"/>
              <w:rPr>
                <w:rFonts w:cstheme="minorHAnsi"/>
              </w:rPr>
            </w:pPr>
            <w:r w:rsidRPr="00A32D56">
              <w:rPr>
                <w:rFonts w:cstheme="minorHAnsi"/>
              </w:rPr>
              <w:t>–26</w:t>
            </w:r>
          </w:p>
        </w:tc>
        <w:tc>
          <w:tcPr>
            <w:tcW w:w="1276" w:type="dxa"/>
            <w:gridSpan w:val="2"/>
          </w:tcPr>
          <w:p w14:paraId="3CDB1097" w14:textId="77777777" w:rsidR="00845453" w:rsidRPr="00A32D56" w:rsidRDefault="00845453" w:rsidP="00152687">
            <w:pPr>
              <w:spacing w:line="276" w:lineRule="auto"/>
              <w:jc w:val="both"/>
              <w:rPr>
                <w:rFonts w:cstheme="minorHAnsi"/>
              </w:rPr>
            </w:pPr>
            <w:r w:rsidRPr="00A32D56">
              <w:rPr>
                <w:rFonts w:cstheme="minorHAnsi"/>
              </w:rPr>
              <w:t>23,150 ± 620</w:t>
            </w:r>
          </w:p>
        </w:tc>
        <w:tc>
          <w:tcPr>
            <w:tcW w:w="1934" w:type="dxa"/>
          </w:tcPr>
          <w:p w14:paraId="3B184227" w14:textId="77777777" w:rsidR="00845453" w:rsidRPr="00A32D56" w:rsidRDefault="00845453" w:rsidP="00152687">
            <w:pPr>
              <w:spacing w:line="276" w:lineRule="auto"/>
              <w:jc w:val="both"/>
              <w:rPr>
                <w:rFonts w:cstheme="minorHAnsi"/>
              </w:rPr>
            </w:pPr>
            <w:r w:rsidRPr="00A32D56">
              <w:rPr>
                <w:rFonts w:cstheme="minorHAnsi"/>
              </w:rPr>
              <w:t>28,577–26,150</w:t>
            </w:r>
          </w:p>
        </w:tc>
        <w:tc>
          <w:tcPr>
            <w:tcW w:w="1752" w:type="dxa"/>
          </w:tcPr>
          <w:p w14:paraId="447F7519" w14:textId="7FC87426" w:rsidR="00845453" w:rsidRPr="00A32D56" w:rsidRDefault="000A25DA" w:rsidP="00152687">
            <w:pPr>
              <w:spacing w:line="276" w:lineRule="auto"/>
              <w:jc w:val="both"/>
              <w:rPr>
                <w:rFonts w:cstheme="minorHAnsi"/>
                <w:lang w:val="fr-BE"/>
              </w:rPr>
            </w:pP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839541407"/>
                <w:placeholder>
                  <w:docPart w:val="5C9578FDA4B34B44B5267F98C87BE421"/>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 Valladas et al., 2017</w:t>
            </w:r>
          </w:p>
        </w:tc>
      </w:tr>
      <w:tr w:rsidR="00845453" w:rsidRPr="00C64E3A" w14:paraId="5EAD671A" w14:textId="77777777" w:rsidTr="00152687">
        <w:trPr>
          <w:trHeight w:val="1696"/>
          <w:jc w:val="center"/>
        </w:trPr>
        <w:tc>
          <w:tcPr>
            <w:tcW w:w="1471" w:type="dxa"/>
            <w:vMerge/>
          </w:tcPr>
          <w:p w14:paraId="10D6FFF5" w14:textId="77777777" w:rsidR="00845453" w:rsidRPr="00A32D56" w:rsidRDefault="00845453" w:rsidP="00152687">
            <w:pPr>
              <w:spacing w:line="276" w:lineRule="auto"/>
              <w:jc w:val="both"/>
              <w:rPr>
                <w:rFonts w:cstheme="minorHAnsi"/>
                <w:lang w:val="fr-BE"/>
              </w:rPr>
            </w:pPr>
          </w:p>
        </w:tc>
        <w:tc>
          <w:tcPr>
            <w:tcW w:w="1059" w:type="dxa"/>
          </w:tcPr>
          <w:p w14:paraId="23260876" w14:textId="77777777" w:rsidR="00845453" w:rsidRPr="00A32D56" w:rsidRDefault="00845453" w:rsidP="00152687">
            <w:pPr>
              <w:spacing w:line="276" w:lineRule="auto"/>
              <w:jc w:val="both"/>
              <w:rPr>
                <w:rFonts w:cstheme="minorHAnsi"/>
              </w:rPr>
            </w:pPr>
            <w:r w:rsidRPr="00A32D56">
              <w:rPr>
                <w:rFonts w:cstheme="minorHAnsi"/>
              </w:rPr>
              <w:t>GifA96073</w:t>
            </w:r>
          </w:p>
        </w:tc>
        <w:tc>
          <w:tcPr>
            <w:tcW w:w="1151" w:type="dxa"/>
          </w:tcPr>
          <w:p w14:paraId="051F6206" w14:textId="77777777" w:rsidR="00845453" w:rsidRPr="00A32D56" w:rsidRDefault="00845453" w:rsidP="00152687">
            <w:pPr>
              <w:spacing w:line="276" w:lineRule="auto"/>
              <w:jc w:val="both"/>
              <w:rPr>
                <w:rFonts w:cstheme="minorHAnsi"/>
                <w:lang w:val="en-GB"/>
              </w:rPr>
            </w:pPr>
            <w:r w:rsidRPr="00A32D56">
              <w:rPr>
                <w:rFonts w:cstheme="minorHAnsi"/>
                <w:lang w:val="en-GB"/>
              </w:rPr>
              <w:t>Accelerator Mass Spectrometry (AMS)14C Dating</w:t>
            </w:r>
          </w:p>
        </w:tc>
        <w:tc>
          <w:tcPr>
            <w:tcW w:w="964" w:type="dxa"/>
          </w:tcPr>
          <w:p w14:paraId="20003AC7" w14:textId="77777777" w:rsidR="00845453" w:rsidRPr="00A32D56" w:rsidRDefault="00845453" w:rsidP="00152687">
            <w:pPr>
              <w:spacing w:line="276" w:lineRule="auto"/>
              <w:jc w:val="both"/>
              <w:rPr>
                <w:rFonts w:cstheme="minorHAnsi"/>
                <w:lang w:val="en-GB"/>
              </w:rPr>
            </w:pPr>
          </w:p>
        </w:tc>
        <w:tc>
          <w:tcPr>
            <w:tcW w:w="1645" w:type="dxa"/>
          </w:tcPr>
          <w:p w14:paraId="43DB996B" w14:textId="77777777" w:rsidR="00845453" w:rsidRPr="00A32D56" w:rsidRDefault="00845453" w:rsidP="00152687">
            <w:pPr>
              <w:spacing w:line="276" w:lineRule="auto"/>
              <w:jc w:val="both"/>
              <w:rPr>
                <w:rFonts w:cstheme="minorHAnsi"/>
                <w:lang w:val="en-GB"/>
              </w:rPr>
            </w:pPr>
            <w:r w:rsidRPr="00A32D56">
              <w:rPr>
                <w:rFonts w:cstheme="minorHAnsi"/>
                <w:lang w:val="en-GB"/>
              </w:rPr>
              <w:t>Hand Stencil 19</w:t>
            </w:r>
          </w:p>
          <w:p w14:paraId="5A996F64"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w:t>
            </w:r>
            <w:proofErr w:type="spellStart"/>
            <w:r w:rsidRPr="00A32D56">
              <w:rPr>
                <w:rFonts w:cstheme="minorHAnsi"/>
                <w:lang w:val="en-GB"/>
              </w:rPr>
              <w:t>Puits</w:t>
            </w:r>
            <w:proofErr w:type="spellEnd"/>
            <w:r w:rsidRPr="00A32D56">
              <w:rPr>
                <w:rFonts w:cstheme="minorHAnsi"/>
                <w:lang w:val="en-GB"/>
              </w:rPr>
              <w:t xml:space="preserve"> </w:t>
            </w:r>
            <w:proofErr w:type="spellStart"/>
            <w:r w:rsidRPr="00A32D56">
              <w:rPr>
                <w:rFonts w:cstheme="minorHAnsi"/>
                <w:lang w:val="en-GB"/>
              </w:rPr>
              <w:t>noyé</w:t>
            </w:r>
            <w:proofErr w:type="spellEnd"/>
            <w:r w:rsidRPr="00A32D56">
              <w:rPr>
                <w:rFonts w:cstheme="minorHAnsi"/>
                <w:lang w:val="en-GB"/>
              </w:rPr>
              <w:t>)</w:t>
            </w:r>
          </w:p>
          <w:p w14:paraId="4B534125" w14:textId="77777777" w:rsidR="00845453" w:rsidRPr="00A32D56" w:rsidRDefault="00845453" w:rsidP="00152687">
            <w:pPr>
              <w:spacing w:line="276" w:lineRule="auto"/>
              <w:jc w:val="both"/>
              <w:rPr>
                <w:rFonts w:cstheme="minorHAnsi"/>
                <w:lang w:val="en-GB"/>
              </w:rPr>
            </w:pPr>
            <w:r w:rsidRPr="00A32D56">
              <w:rPr>
                <w:rFonts w:cstheme="minorHAnsi"/>
                <w:lang w:val="en-GB"/>
              </w:rPr>
              <w:t>Left hand with folded small, ring and fore-fingers</w:t>
            </w:r>
          </w:p>
          <w:p w14:paraId="53F6FEE8" w14:textId="77777777" w:rsidR="00845453" w:rsidRPr="00A32D56" w:rsidRDefault="00845453" w:rsidP="00152687">
            <w:pPr>
              <w:spacing w:line="276" w:lineRule="auto"/>
              <w:jc w:val="both"/>
              <w:rPr>
                <w:rFonts w:cstheme="minorHAnsi"/>
                <w:lang w:val="en-GB"/>
              </w:rPr>
            </w:pPr>
          </w:p>
          <w:p w14:paraId="459DFBA6" w14:textId="77777777" w:rsidR="00845453" w:rsidRPr="00A32D56" w:rsidRDefault="00845453" w:rsidP="00152687">
            <w:pPr>
              <w:spacing w:line="276" w:lineRule="auto"/>
              <w:jc w:val="both"/>
              <w:rPr>
                <w:rFonts w:cstheme="minorHAnsi"/>
                <w:lang w:val="en-GB"/>
              </w:rPr>
            </w:pPr>
            <w:proofErr w:type="spellStart"/>
            <w:r w:rsidRPr="00A32D56">
              <w:rPr>
                <w:rFonts w:cstheme="minorHAnsi"/>
              </w:rPr>
              <w:t>Purified</w:t>
            </w:r>
            <w:proofErr w:type="spellEnd"/>
            <w:r w:rsidRPr="00A32D56">
              <w:rPr>
                <w:rFonts w:cstheme="minorHAnsi"/>
              </w:rPr>
              <w:t xml:space="preserve"> </w:t>
            </w:r>
            <w:proofErr w:type="spellStart"/>
            <w:r w:rsidRPr="00A32D56">
              <w:rPr>
                <w:rFonts w:cstheme="minorHAnsi"/>
              </w:rPr>
              <w:t>charcoal</w:t>
            </w:r>
            <w:proofErr w:type="spellEnd"/>
            <w:r w:rsidRPr="00A32D56">
              <w:rPr>
                <w:rFonts w:cstheme="minorHAnsi"/>
              </w:rPr>
              <w:t xml:space="preserve"> </w:t>
            </w:r>
            <w:proofErr w:type="spellStart"/>
            <w:r w:rsidRPr="00A32D56">
              <w:rPr>
                <w:rFonts w:cstheme="minorHAnsi"/>
              </w:rPr>
              <w:t>fraction</w:t>
            </w:r>
            <w:proofErr w:type="spellEnd"/>
            <w:r w:rsidRPr="00A32D56">
              <w:rPr>
                <w:rFonts w:cstheme="minorHAnsi"/>
              </w:rPr>
              <w:t>).</w:t>
            </w:r>
          </w:p>
        </w:tc>
        <w:tc>
          <w:tcPr>
            <w:tcW w:w="1689" w:type="dxa"/>
          </w:tcPr>
          <w:p w14:paraId="58CBE253" w14:textId="77777777" w:rsidR="00845453" w:rsidRPr="00A32D56" w:rsidRDefault="00845453" w:rsidP="00152687">
            <w:pPr>
              <w:spacing w:line="276" w:lineRule="auto"/>
              <w:jc w:val="both"/>
              <w:rPr>
                <w:rFonts w:cstheme="minorHAnsi"/>
                <w:lang w:val="en-GB"/>
              </w:rPr>
            </w:pPr>
            <w:r w:rsidRPr="00A32D56">
              <w:rPr>
                <w:rFonts w:cstheme="minorHAnsi"/>
                <w:lang w:val="en-GB"/>
              </w:rPr>
              <w:t>Hand stencil MNN019</w:t>
            </w:r>
          </w:p>
          <w:p w14:paraId="20B66DE2" w14:textId="77777777" w:rsidR="00845453" w:rsidRPr="00A32D56" w:rsidRDefault="00845453" w:rsidP="00152687">
            <w:pPr>
              <w:spacing w:line="276" w:lineRule="auto"/>
              <w:jc w:val="both"/>
              <w:rPr>
                <w:rFonts w:cstheme="minorHAnsi"/>
                <w:lang w:val="en-GB"/>
              </w:rPr>
            </w:pPr>
          </w:p>
          <w:p w14:paraId="11A247E1" w14:textId="77777777" w:rsidR="00845453" w:rsidRPr="00A32D56" w:rsidRDefault="00845453" w:rsidP="00152687">
            <w:pPr>
              <w:spacing w:line="276" w:lineRule="auto"/>
              <w:jc w:val="both"/>
              <w:rPr>
                <w:rFonts w:cstheme="minorHAnsi"/>
                <w:lang w:val="en-GB"/>
              </w:rPr>
            </w:pPr>
            <w:r w:rsidRPr="00A32D56">
              <w:rPr>
                <w:rFonts w:cstheme="minorHAnsi"/>
                <w:lang w:val="en-GB"/>
              </w:rPr>
              <w:t>(Panel III)</w:t>
            </w:r>
          </w:p>
          <w:p w14:paraId="19AC2EE0" w14:textId="77777777" w:rsidR="00845453" w:rsidRPr="00A32D56" w:rsidRDefault="00845453" w:rsidP="00152687">
            <w:pPr>
              <w:spacing w:line="276" w:lineRule="auto"/>
              <w:jc w:val="both"/>
              <w:rPr>
                <w:rFonts w:cstheme="minorHAnsi"/>
                <w:lang w:val="en-GB"/>
              </w:rPr>
            </w:pPr>
          </w:p>
          <w:p w14:paraId="7D8EFA53" w14:textId="77777777" w:rsidR="00845453" w:rsidRPr="00A32D56" w:rsidRDefault="00845453" w:rsidP="00152687">
            <w:pPr>
              <w:spacing w:line="276" w:lineRule="auto"/>
              <w:jc w:val="both"/>
              <w:rPr>
                <w:rFonts w:cstheme="minorHAnsi"/>
                <w:lang w:val="en-GB"/>
              </w:rPr>
            </w:pPr>
          </w:p>
        </w:tc>
        <w:tc>
          <w:tcPr>
            <w:tcW w:w="947" w:type="dxa"/>
          </w:tcPr>
          <w:p w14:paraId="71262FC5" w14:textId="77777777" w:rsidR="00845453" w:rsidRPr="00A32D56" w:rsidRDefault="00845453" w:rsidP="00152687">
            <w:pPr>
              <w:spacing w:line="276" w:lineRule="auto"/>
              <w:jc w:val="both"/>
              <w:rPr>
                <w:rFonts w:cstheme="minorHAnsi"/>
              </w:rPr>
            </w:pPr>
            <w:r w:rsidRPr="00A32D56">
              <w:rPr>
                <w:rFonts w:cstheme="minorHAnsi"/>
              </w:rPr>
              <w:t>1.3</w:t>
            </w:r>
          </w:p>
        </w:tc>
        <w:tc>
          <w:tcPr>
            <w:tcW w:w="708" w:type="dxa"/>
          </w:tcPr>
          <w:p w14:paraId="61038EE0" w14:textId="77777777" w:rsidR="00845453" w:rsidRPr="00A32D56" w:rsidRDefault="00845453" w:rsidP="00152687">
            <w:pPr>
              <w:spacing w:line="276" w:lineRule="auto"/>
              <w:jc w:val="both"/>
              <w:rPr>
                <w:rFonts w:cstheme="minorHAnsi"/>
              </w:rPr>
            </w:pPr>
            <w:r w:rsidRPr="00A32D56">
              <w:rPr>
                <w:rFonts w:cstheme="minorHAnsi"/>
              </w:rPr>
              <w:t>–21</w:t>
            </w:r>
          </w:p>
        </w:tc>
        <w:tc>
          <w:tcPr>
            <w:tcW w:w="1276" w:type="dxa"/>
            <w:gridSpan w:val="2"/>
          </w:tcPr>
          <w:p w14:paraId="608D2062" w14:textId="77777777" w:rsidR="00845453" w:rsidRPr="00A32D56" w:rsidRDefault="00845453" w:rsidP="00152687">
            <w:pPr>
              <w:spacing w:line="276" w:lineRule="auto"/>
              <w:jc w:val="both"/>
              <w:rPr>
                <w:rFonts w:cstheme="minorHAnsi"/>
              </w:rPr>
            </w:pPr>
            <w:r w:rsidRPr="00A32D56">
              <w:rPr>
                <w:rFonts w:cstheme="minorHAnsi"/>
              </w:rPr>
              <w:t>27,740 ± 410</w:t>
            </w:r>
          </w:p>
        </w:tc>
        <w:tc>
          <w:tcPr>
            <w:tcW w:w="1934" w:type="dxa"/>
          </w:tcPr>
          <w:p w14:paraId="212036DB" w14:textId="77777777" w:rsidR="00845453" w:rsidRPr="00A32D56" w:rsidRDefault="00845453" w:rsidP="00152687">
            <w:pPr>
              <w:spacing w:line="276" w:lineRule="auto"/>
              <w:jc w:val="both"/>
              <w:rPr>
                <w:rFonts w:cstheme="minorHAnsi"/>
              </w:rPr>
            </w:pPr>
            <w:r w:rsidRPr="00A32D56">
              <w:rPr>
                <w:rFonts w:cstheme="minorHAnsi"/>
              </w:rPr>
              <w:t>32,766–31,014</w:t>
            </w:r>
          </w:p>
        </w:tc>
        <w:tc>
          <w:tcPr>
            <w:tcW w:w="1752" w:type="dxa"/>
          </w:tcPr>
          <w:p w14:paraId="52388E06" w14:textId="3B76659A" w:rsidR="00845453" w:rsidRPr="00A32D56" w:rsidRDefault="000A25DA" w:rsidP="00152687">
            <w:pPr>
              <w:spacing w:line="276" w:lineRule="auto"/>
              <w:jc w:val="both"/>
              <w:rPr>
                <w:rFonts w:cstheme="minorHAnsi"/>
                <w:lang w:val="fr-BE"/>
              </w:rPr>
            </w:pP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918632939"/>
                <w:placeholder>
                  <w:docPart w:val="663D52716DAB4590BEEEA0AA2CF7B0AD"/>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 Valladas et al., 2017</w:t>
            </w:r>
          </w:p>
        </w:tc>
      </w:tr>
      <w:tr w:rsidR="00845453" w:rsidRPr="00C64E3A" w14:paraId="18212157" w14:textId="77777777" w:rsidTr="00152687">
        <w:trPr>
          <w:trHeight w:val="1403"/>
          <w:jc w:val="center"/>
        </w:trPr>
        <w:tc>
          <w:tcPr>
            <w:tcW w:w="1471" w:type="dxa"/>
            <w:vMerge/>
          </w:tcPr>
          <w:p w14:paraId="3D593201" w14:textId="77777777" w:rsidR="00845453" w:rsidRPr="00A32D56" w:rsidRDefault="00845453" w:rsidP="00152687">
            <w:pPr>
              <w:spacing w:line="276" w:lineRule="auto"/>
              <w:jc w:val="both"/>
              <w:rPr>
                <w:rFonts w:cstheme="minorHAnsi"/>
                <w:lang w:val="fr-BE"/>
              </w:rPr>
            </w:pPr>
          </w:p>
        </w:tc>
        <w:tc>
          <w:tcPr>
            <w:tcW w:w="1059" w:type="dxa"/>
          </w:tcPr>
          <w:p w14:paraId="21E016DF" w14:textId="77777777" w:rsidR="00845453" w:rsidRPr="00A32D56" w:rsidRDefault="00845453" w:rsidP="00152687">
            <w:pPr>
              <w:spacing w:line="276" w:lineRule="auto"/>
              <w:jc w:val="both"/>
              <w:rPr>
                <w:rFonts w:cstheme="minorHAnsi"/>
              </w:rPr>
            </w:pPr>
            <w:r w:rsidRPr="00A32D56">
              <w:rPr>
                <w:rFonts w:cstheme="minorHAnsi"/>
              </w:rPr>
              <w:t>GifA14172/</w:t>
            </w:r>
          </w:p>
          <w:p w14:paraId="2CDA3FEE" w14:textId="77777777" w:rsidR="00845453" w:rsidRPr="00A32D56" w:rsidRDefault="00845453" w:rsidP="00152687">
            <w:pPr>
              <w:spacing w:line="276" w:lineRule="auto"/>
              <w:jc w:val="both"/>
              <w:rPr>
                <w:rFonts w:cstheme="minorHAnsi"/>
              </w:rPr>
            </w:pPr>
            <w:r w:rsidRPr="00A32D56">
              <w:rPr>
                <w:rFonts w:cstheme="minorHAnsi"/>
              </w:rPr>
              <w:t>SacA39203</w:t>
            </w:r>
          </w:p>
        </w:tc>
        <w:tc>
          <w:tcPr>
            <w:tcW w:w="1151" w:type="dxa"/>
          </w:tcPr>
          <w:p w14:paraId="4BD35BE9" w14:textId="77777777" w:rsidR="00845453" w:rsidRPr="00A32D56" w:rsidRDefault="00845453" w:rsidP="00152687">
            <w:pPr>
              <w:spacing w:line="276" w:lineRule="auto"/>
              <w:jc w:val="both"/>
              <w:rPr>
                <w:rFonts w:cstheme="minorHAnsi"/>
                <w:lang w:val="en-GB"/>
              </w:rPr>
            </w:pPr>
            <w:r w:rsidRPr="00A32D56">
              <w:rPr>
                <w:rFonts w:cstheme="minorHAnsi"/>
                <w:lang w:val="en-GB"/>
              </w:rPr>
              <w:t xml:space="preserve">14C on the Artemis ANIS (LMC14, CE, </w:t>
            </w:r>
            <w:proofErr w:type="spellStart"/>
            <w:r w:rsidRPr="00A32D56">
              <w:rPr>
                <w:rFonts w:cstheme="minorHAnsi"/>
                <w:lang w:val="en-GB"/>
              </w:rPr>
              <w:t>Saclay</w:t>
            </w:r>
            <w:proofErr w:type="spellEnd"/>
            <w:r w:rsidRPr="00A32D56">
              <w:rPr>
                <w:rFonts w:cstheme="minorHAnsi"/>
                <w:lang w:val="en-GB"/>
              </w:rPr>
              <w:t>)</w:t>
            </w:r>
          </w:p>
        </w:tc>
        <w:tc>
          <w:tcPr>
            <w:tcW w:w="964" w:type="dxa"/>
          </w:tcPr>
          <w:p w14:paraId="0679DA4E" w14:textId="77777777" w:rsidR="00845453" w:rsidRPr="00A32D56" w:rsidRDefault="00845453" w:rsidP="00152687">
            <w:pPr>
              <w:spacing w:line="276" w:lineRule="auto"/>
              <w:jc w:val="both"/>
              <w:rPr>
                <w:rFonts w:cstheme="minorHAnsi"/>
              </w:rPr>
            </w:pPr>
            <w:r w:rsidRPr="00A32D56">
              <w:rPr>
                <w:rFonts w:cstheme="minorHAnsi"/>
              </w:rPr>
              <w:t>PRV1105-24</w:t>
            </w:r>
          </w:p>
        </w:tc>
        <w:tc>
          <w:tcPr>
            <w:tcW w:w="1645" w:type="dxa"/>
            <w:vMerge w:val="restart"/>
          </w:tcPr>
          <w:p w14:paraId="0BB8A1F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Hand Stencil 01</w:t>
            </w:r>
          </w:p>
          <w:p w14:paraId="4529C949" w14:textId="77777777" w:rsidR="00845453" w:rsidRPr="00A32D56" w:rsidRDefault="00845453" w:rsidP="00152687">
            <w:pPr>
              <w:autoSpaceDE w:val="0"/>
              <w:autoSpaceDN w:val="0"/>
              <w:adjustRightInd w:val="0"/>
              <w:spacing w:line="276" w:lineRule="auto"/>
              <w:jc w:val="both"/>
              <w:rPr>
                <w:rFonts w:cstheme="minorHAnsi"/>
              </w:rPr>
            </w:pPr>
          </w:p>
          <w:p w14:paraId="6F1BBF7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w:t>
            </w:r>
            <w:proofErr w:type="spellStart"/>
            <w:r w:rsidRPr="00A32D56">
              <w:rPr>
                <w:rFonts w:cstheme="minorHAnsi"/>
              </w:rPr>
              <w:t>Puits</w:t>
            </w:r>
            <w:proofErr w:type="spellEnd"/>
            <w:r w:rsidRPr="00A32D56">
              <w:rPr>
                <w:rFonts w:cstheme="minorHAnsi"/>
              </w:rPr>
              <w:t xml:space="preserve"> </w:t>
            </w:r>
            <w:proofErr w:type="spellStart"/>
            <w:r w:rsidRPr="00A32D56">
              <w:rPr>
                <w:rFonts w:cstheme="minorHAnsi"/>
              </w:rPr>
              <w:t>noyé</w:t>
            </w:r>
            <w:proofErr w:type="spellEnd"/>
            <w:r w:rsidRPr="00A32D56">
              <w:rPr>
                <w:rFonts w:cstheme="minorHAnsi"/>
              </w:rPr>
              <w:t>)</w:t>
            </w:r>
          </w:p>
          <w:p w14:paraId="168D6983"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4A15977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Hand stencil MNN001 (left end of the halo, at the level of the wrist)</w:t>
            </w:r>
          </w:p>
        </w:tc>
        <w:tc>
          <w:tcPr>
            <w:tcW w:w="947" w:type="dxa"/>
          </w:tcPr>
          <w:p w14:paraId="395F7D27" w14:textId="77777777" w:rsidR="00845453" w:rsidRPr="00A32D56" w:rsidRDefault="00845453" w:rsidP="00152687">
            <w:pPr>
              <w:spacing w:line="276" w:lineRule="auto"/>
              <w:jc w:val="both"/>
              <w:rPr>
                <w:rFonts w:cstheme="minorHAnsi"/>
              </w:rPr>
            </w:pPr>
            <w:r w:rsidRPr="00A32D56">
              <w:rPr>
                <w:rFonts w:cstheme="minorHAnsi"/>
              </w:rPr>
              <w:t>1.042</w:t>
            </w:r>
          </w:p>
        </w:tc>
        <w:tc>
          <w:tcPr>
            <w:tcW w:w="708" w:type="dxa"/>
          </w:tcPr>
          <w:p w14:paraId="1F51165D" w14:textId="77777777" w:rsidR="00845453" w:rsidRPr="00A32D56" w:rsidRDefault="00845453" w:rsidP="00152687">
            <w:pPr>
              <w:spacing w:line="276" w:lineRule="auto"/>
              <w:jc w:val="both"/>
              <w:rPr>
                <w:rFonts w:cstheme="minorHAnsi"/>
              </w:rPr>
            </w:pPr>
            <w:r w:rsidRPr="00A32D56">
              <w:rPr>
                <w:rFonts w:cstheme="minorHAnsi"/>
              </w:rPr>
              <w:t>–25</w:t>
            </w:r>
          </w:p>
        </w:tc>
        <w:tc>
          <w:tcPr>
            <w:tcW w:w="1276" w:type="dxa"/>
            <w:gridSpan w:val="2"/>
          </w:tcPr>
          <w:p w14:paraId="04D3B56C" w14:textId="77777777" w:rsidR="00845453" w:rsidRPr="00A32D56" w:rsidRDefault="00845453" w:rsidP="00152687">
            <w:pPr>
              <w:spacing w:line="276" w:lineRule="auto"/>
              <w:jc w:val="both"/>
              <w:rPr>
                <w:rFonts w:cstheme="minorHAnsi"/>
              </w:rPr>
            </w:pPr>
            <w:r w:rsidRPr="00A32D56">
              <w:rPr>
                <w:rFonts w:cstheme="minorHAnsi"/>
              </w:rPr>
              <w:t>26,900 ± 290</w:t>
            </w:r>
          </w:p>
        </w:tc>
        <w:tc>
          <w:tcPr>
            <w:tcW w:w="1934" w:type="dxa"/>
          </w:tcPr>
          <w:p w14:paraId="48E39639" w14:textId="77777777" w:rsidR="00845453" w:rsidRPr="00A32D56" w:rsidRDefault="00845453" w:rsidP="00152687">
            <w:pPr>
              <w:spacing w:line="276" w:lineRule="auto"/>
              <w:jc w:val="both"/>
              <w:rPr>
                <w:rFonts w:cstheme="minorHAnsi"/>
              </w:rPr>
            </w:pPr>
            <w:r w:rsidRPr="00A32D56">
              <w:rPr>
                <w:rFonts w:cstheme="minorHAnsi"/>
              </w:rPr>
              <w:t>31,365–30,620</w:t>
            </w:r>
          </w:p>
          <w:p w14:paraId="5E06E611" w14:textId="77777777" w:rsidR="00845453" w:rsidRPr="00A32D56" w:rsidRDefault="00845453" w:rsidP="00152687">
            <w:pPr>
              <w:spacing w:line="276" w:lineRule="auto"/>
              <w:jc w:val="both"/>
              <w:rPr>
                <w:rFonts w:cstheme="minorHAnsi"/>
              </w:rPr>
            </w:pPr>
          </w:p>
          <w:p w14:paraId="49B5007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IntCal13 </w:t>
            </w:r>
            <w:proofErr w:type="spellStart"/>
            <w:r w:rsidRPr="00A32D56">
              <w:rPr>
                <w:rFonts w:cstheme="minorHAnsi"/>
              </w:rPr>
              <w:t>calibration</w:t>
            </w:r>
            <w:proofErr w:type="spellEnd"/>
            <w:r w:rsidRPr="00A32D56">
              <w:rPr>
                <w:rFonts w:cstheme="minorHAnsi"/>
              </w:rPr>
              <w:t xml:space="preserve"> data</w:t>
            </w:r>
          </w:p>
        </w:tc>
        <w:tc>
          <w:tcPr>
            <w:tcW w:w="1752" w:type="dxa"/>
          </w:tcPr>
          <w:sdt>
            <w:sdtPr>
              <w:rPr>
                <w:rFonts w:cstheme="minorHAnsi"/>
                <w:color w:val="000000"/>
              </w:rPr>
              <w:tag w:val="MENDELEY_CITATION_v3_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"/>
              <w:id w:val="-1923938297"/>
              <w:placeholder>
                <w:docPart w:val="43FE974D293D4E978E25A2C1AAD416C9"/>
              </w:placeholder>
            </w:sdtPr>
            <w:sdtEndPr/>
            <w:sdtContent>
              <w:p w14:paraId="71B3C1DD" w14:textId="71FABD2A" w:rsidR="00845453" w:rsidRPr="00A32D56" w:rsidRDefault="00845453" w:rsidP="00152687">
                <w:pPr>
                  <w:spacing w:line="276" w:lineRule="auto"/>
                  <w:jc w:val="both"/>
                  <w:rPr>
                    <w:rFonts w:cstheme="minorHAnsi"/>
                    <w:lang w:val="fr-BE"/>
                  </w:rPr>
                </w:pPr>
                <w:r w:rsidRPr="00A32D56">
                  <w:rPr>
                    <w:rFonts w:cstheme="minorHAnsi"/>
                    <w:color w:val="000000"/>
                    <w:lang w:val="fr-BE"/>
                  </w:rPr>
                  <w:t xml:space="preserve">( </w:t>
                </w:r>
                <w:sdt>
                  <w:sdtPr>
                    <w:rPr>
                      <w:rFonts w:cstheme="minorHAnsi"/>
                      <w:color w:val="000000"/>
                    </w:rPr>
                    <w:tag w:val="MENDELEY_CITATION_v3_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"/>
                    <w:id w:val="-614363221"/>
                    <w:placeholder>
                      <w:docPart w:val="770F53D75F584A3B8A0D05A58F3AC7B8"/>
                    </w:placeholder>
                  </w:sdtPr>
                  <w:sdtEndPr/>
                  <w:sdtContent>
                    <w:r w:rsidR="00F9452B" w:rsidRPr="00A32D56">
                      <w:rPr>
                        <w:rFonts w:cstheme="minorHAnsi"/>
                        <w:color w:val="000000"/>
                        <w:lang w:val="fr-BE"/>
                      </w:rPr>
                      <w:t xml:space="preserve">      Clottes, J., et al</w:t>
                    </w:r>
                    <w:proofErr w:type="gramStart"/>
                    <w:r w:rsidR="00F9452B" w:rsidRPr="00A32D56">
                      <w:rPr>
                        <w:rFonts w:cstheme="minorHAnsi"/>
                        <w:color w:val="000000"/>
                        <w:lang w:val="fr-BE"/>
                      </w:rPr>
                      <w:t xml:space="preserve">.,   </w:t>
                    </w:r>
                    <w:proofErr w:type="gramEnd"/>
                    <w:r w:rsidR="00F9452B" w:rsidRPr="00A32D56">
                      <w:rPr>
                        <w:rFonts w:cstheme="minorHAnsi"/>
                        <w:color w:val="000000"/>
                        <w:lang w:val="fr-BE"/>
                      </w:rPr>
                      <w:t xml:space="preserve">  1992;     1995  </w:t>
                    </w:r>
                  </w:sdtContent>
                </w:sdt>
                <w:r w:rsidR="00F9452B" w:rsidRPr="00A32D56">
                  <w:rPr>
                    <w:rFonts w:cstheme="minorHAnsi"/>
                    <w:color w:val="000000"/>
                    <w:lang w:val="fr-BE"/>
                  </w:rPr>
                  <w:t>; Valladas et al., 2017</w:t>
                </w:r>
              </w:p>
            </w:sdtContent>
          </w:sdt>
        </w:tc>
      </w:tr>
      <w:tr w:rsidR="00845453" w:rsidRPr="00C64E3A" w14:paraId="30DFF0B3" w14:textId="77777777" w:rsidTr="00152687">
        <w:trPr>
          <w:trHeight w:val="832"/>
          <w:jc w:val="center"/>
        </w:trPr>
        <w:tc>
          <w:tcPr>
            <w:tcW w:w="1471" w:type="dxa"/>
            <w:vMerge/>
          </w:tcPr>
          <w:p w14:paraId="4A08C95E" w14:textId="77777777" w:rsidR="00845453" w:rsidRPr="00A32D56" w:rsidRDefault="00845453" w:rsidP="00152687">
            <w:pPr>
              <w:spacing w:line="276" w:lineRule="auto"/>
              <w:jc w:val="both"/>
              <w:rPr>
                <w:rFonts w:cstheme="minorHAnsi"/>
                <w:lang w:val="fr-BE"/>
              </w:rPr>
            </w:pPr>
          </w:p>
        </w:tc>
        <w:tc>
          <w:tcPr>
            <w:tcW w:w="1059" w:type="dxa"/>
          </w:tcPr>
          <w:p w14:paraId="4E21EEEB" w14:textId="77777777" w:rsidR="00845453" w:rsidRPr="00A32D56" w:rsidRDefault="00845453" w:rsidP="00152687">
            <w:pPr>
              <w:spacing w:line="276" w:lineRule="auto"/>
              <w:jc w:val="both"/>
              <w:rPr>
                <w:rFonts w:cstheme="minorHAnsi"/>
              </w:rPr>
            </w:pPr>
            <w:r w:rsidRPr="00A32D56">
              <w:rPr>
                <w:rFonts w:cstheme="minorHAnsi"/>
              </w:rPr>
              <w:t>GifA14228/</w:t>
            </w:r>
          </w:p>
          <w:p w14:paraId="06D78A10" w14:textId="77777777" w:rsidR="00845453" w:rsidRPr="00A32D56" w:rsidRDefault="00845453" w:rsidP="00152687">
            <w:pPr>
              <w:spacing w:line="276" w:lineRule="auto"/>
              <w:jc w:val="both"/>
              <w:rPr>
                <w:rFonts w:cstheme="minorHAnsi"/>
              </w:rPr>
            </w:pPr>
            <w:r w:rsidRPr="00A32D56">
              <w:rPr>
                <w:rFonts w:cstheme="minorHAnsi"/>
              </w:rPr>
              <w:t>SacA39210</w:t>
            </w:r>
          </w:p>
        </w:tc>
        <w:tc>
          <w:tcPr>
            <w:tcW w:w="1151" w:type="dxa"/>
          </w:tcPr>
          <w:p w14:paraId="15D82F61" w14:textId="77777777" w:rsidR="00845453" w:rsidRPr="00A32D56" w:rsidRDefault="00845453" w:rsidP="00152687">
            <w:pPr>
              <w:spacing w:line="276" w:lineRule="auto"/>
              <w:jc w:val="both"/>
              <w:rPr>
                <w:rFonts w:cstheme="minorHAnsi"/>
                <w:lang w:val="en-GB"/>
              </w:rPr>
            </w:pPr>
            <w:r w:rsidRPr="00A32D56">
              <w:rPr>
                <w:rFonts w:cstheme="minorHAnsi"/>
                <w:lang w:val="en-GB"/>
              </w:rPr>
              <w:t xml:space="preserve">14C on the Artemis ANIS (LMC14, CE, </w:t>
            </w:r>
            <w:proofErr w:type="spellStart"/>
            <w:r w:rsidRPr="00A32D56">
              <w:rPr>
                <w:rFonts w:cstheme="minorHAnsi"/>
                <w:lang w:val="en-GB"/>
              </w:rPr>
              <w:t>Saclay</w:t>
            </w:r>
            <w:proofErr w:type="spellEnd"/>
            <w:r w:rsidRPr="00A32D56">
              <w:rPr>
                <w:rFonts w:cstheme="minorHAnsi"/>
                <w:lang w:val="en-GB"/>
              </w:rPr>
              <w:t>)</w:t>
            </w:r>
          </w:p>
        </w:tc>
        <w:tc>
          <w:tcPr>
            <w:tcW w:w="964" w:type="dxa"/>
          </w:tcPr>
          <w:p w14:paraId="219E4C1F" w14:textId="77777777" w:rsidR="00845453" w:rsidRPr="00A32D56" w:rsidRDefault="00845453" w:rsidP="00152687">
            <w:pPr>
              <w:spacing w:line="276" w:lineRule="auto"/>
              <w:jc w:val="both"/>
              <w:rPr>
                <w:rFonts w:cstheme="minorHAnsi"/>
              </w:rPr>
            </w:pPr>
            <w:r w:rsidRPr="00A32D56">
              <w:rPr>
                <w:rFonts w:cstheme="minorHAnsi"/>
              </w:rPr>
              <w:t>PRV1105-24</w:t>
            </w:r>
          </w:p>
        </w:tc>
        <w:tc>
          <w:tcPr>
            <w:tcW w:w="1645" w:type="dxa"/>
            <w:vMerge/>
          </w:tcPr>
          <w:p w14:paraId="50DAF75C"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7B5063CD"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HAF</w:t>
            </w:r>
          </w:p>
          <w:p w14:paraId="5611B871" w14:textId="77777777" w:rsidR="00845453" w:rsidRPr="00A32D56" w:rsidRDefault="00845453" w:rsidP="00152687">
            <w:pPr>
              <w:autoSpaceDE w:val="0"/>
              <w:autoSpaceDN w:val="0"/>
              <w:adjustRightInd w:val="0"/>
              <w:spacing w:line="276" w:lineRule="auto"/>
              <w:jc w:val="both"/>
              <w:rPr>
                <w:rFonts w:cstheme="minorHAnsi"/>
              </w:rPr>
            </w:pPr>
          </w:p>
          <w:p w14:paraId="00DDA264" w14:textId="77777777" w:rsidR="00845453" w:rsidRPr="00A32D56" w:rsidRDefault="00845453" w:rsidP="00152687">
            <w:pPr>
              <w:autoSpaceDE w:val="0"/>
              <w:autoSpaceDN w:val="0"/>
              <w:adjustRightInd w:val="0"/>
              <w:spacing w:line="276" w:lineRule="auto"/>
              <w:jc w:val="both"/>
              <w:rPr>
                <w:rFonts w:cstheme="minorHAnsi"/>
              </w:rPr>
            </w:pPr>
          </w:p>
        </w:tc>
        <w:tc>
          <w:tcPr>
            <w:tcW w:w="947" w:type="dxa"/>
          </w:tcPr>
          <w:p w14:paraId="51AB99EA" w14:textId="77777777" w:rsidR="00845453" w:rsidRPr="00A32D56" w:rsidRDefault="00845453" w:rsidP="00152687">
            <w:pPr>
              <w:spacing w:line="276" w:lineRule="auto"/>
              <w:jc w:val="both"/>
              <w:rPr>
                <w:rFonts w:cstheme="minorHAnsi"/>
              </w:rPr>
            </w:pPr>
            <w:r w:rsidRPr="00A32D56">
              <w:rPr>
                <w:rFonts w:cstheme="minorHAnsi"/>
              </w:rPr>
              <w:t>0.212</w:t>
            </w:r>
          </w:p>
        </w:tc>
        <w:tc>
          <w:tcPr>
            <w:tcW w:w="708" w:type="dxa"/>
          </w:tcPr>
          <w:p w14:paraId="3F3C79B4" w14:textId="77777777" w:rsidR="00845453" w:rsidRPr="00A32D56" w:rsidRDefault="00845453" w:rsidP="00152687">
            <w:pPr>
              <w:spacing w:line="276" w:lineRule="auto"/>
              <w:jc w:val="both"/>
              <w:rPr>
                <w:rFonts w:cstheme="minorHAnsi"/>
              </w:rPr>
            </w:pPr>
            <w:r w:rsidRPr="00A32D56">
              <w:rPr>
                <w:rFonts w:cstheme="minorHAnsi"/>
              </w:rPr>
              <w:t>–23</w:t>
            </w:r>
          </w:p>
        </w:tc>
        <w:tc>
          <w:tcPr>
            <w:tcW w:w="1276" w:type="dxa"/>
            <w:gridSpan w:val="2"/>
          </w:tcPr>
          <w:p w14:paraId="0E15CF93" w14:textId="77777777" w:rsidR="00845453" w:rsidRPr="00A32D56" w:rsidRDefault="00845453" w:rsidP="00152687">
            <w:pPr>
              <w:spacing w:line="276" w:lineRule="auto"/>
              <w:jc w:val="both"/>
              <w:rPr>
                <w:rFonts w:cstheme="minorHAnsi"/>
              </w:rPr>
            </w:pPr>
            <w:r w:rsidRPr="00A32D56">
              <w:rPr>
                <w:rFonts w:cstheme="minorHAnsi"/>
              </w:rPr>
              <w:t>28,060 ± 550</w:t>
            </w:r>
          </w:p>
        </w:tc>
        <w:tc>
          <w:tcPr>
            <w:tcW w:w="1934" w:type="dxa"/>
          </w:tcPr>
          <w:p w14:paraId="75C9046E" w14:textId="77777777" w:rsidR="00845453" w:rsidRPr="00A32D56" w:rsidRDefault="00845453" w:rsidP="00152687">
            <w:pPr>
              <w:spacing w:line="276" w:lineRule="auto"/>
              <w:jc w:val="both"/>
              <w:rPr>
                <w:rFonts w:cstheme="minorHAnsi"/>
              </w:rPr>
            </w:pPr>
            <w:r w:rsidRPr="00A32D56">
              <w:rPr>
                <w:rFonts w:cstheme="minorHAnsi"/>
              </w:rPr>
              <w:t>33,404–31,106</w:t>
            </w:r>
          </w:p>
        </w:tc>
        <w:tc>
          <w:tcPr>
            <w:tcW w:w="1752" w:type="dxa"/>
          </w:tcPr>
          <w:p w14:paraId="3BBBDB7C" w14:textId="77777777" w:rsidR="00845453" w:rsidRPr="00A32D56" w:rsidRDefault="00845453" w:rsidP="00152687">
            <w:pPr>
              <w:spacing w:line="276" w:lineRule="auto"/>
              <w:jc w:val="both"/>
              <w:rPr>
                <w:rFonts w:cstheme="minorHAnsi"/>
              </w:rPr>
            </w:pPr>
            <w:proofErr w:type="spellStart"/>
            <w:r w:rsidRPr="00A32D56">
              <w:rPr>
                <w:rFonts w:cstheme="minorHAnsi"/>
              </w:rPr>
              <w:t>Vanrell</w:t>
            </w:r>
            <w:proofErr w:type="spellEnd"/>
            <w:r w:rsidRPr="00A32D56">
              <w:rPr>
                <w:rFonts w:cstheme="minorHAnsi"/>
              </w:rPr>
              <w:t xml:space="preserve"> and Olive (2012)</w:t>
            </w:r>
          </w:p>
        </w:tc>
      </w:tr>
      <w:tr w:rsidR="00845453" w:rsidRPr="00C64E3A" w14:paraId="3104A4B9" w14:textId="77777777" w:rsidTr="00152687">
        <w:trPr>
          <w:trHeight w:val="844"/>
          <w:jc w:val="center"/>
        </w:trPr>
        <w:tc>
          <w:tcPr>
            <w:tcW w:w="1471" w:type="dxa"/>
            <w:vMerge/>
          </w:tcPr>
          <w:p w14:paraId="1A21D5E7" w14:textId="77777777" w:rsidR="00845453" w:rsidRPr="00A32D56" w:rsidRDefault="00845453" w:rsidP="00152687">
            <w:pPr>
              <w:spacing w:line="276" w:lineRule="auto"/>
              <w:jc w:val="both"/>
              <w:rPr>
                <w:rFonts w:cstheme="minorHAnsi"/>
              </w:rPr>
            </w:pPr>
          </w:p>
        </w:tc>
        <w:tc>
          <w:tcPr>
            <w:tcW w:w="1059" w:type="dxa"/>
          </w:tcPr>
          <w:p w14:paraId="1F17AE5A" w14:textId="77777777" w:rsidR="00845453" w:rsidRPr="00A32D56" w:rsidRDefault="00845453" w:rsidP="00152687">
            <w:pPr>
              <w:spacing w:line="276" w:lineRule="auto"/>
              <w:jc w:val="both"/>
              <w:rPr>
                <w:rFonts w:cstheme="minorHAnsi"/>
              </w:rPr>
            </w:pPr>
            <w:r w:rsidRPr="00A32D56">
              <w:rPr>
                <w:rFonts w:cstheme="minorHAnsi"/>
              </w:rPr>
              <w:t>GifA14173/</w:t>
            </w:r>
          </w:p>
          <w:p w14:paraId="6A886558" w14:textId="77777777" w:rsidR="00845453" w:rsidRPr="00A32D56" w:rsidRDefault="00845453" w:rsidP="00152687">
            <w:pPr>
              <w:spacing w:line="276" w:lineRule="auto"/>
              <w:jc w:val="both"/>
              <w:rPr>
                <w:rFonts w:cstheme="minorHAnsi"/>
              </w:rPr>
            </w:pPr>
            <w:r w:rsidRPr="00A32D56">
              <w:rPr>
                <w:rFonts w:cstheme="minorHAnsi"/>
              </w:rPr>
              <w:t>SacA39204</w:t>
            </w:r>
          </w:p>
        </w:tc>
        <w:tc>
          <w:tcPr>
            <w:tcW w:w="1151" w:type="dxa"/>
          </w:tcPr>
          <w:p w14:paraId="0DA4D915" w14:textId="77777777" w:rsidR="00845453" w:rsidRPr="00A32D56" w:rsidRDefault="00845453" w:rsidP="00152687">
            <w:pPr>
              <w:spacing w:line="276" w:lineRule="auto"/>
              <w:jc w:val="both"/>
              <w:rPr>
                <w:rFonts w:cstheme="minorHAnsi"/>
                <w:lang w:val="en-GB"/>
              </w:rPr>
            </w:pPr>
            <w:r w:rsidRPr="00A32D56">
              <w:rPr>
                <w:rFonts w:cstheme="minorHAnsi"/>
                <w:lang w:val="en-GB"/>
              </w:rPr>
              <w:t xml:space="preserve">14C on the Artemis ANIS (LMC14, CE, </w:t>
            </w:r>
            <w:proofErr w:type="spellStart"/>
            <w:r w:rsidRPr="00A32D56">
              <w:rPr>
                <w:rFonts w:cstheme="minorHAnsi"/>
                <w:lang w:val="en-GB"/>
              </w:rPr>
              <w:t>Saclay</w:t>
            </w:r>
            <w:proofErr w:type="spellEnd"/>
            <w:r w:rsidRPr="00A32D56">
              <w:rPr>
                <w:rFonts w:cstheme="minorHAnsi"/>
                <w:lang w:val="en-GB"/>
              </w:rPr>
              <w:t>)</w:t>
            </w:r>
          </w:p>
        </w:tc>
        <w:tc>
          <w:tcPr>
            <w:tcW w:w="964" w:type="dxa"/>
          </w:tcPr>
          <w:p w14:paraId="0828B4A1" w14:textId="77777777" w:rsidR="00845453" w:rsidRPr="00A32D56" w:rsidRDefault="00845453" w:rsidP="00152687">
            <w:pPr>
              <w:spacing w:line="276" w:lineRule="auto"/>
              <w:jc w:val="both"/>
              <w:rPr>
                <w:rFonts w:cstheme="minorHAnsi"/>
              </w:rPr>
            </w:pPr>
            <w:r w:rsidRPr="00A32D56">
              <w:rPr>
                <w:rFonts w:cstheme="minorHAnsi"/>
              </w:rPr>
              <w:t>PRV1105-25</w:t>
            </w:r>
          </w:p>
        </w:tc>
        <w:tc>
          <w:tcPr>
            <w:tcW w:w="1645" w:type="dxa"/>
          </w:tcPr>
          <w:p w14:paraId="1CA6283B"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Hand Stencil 09</w:t>
            </w:r>
          </w:p>
          <w:p w14:paraId="2D622B90" w14:textId="77777777" w:rsidR="00845453" w:rsidRPr="00A32D56" w:rsidRDefault="00845453" w:rsidP="00152687">
            <w:pPr>
              <w:autoSpaceDE w:val="0"/>
              <w:autoSpaceDN w:val="0"/>
              <w:adjustRightInd w:val="0"/>
              <w:spacing w:line="276" w:lineRule="auto"/>
              <w:jc w:val="both"/>
              <w:rPr>
                <w:rFonts w:cstheme="minorHAnsi"/>
              </w:rPr>
            </w:pPr>
          </w:p>
          <w:p w14:paraId="2A2DFBC5"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w:t>
            </w:r>
            <w:proofErr w:type="spellStart"/>
            <w:r w:rsidRPr="00A32D56">
              <w:rPr>
                <w:rFonts w:cstheme="minorHAnsi"/>
              </w:rPr>
              <w:t>Puits</w:t>
            </w:r>
            <w:proofErr w:type="spellEnd"/>
            <w:r w:rsidRPr="00A32D56">
              <w:rPr>
                <w:rFonts w:cstheme="minorHAnsi"/>
              </w:rPr>
              <w:t xml:space="preserve"> </w:t>
            </w:r>
            <w:proofErr w:type="spellStart"/>
            <w:r w:rsidRPr="00A32D56">
              <w:rPr>
                <w:rFonts w:cstheme="minorHAnsi"/>
              </w:rPr>
              <w:t>noyé</w:t>
            </w:r>
            <w:proofErr w:type="spellEnd"/>
            <w:r w:rsidRPr="00A32D56">
              <w:rPr>
                <w:rFonts w:cstheme="minorHAnsi"/>
              </w:rPr>
              <w:t>)</w:t>
            </w:r>
          </w:p>
          <w:p w14:paraId="412080D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16FBB4DD"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Hand stencil MNN009</w:t>
            </w:r>
          </w:p>
          <w:p w14:paraId="51564652"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w:t>
            </w:r>
            <w:proofErr w:type="gramStart"/>
            <w:r w:rsidRPr="00A32D56">
              <w:rPr>
                <w:rFonts w:cstheme="minorHAnsi"/>
                <w:lang w:val="en-GB"/>
              </w:rPr>
              <w:t>right</w:t>
            </w:r>
            <w:proofErr w:type="gramEnd"/>
            <w:r w:rsidRPr="00A32D56">
              <w:rPr>
                <w:rFonts w:cstheme="minorHAnsi"/>
                <w:lang w:val="en-GB"/>
              </w:rPr>
              <w:t xml:space="preserve"> of the distal end of the atrial)</w:t>
            </w:r>
          </w:p>
        </w:tc>
        <w:tc>
          <w:tcPr>
            <w:tcW w:w="947" w:type="dxa"/>
          </w:tcPr>
          <w:p w14:paraId="75D48EED" w14:textId="77777777" w:rsidR="00845453" w:rsidRPr="00A32D56" w:rsidRDefault="00845453" w:rsidP="00152687">
            <w:pPr>
              <w:spacing w:line="276" w:lineRule="auto"/>
              <w:jc w:val="both"/>
              <w:rPr>
                <w:rFonts w:cstheme="minorHAnsi"/>
              </w:rPr>
            </w:pPr>
            <w:r w:rsidRPr="00A32D56">
              <w:rPr>
                <w:rFonts w:cstheme="minorHAnsi"/>
              </w:rPr>
              <w:t>0.718</w:t>
            </w:r>
          </w:p>
        </w:tc>
        <w:tc>
          <w:tcPr>
            <w:tcW w:w="708" w:type="dxa"/>
          </w:tcPr>
          <w:p w14:paraId="767C23D0" w14:textId="77777777" w:rsidR="00845453" w:rsidRPr="00A32D56" w:rsidRDefault="00845453" w:rsidP="00152687">
            <w:pPr>
              <w:spacing w:line="276" w:lineRule="auto"/>
              <w:jc w:val="both"/>
              <w:rPr>
                <w:rFonts w:cstheme="minorHAnsi"/>
              </w:rPr>
            </w:pPr>
            <w:r w:rsidRPr="00A32D56">
              <w:rPr>
                <w:rFonts w:cstheme="minorHAnsi"/>
              </w:rPr>
              <w:t>–25</w:t>
            </w:r>
          </w:p>
        </w:tc>
        <w:tc>
          <w:tcPr>
            <w:tcW w:w="1276" w:type="dxa"/>
            <w:gridSpan w:val="2"/>
          </w:tcPr>
          <w:p w14:paraId="1376DD5F" w14:textId="77777777" w:rsidR="00845453" w:rsidRPr="00A32D56" w:rsidRDefault="00845453" w:rsidP="00152687">
            <w:pPr>
              <w:spacing w:line="276" w:lineRule="auto"/>
              <w:jc w:val="both"/>
              <w:rPr>
                <w:rFonts w:cstheme="minorHAnsi"/>
              </w:rPr>
            </w:pPr>
            <w:r w:rsidRPr="00A32D56">
              <w:rPr>
                <w:rFonts w:cstheme="minorHAnsi"/>
              </w:rPr>
              <w:t>26,310 ± 270</w:t>
            </w:r>
          </w:p>
        </w:tc>
        <w:tc>
          <w:tcPr>
            <w:tcW w:w="1934" w:type="dxa"/>
          </w:tcPr>
          <w:p w14:paraId="52175443" w14:textId="77777777" w:rsidR="00845453" w:rsidRPr="00A32D56" w:rsidRDefault="00845453" w:rsidP="00152687">
            <w:pPr>
              <w:spacing w:line="276" w:lineRule="auto"/>
              <w:jc w:val="both"/>
              <w:rPr>
                <w:rFonts w:cstheme="minorHAnsi"/>
              </w:rPr>
            </w:pPr>
            <w:r w:rsidRPr="00A32D56">
              <w:rPr>
                <w:rFonts w:cstheme="minorHAnsi"/>
              </w:rPr>
              <w:t>31,029–29,868</w:t>
            </w:r>
          </w:p>
        </w:tc>
        <w:tc>
          <w:tcPr>
            <w:tcW w:w="1752" w:type="dxa"/>
          </w:tcPr>
          <w:p w14:paraId="64086481" w14:textId="77777777" w:rsidR="00845453" w:rsidRPr="00A32D56" w:rsidRDefault="00845453" w:rsidP="00152687">
            <w:pPr>
              <w:spacing w:line="276" w:lineRule="auto"/>
              <w:jc w:val="both"/>
              <w:rPr>
                <w:rFonts w:cstheme="minorHAnsi"/>
              </w:rPr>
            </w:pPr>
            <w:proofErr w:type="spellStart"/>
            <w:r w:rsidRPr="00A32D56">
              <w:rPr>
                <w:rFonts w:cstheme="minorHAnsi"/>
              </w:rPr>
              <w:t>Vanrell</w:t>
            </w:r>
            <w:proofErr w:type="spellEnd"/>
            <w:r w:rsidRPr="00A32D56">
              <w:rPr>
                <w:rFonts w:cstheme="minorHAnsi"/>
              </w:rPr>
              <w:t xml:space="preserve"> and Olive (2012)</w:t>
            </w:r>
          </w:p>
        </w:tc>
      </w:tr>
      <w:tr w:rsidR="00845453" w:rsidRPr="00C64E3A" w14:paraId="22CDC3EA" w14:textId="77777777" w:rsidTr="00152687">
        <w:trPr>
          <w:trHeight w:val="1256"/>
          <w:jc w:val="center"/>
        </w:trPr>
        <w:tc>
          <w:tcPr>
            <w:tcW w:w="1471" w:type="dxa"/>
          </w:tcPr>
          <w:p w14:paraId="1A300A5A" w14:textId="60ED96EF" w:rsidR="00845453" w:rsidRPr="00A32D56" w:rsidRDefault="00A85BBB" w:rsidP="00152687">
            <w:pPr>
              <w:spacing w:line="276" w:lineRule="auto"/>
              <w:jc w:val="both"/>
              <w:rPr>
                <w:rFonts w:cstheme="minorHAnsi"/>
                <w:b/>
                <w:bCs/>
              </w:rPr>
            </w:pPr>
            <w:r w:rsidRPr="00A32D56">
              <w:rPr>
                <w:rFonts w:cstheme="minorHAnsi"/>
                <w:b/>
                <w:bCs/>
              </w:rPr>
              <w:t xml:space="preserve">Fuente del </w:t>
            </w:r>
            <w:r w:rsidR="00CF0AE7" w:rsidRPr="00A32D56">
              <w:rPr>
                <w:rFonts w:cstheme="minorHAnsi"/>
                <w:b/>
                <w:bCs/>
              </w:rPr>
              <w:t>Salín</w:t>
            </w:r>
          </w:p>
        </w:tc>
        <w:tc>
          <w:tcPr>
            <w:tcW w:w="1059" w:type="dxa"/>
          </w:tcPr>
          <w:p w14:paraId="4009DA90" w14:textId="77777777" w:rsidR="00845453" w:rsidRPr="00A32D56" w:rsidRDefault="00845453" w:rsidP="00152687">
            <w:pPr>
              <w:spacing w:line="276" w:lineRule="auto"/>
              <w:jc w:val="both"/>
              <w:rPr>
                <w:rFonts w:cstheme="minorHAnsi"/>
              </w:rPr>
            </w:pPr>
            <w:r w:rsidRPr="00A32D56">
              <w:rPr>
                <w:rFonts w:cstheme="minorHAnsi"/>
              </w:rPr>
              <w:t>GX-27.757-AMS</w:t>
            </w:r>
          </w:p>
        </w:tc>
        <w:tc>
          <w:tcPr>
            <w:tcW w:w="1151" w:type="dxa"/>
          </w:tcPr>
          <w:p w14:paraId="5512A52C" w14:textId="77777777" w:rsidR="00845453" w:rsidRPr="00A32D56" w:rsidRDefault="00845453" w:rsidP="00152687">
            <w:pPr>
              <w:spacing w:line="276" w:lineRule="auto"/>
              <w:jc w:val="both"/>
              <w:rPr>
                <w:rFonts w:cstheme="minorHAnsi"/>
              </w:rPr>
            </w:pPr>
            <w:r w:rsidRPr="00A32D56">
              <w:rPr>
                <w:rFonts w:cstheme="minorHAnsi"/>
              </w:rPr>
              <w:t>AMS</w:t>
            </w:r>
          </w:p>
        </w:tc>
        <w:tc>
          <w:tcPr>
            <w:tcW w:w="964" w:type="dxa"/>
          </w:tcPr>
          <w:p w14:paraId="4757612D" w14:textId="77777777" w:rsidR="00845453" w:rsidRPr="00A32D56" w:rsidRDefault="00845453" w:rsidP="00152687">
            <w:pPr>
              <w:spacing w:line="276" w:lineRule="auto"/>
              <w:jc w:val="both"/>
              <w:rPr>
                <w:rFonts w:cstheme="minorHAnsi"/>
              </w:rPr>
            </w:pPr>
          </w:p>
        </w:tc>
        <w:tc>
          <w:tcPr>
            <w:tcW w:w="1645" w:type="dxa"/>
          </w:tcPr>
          <w:p w14:paraId="7E37CD2A"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Black Negative Hand</w:t>
            </w:r>
          </w:p>
          <w:p w14:paraId="3DC6D1F3" w14:textId="77777777" w:rsidR="00845453" w:rsidRPr="00A32D56" w:rsidRDefault="00845453" w:rsidP="00152687">
            <w:pPr>
              <w:autoSpaceDE w:val="0"/>
              <w:autoSpaceDN w:val="0"/>
              <w:adjustRightInd w:val="0"/>
              <w:spacing w:line="276" w:lineRule="auto"/>
              <w:jc w:val="both"/>
              <w:rPr>
                <w:rFonts w:cstheme="minorHAnsi"/>
                <w:lang w:val="en-GB"/>
              </w:rPr>
            </w:pPr>
          </w:p>
          <w:p w14:paraId="0F711D57"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(Panel_8_Mano_1)</w:t>
            </w:r>
          </w:p>
          <w:p w14:paraId="017F3FB7" w14:textId="77777777" w:rsidR="00845453" w:rsidRPr="00A32D56" w:rsidRDefault="00845453" w:rsidP="00152687">
            <w:pPr>
              <w:autoSpaceDE w:val="0"/>
              <w:autoSpaceDN w:val="0"/>
              <w:adjustRightInd w:val="0"/>
              <w:spacing w:line="276" w:lineRule="auto"/>
              <w:jc w:val="both"/>
              <w:rPr>
                <w:rFonts w:cstheme="minorHAnsi"/>
                <w:lang w:val="en-GB"/>
              </w:rPr>
            </w:pPr>
          </w:p>
          <w:p w14:paraId="09BC104C"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lastRenderedPageBreak/>
              <w:t>Purified</w:t>
            </w:r>
            <w:proofErr w:type="spellEnd"/>
            <w:r w:rsidRPr="00A32D56">
              <w:rPr>
                <w:rFonts w:cstheme="minorHAnsi"/>
              </w:rPr>
              <w:t xml:space="preserve"> </w:t>
            </w:r>
            <w:proofErr w:type="spellStart"/>
            <w:r w:rsidRPr="00A32D56">
              <w:rPr>
                <w:rFonts w:cstheme="minorHAnsi"/>
              </w:rPr>
              <w:t>charcoal</w:t>
            </w:r>
            <w:proofErr w:type="spellEnd"/>
            <w:r w:rsidRPr="00A32D56">
              <w:rPr>
                <w:rFonts w:cstheme="minorHAnsi"/>
              </w:rPr>
              <w:t xml:space="preserve"> </w:t>
            </w:r>
            <w:proofErr w:type="spellStart"/>
            <w:r w:rsidRPr="00A32D56">
              <w:rPr>
                <w:rFonts w:cstheme="minorHAnsi"/>
              </w:rPr>
              <w:t>fraction</w:t>
            </w:r>
            <w:proofErr w:type="spellEnd"/>
          </w:p>
        </w:tc>
        <w:tc>
          <w:tcPr>
            <w:tcW w:w="1689" w:type="dxa"/>
          </w:tcPr>
          <w:p w14:paraId="0EC9EBA9"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lastRenderedPageBreak/>
              <w:t>Direct dating on black hand in negative</w:t>
            </w:r>
          </w:p>
          <w:p w14:paraId="73626C46" w14:textId="77777777" w:rsidR="00845453" w:rsidRPr="00A32D56" w:rsidRDefault="00845453" w:rsidP="00152687">
            <w:pPr>
              <w:autoSpaceDE w:val="0"/>
              <w:autoSpaceDN w:val="0"/>
              <w:adjustRightInd w:val="0"/>
              <w:spacing w:line="276" w:lineRule="auto"/>
              <w:jc w:val="both"/>
              <w:rPr>
                <w:rFonts w:cstheme="minorHAnsi"/>
                <w:lang w:val="en-GB"/>
              </w:rPr>
            </w:pPr>
          </w:p>
        </w:tc>
        <w:tc>
          <w:tcPr>
            <w:tcW w:w="947" w:type="dxa"/>
          </w:tcPr>
          <w:p w14:paraId="21E0B2A1" w14:textId="77777777" w:rsidR="00845453" w:rsidRPr="00A32D56" w:rsidRDefault="00845453" w:rsidP="00152687">
            <w:pPr>
              <w:spacing w:line="276" w:lineRule="auto"/>
              <w:jc w:val="both"/>
              <w:rPr>
                <w:rFonts w:cstheme="minorHAnsi"/>
                <w:lang w:val="en-GB"/>
              </w:rPr>
            </w:pPr>
          </w:p>
        </w:tc>
        <w:tc>
          <w:tcPr>
            <w:tcW w:w="708" w:type="dxa"/>
          </w:tcPr>
          <w:p w14:paraId="443189A7" w14:textId="77777777" w:rsidR="00845453" w:rsidRPr="00A32D56" w:rsidRDefault="00845453" w:rsidP="00152687">
            <w:pPr>
              <w:spacing w:line="276" w:lineRule="auto"/>
              <w:jc w:val="both"/>
              <w:rPr>
                <w:rFonts w:cstheme="minorHAnsi"/>
              </w:rPr>
            </w:pPr>
            <w:r w:rsidRPr="00A32D56">
              <w:rPr>
                <w:rFonts w:cstheme="minorHAnsi"/>
              </w:rPr>
              <w:t>-24,50%</w:t>
            </w:r>
          </w:p>
        </w:tc>
        <w:tc>
          <w:tcPr>
            <w:tcW w:w="1276" w:type="dxa"/>
            <w:gridSpan w:val="2"/>
          </w:tcPr>
          <w:p w14:paraId="3B7AAA3A" w14:textId="77777777" w:rsidR="00845453" w:rsidRPr="00A32D56" w:rsidRDefault="00845453" w:rsidP="00152687">
            <w:pPr>
              <w:spacing w:line="276" w:lineRule="auto"/>
              <w:jc w:val="both"/>
              <w:rPr>
                <w:rFonts w:cstheme="minorHAnsi"/>
              </w:rPr>
            </w:pPr>
            <w:r w:rsidRPr="00A32D56">
              <w:rPr>
                <w:rFonts w:cstheme="minorHAnsi"/>
              </w:rPr>
              <w:t>18200 ± 70</w:t>
            </w:r>
          </w:p>
        </w:tc>
        <w:tc>
          <w:tcPr>
            <w:tcW w:w="1934" w:type="dxa"/>
          </w:tcPr>
          <w:p w14:paraId="6BE155C0" w14:textId="77777777" w:rsidR="00845453" w:rsidRPr="00A32D56" w:rsidRDefault="00845453" w:rsidP="00152687">
            <w:pPr>
              <w:spacing w:line="276" w:lineRule="auto"/>
              <w:jc w:val="both"/>
              <w:rPr>
                <w:rFonts w:cstheme="minorHAnsi"/>
              </w:rPr>
            </w:pPr>
            <w:r w:rsidRPr="00A32D56">
              <w:rPr>
                <w:rFonts w:cstheme="minorHAnsi"/>
              </w:rPr>
              <w:t>22,097-21435</w:t>
            </w:r>
          </w:p>
        </w:tc>
        <w:tc>
          <w:tcPr>
            <w:tcW w:w="1752" w:type="dxa"/>
          </w:tcPr>
          <w:sdt>
            <w:sdtPr>
              <w:rPr>
                <w:rFonts w:cstheme="minorHAnsi"/>
              </w:rPr>
              <w:tag w:val="MENDELEY_CITATION_v3_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"/>
              <w:id w:val="63072457"/>
              <w:placeholder>
                <w:docPart w:val="43FE974D293D4E978E25A2C1AAD416C9"/>
              </w:placeholder>
            </w:sdtPr>
            <w:sdtEndPr/>
            <w:sdtContent>
              <w:p w14:paraId="3EA3890E" w14:textId="77777777" w:rsidR="00845453" w:rsidRPr="00A32D56" w:rsidRDefault="00845453" w:rsidP="00152687">
                <w:pPr>
                  <w:spacing w:line="276" w:lineRule="auto"/>
                  <w:jc w:val="both"/>
                  <w:rPr>
                    <w:rFonts w:cstheme="minorHAnsi"/>
                  </w:rPr>
                </w:pPr>
                <w:r w:rsidRPr="00A32D56">
                  <w:rPr>
                    <w:rFonts w:eastAsia="Times New Roman" w:cstheme="minorHAnsi"/>
                  </w:rPr>
                  <w:t>(González Morales &amp; Moure Romanillo, 2008)</w:t>
                </w:r>
              </w:p>
            </w:sdtContent>
          </w:sdt>
        </w:tc>
      </w:tr>
      <w:tr w:rsidR="00845453" w:rsidRPr="00C64E3A" w14:paraId="11A0CD30" w14:textId="77777777" w:rsidTr="00152687">
        <w:trPr>
          <w:trHeight w:val="718"/>
          <w:jc w:val="center"/>
        </w:trPr>
        <w:tc>
          <w:tcPr>
            <w:tcW w:w="1471" w:type="dxa"/>
          </w:tcPr>
          <w:p w14:paraId="4AE1BC14" w14:textId="15C42A77" w:rsidR="00845453" w:rsidRPr="00A32D56" w:rsidRDefault="00845453" w:rsidP="00152687">
            <w:pPr>
              <w:spacing w:line="276" w:lineRule="auto"/>
              <w:jc w:val="both"/>
              <w:rPr>
                <w:rFonts w:cstheme="minorHAnsi"/>
                <w:b/>
                <w:bCs/>
              </w:rPr>
            </w:pPr>
            <w:r w:rsidRPr="00A32D56">
              <w:rPr>
                <w:rFonts w:cstheme="minorHAnsi"/>
                <w:b/>
                <w:bCs/>
              </w:rPr>
              <w:t>Gorham</w:t>
            </w:r>
          </w:p>
        </w:tc>
        <w:tc>
          <w:tcPr>
            <w:tcW w:w="1059" w:type="dxa"/>
          </w:tcPr>
          <w:p w14:paraId="50F91D76" w14:textId="77777777" w:rsidR="00845453" w:rsidRPr="00A32D56" w:rsidRDefault="00845453" w:rsidP="00152687">
            <w:pPr>
              <w:spacing w:line="276" w:lineRule="auto"/>
              <w:jc w:val="both"/>
              <w:rPr>
                <w:rFonts w:cstheme="minorHAnsi"/>
              </w:rPr>
            </w:pPr>
            <w:r w:rsidRPr="00A32D56">
              <w:rPr>
                <w:rFonts w:cstheme="minorHAnsi"/>
              </w:rPr>
              <w:t>Beta-238027</w:t>
            </w:r>
          </w:p>
        </w:tc>
        <w:tc>
          <w:tcPr>
            <w:tcW w:w="1151" w:type="dxa"/>
          </w:tcPr>
          <w:p w14:paraId="7FEC1BAB" w14:textId="77777777" w:rsidR="00845453" w:rsidRPr="00A32D56" w:rsidRDefault="00845453" w:rsidP="00152687">
            <w:pPr>
              <w:spacing w:line="276" w:lineRule="auto"/>
              <w:jc w:val="both"/>
              <w:rPr>
                <w:rFonts w:cstheme="minorHAnsi"/>
              </w:rPr>
            </w:pPr>
            <w:r w:rsidRPr="00A32D56">
              <w:rPr>
                <w:rFonts w:cstheme="minorHAnsi"/>
              </w:rPr>
              <w:t>14C-AMS</w:t>
            </w:r>
          </w:p>
        </w:tc>
        <w:tc>
          <w:tcPr>
            <w:tcW w:w="964" w:type="dxa"/>
          </w:tcPr>
          <w:p w14:paraId="1FEE6D3A" w14:textId="77777777" w:rsidR="00845453" w:rsidRPr="00A32D56" w:rsidRDefault="00845453" w:rsidP="00152687">
            <w:pPr>
              <w:spacing w:line="276" w:lineRule="auto"/>
              <w:jc w:val="both"/>
              <w:rPr>
                <w:rFonts w:cstheme="minorHAnsi"/>
              </w:rPr>
            </w:pPr>
          </w:p>
        </w:tc>
        <w:tc>
          <w:tcPr>
            <w:tcW w:w="1645" w:type="dxa"/>
          </w:tcPr>
          <w:p w14:paraId="18E11886"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Negative Hand 1</w:t>
            </w:r>
          </w:p>
        </w:tc>
        <w:tc>
          <w:tcPr>
            <w:tcW w:w="1689" w:type="dxa"/>
          </w:tcPr>
          <w:p w14:paraId="0E7686F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Negative Hand 1</w:t>
            </w:r>
          </w:p>
        </w:tc>
        <w:tc>
          <w:tcPr>
            <w:tcW w:w="947" w:type="dxa"/>
          </w:tcPr>
          <w:p w14:paraId="7424E46E" w14:textId="77777777" w:rsidR="00845453" w:rsidRPr="00A32D56" w:rsidRDefault="00845453" w:rsidP="00152687">
            <w:pPr>
              <w:spacing w:line="276" w:lineRule="auto"/>
              <w:jc w:val="both"/>
              <w:rPr>
                <w:rFonts w:cstheme="minorHAnsi"/>
              </w:rPr>
            </w:pPr>
          </w:p>
        </w:tc>
        <w:tc>
          <w:tcPr>
            <w:tcW w:w="708" w:type="dxa"/>
          </w:tcPr>
          <w:p w14:paraId="465C5855" w14:textId="77777777" w:rsidR="00845453" w:rsidRPr="00A32D56" w:rsidRDefault="00845453" w:rsidP="00152687">
            <w:pPr>
              <w:spacing w:line="276" w:lineRule="auto"/>
              <w:jc w:val="both"/>
              <w:rPr>
                <w:rFonts w:cstheme="minorHAnsi"/>
              </w:rPr>
            </w:pPr>
          </w:p>
        </w:tc>
        <w:tc>
          <w:tcPr>
            <w:tcW w:w="1276" w:type="dxa"/>
            <w:gridSpan w:val="2"/>
          </w:tcPr>
          <w:p w14:paraId="5FB57ED5" w14:textId="77777777" w:rsidR="00845453" w:rsidRPr="00A32D56" w:rsidRDefault="00845453" w:rsidP="00152687">
            <w:pPr>
              <w:spacing w:line="276" w:lineRule="auto"/>
              <w:jc w:val="both"/>
              <w:rPr>
                <w:rFonts w:cstheme="minorHAnsi"/>
              </w:rPr>
            </w:pPr>
            <w:r w:rsidRPr="00A32D56">
              <w:rPr>
                <w:rFonts w:cstheme="minorHAnsi"/>
              </w:rPr>
              <w:t>16,990±90</w:t>
            </w:r>
          </w:p>
        </w:tc>
        <w:tc>
          <w:tcPr>
            <w:tcW w:w="1934" w:type="dxa"/>
          </w:tcPr>
          <w:p w14:paraId="50CF95EF" w14:textId="77777777" w:rsidR="00845453" w:rsidRPr="00A32D56" w:rsidRDefault="00845453" w:rsidP="00152687">
            <w:pPr>
              <w:spacing w:line="276" w:lineRule="auto"/>
              <w:jc w:val="both"/>
              <w:rPr>
                <w:rFonts w:cstheme="minorHAnsi"/>
              </w:rPr>
            </w:pPr>
            <w:r w:rsidRPr="00A32D56">
              <w:rPr>
                <w:rFonts w:cstheme="minorHAnsi"/>
              </w:rPr>
              <w:t>20,210−20,750</w:t>
            </w:r>
          </w:p>
          <w:p w14:paraId="46B7C286" w14:textId="77777777" w:rsidR="00845453" w:rsidRPr="00A32D56" w:rsidRDefault="00845453" w:rsidP="00152687">
            <w:pPr>
              <w:spacing w:line="276" w:lineRule="auto"/>
              <w:jc w:val="both"/>
              <w:rPr>
                <w:rFonts w:cstheme="minorHAnsi"/>
              </w:rPr>
            </w:pPr>
          </w:p>
          <w:p w14:paraId="12AE5A36" w14:textId="77777777" w:rsidR="00845453" w:rsidRPr="00A32D56" w:rsidRDefault="00845453" w:rsidP="00152687">
            <w:pPr>
              <w:spacing w:line="276" w:lineRule="auto"/>
              <w:jc w:val="both"/>
              <w:rPr>
                <w:rFonts w:cstheme="minorHAnsi"/>
              </w:rPr>
            </w:pPr>
            <w:r w:rsidRPr="00A32D56">
              <w:rPr>
                <w:rFonts w:cstheme="minorHAnsi"/>
              </w:rPr>
              <w:t>Intcal13 and marine13 curves</w:t>
            </w:r>
          </w:p>
        </w:tc>
        <w:sdt>
          <w:sdtPr>
            <w:rPr>
              <w:rFonts w:cstheme="minorHAnsi"/>
              <w:color w:val="000000"/>
            </w:rPr>
            <w:tag w:val="MENDELEY_CITATION_v3_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"/>
            <w:id w:val="-2127773358"/>
            <w:placeholder>
              <w:docPart w:val="24003DF67C8E43B3A55EC262C59CF36B"/>
            </w:placeholder>
          </w:sdtPr>
          <w:sdtEndPr/>
          <w:sdtContent>
            <w:tc>
              <w:tcPr>
                <w:tcW w:w="1752" w:type="dxa"/>
              </w:tcPr>
              <w:p w14:paraId="45C780B1" w14:textId="77777777" w:rsidR="00845453" w:rsidRPr="00A32D56" w:rsidRDefault="00845453" w:rsidP="00152687">
                <w:pPr>
                  <w:spacing w:line="276" w:lineRule="auto"/>
                  <w:jc w:val="both"/>
                  <w:rPr>
                    <w:rFonts w:cstheme="minorHAnsi"/>
                  </w:rPr>
                </w:pPr>
                <w:r w:rsidRPr="00A32D56">
                  <w:rPr>
                    <w:rFonts w:cstheme="minorHAnsi"/>
                    <w:color w:val="000000"/>
                  </w:rPr>
                  <w:t xml:space="preserve">(Simón-Vallejo, Cortés-Sánchez, </w:t>
                </w:r>
                <w:proofErr w:type="spellStart"/>
                <w:r w:rsidRPr="00A32D56">
                  <w:rPr>
                    <w:rFonts w:cstheme="minorHAnsi"/>
                    <w:color w:val="000000"/>
                  </w:rPr>
                  <w:t>Finlayson</w:t>
                </w:r>
                <w:proofErr w:type="spellEnd"/>
                <w:r w:rsidRPr="00A32D56">
                  <w:rPr>
                    <w:rFonts w:cstheme="minorHAnsi"/>
                    <w:color w:val="000000"/>
                  </w:rPr>
                  <w:t xml:space="preserve">, Giles-Pacheco, Rodríguez-Vidal, Calle Román, et al., 2018; Simón-Vallejo, Cortés-Sánchez, </w:t>
                </w:r>
                <w:proofErr w:type="spellStart"/>
                <w:r w:rsidRPr="00A32D56">
                  <w:rPr>
                    <w:rFonts w:cstheme="minorHAnsi"/>
                    <w:color w:val="000000"/>
                  </w:rPr>
                  <w:t>Finlayson</w:t>
                </w:r>
                <w:proofErr w:type="spellEnd"/>
                <w:r w:rsidRPr="00A32D56">
                  <w:rPr>
                    <w:rFonts w:cstheme="minorHAnsi"/>
                    <w:color w:val="000000"/>
                  </w:rPr>
                  <w:t>, Giles-Pacheco, Rodríguez-Vidal, Román, et al., 2018)</w:t>
                </w:r>
              </w:p>
            </w:tc>
          </w:sdtContent>
        </w:sdt>
      </w:tr>
      <w:bookmarkEnd w:id="0"/>
      <w:tr w:rsidR="00845453" w:rsidRPr="00A32D56" w14:paraId="65E476CD" w14:textId="77777777" w:rsidTr="00152687">
        <w:trPr>
          <w:trHeight w:val="458"/>
          <w:jc w:val="center"/>
        </w:trPr>
        <w:tc>
          <w:tcPr>
            <w:tcW w:w="14596" w:type="dxa"/>
            <w:gridSpan w:val="12"/>
            <w:shd w:val="clear" w:color="auto" w:fill="D9D9D9" w:themeFill="background1" w:themeFillShade="D9"/>
          </w:tcPr>
          <w:p w14:paraId="60EC5778" w14:textId="77777777" w:rsidR="00845453" w:rsidRPr="00A32D56" w:rsidRDefault="00845453" w:rsidP="00152687">
            <w:pPr>
              <w:spacing w:line="276" w:lineRule="auto"/>
              <w:jc w:val="both"/>
              <w:rPr>
                <w:rFonts w:cstheme="minorHAnsi"/>
                <w:b/>
                <w:bCs/>
                <w:lang w:val="en-GB"/>
              </w:rPr>
            </w:pPr>
            <w:r w:rsidRPr="00A32D56">
              <w:rPr>
                <w:rFonts w:cstheme="minorHAnsi"/>
                <w:b/>
                <w:bCs/>
                <w:lang w:val="en-GB"/>
              </w:rPr>
              <w:t>INDIRECT DATATIONS (association or superposition)</w:t>
            </w:r>
          </w:p>
        </w:tc>
      </w:tr>
      <w:tr w:rsidR="00845453" w:rsidRPr="00C64E3A" w14:paraId="5EA8AF15" w14:textId="77777777" w:rsidTr="00152687">
        <w:trPr>
          <w:trHeight w:val="795"/>
          <w:jc w:val="center"/>
        </w:trPr>
        <w:tc>
          <w:tcPr>
            <w:tcW w:w="1471" w:type="dxa"/>
          </w:tcPr>
          <w:p w14:paraId="08AE7902"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Abri</w:t>
            </w:r>
            <w:proofErr w:type="spellEnd"/>
            <w:r w:rsidRPr="00A32D56">
              <w:rPr>
                <w:rFonts w:cstheme="minorHAnsi"/>
                <w:b/>
                <w:bCs/>
              </w:rPr>
              <w:t xml:space="preserve"> </w:t>
            </w:r>
            <w:proofErr w:type="spellStart"/>
            <w:r w:rsidRPr="00A32D56">
              <w:rPr>
                <w:rFonts w:cstheme="minorHAnsi"/>
                <w:b/>
                <w:bCs/>
              </w:rPr>
              <w:t>Labattut</w:t>
            </w:r>
            <w:proofErr w:type="spellEnd"/>
          </w:p>
        </w:tc>
        <w:tc>
          <w:tcPr>
            <w:tcW w:w="1059" w:type="dxa"/>
          </w:tcPr>
          <w:p w14:paraId="2864EFBC"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434DC701" w14:textId="77777777" w:rsidR="00845453" w:rsidRPr="00A32D56" w:rsidRDefault="00845453" w:rsidP="00152687">
            <w:pPr>
              <w:spacing w:line="276" w:lineRule="auto"/>
              <w:jc w:val="both"/>
              <w:rPr>
                <w:rFonts w:cstheme="minorHAnsi"/>
              </w:rPr>
            </w:pPr>
          </w:p>
        </w:tc>
        <w:tc>
          <w:tcPr>
            <w:tcW w:w="964" w:type="dxa"/>
          </w:tcPr>
          <w:p w14:paraId="19D844B0" w14:textId="77777777" w:rsidR="00845453" w:rsidRPr="00A32D56" w:rsidRDefault="00845453" w:rsidP="00152687">
            <w:pPr>
              <w:spacing w:line="276" w:lineRule="auto"/>
              <w:jc w:val="both"/>
              <w:rPr>
                <w:rFonts w:cstheme="minorHAnsi"/>
              </w:rPr>
            </w:pPr>
          </w:p>
        </w:tc>
        <w:tc>
          <w:tcPr>
            <w:tcW w:w="1645" w:type="dxa"/>
          </w:tcPr>
          <w:p w14:paraId="18CFC6D1"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Negative hand on fallen block within a Gravettian layer</w:t>
            </w:r>
          </w:p>
        </w:tc>
        <w:tc>
          <w:tcPr>
            <w:tcW w:w="1689" w:type="dxa"/>
          </w:tcPr>
          <w:p w14:paraId="57659C11" w14:textId="77777777" w:rsidR="00845453"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Negative </w:t>
            </w:r>
            <w:proofErr w:type="spellStart"/>
            <w:r w:rsidRPr="00A32D56">
              <w:rPr>
                <w:rFonts w:asciiTheme="minorHAnsi" w:hAnsiTheme="minorHAnsi" w:cstheme="minorHAnsi"/>
                <w:color w:val="auto"/>
                <w:sz w:val="22"/>
                <w:szCs w:val="22"/>
              </w:rPr>
              <w:t>hand</w:t>
            </w:r>
            <w:proofErr w:type="spellEnd"/>
          </w:p>
          <w:p w14:paraId="407D8C76" w14:textId="77777777" w:rsidR="00A32D56" w:rsidRDefault="00A32D56" w:rsidP="00152687">
            <w:pPr>
              <w:pStyle w:val="Default"/>
              <w:spacing w:line="276" w:lineRule="auto"/>
              <w:jc w:val="both"/>
              <w:rPr>
                <w:rFonts w:asciiTheme="minorHAnsi" w:hAnsiTheme="minorHAnsi" w:cstheme="minorHAnsi"/>
                <w:color w:val="auto"/>
                <w:sz w:val="22"/>
                <w:szCs w:val="22"/>
              </w:rPr>
            </w:pPr>
          </w:p>
          <w:p w14:paraId="432D9322" w14:textId="77777777" w:rsidR="00A32D56" w:rsidRDefault="00A32D56" w:rsidP="00152687">
            <w:pPr>
              <w:pStyle w:val="Default"/>
              <w:spacing w:line="276" w:lineRule="auto"/>
              <w:jc w:val="both"/>
              <w:rPr>
                <w:rFonts w:asciiTheme="minorHAnsi" w:hAnsiTheme="minorHAnsi" w:cstheme="minorHAnsi"/>
                <w:color w:val="auto"/>
                <w:sz w:val="22"/>
                <w:szCs w:val="22"/>
              </w:rPr>
            </w:pPr>
          </w:p>
          <w:p w14:paraId="46726794" w14:textId="77777777" w:rsidR="00A32D56" w:rsidRPr="00A32D56" w:rsidRDefault="00A32D56" w:rsidP="00A32D56">
            <w:pPr>
              <w:autoSpaceDE w:val="0"/>
              <w:autoSpaceDN w:val="0"/>
              <w:adjustRightInd w:val="0"/>
              <w:spacing w:line="276" w:lineRule="auto"/>
              <w:jc w:val="both"/>
              <w:rPr>
                <w:rFonts w:cstheme="minorHAnsi"/>
                <w:lang w:val="en-GB"/>
              </w:rPr>
            </w:pPr>
            <w:r w:rsidRPr="00A32D56">
              <w:rPr>
                <w:rFonts w:cstheme="minorHAnsi"/>
                <w:lang w:val="en-GB"/>
              </w:rPr>
              <w:t>Stratigraphically earlier than the</w:t>
            </w:r>
          </w:p>
          <w:p w14:paraId="2DFC65A5" w14:textId="77777777" w:rsidR="00A32D56" w:rsidRPr="00A32D56" w:rsidRDefault="00A32D56" w:rsidP="00A32D56">
            <w:pPr>
              <w:autoSpaceDE w:val="0"/>
              <w:autoSpaceDN w:val="0"/>
              <w:adjustRightInd w:val="0"/>
              <w:spacing w:line="276" w:lineRule="auto"/>
              <w:jc w:val="both"/>
              <w:rPr>
                <w:rFonts w:cstheme="minorHAnsi"/>
                <w:lang w:val="en-GB"/>
              </w:rPr>
            </w:pPr>
            <w:r w:rsidRPr="00A32D56">
              <w:rPr>
                <w:rFonts w:cstheme="minorHAnsi"/>
                <w:lang w:val="en-GB"/>
              </w:rPr>
              <w:lastRenderedPageBreak/>
              <w:t xml:space="preserve">upper level of </w:t>
            </w:r>
            <w:proofErr w:type="spellStart"/>
            <w:r w:rsidRPr="00A32D56">
              <w:rPr>
                <w:rFonts w:cstheme="minorHAnsi"/>
                <w:lang w:val="en-GB"/>
              </w:rPr>
              <w:t>Perigordian</w:t>
            </w:r>
            <w:proofErr w:type="spellEnd"/>
            <w:r w:rsidRPr="00A32D56">
              <w:rPr>
                <w:rFonts w:cstheme="minorHAnsi"/>
                <w:lang w:val="en-GB"/>
              </w:rPr>
              <w:t xml:space="preserve"> V with</w:t>
            </w:r>
          </w:p>
          <w:p w14:paraId="46D42C5B" w14:textId="77777777" w:rsidR="00A32D56" w:rsidRPr="00A32D56" w:rsidRDefault="00A32D56" w:rsidP="00A32D56">
            <w:pPr>
              <w:autoSpaceDE w:val="0"/>
              <w:autoSpaceDN w:val="0"/>
              <w:adjustRightInd w:val="0"/>
              <w:spacing w:line="276" w:lineRule="auto"/>
              <w:jc w:val="both"/>
              <w:rPr>
                <w:rFonts w:cstheme="minorHAnsi"/>
                <w:lang w:val="en-GB"/>
              </w:rPr>
            </w:pPr>
            <w:r w:rsidRPr="00A32D56">
              <w:rPr>
                <w:rFonts w:cstheme="minorHAnsi"/>
                <w:lang w:val="en-GB"/>
              </w:rPr>
              <w:t>Noailles Burins (</w:t>
            </w:r>
            <w:proofErr w:type="spellStart"/>
            <w:r w:rsidRPr="00A32D56">
              <w:rPr>
                <w:rFonts w:cstheme="minorHAnsi"/>
                <w:lang w:val="en-GB"/>
              </w:rPr>
              <w:t>Noaillian</w:t>
            </w:r>
            <w:proofErr w:type="spellEnd"/>
            <w:r w:rsidRPr="00A32D56">
              <w:rPr>
                <w:rFonts w:cstheme="minorHAnsi"/>
                <w:lang w:val="en-GB"/>
              </w:rPr>
              <w:t>) = early</w:t>
            </w:r>
          </w:p>
          <w:p w14:paraId="760B0036" w14:textId="54B6687D" w:rsidR="00A32D56" w:rsidRPr="00A32D56" w:rsidRDefault="00A32D56" w:rsidP="00A32D56">
            <w:pPr>
              <w:pStyle w:val="Default"/>
              <w:spacing w:line="276" w:lineRule="auto"/>
              <w:jc w:val="both"/>
              <w:rPr>
                <w:rFonts w:asciiTheme="minorHAnsi" w:hAnsiTheme="minorHAnsi" w:cstheme="minorHAnsi"/>
                <w:color w:val="auto"/>
                <w:sz w:val="22"/>
                <w:szCs w:val="22"/>
                <w:lang w:val="en-GB"/>
              </w:rPr>
            </w:pPr>
            <w:r w:rsidRPr="00A32D56">
              <w:rPr>
                <w:rFonts w:cstheme="minorHAnsi"/>
                <w:sz w:val="22"/>
                <w:szCs w:val="22"/>
                <w:lang w:val="en-GB"/>
              </w:rPr>
              <w:t>Gravettian or older.</w:t>
            </w:r>
          </w:p>
        </w:tc>
        <w:tc>
          <w:tcPr>
            <w:tcW w:w="947" w:type="dxa"/>
          </w:tcPr>
          <w:p w14:paraId="1F1411FA" w14:textId="77777777" w:rsidR="00845453" w:rsidRPr="00A32D56" w:rsidRDefault="00845453" w:rsidP="00152687">
            <w:pPr>
              <w:spacing w:line="276" w:lineRule="auto"/>
              <w:jc w:val="both"/>
              <w:rPr>
                <w:rFonts w:cstheme="minorHAnsi"/>
                <w:lang w:val="en-GB"/>
              </w:rPr>
            </w:pPr>
          </w:p>
        </w:tc>
        <w:tc>
          <w:tcPr>
            <w:tcW w:w="708" w:type="dxa"/>
          </w:tcPr>
          <w:p w14:paraId="60026F1F" w14:textId="77777777" w:rsidR="00845453" w:rsidRPr="00A32D56" w:rsidRDefault="00845453" w:rsidP="00152687">
            <w:pPr>
              <w:spacing w:line="276" w:lineRule="auto"/>
              <w:jc w:val="both"/>
              <w:rPr>
                <w:rFonts w:cstheme="minorHAnsi"/>
                <w:lang w:val="en-GB"/>
              </w:rPr>
            </w:pPr>
          </w:p>
        </w:tc>
        <w:tc>
          <w:tcPr>
            <w:tcW w:w="1276" w:type="dxa"/>
            <w:gridSpan w:val="2"/>
          </w:tcPr>
          <w:p w14:paraId="586DE728"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roofErr w:type="spellStart"/>
            <w:r w:rsidRPr="00A32D56">
              <w:rPr>
                <w:rFonts w:asciiTheme="minorHAnsi" w:hAnsiTheme="minorHAnsi" w:cstheme="minorHAnsi"/>
                <w:color w:val="auto"/>
                <w:sz w:val="22"/>
                <w:szCs w:val="22"/>
              </w:rPr>
              <w:t>Gravettian</w:t>
            </w:r>
            <w:proofErr w:type="spellEnd"/>
          </w:p>
        </w:tc>
        <w:tc>
          <w:tcPr>
            <w:tcW w:w="1934" w:type="dxa"/>
          </w:tcPr>
          <w:p w14:paraId="0B49BCC8"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26,500 and 23,500 BP.</w:t>
            </w:r>
          </w:p>
        </w:tc>
        <w:sdt>
          <w:sdtPr>
            <w:rPr>
              <w:rFonts w:asciiTheme="minorHAnsi" w:hAnsiTheme="minorHAnsi" w:cstheme="minorHAnsi"/>
              <w:color w:val="auto"/>
              <w:sz w:val="22"/>
              <w:szCs w:val="22"/>
            </w:rPr>
            <w:tag w:val="MENDELEY_CITATION_v3_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"/>
            <w:id w:val="832651655"/>
            <w:placeholder>
              <w:docPart w:val="639B199E73B540B9BF644C34EDEB9408"/>
            </w:placeholder>
          </w:sdtPr>
          <w:sdtEndPr/>
          <w:sdtContent>
            <w:tc>
              <w:tcPr>
                <w:tcW w:w="1752" w:type="dxa"/>
              </w:tcPr>
              <w:p w14:paraId="4A7B4113" w14:textId="77777777" w:rsidR="00A32D56" w:rsidRDefault="00845453" w:rsidP="00152687">
                <w:pPr>
                  <w:pStyle w:val="Default"/>
                  <w:spacing w:line="276" w:lineRule="auto"/>
                  <w:jc w:val="both"/>
                  <w:rPr>
                    <w:rFonts w:asciiTheme="minorHAnsi" w:eastAsia="Times New Roman" w:hAnsiTheme="minorHAnsi" w:cstheme="minorHAnsi"/>
                    <w:sz w:val="22"/>
                    <w:szCs w:val="22"/>
                  </w:rPr>
                </w:pPr>
                <w:r w:rsidRPr="00A32D56">
                  <w:rPr>
                    <w:rFonts w:asciiTheme="minorHAnsi" w:eastAsia="Times New Roman" w:hAnsiTheme="minorHAnsi" w:cstheme="minorHAnsi"/>
                    <w:sz w:val="22"/>
                    <w:szCs w:val="22"/>
                  </w:rPr>
                  <w:t>(</w:t>
                </w:r>
                <w:proofErr w:type="spellStart"/>
                <w:r w:rsidRPr="00A32D56">
                  <w:rPr>
                    <w:rFonts w:asciiTheme="minorHAnsi" w:eastAsia="Times New Roman" w:hAnsiTheme="minorHAnsi" w:cstheme="minorHAnsi"/>
                    <w:sz w:val="22"/>
                    <w:szCs w:val="22"/>
                  </w:rPr>
                  <w:t>Delluc</w:t>
                </w:r>
                <w:proofErr w:type="spellEnd"/>
                <w:r w:rsidRPr="00A32D56">
                  <w:rPr>
                    <w:rFonts w:asciiTheme="minorHAnsi" w:eastAsia="Times New Roman" w:hAnsiTheme="minorHAnsi" w:cstheme="minorHAnsi"/>
                    <w:sz w:val="22"/>
                    <w:szCs w:val="22"/>
                  </w:rPr>
                  <w:t xml:space="preserve"> &amp; </w:t>
                </w:r>
                <w:proofErr w:type="spellStart"/>
                <w:r w:rsidRPr="00A32D56">
                  <w:rPr>
                    <w:rFonts w:asciiTheme="minorHAnsi" w:eastAsia="Times New Roman" w:hAnsiTheme="minorHAnsi" w:cstheme="minorHAnsi"/>
                    <w:sz w:val="22"/>
                    <w:szCs w:val="22"/>
                  </w:rPr>
                  <w:t>Delluc</w:t>
                </w:r>
                <w:proofErr w:type="spellEnd"/>
                <w:r w:rsidRPr="00A32D56">
                  <w:rPr>
                    <w:rFonts w:asciiTheme="minorHAnsi" w:eastAsia="Times New Roman" w:hAnsiTheme="minorHAnsi" w:cstheme="minorHAnsi"/>
                    <w:sz w:val="22"/>
                    <w:szCs w:val="22"/>
                  </w:rPr>
                  <w:t>, 1991)</w:t>
                </w:r>
              </w:p>
              <w:p w14:paraId="26DBF091" w14:textId="757C5F2C" w:rsidR="00845453" w:rsidRPr="00A32D56" w:rsidRDefault="00A32D56" w:rsidP="00152687">
                <w:pPr>
                  <w:pStyle w:val="Default"/>
                  <w:spacing w:line="276" w:lineRule="auto"/>
                  <w:jc w:val="both"/>
                  <w:rPr>
                    <w:rFonts w:asciiTheme="minorHAnsi" w:hAnsiTheme="minorHAnsi" w:cstheme="minorHAnsi"/>
                    <w:color w:val="auto"/>
                    <w:sz w:val="22"/>
                    <w:szCs w:val="22"/>
                  </w:rPr>
                </w:pPr>
                <w:proofErr w:type="spellStart"/>
                <w:r w:rsidRPr="00A32D56">
                  <w:rPr>
                    <w:rFonts w:asciiTheme="minorHAnsi" w:hAnsiTheme="minorHAnsi" w:cstheme="minorHAnsi"/>
                    <w:color w:val="auto"/>
                    <w:sz w:val="22"/>
                    <w:szCs w:val="22"/>
                  </w:rPr>
                  <w:t>Delluc</w:t>
                </w:r>
                <w:proofErr w:type="spellEnd"/>
                <w:r w:rsidRPr="00A32D56">
                  <w:rPr>
                    <w:rFonts w:asciiTheme="minorHAnsi" w:hAnsiTheme="minorHAnsi" w:cstheme="minorHAnsi"/>
                    <w:color w:val="auto"/>
                    <w:sz w:val="22"/>
                    <w:szCs w:val="22"/>
                  </w:rPr>
                  <w:t xml:space="preserve"> &amp; </w:t>
                </w:r>
                <w:proofErr w:type="spellStart"/>
                <w:r w:rsidRPr="00A32D56">
                  <w:rPr>
                    <w:rFonts w:asciiTheme="minorHAnsi" w:hAnsiTheme="minorHAnsi" w:cstheme="minorHAnsi"/>
                    <w:color w:val="auto"/>
                    <w:sz w:val="22"/>
                    <w:szCs w:val="22"/>
                  </w:rPr>
                  <w:t>Delluc</w:t>
                </w:r>
                <w:proofErr w:type="spellEnd"/>
                <w:r w:rsidRPr="00A32D56">
                  <w:rPr>
                    <w:rFonts w:asciiTheme="minorHAnsi" w:hAnsiTheme="minorHAnsi" w:cstheme="minorHAnsi"/>
                    <w:color w:val="auto"/>
                    <w:sz w:val="22"/>
                    <w:szCs w:val="22"/>
                  </w:rPr>
                  <w:t xml:space="preserve"> 1984</w:t>
                </w:r>
              </w:p>
            </w:tc>
          </w:sdtContent>
        </w:sdt>
      </w:tr>
      <w:tr w:rsidR="00845453" w:rsidRPr="00C64E3A" w14:paraId="089B5B39" w14:textId="77777777" w:rsidTr="00152687">
        <w:trPr>
          <w:trHeight w:val="552"/>
          <w:jc w:val="center"/>
        </w:trPr>
        <w:tc>
          <w:tcPr>
            <w:tcW w:w="1471" w:type="dxa"/>
          </w:tcPr>
          <w:p w14:paraId="0851B29E"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Abri</w:t>
            </w:r>
            <w:proofErr w:type="spellEnd"/>
            <w:r w:rsidRPr="00A32D56">
              <w:rPr>
                <w:rFonts w:cstheme="minorHAnsi"/>
                <w:b/>
                <w:bCs/>
              </w:rPr>
              <w:t xml:space="preserve"> du Poisson</w:t>
            </w:r>
          </w:p>
        </w:tc>
        <w:tc>
          <w:tcPr>
            <w:tcW w:w="1059" w:type="dxa"/>
          </w:tcPr>
          <w:p w14:paraId="413DFFC9"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028A9831" w14:textId="77777777" w:rsidR="00845453" w:rsidRPr="00A32D56" w:rsidRDefault="00845453" w:rsidP="00152687">
            <w:pPr>
              <w:spacing w:line="276" w:lineRule="auto"/>
              <w:jc w:val="both"/>
              <w:rPr>
                <w:rFonts w:cstheme="minorHAnsi"/>
              </w:rPr>
            </w:pPr>
          </w:p>
        </w:tc>
        <w:tc>
          <w:tcPr>
            <w:tcW w:w="964" w:type="dxa"/>
          </w:tcPr>
          <w:p w14:paraId="19FD3EEF" w14:textId="77777777" w:rsidR="00845453" w:rsidRPr="00A32D56" w:rsidRDefault="00845453" w:rsidP="00152687">
            <w:pPr>
              <w:spacing w:line="276" w:lineRule="auto"/>
              <w:jc w:val="both"/>
              <w:rPr>
                <w:rFonts w:cstheme="minorHAnsi"/>
              </w:rPr>
            </w:pPr>
          </w:p>
        </w:tc>
        <w:tc>
          <w:tcPr>
            <w:tcW w:w="1645" w:type="dxa"/>
          </w:tcPr>
          <w:p w14:paraId="236413F8"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Previously</w:t>
            </w:r>
            <w:proofErr w:type="spellEnd"/>
            <w:r w:rsidRPr="00A32D56">
              <w:rPr>
                <w:rFonts w:cstheme="minorHAnsi"/>
              </w:rPr>
              <w:t xml:space="preserve"> fallen </w:t>
            </w:r>
            <w:proofErr w:type="spellStart"/>
            <w:r w:rsidRPr="00A32D56">
              <w:rPr>
                <w:rFonts w:cstheme="minorHAnsi"/>
              </w:rPr>
              <w:t>decorated</w:t>
            </w:r>
            <w:proofErr w:type="spellEnd"/>
            <w:r w:rsidRPr="00A32D56">
              <w:rPr>
                <w:rFonts w:cstheme="minorHAnsi"/>
              </w:rPr>
              <w:t xml:space="preserve"> </w:t>
            </w:r>
            <w:proofErr w:type="spellStart"/>
            <w:r w:rsidRPr="00A32D56">
              <w:rPr>
                <w:rFonts w:cstheme="minorHAnsi"/>
              </w:rPr>
              <w:t>ceiling</w:t>
            </w:r>
            <w:proofErr w:type="spellEnd"/>
          </w:p>
        </w:tc>
        <w:tc>
          <w:tcPr>
            <w:tcW w:w="1689" w:type="dxa"/>
          </w:tcPr>
          <w:p w14:paraId="515EE3F7"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405C5086" w14:textId="77777777" w:rsidR="00845453" w:rsidRPr="00A32D56" w:rsidRDefault="00845453" w:rsidP="00152687">
            <w:pPr>
              <w:spacing w:line="276" w:lineRule="auto"/>
              <w:jc w:val="both"/>
              <w:rPr>
                <w:rFonts w:cstheme="minorHAnsi"/>
              </w:rPr>
            </w:pPr>
          </w:p>
        </w:tc>
        <w:tc>
          <w:tcPr>
            <w:tcW w:w="708" w:type="dxa"/>
          </w:tcPr>
          <w:p w14:paraId="3089FDB2" w14:textId="77777777" w:rsidR="00845453" w:rsidRPr="00A32D56" w:rsidRDefault="00845453" w:rsidP="00152687">
            <w:pPr>
              <w:spacing w:line="276" w:lineRule="auto"/>
              <w:jc w:val="both"/>
              <w:rPr>
                <w:rFonts w:cstheme="minorHAnsi"/>
              </w:rPr>
            </w:pPr>
          </w:p>
        </w:tc>
        <w:tc>
          <w:tcPr>
            <w:tcW w:w="1276" w:type="dxa"/>
            <w:gridSpan w:val="2"/>
          </w:tcPr>
          <w:p w14:paraId="38D66769"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roofErr w:type="spellStart"/>
            <w:r w:rsidRPr="00A32D56">
              <w:rPr>
                <w:rFonts w:asciiTheme="minorHAnsi" w:hAnsiTheme="minorHAnsi" w:cstheme="minorHAnsi"/>
                <w:color w:val="auto"/>
                <w:sz w:val="22"/>
                <w:szCs w:val="22"/>
              </w:rPr>
              <w:t>Gravettian</w:t>
            </w:r>
            <w:proofErr w:type="spellEnd"/>
          </w:p>
        </w:tc>
        <w:tc>
          <w:tcPr>
            <w:tcW w:w="1934" w:type="dxa"/>
          </w:tcPr>
          <w:p w14:paraId="144A0781"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bookmarkStart w:id="1" w:name="_Hlk103264233" w:displacedByCustomXml="next"/>
        <w:sdt>
          <w:sdtPr>
            <w:rPr>
              <w:rFonts w:asciiTheme="minorHAnsi" w:hAnsiTheme="minorHAnsi" w:cstheme="minorHAnsi"/>
              <w:color w:val="auto"/>
              <w:sz w:val="22"/>
              <w:szCs w:val="22"/>
            </w:rPr>
            <w:tag w:val="MENDELEY_CITATION_v3_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"/>
            <w:id w:val="-511452835"/>
            <w:placeholder>
              <w:docPart w:val="3505BD7728CC4AE2AA77AE2F0DD6FABD"/>
            </w:placeholder>
          </w:sdtPr>
          <w:sdtEndPr/>
          <w:sdtContent>
            <w:tc>
              <w:tcPr>
                <w:tcW w:w="1752" w:type="dxa"/>
              </w:tcPr>
              <w:p w14:paraId="770EA9F7"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eastAsia="Times New Roman" w:hAnsiTheme="minorHAnsi" w:cstheme="minorHAnsi"/>
                    <w:sz w:val="22"/>
                    <w:szCs w:val="22"/>
                  </w:rPr>
                  <w:t>(</w:t>
                </w:r>
                <w:proofErr w:type="spellStart"/>
                <w:r w:rsidRPr="00A32D56">
                  <w:rPr>
                    <w:rFonts w:asciiTheme="minorHAnsi" w:eastAsia="Times New Roman" w:hAnsiTheme="minorHAnsi" w:cstheme="minorHAnsi"/>
                    <w:sz w:val="22"/>
                    <w:szCs w:val="22"/>
                  </w:rPr>
                  <w:t>Delluc</w:t>
                </w:r>
                <w:proofErr w:type="spellEnd"/>
                <w:r w:rsidRPr="00A32D56">
                  <w:rPr>
                    <w:rFonts w:asciiTheme="minorHAnsi" w:eastAsia="Times New Roman" w:hAnsiTheme="minorHAnsi" w:cstheme="minorHAnsi"/>
                    <w:sz w:val="22"/>
                    <w:szCs w:val="22"/>
                  </w:rPr>
                  <w:t xml:space="preserve"> &amp; </w:t>
                </w:r>
                <w:proofErr w:type="spellStart"/>
                <w:r w:rsidRPr="00A32D56">
                  <w:rPr>
                    <w:rFonts w:asciiTheme="minorHAnsi" w:eastAsia="Times New Roman" w:hAnsiTheme="minorHAnsi" w:cstheme="minorHAnsi"/>
                    <w:sz w:val="22"/>
                    <w:szCs w:val="22"/>
                  </w:rPr>
                  <w:t>Delluc</w:t>
                </w:r>
                <w:proofErr w:type="spellEnd"/>
                <w:r w:rsidRPr="00A32D56">
                  <w:rPr>
                    <w:rFonts w:asciiTheme="minorHAnsi" w:eastAsia="Times New Roman" w:hAnsiTheme="minorHAnsi" w:cstheme="minorHAnsi"/>
                    <w:sz w:val="22"/>
                    <w:szCs w:val="22"/>
                  </w:rPr>
                  <w:t>, 1991)</w:t>
                </w:r>
              </w:p>
            </w:tc>
          </w:sdtContent>
        </w:sdt>
        <w:bookmarkEnd w:id="1" w:displacedByCustomXml="prev"/>
      </w:tr>
      <w:tr w:rsidR="00845453" w:rsidRPr="00C64E3A" w14:paraId="145C9407" w14:textId="77777777" w:rsidTr="00152687">
        <w:trPr>
          <w:trHeight w:val="890"/>
          <w:jc w:val="center"/>
        </w:trPr>
        <w:tc>
          <w:tcPr>
            <w:tcW w:w="1471" w:type="dxa"/>
            <w:vMerge w:val="restart"/>
          </w:tcPr>
          <w:p w14:paraId="4B07622A" w14:textId="3516D593" w:rsidR="00845453" w:rsidRPr="00A32D56" w:rsidRDefault="00CF0AE7" w:rsidP="00152687">
            <w:pPr>
              <w:spacing w:line="276" w:lineRule="auto"/>
              <w:jc w:val="both"/>
              <w:rPr>
                <w:rFonts w:cstheme="minorHAnsi"/>
                <w:b/>
                <w:bCs/>
              </w:rPr>
            </w:pPr>
            <w:r w:rsidRPr="00A32D56">
              <w:rPr>
                <w:rFonts w:cstheme="minorHAnsi"/>
                <w:b/>
                <w:bCs/>
              </w:rPr>
              <w:t>Ca</w:t>
            </w:r>
            <w:r w:rsidR="00A85BBB" w:rsidRPr="00A32D56">
              <w:rPr>
                <w:rFonts w:cstheme="minorHAnsi"/>
                <w:b/>
                <w:bCs/>
              </w:rPr>
              <w:t>stillo</w:t>
            </w:r>
          </w:p>
        </w:tc>
        <w:tc>
          <w:tcPr>
            <w:tcW w:w="1059" w:type="dxa"/>
          </w:tcPr>
          <w:p w14:paraId="754DB188"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Gif A-91004</w:t>
            </w:r>
          </w:p>
          <w:p w14:paraId="40A0AB2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p w14:paraId="6ED32E5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36A6AA42" w14:textId="77777777" w:rsidR="00845453" w:rsidRPr="00A32D56" w:rsidRDefault="00845453" w:rsidP="00152687">
            <w:pPr>
              <w:spacing w:line="276" w:lineRule="auto"/>
              <w:jc w:val="both"/>
              <w:rPr>
                <w:rFonts w:cstheme="minorHAnsi"/>
              </w:rPr>
            </w:pPr>
          </w:p>
        </w:tc>
        <w:tc>
          <w:tcPr>
            <w:tcW w:w="964" w:type="dxa"/>
          </w:tcPr>
          <w:p w14:paraId="32DE8536" w14:textId="77777777" w:rsidR="00845453" w:rsidRPr="00A32D56" w:rsidRDefault="00845453" w:rsidP="00152687">
            <w:pPr>
              <w:spacing w:line="276" w:lineRule="auto"/>
              <w:jc w:val="both"/>
              <w:rPr>
                <w:rFonts w:cstheme="minorHAnsi"/>
              </w:rPr>
            </w:pPr>
          </w:p>
        </w:tc>
        <w:tc>
          <w:tcPr>
            <w:tcW w:w="1645" w:type="dxa"/>
          </w:tcPr>
          <w:p w14:paraId="1DA93D4A"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tcPr>
          <w:p w14:paraId="00A0FD1A"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Bison 18a on red negative hands / Large bison facing right</w:t>
            </w:r>
          </w:p>
          <w:p w14:paraId="3B1A9148"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054451E6"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Wall near the entrance</w:t>
            </w:r>
          </w:p>
          <w:p w14:paraId="2906A239"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7E8A2AFC"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sz w:val="22"/>
                <w:szCs w:val="22"/>
                <w:lang w:val="en-GB"/>
              </w:rPr>
              <w:t>Nos 18 in Fig. 139</w:t>
            </w:r>
          </w:p>
        </w:tc>
        <w:tc>
          <w:tcPr>
            <w:tcW w:w="947" w:type="dxa"/>
          </w:tcPr>
          <w:p w14:paraId="15A0144A" w14:textId="77777777" w:rsidR="00845453" w:rsidRPr="00A32D56" w:rsidRDefault="00845453" w:rsidP="00152687">
            <w:pPr>
              <w:spacing w:line="276" w:lineRule="auto"/>
              <w:jc w:val="both"/>
              <w:rPr>
                <w:rFonts w:cstheme="minorHAnsi"/>
              </w:rPr>
            </w:pPr>
            <w:r w:rsidRPr="00A32D56">
              <w:rPr>
                <w:rFonts w:cstheme="minorHAnsi"/>
              </w:rPr>
              <w:t>5.7 (</w:t>
            </w:r>
            <w:proofErr w:type="spellStart"/>
            <w:r w:rsidRPr="00A32D56">
              <w:rPr>
                <w:rFonts w:cstheme="minorHAnsi"/>
              </w:rPr>
              <w:t>datable</w:t>
            </w:r>
            <w:proofErr w:type="spellEnd"/>
            <w:r w:rsidRPr="00A32D56">
              <w:rPr>
                <w:rFonts w:cstheme="minorHAnsi"/>
              </w:rPr>
              <w:t xml:space="preserve"> 0.82)</w:t>
            </w:r>
          </w:p>
        </w:tc>
        <w:tc>
          <w:tcPr>
            <w:tcW w:w="708" w:type="dxa"/>
          </w:tcPr>
          <w:p w14:paraId="39370F69" w14:textId="77777777" w:rsidR="00845453" w:rsidRPr="00A32D56" w:rsidRDefault="00845453" w:rsidP="00152687">
            <w:pPr>
              <w:spacing w:line="276" w:lineRule="auto"/>
              <w:jc w:val="both"/>
              <w:rPr>
                <w:rFonts w:cstheme="minorHAnsi"/>
              </w:rPr>
            </w:pPr>
          </w:p>
        </w:tc>
        <w:tc>
          <w:tcPr>
            <w:tcW w:w="1276" w:type="dxa"/>
            <w:gridSpan w:val="2"/>
          </w:tcPr>
          <w:p w14:paraId="1056EF49"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&gt;13,060±200</w:t>
            </w:r>
          </w:p>
        </w:tc>
        <w:tc>
          <w:tcPr>
            <w:tcW w:w="1934" w:type="dxa"/>
          </w:tcPr>
          <w:p w14:paraId="72268993"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&gt; 16,351–14,448</w:t>
            </w:r>
          </w:p>
        </w:tc>
        <w:tc>
          <w:tcPr>
            <w:tcW w:w="1752" w:type="dxa"/>
            <w:vMerge w:val="restart"/>
          </w:tcPr>
          <w:bookmarkStart w:id="2" w:name="_Hlk103264225" w:displacedByCustomXml="next"/>
          <w:sdt>
            <w:sdtPr>
              <w:rPr>
                <w:rFonts w:asciiTheme="minorHAnsi" w:hAnsiTheme="minorHAnsi" w:cstheme="minorHAnsi"/>
                <w:sz w:val="22"/>
                <w:szCs w:val="22"/>
              </w:rPr>
              <w:tag w:val="MENDELEY_CITATION_v3_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"/>
              <w:id w:val="-551997627"/>
              <w:placeholder>
                <w:docPart w:val="EBE44BC64DE046589B7F1D06EAA31AC1"/>
              </w:placeholder>
            </w:sdtPr>
            <w:sdtEndPr/>
            <w:sdtContent>
              <w:p w14:paraId="4B78C63C"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(Valladas et al., 1992)</w:t>
                </w:r>
              </w:p>
            </w:sdtContent>
          </w:sdt>
          <w:bookmarkEnd w:id="2"/>
          <w:p w14:paraId="7359D31F" w14:textId="77777777" w:rsidR="00845453" w:rsidRPr="00A32D56" w:rsidRDefault="00845453" w:rsidP="00152687">
            <w:pPr>
              <w:pStyle w:val="Default"/>
              <w:spacing w:line="276" w:lineRule="auto"/>
              <w:jc w:val="both"/>
              <w:rPr>
                <w:rFonts w:asciiTheme="minorHAnsi" w:hAnsiTheme="minorHAnsi" w:cstheme="minorHAnsi"/>
                <w:sz w:val="22"/>
                <w:szCs w:val="22"/>
              </w:rPr>
            </w:pPr>
          </w:p>
          <w:p w14:paraId="5805389B" w14:textId="77777777" w:rsidR="00845453" w:rsidRPr="00A32D56" w:rsidRDefault="00845453" w:rsidP="00152687">
            <w:pPr>
              <w:pStyle w:val="Default"/>
              <w:spacing w:line="276" w:lineRule="auto"/>
              <w:jc w:val="both"/>
              <w:rPr>
                <w:rFonts w:asciiTheme="minorHAnsi" w:hAnsiTheme="minorHAnsi" w:cstheme="minorHAnsi"/>
                <w:sz w:val="22"/>
                <w:szCs w:val="22"/>
              </w:rPr>
            </w:pPr>
          </w:p>
          <w:p w14:paraId="5B598552" w14:textId="77777777" w:rsidR="00845453" w:rsidRPr="00A32D56" w:rsidRDefault="00845453" w:rsidP="00152687">
            <w:pPr>
              <w:pStyle w:val="Default"/>
              <w:spacing w:line="276" w:lineRule="auto"/>
              <w:jc w:val="both"/>
              <w:rPr>
                <w:rFonts w:asciiTheme="minorHAnsi" w:hAnsiTheme="minorHAnsi" w:cstheme="minorHAnsi"/>
                <w:sz w:val="22"/>
                <w:szCs w:val="22"/>
              </w:rPr>
            </w:pPr>
          </w:p>
        </w:tc>
      </w:tr>
      <w:tr w:rsidR="00845453" w:rsidRPr="00C64E3A" w14:paraId="1FCFAA63" w14:textId="77777777" w:rsidTr="00152687">
        <w:trPr>
          <w:trHeight w:val="890"/>
          <w:jc w:val="center"/>
        </w:trPr>
        <w:tc>
          <w:tcPr>
            <w:tcW w:w="1471" w:type="dxa"/>
            <w:vMerge/>
          </w:tcPr>
          <w:p w14:paraId="3EA77FF9" w14:textId="77777777" w:rsidR="00845453" w:rsidRPr="00A32D56" w:rsidRDefault="00845453" w:rsidP="00152687">
            <w:pPr>
              <w:spacing w:line="276" w:lineRule="auto"/>
              <w:jc w:val="both"/>
              <w:rPr>
                <w:rFonts w:cstheme="minorHAnsi"/>
                <w:b/>
                <w:bCs/>
              </w:rPr>
            </w:pPr>
          </w:p>
        </w:tc>
        <w:tc>
          <w:tcPr>
            <w:tcW w:w="1059" w:type="dxa"/>
          </w:tcPr>
          <w:p w14:paraId="3AE54C79"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Gif A-91172</w:t>
            </w:r>
          </w:p>
          <w:p w14:paraId="09B38FB5"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151" w:type="dxa"/>
          </w:tcPr>
          <w:p w14:paraId="489CCCC0" w14:textId="77777777" w:rsidR="00845453" w:rsidRPr="00A32D56" w:rsidRDefault="00845453" w:rsidP="00152687">
            <w:pPr>
              <w:spacing w:line="276" w:lineRule="auto"/>
              <w:jc w:val="both"/>
              <w:rPr>
                <w:rFonts w:cstheme="minorHAnsi"/>
              </w:rPr>
            </w:pPr>
          </w:p>
        </w:tc>
        <w:tc>
          <w:tcPr>
            <w:tcW w:w="964" w:type="dxa"/>
          </w:tcPr>
          <w:p w14:paraId="4267ABDB" w14:textId="77777777" w:rsidR="00845453" w:rsidRPr="00A32D56" w:rsidRDefault="00845453" w:rsidP="00152687">
            <w:pPr>
              <w:spacing w:line="276" w:lineRule="auto"/>
              <w:jc w:val="both"/>
              <w:rPr>
                <w:rFonts w:cstheme="minorHAnsi"/>
              </w:rPr>
            </w:pPr>
          </w:p>
        </w:tc>
        <w:tc>
          <w:tcPr>
            <w:tcW w:w="1645" w:type="dxa"/>
          </w:tcPr>
          <w:p w14:paraId="1E38BCB0"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tcPr>
          <w:p w14:paraId="01AB7466"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Bison 18b on red negative hands / Large bison facing right</w:t>
            </w:r>
          </w:p>
          <w:p w14:paraId="299D12F8"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09ED8A7E"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lastRenderedPageBreak/>
              <w:t>Wall near the entrance</w:t>
            </w:r>
          </w:p>
          <w:p w14:paraId="78E6B872"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463EE1DA"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 xml:space="preserve">Nos 19 in </w:t>
            </w:r>
            <w:proofErr w:type="spellStart"/>
            <w:r w:rsidRPr="00A32D56">
              <w:rPr>
                <w:rFonts w:asciiTheme="minorHAnsi" w:hAnsiTheme="minorHAnsi" w:cstheme="minorHAnsi"/>
                <w:sz w:val="22"/>
                <w:szCs w:val="22"/>
                <w:lang w:val="en-GB"/>
              </w:rPr>
              <w:t>FIg.</w:t>
            </w:r>
            <w:proofErr w:type="spellEnd"/>
            <w:r w:rsidRPr="00A32D56">
              <w:rPr>
                <w:rFonts w:asciiTheme="minorHAnsi" w:hAnsiTheme="minorHAnsi" w:cstheme="minorHAnsi"/>
                <w:sz w:val="22"/>
                <w:szCs w:val="22"/>
                <w:lang w:val="en-GB"/>
              </w:rPr>
              <w:t xml:space="preserve"> 139</w:t>
            </w:r>
          </w:p>
        </w:tc>
        <w:tc>
          <w:tcPr>
            <w:tcW w:w="947" w:type="dxa"/>
          </w:tcPr>
          <w:p w14:paraId="756B4C85" w14:textId="77777777" w:rsidR="00845453" w:rsidRPr="00A32D56" w:rsidRDefault="00845453" w:rsidP="00152687">
            <w:pPr>
              <w:spacing w:line="276" w:lineRule="auto"/>
              <w:jc w:val="both"/>
              <w:rPr>
                <w:rFonts w:cstheme="minorHAnsi"/>
              </w:rPr>
            </w:pPr>
            <w:r w:rsidRPr="00A32D56">
              <w:rPr>
                <w:rFonts w:cstheme="minorHAnsi"/>
              </w:rPr>
              <w:lastRenderedPageBreak/>
              <w:t>10.6 (</w:t>
            </w:r>
            <w:proofErr w:type="spellStart"/>
            <w:r w:rsidRPr="00A32D56">
              <w:rPr>
                <w:rFonts w:cstheme="minorHAnsi"/>
              </w:rPr>
              <w:t>datable</w:t>
            </w:r>
            <w:proofErr w:type="spellEnd"/>
            <w:r w:rsidRPr="00A32D56">
              <w:rPr>
                <w:rFonts w:cstheme="minorHAnsi"/>
              </w:rPr>
              <w:t xml:space="preserve"> 0.69)</w:t>
            </w:r>
          </w:p>
        </w:tc>
        <w:tc>
          <w:tcPr>
            <w:tcW w:w="708" w:type="dxa"/>
          </w:tcPr>
          <w:p w14:paraId="306392D6" w14:textId="77777777" w:rsidR="00845453" w:rsidRPr="00A32D56" w:rsidRDefault="00845453" w:rsidP="00152687">
            <w:pPr>
              <w:spacing w:line="276" w:lineRule="auto"/>
              <w:jc w:val="both"/>
              <w:rPr>
                <w:rFonts w:cstheme="minorHAnsi"/>
              </w:rPr>
            </w:pPr>
          </w:p>
        </w:tc>
        <w:tc>
          <w:tcPr>
            <w:tcW w:w="1276" w:type="dxa"/>
            <w:gridSpan w:val="2"/>
          </w:tcPr>
          <w:p w14:paraId="7704F3C8"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&gt;12,910±180</w:t>
            </w:r>
          </w:p>
        </w:tc>
        <w:tc>
          <w:tcPr>
            <w:tcW w:w="1934" w:type="dxa"/>
          </w:tcPr>
          <w:p w14:paraId="140929E8"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&gt; 16,140–14,362</w:t>
            </w:r>
          </w:p>
        </w:tc>
        <w:tc>
          <w:tcPr>
            <w:tcW w:w="1752" w:type="dxa"/>
            <w:vMerge/>
          </w:tcPr>
          <w:p w14:paraId="3E9972A3" w14:textId="77777777" w:rsidR="00845453" w:rsidRPr="00A32D56" w:rsidRDefault="00845453" w:rsidP="00152687">
            <w:pPr>
              <w:pStyle w:val="Default"/>
              <w:spacing w:line="276" w:lineRule="auto"/>
              <w:jc w:val="both"/>
              <w:rPr>
                <w:rFonts w:asciiTheme="minorHAnsi" w:hAnsiTheme="minorHAnsi" w:cstheme="minorHAnsi"/>
                <w:sz w:val="22"/>
                <w:szCs w:val="22"/>
              </w:rPr>
            </w:pPr>
          </w:p>
        </w:tc>
      </w:tr>
      <w:tr w:rsidR="00845453" w:rsidRPr="00C64E3A" w14:paraId="06405670" w14:textId="77777777" w:rsidTr="00152687">
        <w:trPr>
          <w:trHeight w:val="832"/>
          <w:jc w:val="center"/>
        </w:trPr>
        <w:tc>
          <w:tcPr>
            <w:tcW w:w="1471" w:type="dxa"/>
            <w:vMerge/>
          </w:tcPr>
          <w:p w14:paraId="7CC86344" w14:textId="77777777" w:rsidR="00845453" w:rsidRPr="00A32D56" w:rsidRDefault="00845453" w:rsidP="00152687">
            <w:pPr>
              <w:spacing w:line="276" w:lineRule="auto"/>
              <w:jc w:val="both"/>
              <w:rPr>
                <w:rFonts w:cstheme="minorHAnsi"/>
              </w:rPr>
            </w:pPr>
          </w:p>
        </w:tc>
        <w:tc>
          <w:tcPr>
            <w:tcW w:w="1059" w:type="dxa"/>
          </w:tcPr>
          <w:p w14:paraId="2E951699"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GifA-96068</w:t>
            </w:r>
          </w:p>
        </w:tc>
        <w:tc>
          <w:tcPr>
            <w:tcW w:w="1151" w:type="dxa"/>
          </w:tcPr>
          <w:p w14:paraId="2890BED4" w14:textId="77777777" w:rsidR="00845453" w:rsidRPr="00A32D56" w:rsidRDefault="00845453" w:rsidP="00152687">
            <w:pPr>
              <w:spacing w:line="276" w:lineRule="auto"/>
              <w:jc w:val="both"/>
              <w:rPr>
                <w:rFonts w:cstheme="minorHAnsi"/>
              </w:rPr>
            </w:pPr>
            <w:r w:rsidRPr="00A32D56">
              <w:rPr>
                <w:rFonts w:cstheme="minorHAnsi"/>
              </w:rPr>
              <w:t xml:space="preserve">AMS </w:t>
            </w:r>
            <w:proofErr w:type="spellStart"/>
            <w:r w:rsidRPr="00A32D56">
              <w:rPr>
                <w:rFonts w:cstheme="minorHAnsi"/>
              </w:rPr>
              <w:t>radiocarbon</w:t>
            </w:r>
            <w:proofErr w:type="spellEnd"/>
            <w:r w:rsidRPr="00A32D56">
              <w:rPr>
                <w:rFonts w:cstheme="minorHAnsi"/>
              </w:rPr>
              <w:t xml:space="preserve"> dates</w:t>
            </w:r>
          </w:p>
        </w:tc>
        <w:tc>
          <w:tcPr>
            <w:tcW w:w="964" w:type="dxa"/>
          </w:tcPr>
          <w:p w14:paraId="53F59D49" w14:textId="77777777" w:rsidR="00845453" w:rsidRPr="00A32D56" w:rsidRDefault="00845453" w:rsidP="00152687">
            <w:pPr>
              <w:spacing w:line="276" w:lineRule="auto"/>
              <w:jc w:val="both"/>
              <w:rPr>
                <w:rFonts w:cstheme="minorHAnsi"/>
              </w:rPr>
            </w:pPr>
          </w:p>
        </w:tc>
        <w:tc>
          <w:tcPr>
            <w:tcW w:w="1645" w:type="dxa"/>
          </w:tcPr>
          <w:p w14:paraId="109FE44C"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Purified</w:t>
            </w:r>
            <w:proofErr w:type="spellEnd"/>
            <w:r w:rsidRPr="00A32D56">
              <w:rPr>
                <w:rFonts w:cstheme="minorHAnsi"/>
              </w:rPr>
              <w:t xml:space="preserve"> </w:t>
            </w:r>
            <w:proofErr w:type="spellStart"/>
            <w:r w:rsidRPr="00A32D56">
              <w:rPr>
                <w:rFonts w:cstheme="minorHAnsi"/>
              </w:rPr>
              <w:t>Charcoal</w:t>
            </w:r>
            <w:proofErr w:type="spellEnd"/>
          </w:p>
          <w:p w14:paraId="6105E4DD"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fraction</w:t>
            </w:r>
            <w:proofErr w:type="spellEnd"/>
            <w:r w:rsidRPr="00A32D56">
              <w:rPr>
                <w:rFonts w:cstheme="minorHAnsi"/>
              </w:rPr>
              <w:t>)</w:t>
            </w:r>
          </w:p>
        </w:tc>
        <w:tc>
          <w:tcPr>
            <w:tcW w:w="1689" w:type="dxa"/>
          </w:tcPr>
          <w:p w14:paraId="3A29E766"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Bison 18a</w:t>
            </w:r>
          </w:p>
          <w:p w14:paraId="749F0A38"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14580234"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Superimposed on two red hinds and two red hand stencils</w:t>
            </w:r>
          </w:p>
          <w:p w14:paraId="0F59421C"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p w14:paraId="6E49EF01"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Panel </w:t>
            </w:r>
            <w:proofErr w:type="spellStart"/>
            <w:r w:rsidRPr="00A32D56">
              <w:rPr>
                <w:rFonts w:asciiTheme="minorHAnsi" w:hAnsiTheme="minorHAnsi" w:cstheme="minorHAnsi"/>
                <w:color w:val="auto"/>
                <w:sz w:val="22"/>
                <w:szCs w:val="22"/>
              </w:rPr>
              <w:t>of</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the</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Polychromes</w:t>
            </w:r>
            <w:proofErr w:type="spellEnd"/>
          </w:p>
        </w:tc>
        <w:tc>
          <w:tcPr>
            <w:tcW w:w="947" w:type="dxa"/>
          </w:tcPr>
          <w:p w14:paraId="2562FA77" w14:textId="77777777" w:rsidR="00845453" w:rsidRPr="00A32D56" w:rsidRDefault="00845453" w:rsidP="00152687">
            <w:pPr>
              <w:spacing w:line="276" w:lineRule="auto"/>
              <w:jc w:val="both"/>
              <w:rPr>
                <w:rFonts w:cstheme="minorHAnsi"/>
                <w:lang w:val="en-GB"/>
              </w:rPr>
            </w:pPr>
          </w:p>
        </w:tc>
        <w:tc>
          <w:tcPr>
            <w:tcW w:w="708" w:type="dxa"/>
          </w:tcPr>
          <w:p w14:paraId="612F7FDE" w14:textId="77777777" w:rsidR="00845453" w:rsidRPr="00A32D56" w:rsidRDefault="00845453" w:rsidP="00152687">
            <w:pPr>
              <w:spacing w:line="276" w:lineRule="auto"/>
              <w:jc w:val="both"/>
              <w:rPr>
                <w:rFonts w:cstheme="minorHAnsi"/>
                <w:lang w:val="en-GB"/>
              </w:rPr>
            </w:pPr>
          </w:p>
        </w:tc>
        <w:tc>
          <w:tcPr>
            <w:tcW w:w="1276" w:type="dxa"/>
            <w:gridSpan w:val="2"/>
          </w:tcPr>
          <w:p w14:paraId="76496347"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&gt; 13,520±130</w:t>
            </w:r>
          </w:p>
        </w:tc>
        <w:tc>
          <w:tcPr>
            <w:tcW w:w="1934" w:type="dxa"/>
          </w:tcPr>
          <w:p w14:paraId="78728FC1"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&gt; 16,140–14,362</w:t>
            </w:r>
          </w:p>
        </w:tc>
        <w:tc>
          <w:tcPr>
            <w:tcW w:w="1752" w:type="dxa"/>
            <w:vMerge w:val="restart"/>
          </w:tcPr>
          <w:p w14:paraId="5E01CDC8"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Moure &amp; González Sainz, 2000).</w:t>
            </w:r>
          </w:p>
        </w:tc>
      </w:tr>
      <w:tr w:rsidR="00845453" w:rsidRPr="00C64E3A" w14:paraId="5C1C679E" w14:textId="77777777" w:rsidTr="00152687">
        <w:trPr>
          <w:trHeight w:val="265"/>
          <w:jc w:val="center"/>
        </w:trPr>
        <w:tc>
          <w:tcPr>
            <w:tcW w:w="1471" w:type="dxa"/>
            <w:vMerge/>
          </w:tcPr>
          <w:p w14:paraId="6D40C5ED" w14:textId="77777777" w:rsidR="00845453" w:rsidRPr="00A32D56" w:rsidRDefault="00845453" w:rsidP="00152687">
            <w:pPr>
              <w:spacing w:line="276" w:lineRule="auto"/>
              <w:jc w:val="both"/>
              <w:rPr>
                <w:rFonts w:cstheme="minorHAnsi"/>
              </w:rPr>
            </w:pPr>
          </w:p>
        </w:tc>
        <w:tc>
          <w:tcPr>
            <w:tcW w:w="1059" w:type="dxa"/>
          </w:tcPr>
          <w:p w14:paraId="68F5FAA0"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GifA-96079</w:t>
            </w:r>
          </w:p>
        </w:tc>
        <w:tc>
          <w:tcPr>
            <w:tcW w:w="1151" w:type="dxa"/>
          </w:tcPr>
          <w:p w14:paraId="3F9CAAC3" w14:textId="77777777" w:rsidR="00845453" w:rsidRPr="00A32D56" w:rsidRDefault="00845453" w:rsidP="00152687">
            <w:pPr>
              <w:spacing w:line="276" w:lineRule="auto"/>
              <w:jc w:val="both"/>
              <w:rPr>
                <w:rFonts w:cstheme="minorHAnsi"/>
              </w:rPr>
            </w:pPr>
          </w:p>
        </w:tc>
        <w:tc>
          <w:tcPr>
            <w:tcW w:w="964" w:type="dxa"/>
          </w:tcPr>
          <w:p w14:paraId="784FBE1F" w14:textId="77777777" w:rsidR="00845453" w:rsidRPr="00A32D56" w:rsidRDefault="00845453" w:rsidP="00152687">
            <w:pPr>
              <w:spacing w:line="276" w:lineRule="auto"/>
              <w:jc w:val="both"/>
              <w:rPr>
                <w:rFonts w:cstheme="minorHAnsi"/>
              </w:rPr>
            </w:pPr>
          </w:p>
        </w:tc>
        <w:tc>
          <w:tcPr>
            <w:tcW w:w="1645" w:type="dxa"/>
          </w:tcPr>
          <w:p w14:paraId="263DAFD0"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Purified</w:t>
            </w:r>
            <w:proofErr w:type="spellEnd"/>
            <w:r w:rsidRPr="00A32D56">
              <w:rPr>
                <w:rFonts w:cstheme="minorHAnsi"/>
              </w:rPr>
              <w:t xml:space="preserve"> </w:t>
            </w:r>
            <w:proofErr w:type="spellStart"/>
            <w:r w:rsidRPr="00A32D56">
              <w:rPr>
                <w:rFonts w:cstheme="minorHAnsi"/>
              </w:rPr>
              <w:t>Charcoal</w:t>
            </w:r>
            <w:proofErr w:type="spellEnd"/>
          </w:p>
          <w:p w14:paraId="278E7E7A"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fraction</w:t>
            </w:r>
            <w:proofErr w:type="spellEnd"/>
            <w:r w:rsidRPr="00A32D56">
              <w:rPr>
                <w:rFonts w:cstheme="minorHAnsi"/>
              </w:rPr>
              <w:t>)</w:t>
            </w:r>
          </w:p>
        </w:tc>
        <w:tc>
          <w:tcPr>
            <w:tcW w:w="1689" w:type="dxa"/>
          </w:tcPr>
          <w:p w14:paraId="2096E5D7"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Bison 18a</w:t>
            </w:r>
          </w:p>
          <w:p w14:paraId="57FC2293"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7EC74773"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superimposed on three, perhaps four red hand stencils):</w:t>
            </w:r>
          </w:p>
          <w:p w14:paraId="3E0D161E"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171642C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Panel </w:t>
            </w:r>
            <w:proofErr w:type="spellStart"/>
            <w:r w:rsidRPr="00A32D56">
              <w:rPr>
                <w:rFonts w:asciiTheme="minorHAnsi" w:hAnsiTheme="minorHAnsi" w:cstheme="minorHAnsi"/>
                <w:color w:val="auto"/>
                <w:sz w:val="22"/>
                <w:szCs w:val="22"/>
              </w:rPr>
              <w:t>of</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the</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Polychromes</w:t>
            </w:r>
            <w:proofErr w:type="spellEnd"/>
          </w:p>
        </w:tc>
        <w:tc>
          <w:tcPr>
            <w:tcW w:w="947" w:type="dxa"/>
          </w:tcPr>
          <w:p w14:paraId="4C0DC4BB" w14:textId="77777777" w:rsidR="00845453" w:rsidRPr="00A32D56" w:rsidRDefault="00845453" w:rsidP="00152687">
            <w:pPr>
              <w:spacing w:line="276" w:lineRule="auto"/>
              <w:jc w:val="both"/>
              <w:rPr>
                <w:rFonts w:cstheme="minorHAnsi"/>
                <w:lang w:val="en-GB"/>
              </w:rPr>
            </w:pPr>
          </w:p>
        </w:tc>
        <w:tc>
          <w:tcPr>
            <w:tcW w:w="708" w:type="dxa"/>
          </w:tcPr>
          <w:p w14:paraId="4741295A" w14:textId="77777777" w:rsidR="00845453" w:rsidRPr="00A32D56" w:rsidRDefault="00845453" w:rsidP="00152687">
            <w:pPr>
              <w:spacing w:line="276" w:lineRule="auto"/>
              <w:jc w:val="both"/>
              <w:rPr>
                <w:rFonts w:cstheme="minorHAnsi"/>
                <w:lang w:val="en-GB"/>
              </w:rPr>
            </w:pPr>
          </w:p>
        </w:tc>
        <w:tc>
          <w:tcPr>
            <w:tcW w:w="1276" w:type="dxa"/>
            <w:gridSpan w:val="2"/>
          </w:tcPr>
          <w:p w14:paraId="29DC3F5B" w14:textId="77777777" w:rsidR="00845453" w:rsidRPr="00A32D56" w:rsidRDefault="00845453" w:rsidP="00152687">
            <w:pPr>
              <w:pStyle w:val="Default"/>
              <w:spacing w:line="276" w:lineRule="auto"/>
              <w:jc w:val="both"/>
              <w:rPr>
                <w:rFonts w:asciiTheme="minorHAnsi" w:hAnsiTheme="minorHAnsi" w:cstheme="minorHAnsi"/>
                <w:b/>
                <w:bCs/>
                <w:color w:val="auto"/>
                <w:sz w:val="22"/>
                <w:szCs w:val="22"/>
              </w:rPr>
            </w:pPr>
            <w:r w:rsidRPr="00A32D56">
              <w:rPr>
                <w:rFonts w:asciiTheme="minorHAnsi" w:hAnsiTheme="minorHAnsi" w:cstheme="minorHAnsi"/>
                <w:sz w:val="22"/>
                <w:szCs w:val="22"/>
              </w:rPr>
              <w:t>12,620±110</w:t>
            </w:r>
          </w:p>
        </w:tc>
        <w:tc>
          <w:tcPr>
            <w:tcW w:w="1934" w:type="dxa"/>
          </w:tcPr>
          <w:p w14:paraId="017761DA"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&gt; 15,689–14,196</w:t>
            </w:r>
          </w:p>
        </w:tc>
        <w:tc>
          <w:tcPr>
            <w:tcW w:w="1752" w:type="dxa"/>
            <w:vMerge/>
          </w:tcPr>
          <w:p w14:paraId="5BF188DD" w14:textId="77777777" w:rsidR="00845453" w:rsidRPr="00A32D56" w:rsidRDefault="00845453" w:rsidP="00152687">
            <w:pPr>
              <w:pStyle w:val="Default"/>
              <w:spacing w:line="276" w:lineRule="auto"/>
              <w:jc w:val="both"/>
              <w:rPr>
                <w:rFonts w:asciiTheme="minorHAnsi" w:hAnsiTheme="minorHAnsi" w:cstheme="minorHAnsi"/>
                <w:sz w:val="22"/>
                <w:szCs w:val="22"/>
              </w:rPr>
            </w:pPr>
          </w:p>
        </w:tc>
      </w:tr>
      <w:tr w:rsidR="00845453" w:rsidRPr="00C64E3A" w14:paraId="75FD7F02" w14:textId="77777777" w:rsidTr="00152687">
        <w:trPr>
          <w:trHeight w:val="1129"/>
          <w:jc w:val="center"/>
        </w:trPr>
        <w:tc>
          <w:tcPr>
            <w:tcW w:w="1471" w:type="dxa"/>
            <w:vMerge w:val="restart"/>
          </w:tcPr>
          <w:p w14:paraId="48BFFBD4" w14:textId="728AA9C7" w:rsidR="00845453" w:rsidRPr="00A32D56" w:rsidRDefault="00A85BBB" w:rsidP="00152687">
            <w:pPr>
              <w:spacing w:line="276" w:lineRule="auto"/>
              <w:jc w:val="both"/>
              <w:rPr>
                <w:rFonts w:cstheme="minorHAnsi"/>
                <w:b/>
                <w:bCs/>
              </w:rPr>
            </w:pPr>
            <w:r w:rsidRPr="00A32D56">
              <w:rPr>
                <w:rFonts w:cstheme="minorHAnsi"/>
                <w:b/>
                <w:bCs/>
              </w:rPr>
              <w:lastRenderedPageBreak/>
              <w:t xml:space="preserve">Fuente del </w:t>
            </w:r>
            <w:r w:rsidR="00CF0AE7" w:rsidRPr="00A32D56">
              <w:rPr>
                <w:rFonts w:cstheme="minorHAnsi"/>
                <w:b/>
                <w:bCs/>
              </w:rPr>
              <w:t xml:space="preserve">Salín </w:t>
            </w:r>
          </w:p>
        </w:tc>
        <w:tc>
          <w:tcPr>
            <w:tcW w:w="1059" w:type="dxa"/>
            <w:vMerge w:val="restart"/>
          </w:tcPr>
          <w:p w14:paraId="082CCF48"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GrN18574</w:t>
            </w:r>
          </w:p>
          <w:p w14:paraId="3A18B9C6"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151" w:type="dxa"/>
            <w:vMerge w:val="restart"/>
          </w:tcPr>
          <w:p w14:paraId="619BB8BE" w14:textId="77777777" w:rsidR="00845453" w:rsidRPr="00A32D56" w:rsidRDefault="00845453" w:rsidP="00152687">
            <w:pPr>
              <w:spacing w:line="276" w:lineRule="auto"/>
              <w:jc w:val="both"/>
              <w:rPr>
                <w:rFonts w:cstheme="minorHAnsi"/>
              </w:rPr>
            </w:pPr>
          </w:p>
        </w:tc>
        <w:tc>
          <w:tcPr>
            <w:tcW w:w="964" w:type="dxa"/>
            <w:vMerge w:val="restart"/>
          </w:tcPr>
          <w:p w14:paraId="2E0B4CBB" w14:textId="77777777" w:rsidR="00845453" w:rsidRPr="00A32D56" w:rsidRDefault="00845453" w:rsidP="00152687">
            <w:pPr>
              <w:spacing w:line="276" w:lineRule="auto"/>
              <w:jc w:val="both"/>
              <w:rPr>
                <w:rFonts w:cstheme="minorHAnsi"/>
              </w:rPr>
            </w:pPr>
          </w:p>
        </w:tc>
        <w:tc>
          <w:tcPr>
            <w:tcW w:w="1645" w:type="dxa"/>
            <w:vMerge w:val="restart"/>
          </w:tcPr>
          <w:p w14:paraId="028B7781"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vMerge w:val="restart"/>
          </w:tcPr>
          <w:p w14:paraId="3B7453F9"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Great home at the foot of the paintings</w:t>
            </w:r>
          </w:p>
          <w:p w14:paraId="78C65591"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p w14:paraId="6BCD91E9"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hearth was documented in</w:t>
            </w:r>
          </w:p>
          <w:p w14:paraId="486389C3"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Level 2, at the foot of an ensemble of red hand stencils.</w:t>
            </w:r>
          </w:p>
        </w:tc>
        <w:tc>
          <w:tcPr>
            <w:tcW w:w="947" w:type="dxa"/>
            <w:vMerge w:val="restart"/>
          </w:tcPr>
          <w:p w14:paraId="2DA8C9E5" w14:textId="77777777" w:rsidR="00845453" w:rsidRPr="00A32D56" w:rsidRDefault="00845453" w:rsidP="00152687">
            <w:pPr>
              <w:spacing w:line="276" w:lineRule="auto"/>
              <w:jc w:val="both"/>
              <w:rPr>
                <w:rFonts w:cstheme="minorHAnsi"/>
                <w:lang w:val="en-GB"/>
              </w:rPr>
            </w:pPr>
          </w:p>
        </w:tc>
        <w:tc>
          <w:tcPr>
            <w:tcW w:w="708" w:type="dxa"/>
            <w:vMerge w:val="restart"/>
          </w:tcPr>
          <w:p w14:paraId="3F5617AE" w14:textId="77777777" w:rsidR="00845453" w:rsidRPr="00A32D56" w:rsidRDefault="00845453" w:rsidP="00152687">
            <w:pPr>
              <w:spacing w:line="276" w:lineRule="auto"/>
              <w:jc w:val="both"/>
              <w:rPr>
                <w:rFonts w:cstheme="minorHAnsi"/>
                <w:lang w:val="en-GB"/>
              </w:rPr>
            </w:pPr>
          </w:p>
          <w:p w14:paraId="64D73E9B" w14:textId="77777777" w:rsidR="00845453" w:rsidRPr="00A32D56" w:rsidRDefault="00845453" w:rsidP="00152687">
            <w:pPr>
              <w:spacing w:line="276" w:lineRule="auto"/>
              <w:jc w:val="both"/>
              <w:rPr>
                <w:rFonts w:cstheme="minorHAnsi"/>
                <w:lang w:val="en-GB"/>
              </w:rPr>
            </w:pPr>
          </w:p>
          <w:p w14:paraId="3089BCB1" w14:textId="77777777" w:rsidR="00845453" w:rsidRPr="00A32D56" w:rsidRDefault="00845453" w:rsidP="00152687">
            <w:pPr>
              <w:spacing w:line="276" w:lineRule="auto"/>
              <w:jc w:val="both"/>
              <w:rPr>
                <w:rFonts w:cstheme="minorHAnsi"/>
                <w:lang w:val="en-GB"/>
              </w:rPr>
            </w:pPr>
          </w:p>
          <w:p w14:paraId="2F1899DC" w14:textId="77777777" w:rsidR="00845453" w:rsidRPr="00A32D56" w:rsidRDefault="00845453" w:rsidP="00152687">
            <w:pPr>
              <w:spacing w:line="276" w:lineRule="auto"/>
              <w:jc w:val="both"/>
              <w:rPr>
                <w:rFonts w:cstheme="minorHAnsi"/>
              </w:rPr>
            </w:pPr>
            <w:r w:rsidRPr="00A32D56">
              <w:rPr>
                <w:rFonts w:cstheme="minorHAnsi"/>
              </w:rPr>
              <w:t>26.6‰</w:t>
            </w:r>
          </w:p>
        </w:tc>
        <w:tc>
          <w:tcPr>
            <w:tcW w:w="643" w:type="dxa"/>
            <w:vMerge w:val="restart"/>
          </w:tcPr>
          <w:p w14:paraId="5DD3524E"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22,340</w:t>
            </w:r>
          </w:p>
          <w:p w14:paraId="0F095BD2"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633" w:type="dxa"/>
            <w:vMerge w:val="restart"/>
          </w:tcPr>
          <w:p w14:paraId="751446D3"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+510 -480</w:t>
            </w:r>
          </w:p>
          <w:p w14:paraId="25EE0E0E" w14:textId="77777777" w:rsidR="00845453" w:rsidRPr="00A32D56" w:rsidRDefault="00845453" w:rsidP="00152687">
            <w:pPr>
              <w:spacing w:line="276" w:lineRule="auto"/>
              <w:jc w:val="both"/>
              <w:rPr>
                <w:rFonts w:cstheme="minorHAnsi"/>
              </w:rPr>
            </w:pPr>
          </w:p>
          <w:p w14:paraId="389DFD3D"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934" w:type="dxa"/>
          </w:tcPr>
          <w:p w14:paraId="2008D1F2"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25,740−27,530</w:t>
            </w:r>
          </w:p>
          <w:p w14:paraId="0D6B0104" w14:textId="77777777" w:rsidR="00845453" w:rsidRPr="00A32D56" w:rsidRDefault="00845453" w:rsidP="00152687">
            <w:pPr>
              <w:pStyle w:val="Default"/>
              <w:spacing w:line="276" w:lineRule="auto"/>
              <w:jc w:val="both"/>
              <w:rPr>
                <w:rFonts w:asciiTheme="minorHAnsi" w:hAnsiTheme="minorHAnsi" w:cstheme="minorHAnsi"/>
                <w:sz w:val="22"/>
                <w:szCs w:val="22"/>
              </w:rPr>
            </w:pPr>
          </w:p>
          <w:p w14:paraId="5D12B099"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752" w:type="dxa"/>
            <w:vMerge w:val="restart"/>
          </w:tcPr>
          <w:bookmarkStart w:id="3" w:name="_Hlk103264215" w:displacedByCustomXml="next"/>
          <w:sdt>
            <w:sdtPr>
              <w:rPr>
                <w:rFonts w:cstheme="minorHAnsi"/>
                <w:color w:val="000000"/>
              </w:rPr>
              <w:tag w:val="MENDELEY_CITATION_v3_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"/>
              <w:id w:val="421382324"/>
              <w:placeholder>
                <w:docPart w:val="E37E115D6C13472F895AF9148A7436FC"/>
              </w:placeholder>
            </w:sdtPr>
            <w:sdtEndPr/>
            <w:sdtContent>
              <w:p w14:paraId="310DB5A0" w14:textId="77777777" w:rsidR="00845453" w:rsidRPr="00A32D56" w:rsidRDefault="00845453" w:rsidP="00152687">
                <w:pPr>
                  <w:autoSpaceDE w:val="0"/>
                  <w:autoSpaceDN w:val="0"/>
                  <w:adjustRightInd w:val="0"/>
                  <w:spacing w:line="276" w:lineRule="auto"/>
                  <w:jc w:val="both"/>
                  <w:rPr>
                    <w:rFonts w:cstheme="minorHAnsi"/>
                  </w:rPr>
                </w:pPr>
                <w:r w:rsidRPr="00A32D56">
                  <w:rPr>
                    <w:rFonts w:eastAsia="Times New Roman" w:cstheme="minorHAnsi"/>
                  </w:rPr>
                  <w:t>(Moure Romanillo and González Morales, 1992; González Morales &amp; Moure, 2008),)</w:t>
                </w:r>
              </w:p>
            </w:sdtContent>
          </w:sdt>
          <w:bookmarkEnd w:id="3" w:displacedByCustomXml="prev"/>
        </w:tc>
      </w:tr>
      <w:tr w:rsidR="00845453" w:rsidRPr="00C64E3A" w14:paraId="72FF3431" w14:textId="77777777" w:rsidTr="00152687">
        <w:trPr>
          <w:trHeight w:val="270"/>
          <w:jc w:val="center"/>
        </w:trPr>
        <w:tc>
          <w:tcPr>
            <w:tcW w:w="1471" w:type="dxa"/>
            <w:vMerge/>
          </w:tcPr>
          <w:p w14:paraId="18FE5F4C" w14:textId="77777777" w:rsidR="00845453" w:rsidRPr="00A32D56" w:rsidRDefault="00845453" w:rsidP="00152687">
            <w:pPr>
              <w:spacing w:line="276" w:lineRule="auto"/>
              <w:jc w:val="both"/>
              <w:rPr>
                <w:rFonts w:cstheme="minorHAnsi"/>
                <w:b/>
                <w:bCs/>
              </w:rPr>
            </w:pPr>
          </w:p>
        </w:tc>
        <w:tc>
          <w:tcPr>
            <w:tcW w:w="1059" w:type="dxa"/>
            <w:vMerge/>
          </w:tcPr>
          <w:p w14:paraId="719AABE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vMerge/>
          </w:tcPr>
          <w:p w14:paraId="55C230E2" w14:textId="77777777" w:rsidR="00845453" w:rsidRPr="00A32D56" w:rsidRDefault="00845453" w:rsidP="00152687">
            <w:pPr>
              <w:spacing w:line="276" w:lineRule="auto"/>
              <w:jc w:val="both"/>
              <w:rPr>
                <w:rFonts w:cstheme="minorHAnsi"/>
              </w:rPr>
            </w:pPr>
          </w:p>
        </w:tc>
        <w:tc>
          <w:tcPr>
            <w:tcW w:w="964" w:type="dxa"/>
            <w:vMerge/>
          </w:tcPr>
          <w:p w14:paraId="15DA3821" w14:textId="77777777" w:rsidR="00845453" w:rsidRPr="00A32D56" w:rsidRDefault="00845453" w:rsidP="00152687">
            <w:pPr>
              <w:spacing w:line="276" w:lineRule="auto"/>
              <w:jc w:val="both"/>
              <w:rPr>
                <w:rFonts w:cstheme="minorHAnsi"/>
              </w:rPr>
            </w:pPr>
          </w:p>
        </w:tc>
        <w:tc>
          <w:tcPr>
            <w:tcW w:w="1645" w:type="dxa"/>
            <w:vMerge/>
          </w:tcPr>
          <w:p w14:paraId="6FA7FE49" w14:textId="77777777" w:rsidR="00845453" w:rsidRPr="00A32D56" w:rsidRDefault="00845453" w:rsidP="00152687">
            <w:pPr>
              <w:autoSpaceDE w:val="0"/>
              <w:autoSpaceDN w:val="0"/>
              <w:adjustRightInd w:val="0"/>
              <w:spacing w:line="276" w:lineRule="auto"/>
              <w:jc w:val="both"/>
              <w:rPr>
                <w:rFonts w:cstheme="minorHAnsi"/>
              </w:rPr>
            </w:pPr>
          </w:p>
        </w:tc>
        <w:tc>
          <w:tcPr>
            <w:tcW w:w="1689" w:type="dxa"/>
            <w:vMerge/>
          </w:tcPr>
          <w:p w14:paraId="1AD32E7B"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vMerge/>
          </w:tcPr>
          <w:p w14:paraId="32AAF72E" w14:textId="77777777" w:rsidR="00845453" w:rsidRPr="00A32D56" w:rsidRDefault="00845453" w:rsidP="00152687">
            <w:pPr>
              <w:spacing w:line="276" w:lineRule="auto"/>
              <w:jc w:val="both"/>
              <w:rPr>
                <w:rFonts w:cstheme="minorHAnsi"/>
              </w:rPr>
            </w:pPr>
          </w:p>
        </w:tc>
        <w:tc>
          <w:tcPr>
            <w:tcW w:w="708" w:type="dxa"/>
            <w:vMerge/>
          </w:tcPr>
          <w:p w14:paraId="63D97906" w14:textId="77777777" w:rsidR="00845453" w:rsidRPr="00A32D56" w:rsidRDefault="00845453" w:rsidP="00152687">
            <w:pPr>
              <w:spacing w:line="276" w:lineRule="auto"/>
              <w:jc w:val="both"/>
              <w:rPr>
                <w:rFonts w:cstheme="minorHAnsi"/>
              </w:rPr>
            </w:pPr>
          </w:p>
        </w:tc>
        <w:tc>
          <w:tcPr>
            <w:tcW w:w="643" w:type="dxa"/>
            <w:vMerge/>
          </w:tcPr>
          <w:p w14:paraId="2904C8C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633" w:type="dxa"/>
            <w:vMerge/>
          </w:tcPr>
          <w:p w14:paraId="37983059"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934" w:type="dxa"/>
          </w:tcPr>
          <w:p w14:paraId="648391E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22,580±100 </w:t>
            </w:r>
            <w:proofErr w:type="spellStart"/>
            <w:r w:rsidRPr="00A32D56">
              <w:rPr>
                <w:rFonts w:asciiTheme="minorHAnsi" w:hAnsiTheme="minorHAnsi" w:cstheme="minorHAnsi"/>
                <w:color w:val="auto"/>
                <w:sz w:val="22"/>
                <w:szCs w:val="22"/>
              </w:rPr>
              <w:t>years</w:t>
            </w:r>
            <w:proofErr w:type="spellEnd"/>
            <w:r w:rsidRPr="00A32D56">
              <w:rPr>
                <w:rFonts w:asciiTheme="minorHAnsi" w:hAnsiTheme="minorHAnsi" w:cstheme="minorHAnsi"/>
                <w:color w:val="auto"/>
                <w:sz w:val="22"/>
                <w:szCs w:val="22"/>
              </w:rPr>
              <w:t xml:space="preserve"> BP</w:t>
            </w:r>
          </w:p>
        </w:tc>
        <w:tc>
          <w:tcPr>
            <w:tcW w:w="1752" w:type="dxa"/>
            <w:vMerge/>
          </w:tcPr>
          <w:p w14:paraId="2682623B" w14:textId="77777777" w:rsidR="00845453" w:rsidRPr="00A32D56" w:rsidRDefault="00845453" w:rsidP="00152687">
            <w:pPr>
              <w:autoSpaceDE w:val="0"/>
              <w:autoSpaceDN w:val="0"/>
              <w:adjustRightInd w:val="0"/>
              <w:spacing w:line="276" w:lineRule="auto"/>
              <w:jc w:val="both"/>
              <w:rPr>
                <w:rFonts w:cstheme="minorHAnsi"/>
              </w:rPr>
            </w:pPr>
          </w:p>
        </w:tc>
      </w:tr>
      <w:tr w:rsidR="00845453" w:rsidRPr="00C64E3A" w14:paraId="0B49ACE5" w14:textId="77777777" w:rsidTr="00152687">
        <w:trPr>
          <w:trHeight w:val="557"/>
          <w:jc w:val="center"/>
        </w:trPr>
        <w:tc>
          <w:tcPr>
            <w:tcW w:w="1471" w:type="dxa"/>
            <w:vMerge/>
          </w:tcPr>
          <w:p w14:paraId="438235EF" w14:textId="77777777" w:rsidR="00845453" w:rsidRPr="00A32D56" w:rsidRDefault="00845453" w:rsidP="00152687">
            <w:pPr>
              <w:spacing w:line="276" w:lineRule="auto"/>
              <w:jc w:val="both"/>
              <w:rPr>
                <w:rFonts w:cstheme="minorHAnsi"/>
                <w:b/>
                <w:bCs/>
              </w:rPr>
            </w:pPr>
          </w:p>
        </w:tc>
        <w:tc>
          <w:tcPr>
            <w:tcW w:w="1059" w:type="dxa"/>
          </w:tcPr>
          <w:p w14:paraId="755BEEA8"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151" w:type="dxa"/>
          </w:tcPr>
          <w:p w14:paraId="62DFA541" w14:textId="77777777" w:rsidR="00845453" w:rsidRPr="00A32D56" w:rsidRDefault="00845453" w:rsidP="00152687">
            <w:pPr>
              <w:spacing w:line="276" w:lineRule="auto"/>
              <w:jc w:val="both"/>
              <w:rPr>
                <w:rFonts w:cstheme="minorHAnsi"/>
              </w:rPr>
            </w:pPr>
          </w:p>
        </w:tc>
        <w:tc>
          <w:tcPr>
            <w:tcW w:w="964" w:type="dxa"/>
          </w:tcPr>
          <w:p w14:paraId="38D3A321" w14:textId="77777777" w:rsidR="00845453" w:rsidRPr="00A32D56" w:rsidRDefault="00845453" w:rsidP="00152687">
            <w:pPr>
              <w:spacing w:line="276" w:lineRule="auto"/>
              <w:jc w:val="both"/>
              <w:rPr>
                <w:rFonts w:cstheme="minorHAnsi"/>
              </w:rPr>
            </w:pPr>
          </w:p>
        </w:tc>
        <w:tc>
          <w:tcPr>
            <w:tcW w:w="1645" w:type="dxa"/>
          </w:tcPr>
          <w:p w14:paraId="2A25EDC6"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t>Bone</w:t>
            </w:r>
            <w:proofErr w:type="spellEnd"/>
          </w:p>
        </w:tc>
        <w:tc>
          <w:tcPr>
            <w:tcW w:w="1689" w:type="dxa"/>
          </w:tcPr>
          <w:p w14:paraId="0C1F9508"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bone fragment recovered on the floor elsewhere</w:t>
            </w:r>
          </w:p>
          <w:p w14:paraId="32A50E0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in </w:t>
            </w:r>
            <w:proofErr w:type="spellStart"/>
            <w:r w:rsidRPr="00A32D56">
              <w:rPr>
                <w:rFonts w:asciiTheme="minorHAnsi" w:hAnsiTheme="minorHAnsi" w:cstheme="minorHAnsi"/>
                <w:color w:val="auto"/>
                <w:sz w:val="22"/>
                <w:szCs w:val="22"/>
              </w:rPr>
              <w:t>the</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same</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chamber</w:t>
            </w:r>
            <w:proofErr w:type="spellEnd"/>
          </w:p>
        </w:tc>
        <w:tc>
          <w:tcPr>
            <w:tcW w:w="947" w:type="dxa"/>
          </w:tcPr>
          <w:p w14:paraId="0118E0C4" w14:textId="77777777" w:rsidR="00845453" w:rsidRPr="00A32D56" w:rsidRDefault="00845453" w:rsidP="00152687">
            <w:pPr>
              <w:spacing w:line="276" w:lineRule="auto"/>
              <w:jc w:val="both"/>
              <w:rPr>
                <w:rFonts w:cstheme="minorHAnsi"/>
              </w:rPr>
            </w:pPr>
          </w:p>
        </w:tc>
        <w:tc>
          <w:tcPr>
            <w:tcW w:w="708" w:type="dxa"/>
          </w:tcPr>
          <w:p w14:paraId="32738317" w14:textId="77777777" w:rsidR="00845453" w:rsidRPr="00A32D56" w:rsidRDefault="00845453" w:rsidP="00152687">
            <w:pPr>
              <w:spacing w:line="276" w:lineRule="auto"/>
              <w:jc w:val="both"/>
              <w:rPr>
                <w:rFonts w:cstheme="minorHAnsi"/>
              </w:rPr>
            </w:pPr>
            <w:r w:rsidRPr="00A32D56">
              <w:rPr>
                <w:rFonts w:cstheme="minorHAnsi"/>
              </w:rPr>
              <w:t>21.5‰</w:t>
            </w:r>
          </w:p>
        </w:tc>
        <w:tc>
          <w:tcPr>
            <w:tcW w:w="1276" w:type="dxa"/>
            <w:gridSpan w:val="2"/>
          </w:tcPr>
          <w:p w14:paraId="1478D291"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934" w:type="dxa"/>
          </w:tcPr>
          <w:p w14:paraId="7A32AF0B"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color w:val="auto"/>
                <w:sz w:val="22"/>
                <w:szCs w:val="22"/>
              </w:rPr>
              <w:t>23,190±900</w:t>
            </w:r>
          </w:p>
        </w:tc>
        <w:tc>
          <w:tcPr>
            <w:tcW w:w="1752" w:type="dxa"/>
          </w:tcPr>
          <w:p w14:paraId="0572418F" w14:textId="77777777" w:rsidR="00845453" w:rsidRPr="00A32D56" w:rsidRDefault="00845453" w:rsidP="00152687">
            <w:pPr>
              <w:pStyle w:val="Default"/>
              <w:spacing w:line="276" w:lineRule="auto"/>
              <w:jc w:val="both"/>
              <w:rPr>
                <w:rFonts w:asciiTheme="minorHAnsi" w:hAnsiTheme="minorHAnsi" w:cstheme="minorHAnsi"/>
                <w:sz w:val="22"/>
                <w:szCs w:val="22"/>
              </w:rPr>
            </w:pPr>
          </w:p>
        </w:tc>
      </w:tr>
      <w:tr w:rsidR="00845453" w:rsidRPr="00C64E3A" w14:paraId="6D4CCB00" w14:textId="77777777" w:rsidTr="00152687">
        <w:trPr>
          <w:trHeight w:val="557"/>
          <w:jc w:val="center"/>
        </w:trPr>
        <w:tc>
          <w:tcPr>
            <w:tcW w:w="1471" w:type="dxa"/>
          </w:tcPr>
          <w:p w14:paraId="247A8B89" w14:textId="77777777" w:rsidR="00845453" w:rsidRPr="00A32D56" w:rsidRDefault="00845453" w:rsidP="00152687">
            <w:pPr>
              <w:spacing w:line="276" w:lineRule="auto"/>
              <w:jc w:val="both"/>
              <w:rPr>
                <w:rFonts w:cstheme="minorHAnsi"/>
                <w:b/>
                <w:bCs/>
              </w:rPr>
            </w:pPr>
            <w:r w:rsidRPr="00A32D56">
              <w:rPr>
                <w:rFonts w:cstheme="minorHAnsi"/>
                <w:b/>
                <w:bCs/>
              </w:rPr>
              <w:t>Gargas</w:t>
            </w:r>
          </w:p>
        </w:tc>
        <w:tc>
          <w:tcPr>
            <w:tcW w:w="1059" w:type="dxa"/>
          </w:tcPr>
          <w:p w14:paraId="0C47BF0B"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GiFA-92369</w:t>
            </w:r>
          </w:p>
        </w:tc>
        <w:tc>
          <w:tcPr>
            <w:tcW w:w="1151" w:type="dxa"/>
          </w:tcPr>
          <w:p w14:paraId="3778CC48" w14:textId="77777777" w:rsidR="00845453" w:rsidRPr="00A32D56" w:rsidRDefault="00845453" w:rsidP="00152687">
            <w:pPr>
              <w:spacing w:line="276" w:lineRule="auto"/>
              <w:jc w:val="both"/>
              <w:rPr>
                <w:rFonts w:cstheme="minorHAnsi"/>
              </w:rPr>
            </w:pPr>
          </w:p>
        </w:tc>
        <w:tc>
          <w:tcPr>
            <w:tcW w:w="964" w:type="dxa"/>
          </w:tcPr>
          <w:p w14:paraId="3041C458" w14:textId="77777777" w:rsidR="00845453" w:rsidRPr="00A32D56" w:rsidRDefault="00845453" w:rsidP="00152687">
            <w:pPr>
              <w:spacing w:line="276" w:lineRule="auto"/>
              <w:jc w:val="both"/>
              <w:rPr>
                <w:rFonts w:cstheme="minorHAnsi"/>
              </w:rPr>
            </w:pPr>
          </w:p>
        </w:tc>
        <w:tc>
          <w:tcPr>
            <w:tcW w:w="1645" w:type="dxa"/>
          </w:tcPr>
          <w:p w14:paraId="661623CE"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Bone fragment placed in a natural crack next to Hand 4 in Panel 4 of the</w:t>
            </w:r>
          </w:p>
          <w:p w14:paraId="7A688CBE"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Entrance</w:t>
            </w:r>
            <w:proofErr w:type="spellEnd"/>
            <w:r w:rsidRPr="00A32D56">
              <w:rPr>
                <w:rFonts w:cstheme="minorHAnsi"/>
              </w:rPr>
              <w:t xml:space="preserve"> </w:t>
            </w:r>
            <w:proofErr w:type="spellStart"/>
            <w:r w:rsidRPr="00A32D56">
              <w:rPr>
                <w:rFonts w:cstheme="minorHAnsi"/>
              </w:rPr>
              <w:t>Chamber</w:t>
            </w:r>
            <w:proofErr w:type="spellEnd"/>
          </w:p>
        </w:tc>
        <w:tc>
          <w:tcPr>
            <w:tcW w:w="1689" w:type="dxa"/>
          </w:tcPr>
          <w:p w14:paraId="17EC5F58"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6212726E" w14:textId="77777777" w:rsidR="00845453" w:rsidRPr="00A32D56" w:rsidRDefault="00845453" w:rsidP="00152687">
            <w:pPr>
              <w:spacing w:line="276" w:lineRule="auto"/>
              <w:jc w:val="both"/>
              <w:rPr>
                <w:rFonts w:cstheme="minorHAnsi"/>
              </w:rPr>
            </w:pPr>
          </w:p>
        </w:tc>
        <w:tc>
          <w:tcPr>
            <w:tcW w:w="708" w:type="dxa"/>
          </w:tcPr>
          <w:p w14:paraId="78BCE064" w14:textId="77777777" w:rsidR="00845453" w:rsidRPr="00A32D56" w:rsidRDefault="00845453" w:rsidP="00152687">
            <w:pPr>
              <w:spacing w:line="276" w:lineRule="auto"/>
              <w:jc w:val="both"/>
              <w:rPr>
                <w:rFonts w:cstheme="minorHAnsi"/>
              </w:rPr>
            </w:pPr>
          </w:p>
        </w:tc>
        <w:tc>
          <w:tcPr>
            <w:tcW w:w="1276" w:type="dxa"/>
            <w:gridSpan w:val="2"/>
          </w:tcPr>
          <w:p w14:paraId="00F954E4"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26,860±460</w:t>
            </w:r>
          </w:p>
        </w:tc>
        <w:tc>
          <w:tcPr>
            <w:tcW w:w="1934" w:type="dxa"/>
          </w:tcPr>
          <w:p w14:paraId="783A6C57"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29,900−31,580</w:t>
            </w:r>
          </w:p>
        </w:tc>
        <w:bookmarkStart w:id="4" w:name="_Hlk103264207"/>
        <w:tc>
          <w:tcPr>
            <w:tcW w:w="1752" w:type="dxa"/>
          </w:tcPr>
          <w:p w14:paraId="745B4AAD" w14:textId="77777777" w:rsidR="00845453" w:rsidRPr="00A32D56" w:rsidRDefault="000A25DA" w:rsidP="00152687">
            <w:pPr>
              <w:pStyle w:val="Default"/>
              <w:spacing w:line="276" w:lineRule="auto"/>
              <w:jc w:val="both"/>
              <w:rPr>
                <w:rFonts w:asciiTheme="minorHAnsi" w:hAnsiTheme="minorHAnsi" w:cstheme="minorHAnsi"/>
                <w:color w:val="auto"/>
                <w:sz w:val="22"/>
                <w:szCs w:val="22"/>
              </w:rPr>
            </w:pPr>
            <w:sdt>
              <w:sdtPr>
                <w:rPr>
                  <w:rFonts w:asciiTheme="minorHAnsi" w:hAnsiTheme="minorHAnsi" w:cstheme="minorHAnsi"/>
                  <w:sz w:val="22"/>
                  <w:szCs w:val="22"/>
                </w:rPr>
                <w:tag w:val="MENDELEY_CITATION_v3_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"/>
                <w:id w:val="1234893024"/>
                <w:placeholder>
                  <w:docPart w:val="8DDB36C068AF4FB1B67A31A052831758"/>
                </w:placeholder>
              </w:sdtPr>
              <w:sdtEndPr/>
              <w:sdtContent>
                <w:r w:rsidR="00845453" w:rsidRPr="00A32D56">
                  <w:rPr>
                    <w:rFonts w:asciiTheme="minorHAnsi" w:hAnsiTheme="minorHAnsi" w:cstheme="minorHAnsi"/>
                    <w:sz w:val="22"/>
                    <w:szCs w:val="22"/>
                  </w:rPr>
                  <w:t xml:space="preserve">      </w:t>
                </w:r>
                <w:proofErr w:type="gramStart"/>
                <w:r w:rsidR="00845453" w:rsidRPr="00A32D56">
                  <w:rPr>
                    <w:rFonts w:asciiTheme="minorHAnsi" w:hAnsiTheme="minorHAnsi" w:cstheme="minorHAnsi"/>
                    <w:sz w:val="22"/>
                    <w:szCs w:val="22"/>
                  </w:rPr>
                  <w:t xml:space="preserve">(  </w:t>
                </w:r>
                <w:proofErr w:type="gramEnd"/>
                <w:r w:rsidR="00845453" w:rsidRPr="00A32D56">
                  <w:rPr>
                    <w:rFonts w:asciiTheme="minorHAnsi" w:hAnsiTheme="minorHAnsi" w:cstheme="minorHAnsi"/>
                    <w:sz w:val="22"/>
                    <w:szCs w:val="22"/>
                  </w:rPr>
                  <w:t xml:space="preserve">      Clottes        , Valladas, et al., 1992b)  </w:t>
                </w:r>
              </w:sdtContent>
            </w:sdt>
            <w:bookmarkEnd w:id="4"/>
          </w:p>
        </w:tc>
      </w:tr>
      <w:tr w:rsidR="00845453" w:rsidRPr="00C64E3A" w14:paraId="4DAB220D" w14:textId="77777777" w:rsidTr="00152687">
        <w:trPr>
          <w:trHeight w:val="557"/>
          <w:jc w:val="center"/>
        </w:trPr>
        <w:tc>
          <w:tcPr>
            <w:tcW w:w="1471" w:type="dxa"/>
            <w:vMerge w:val="restart"/>
          </w:tcPr>
          <w:p w14:paraId="3614BE74" w14:textId="77777777" w:rsidR="00845453" w:rsidRPr="00A32D56" w:rsidRDefault="00845453" w:rsidP="00152687">
            <w:pPr>
              <w:spacing w:line="276" w:lineRule="auto"/>
              <w:jc w:val="both"/>
              <w:rPr>
                <w:rFonts w:cstheme="minorHAnsi"/>
                <w:b/>
                <w:bCs/>
              </w:rPr>
            </w:pPr>
            <w:r w:rsidRPr="00A32D56">
              <w:rPr>
                <w:rFonts w:cstheme="minorHAnsi"/>
                <w:b/>
                <w:bCs/>
              </w:rPr>
              <w:t xml:space="preserve">Grande </w:t>
            </w:r>
            <w:proofErr w:type="spellStart"/>
            <w:r w:rsidRPr="00A32D56">
              <w:rPr>
                <w:rFonts w:cstheme="minorHAnsi"/>
                <w:b/>
                <w:bCs/>
              </w:rPr>
              <w:t>Grotte</w:t>
            </w:r>
            <w:proofErr w:type="spellEnd"/>
            <w:r w:rsidRPr="00A32D56">
              <w:rPr>
                <w:rFonts w:cstheme="minorHAnsi"/>
                <w:b/>
                <w:bCs/>
              </w:rPr>
              <w:t xml:space="preserve"> </w:t>
            </w:r>
            <w:proofErr w:type="spellStart"/>
            <w:r w:rsidRPr="00A32D56">
              <w:rPr>
                <w:rFonts w:cstheme="minorHAnsi"/>
                <w:b/>
                <w:bCs/>
              </w:rPr>
              <w:t>d'Arcy</w:t>
            </w:r>
            <w:proofErr w:type="spellEnd"/>
          </w:p>
        </w:tc>
        <w:tc>
          <w:tcPr>
            <w:tcW w:w="1059" w:type="dxa"/>
          </w:tcPr>
          <w:p w14:paraId="54DB40EE"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7A56CDAA" w14:textId="77777777" w:rsidR="00845453" w:rsidRPr="00A32D56" w:rsidRDefault="00845453" w:rsidP="00152687">
            <w:pPr>
              <w:spacing w:line="276" w:lineRule="auto"/>
              <w:jc w:val="both"/>
              <w:rPr>
                <w:rFonts w:cstheme="minorHAnsi"/>
              </w:rPr>
            </w:pPr>
          </w:p>
        </w:tc>
        <w:tc>
          <w:tcPr>
            <w:tcW w:w="964" w:type="dxa"/>
          </w:tcPr>
          <w:p w14:paraId="6F1CDF7A" w14:textId="77777777" w:rsidR="00845453" w:rsidRPr="00A32D56" w:rsidRDefault="00845453" w:rsidP="00152687">
            <w:pPr>
              <w:spacing w:line="276" w:lineRule="auto"/>
              <w:jc w:val="both"/>
              <w:rPr>
                <w:rFonts w:cstheme="minorHAnsi"/>
              </w:rPr>
            </w:pPr>
          </w:p>
        </w:tc>
        <w:tc>
          <w:tcPr>
            <w:tcW w:w="1645" w:type="dxa"/>
          </w:tcPr>
          <w:p w14:paraId="41B63ABD"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Burnt</w:t>
            </w:r>
            <w:proofErr w:type="spellEnd"/>
            <w:r w:rsidRPr="00A32D56">
              <w:rPr>
                <w:rFonts w:cstheme="minorHAnsi"/>
              </w:rPr>
              <w:t xml:space="preserve"> </w:t>
            </w:r>
            <w:proofErr w:type="spellStart"/>
            <w:r w:rsidRPr="00A32D56">
              <w:rPr>
                <w:rFonts w:cstheme="minorHAnsi"/>
              </w:rPr>
              <w:t>bone</w:t>
            </w:r>
            <w:proofErr w:type="spellEnd"/>
            <w:r w:rsidRPr="00A32D56">
              <w:rPr>
                <w:rFonts w:cstheme="minorHAnsi"/>
              </w:rPr>
              <w:t xml:space="preserve"> </w:t>
            </w:r>
            <w:proofErr w:type="spellStart"/>
            <w:r w:rsidRPr="00A32D56">
              <w:rPr>
                <w:rFonts w:cstheme="minorHAnsi"/>
              </w:rPr>
              <w:t>fragment</w:t>
            </w:r>
            <w:proofErr w:type="spellEnd"/>
          </w:p>
          <w:p w14:paraId="06F84266" w14:textId="77777777" w:rsidR="00845453" w:rsidRPr="00A32D56" w:rsidRDefault="00845453" w:rsidP="00152687">
            <w:pPr>
              <w:autoSpaceDE w:val="0"/>
              <w:autoSpaceDN w:val="0"/>
              <w:adjustRightInd w:val="0"/>
              <w:spacing w:line="276" w:lineRule="auto"/>
              <w:jc w:val="both"/>
              <w:rPr>
                <w:rFonts w:cstheme="minorHAnsi"/>
              </w:rPr>
            </w:pPr>
          </w:p>
          <w:p w14:paraId="7D17FF72"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1CAFA1B1"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 xml:space="preserve">bone found at the foot of a panel with partially </w:t>
            </w:r>
            <w:r w:rsidRPr="00A32D56">
              <w:rPr>
                <w:rFonts w:asciiTheme="minorHAnsi" w:hAnsiTheme="minorHAnsi" w:cstheme="minorHAnsi"/>
                <w:color w:val="auto"/>
                <w:sz w:val="22"/>
                <w:szCs w:val="22"/>
                <w:lang w:val="en-GB"/>
              </w:rPr>
              <w:lastRenderedPageBreak/>
              <w:t>represented hands/partial stencil</w:t>
            </w:r>
          </w:p>
        </w:tc>
        <w:tc>
          <w:tcPr>
            <w:tcW w:w="947" w:type="dxa"/>
          </w:tcPr>
          <w:p w14:paraId="18DABEB9" w14:textId="77777777" w:rsidR="00845453" w:rsidRPr="00A32D56" w:rsidRDefault="00845453" w:rsidP="00152687">
            <w:pPr>
              <w:spacing w:line="276" w:lineRule="auto"/>
              <w:jc w:val="both"/>
              <w:rPr>
                <w:rFonts w:cstheme="minorHAnsi"/>
                <w:lang w:val="en-GB"/>
              </w:rPr>
            </w:pPr>
          </w:p>
        </w:tc>
        <w:tc>
          <w:tcPr>
            <w:tcW w:w="708" w:type="dxa"/>
          </w:tcPr>
          <w:p w14:paraId="1AD37442" w14:textId="77777777" w:rsidR="00845453" w:rsidRPr="00A32D56" w:rsidRDefault="00845453" w:rsidP="00152687">
            <w:pPr>
              <w:spacing w:line="276" w:lineRule="auto"/>
              <w:jc w:val="both"/>
              <w:rPr>
                <w:rFonts w:cstheme="minorHAnsi"/>
                <w:lang w:val="en-GB"/>
              </w:rPr>
            </w:pPr>
          </w:p>
        </w:tc>
        <w:tc>
          <w:tcPr>
            <w:tcW w:w="1276" w:type="dxa"/>
            <w:gridSpan w:val="2"/>
          </w:tcPr>
          <w:p w14:paraId="3D1FD28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26,700 ± 410</w:t>
            </w:r>
          </w:p>
        </w:tc>
        <w:tc>
          <w:tcPr>
            <w:tcW w:w="1934" w:type="dxa"/>
          </w:tcPr>
          <w:p w14:paraId="08DC7AFC"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tcPr>
          <w:p w14:paraId="0D66C54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(Baffier</w:t>
            </w:r>
          </w:p>
          <w:p w14:paraId="3AAB0352"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&amp; Girard, 1995).</w:t>
            </w:r>
          </w:p>
        </w:tc>
      </w:tr>
      <w:tr w:rsidR="00845453" w:rsidRPr="00C64E3A" w14:paraId="002D341A" w14:textId="77777777" w:rsidTr="00152687">
        <w:trPr>
          <w:trHeight w:val="557"/>
          <w:jc w:val="center"/>
        </w:trPr>
        <w:tc>
          <w:tcPr>
            <w:tcW w:w="1471" w:type="dxa"/>
            <w:vMerge/>
          </w:tcPr>
          <w:p w14:paraId="39462E94" w14:textId="77777777" w:rsidR="00845453" w:rsidRPr="00A32D56" w:rsidRDefault="00845453" w:rsidP="00152687">
            <w:pPr>
              <w:spacing w:line="276" w:lineRule="auto"/>
              <w:jc w:val="both"/>
              <w:rPr>
                <w:rFonts w:cstheme="minorHAnsi"/>
                <w:b/>
                <w:bCs/>
              </w:rPr>
            </w:pPr>
          </w:p>
        </w:tc>
        <w:tc>
          <w:tcPr>
            <w:tcW w:w="1059" w:type="dxa"/>
          </w:tcPr>
          <w:p w14:paraId="5475C625"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453F663D" w14:textId="77777777" w:rsidR="00845453" w:rsidRPr="00A32D56" w:rsidRDefault="00845453" w:rsidP="00152687">
            <w:pPr>
              <w:spacing w:line="276" w:lineRule="auto"/>
              <w:jc w:val="both"/>
              <w:rPr>
                <w:rFonts w:cstheme="minorHAnsi"/>
              </w:rPr>
            </w:pPr>
          </w:p>
        </w:tc>
        <w:tc>
          <w:tcPr>
            <w:tcW w:w="964" w:type="dxa"/>
          </w:tcPr>
          <w:p w14:paraId="2C42021C" w14:textId="77777777" w:rsidR="00845453" w:rsidRPr="00A32D56" w:rsidRDefault="00845453" w:rsidP="00152687">
            <w:pPr>
              <w:spacing w:line="276" w:lineRule="auto"/>
              <w:jc w:val="both"/>
              <w:rPr>
                <w:rFonts w:cstheme="minorHAnsi"/>
              </w:rPr>
            </w:pPr>
          </w:p>
        </w:tc>
        <w:tc>
          <w:tcPr>
            <w:tcW w:w="1645" w:type="dxa"/>
          </w:tcPr>
          <w:p w14:paraId="7B57BEBD"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Burnt</w:t>
            </w:r>
            <w:proofErr w:type="spellEnd"/>
            <w:r w:rsidRPr="00A32D56">
              <w:rPr>
                <w:rFonts w:cstheme="minorHAnsi"/>
              </w:rPr>
              <w:t xml:space="preserve"> </w:t>
            </w:r>
            <w:proofErr w:type="spellStart"/>
            <w:r w:rsidRPr="00A32D56">
              <w:rPr>
                <w:rFonts w:cstheme="minorHAnsi"/>
              </w:rPr>
              <w:t>bone</w:t>
            </w:r>
            <w:proofErr w:type="spellEnd"/>
            <w:r w:rsidRPr="00A32D56">
              <w:rPr>
                <w:rFonts w:cstheme="minorHAnsi"/>
              </w:rPr>
              <w:t xml:space="preserve"> </w:t>
            </w:r>
            <w:proofErr w:type="spellStart"/>
            <w:r w:rsidRPr="00A32D56">
              <w:rPr>
                <w:rFonts w:cstheme="minorHAnsi"/>
              </w:rPr>
              <w:t>fragment</w:t>
            </w:r>
            <w:proofErr w:type="spellEnd"/>
          </w:p>
        </w:tc>
        <w:tc>
          <w:tcPr>
            <w:tcW w:w="1689" w:type="dxa"/>
          </w:tcPr>
          <w:p w14:paraId="703D5F4E"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7D7E1CE8" w14:textId="77777777" w:rsidR="00845453" w:rsidRPr="00A32D56" w:rsidRDefault="00845453" w:rsidP="00152687">
            <w:pPr>
              <w:spacing w:line="276" w:lineRule="auto"/>
              <w:jc w:val="both"/>
              <w:rPr>
                <w:rFonts w:cstheme="minorHAnsi"/>
              </w:rPr>
            </w:pPr>
          </w:p>
          <w:p w14:paraId="6A27EDEF" w14:textId="77777777" w:rsidR="00845453" w:rsidRPr="00A32D56" w:rsidRDefault="00845453" w:rsidP="00152687">
            <w:pPr>
              <w:spacing w:line="276" w:lineRule="auto"/>
              <w:jc w:val="both"/>
              <w:rPr>
                <w:rFonts w:cstheme="minorHAnsi"/>
              </w:rPr>
            </w:pPr>
          </w:p>
          <w:p w14:paraId="18DFDB32" w14:textId="77777777" w:rsidR="00845453" w:rsidRPr="00A32D56" w:rsidRDefault="00845453" w:rsidP="00152687">
            <w:pPr>
              <w:spacing w:line="276" w:lineRule="auto"/>
              <w:jc w:val="both"/>
              <w:rPr>
                <w:rFonts w:cstheme="minorHAnsi"/>
              </w:rPr>
            </w:pPr>
          </w:p>
          <w:p w14:paraId="5EE8B9D2" w14:textId="77777777" w:rsidR="00845453" w:rsidRPr="00A32D56" w:rsidRDefault="00845453" w:rsidP="00152687">
            <w:pPr>
              <w:spacing w:line="276" w:lineRule="auto"/>
              <w:jc w:val="both"/>
              <w:rPr>
                <w:rFonts w:cstheme="minorHAnsi"/>
              </w:rPr>
            </w:pPr>
          </w:p>
        </w:tc>
        <w:tc>
          <w:tcPr>
            <w:tcW w:w="708" w:type="dxa"/>
          </w:tcPr>
          <w:p w14:paraId="212D9105" w14:textId="77777777" w:rsidR="00845453" w:rsidRPr="00A32D56" w:rsidRDefault="00845453" w:rsidP="00152687">
            <w:pPr>
              <w:spacing w:line="276" w:lineRule="auto"/>
              <w:jc w:val="both"/>
              <w:rPr>
                <w:rFonts w:cstheme="minorHAnsi"/>
              </w:rPr>
            </w:pPr>
          </w:p>
        </w:tc>
        <w:tc>
          <w:tcPr>
            <w:tcW w:w="1276" w:type="dxa"/>
            <w:gridSpan w:val="2"/>
          </w:tcPr>
          <w:p w14:paraId="6C213D96"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26,100 ± 390</w:t>
            </w:r>
          </w:p>
          <w:p w14:paraId="52449C5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w:t>
            </w:r>
            <w:proofErr w:type="spellStart"/>
            <w:r w:rsidRPr="00A32D56">
              <w:rPr>
                <w:rFonts w:asciiTheme="minorHAnsi" w:hAnsiTheme="minorHAnsi" w:cstheme="minorHAnsi"/>
                <w:color w:val="auto"/>
                <w:sz w:val="22"/>
                <w:szCs w:val="22"/>
              </w:rPr>
              <w:t>fraction</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humique</w:t>
            </w:r>
            <w:proofErr w:type="spellEnd"/>
            <w:r w:rsidRPr="00A32D56">
              <w:rPr>
                <w:rFonts w:asciiTheme="minorHAnsi" w:hAnsiTheme="minorHAnsi" w:cstheme="minorHAnsi"/>
                <w:color w:val="auto"/>
                <w:sz w:val="22"/>
                <w:szCs w:val="22"/>
              </w:rPr>
              <w:t>)</w:t>
            </w:r>
          </w:p>
        </w:tc>
        <w:tc>
          <w:tcPr>
            <w:tcW w:w="1934" w:type="dxa"/>
          </w:tcPr>
          <w:p w14:paraId="2D2F0216"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bookmarkStart w:id="5" w:name="_Hlk103264194" w:displacedByCustomXml="next"/>
        <w:sdt>
          <w:sdtPr>
            <w:rPr>
              <w:rFonts w:asciiTheme="minorHAnsi" w:hAnsiTheme="minorHAnsi" w:cstheme="minorHAnsi"/>
              <w:sz w:val="22"/>
              <w:szCs w:val="22"/>
            </w:rPr>
            <w:tag w:val="MENDELEY_CITATION_v3_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"/>
            <w:id w:val="-2045595006"/>
            <w:placeholder>
              <w:docPart w:val="77010D03649D4E62A7440ED251C16B7D"/>
            </w:placeholder>
          </w:sdtPr>
          <w:sdtEndPr/>
          <w:sdtContent>
            <w:tc>
              <w:tcPr>
                <w:tcW w:w="1752" w:type="dxa"/>
                <w:vMerge w:val="restart"/>
              </w:tcPr>
              <w:p w14:paraId="7F6FD437"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(Girard et al., 1995)</w:t>
                </w:r>
              </w:p>
            </w:tc>
          </w:sdtContent>
        </w:sdt>
        <w:bookmarkEnd w:id="5" w:displacedByCustomXml="prev"/>
      </w:tr>
      <w:tr w:rsidR="00845453" w:rsidRPr="00C64E3A" w14:paraId="33388E70" w14:textId="77777777" w:rsidTr="00152687">
        <w:trPr>
          <w:trHeight w:val="557"/>
          <w:jc w:val="center"/>
        </w:trPr>
        <w:tc>
          <w:tcPr>
            <w:tcW w:w="1471" w:type="dxa"/>
            <w:vMerge/>
          </w:tcPr>
          <w:p w14:paraId="61346F22" w14:textId="77777777" w:rsidR="00845453" w:rsidRPr="00A32D56" w:rsidRDefault="00845453" w:rsidP="00152687">
            <w:pPr>
              <w:spacing w:line="276" w:lineRule="auto"/>
              <w:jc w:val="both"/>
              <w:rPr>
                <w:rFonts w:cstheme="minorHAnsi"/>
                <w:b/>
                <w:bCs/>
              </w:rPr>
            </w:pPr>
          </w:p>
        </w:tc>
        <w:tc>
          <w:tcPr>
            <w:tcW w:w="1059" w:type="dxa"/>
          </w:tcPr>
          <w:p w14:paraId="33985334"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75BCD0AC" w14:textId="77777777" w:rsidR="00845453" w:rsidRPr="00A32D56" w:rsidRDefault="00845453" w:rsidP="00152687">
            <w:pPr>
              <w:spacing w:line="276" w:lineRule="auto"/>
              <w:jc w:val="both"/>
              <w:rPr>
                <w:rFonts w:cstheme="minorHAnsi"/>
              </w:rPr>
            </w:pPr>
          </w:p>
        </w:tc>
        <w:tc>
          <w:tcPr>
            <w:tcW w:w="964" w:type="dxa"/>
          </w:tcPr>
          <w:p w14:paraId="679E4E11" w14:textId="77777777" w:rsidR="00845453" w:rsidRPr="00A32D56" w:rsidRDefault="00845453" w:rsidP="00152687">
            <w:pPr>
              <w:spacing w:line="276" w:lineRule="auto"/>
              <w:jc w:val="both"/>
              <w:rPr>
                <w:rFonts w:cstheme="minorHAnsi"/>
              </w:rPr>
            </w:pPr>
          </w:p>
        </w:tc>
        <w:tc>
          <w:tcPr>
            <w:tcW w:w="1645" w:type="dxa"/>
          </w:tcPr>
          <w:p w14:paraId="3F25DE7B"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tcPr>
          <w:p w14:paraId="2AD4FBA3"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47C665B8" w14:textId="77777777" w:rsidR="00845453" w:rsidRPr="00A32D56" w:rsidRDefault="00845453" w:rsidP="00152687">
            <w:pPr>
              <w:spacing w:line="276" w:lineRule="auto"/>
              <w:jc w:val="both"/>
              <w:rPr>
                <w:rFonts w:cstheme="minorHAnsi"/>
              </w:rPr>
            </w:pPr>
          </w:p>
        </w:tc>
        <w:tc>
          <w:tcPr>
            <w:tcW w:w="708" w:type="dxa"/>
          </w:tcPr>
          <w:p w14:paraId="213924F4" w14:textId="77777777" w:rsidR="00845453" w:rsidRPr="00A32D56" w:rsidRDefault="00845453" w:rsidP="00152687">
            <w:pPr>
              <w:spacing w:line="276" w:lineRule="auto"/>
              <w:jc w:val="both"/>
              <w:rPr>
                <w:rFonts w:cstheme="minorHAnsi"/>
              </w:rPr>
            </w:pPr>
          </w:p>
        </w:tc>
        <w:tc>
          <w:tcPr>
            <w:tcW w:w="1276" w:type="dxa"/>
            <w:gridSpan w:val="2"/>
          </w:tcPr>
          <w:p w14:paraId="284B67B4"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28,250 ± 430</w:t>
            </w:r>
          </w:p>
        </w:tc>
        <w:tc>
          <w:tcPr>
            <w:tcW w:w="1934" w:type="dxa"/>
          </w:tcPr>
          <w:p w14:paraId="6FD62DAB"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06A2EBB1"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719A4770" w14:textId="77777777" w:rsidTr="00152687">
        <w:trPr>
          <w:trHeight w:val="414"/>
          <w:jc w:val="center"/>
        </w:trPr>
        <w:tc>
          <w:tcPr>
            <w:tcW w:w="1471" w:type="dxa"/>
            <w:vMerge/>
          </w:tcPr>
          <w:p w14:paraId="1BBD2DD0" w14:textId="77777777" w:rsidR="00845453" w:rsidRPr="00A32D56" w:rsidRDefault="00845453" w:rsidP="00152687">
            <w:pPr>
              <w:spacing w:line="276" w:lineRule="auto"/>
              <w:jc w:val="both"/>
              <w:rPr>
                <w:rFonts w:cstheme="minorHAnsi"/>
              </w:rPr>
            </w:pPr>
          </w:p>
        </w:tc>
        <w:tc>
          <w:tcPr>
            <w:tcW w:w="1059" w:type="dxa"/>
          </w:tcPr>
          <w:p w14:paraId="43935735"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06857382" w14:textId="77777777" w:rsidR="00845453" w:rsidRPr="00A32D56" w:rsidRDefault="00845453" w:rsidP="00152687">
            <w:pPr>
              <w:spacing w:line="276" w:lineRule="auto"/>
              <w:jc w:val="both"/>
              <w:rPr>
                <w:rFonts w:cstheme="minorHAnsi"/>
              </w:rPr>
            </w:pPr>
          </w:p>
        </w:tc>
        <w:tc>
          <w:tcPr>
            <w:tcW w:w="964" w:type="dxa"/>
          </w:tcPr>
          <w:p w14:paraId="48AD013E" w14:textId="77777777" w:rsidR="00845453" w:rsidRPr="00A32D56" w:rsidRDefault="00845453" w:rsidP="00152687">
            <w:pPr>
              <w:spacing w:line="276" w:lineRule="auto"/>
              <w:jc w:val="both"/>
              <w:rPr>
                <w:rFonts w:cstheme="minorHAnsi"/>
              </w:rPr>
            </w:pPr>
          </w:p>
        </w:tc>
        <w:tc>
          <w:tcPr>
            <w:tcW w:w="1645" w:type="dxa"/>
          </w:tcPr>
          <w:p w14:paraId="30157826"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tcPr>
          <w:p w14:paraId="42AF0E5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50C6E757" w14:textId="77777777" w:rsidR="00845453" w:rsidRPr="00A32D56" w:rsidRDefault="00845453" w:rsidP="00152687">
            <w:pPr>
              <w:spacing w:line="276" w:lineRule="auto"/>
              <w:jc w:val="both"/>
              <w:rPr>
                <w:rFonts w:cstheme="minorHAnsi"/>
              </w:rPr>
            </w:pPr>
          </w:p>
        </w:tc>
        <w:tc>
          <w:tcPr>
            <w:tcW w:w="708" w:type="dxa"/>
          </w:tcPr>
          <w:p w14:paraId="79A5E179" w14:textId="77777777" w:rsidR="00845453" w:rsidRPr="00A32D56" w:rsidRDefault="00845453" w:rsidP="00152687">
            <w:pPr>
              <w:spacing w:line="276" w:lineRule="auto"/>
              <w:jc w:val="both"/>
              <w:rPr>
                <w:rFonts w:cstheme="minorHAnsi"/>
              </w:rPr>
            </w:pPr>
          </w:p>
        </w:tc>
        <w:tc>
          <w:tcPr>
            <w:tcW w:w="1276" w:type="dxa"/>
            <w:gridSpan w:val="2"/>
          </w:tcPr>
          <w:p w14:paraId="6BC7DC3C"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27,630 ± 400</w:t>
            </w:r>
          </w:p>
        </w:tc>
        <w:tc>
          <w:tcPr>
            <w:tcW w:w="1934" w:type="dxa"/>
          </w:tcPr>
          <w:p w14:paraId="6D58DE9C"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0560E769"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088E685A" w14:textId="77777777" w:rsidTr="00152687">
        <w:trPr>
          <w:trHeight w:val="609"/>
          <w:jc w:val="center"/>
        </w:trPr>
        <w:tc>
          <w:tcPr>
            <w:tcW w:w="1471" w:type="dxa"/>
            <w:vMerge/>
          </w:tcPr>
          <w:p w14:paraId="46B3788A" w14:textId="77777777" w:rsidR="00845453" w:rsidRPr="00A32D56" w:rsidRDefault="00845453" w:rsidP="00152687">
            <w:pPr>
              <w:spacing w:line="276" w:lineRule="auto"/>
              <w:jc w:val="both"/>
              <w:rPr>
                <w:rFonts w:cstheme="minorHAnsi"/>
              </w:rPr>
            </w:pPr>
          </w:p>
        </w:tc>
        <w:tc>
          <w:tcPr>
            <w:tcW w:w="1059" w:type="dxa"/>
          </w:tcPr>
          <w:p w14:paraId="6E2432D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7DBFC489" w14:textId="77777777" w:rsidR="00845453" w:rsidRPr="00A32D56" w:rsidRDefault="00845453" w:rsidP="00152687">
            <w:pPr>
              <w:spacing w:line="276" w:lineRule="auto"/>
              <w:jc w:val="both"/>
              <w:rPr>
                <w:rFonts w:cstheme="minorHAnsi"/>
              </w:rPr>
            </w:pPr>
          </w:p>
        </w:tc>
        <w:tc>
          <w:tcPr>
            <w:tcW w:w="964" w:type="dxa"/>
          </w:tcPr>
          <w:p w14:paraId="40E3B8FA" w14:textId="77777777" w:rsidR="00845453" w:rsidRPr="00A32D56" w:rsidRDefault="00845453" w:rsidP="00152687">
            <w:pPr>
              <w:spacing w:line="276" w:lineRule="auto"/>
              <w:jc w:val="both"/>
              <w:rPr>
                <w:rFonts w:cstheme="minorHAnsi"/>
              </w:rPr>
            </w:pPr>
          </w:p>
        </w:tc>
        <w:tc>
          <w:tcPr>
            <w:tcW w:w="1645" w:type="dxa"/>
          </w:tcPr>
          <w:p w14:paraId="7B3C1660"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Burnt</w:t>
            </w:r>
            <w:proofErr w:type="spellEnd"/>
            <w:r w:rsidRPr="00A32D56">
              <w:rPr>
                <w:rFonts w:cstheme="minorHAnsi"/>
              </w:rPr>
              <w:t xml:space="preserve"> </w:t>
            </w:r>
            <w:proofErr w:type="spellStart"/>
            <w:r w:rsidRPr="00A32D56">
              <w:rPr>
                <w:rFonts w:cstheme="minorHAnsi"/>
              </w:rPr>
              <w:t>bone</w:t>
            </w:r>
            <w:proofErr w:type="spellEnd"/>
            <w:r w:rsidRPr="00A32D56">
              <w:rPr>
                <w:rFonts w:cstheme="minorHAnsi"/>
              </w:rPr>
              <w:t xml:space="preserve"> </w:t>
            </w:r>
            <w:proofErr w:type="spellStart"/>
            <w:r w:rsidRPr="00A32D56">
              <w:rPr>
                <w:rFonts w:cstheme="minorHAnsi"/>
              </w:rPr>
              <w:t>fragment</w:t>
            </w:r>
            <w:proofErr w:type="spellEnd"/>
          </w:p>
        </w:tc>
        <w:tc>
          <w:tcPr>
            <w:tcW w:w="1689" w:type="dxa"/>
          </w:tcPr>
          <w:p w14:paraId="4B334C9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0A0F5166" w14:textId="77777777" w:rsidR="00845453" w:rsidRPr="00A32D56" w:rsidRDefault="00845453" w:rsidP="00152687">
            <w:pPr>
              <w:spacing w:line="276" w:lineRule="auto"/>
              <w:jc w:val="both"/>
              <w:rPr>
                <w:rFonts w:cstheme="minorHAnsi"/>
              </w:rPr>
            </w:pPr>
          </w:p>
        </w:tc>
        <w:tc>
          <w:tcPr>
            <w:tcW w:w="708" w:type="dxa"/>
          </w:tcPr>
          <w:p w14:paraId="08B25D2C" w14:textId="77777777" w:rsidR="00845453" w:rsidRPr="00A32D56" w:rsidRDefault="00845453" w:rsidP="00152687">
            <w:pPr>
              <w:spacing w:line="276" w:lineRule="auto"/>
              <w:jc w:val="both"/>
              <w:rPr>
                <w:rFonts w:cstheme="minorHAnsi"/>
              </w:rPr>
            </w:pPr>
          </w:p>
        </w:tc>
        <w:tc>
          <w:tcPr>
            <w:tcW w:w="1276" w:type="dxa"/>
            <w:gridSpan w:val="2"/>
          </w:tcPr>
          <w:p w14:paraId="3DAD0D6B"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24,660 ± 330</w:t>
            </w:r>
          </w:p>
          <w:p w14:paraId="32E890B2"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(Gif/Y.)</w:t>
            </w:r>
          </w:p>
        </w:tc>
        <w:tc>
          <w:tcPr>
            <w:tcW w:w="1934" w:type="dxa"/>
          </w:tcPr>
          <w:p w14:paraId="1F03D9C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71C75ED8"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6537ACA6" w14:textId="77777777" w:rsidTr="00152687">
        <w:trPr>
          <w:trHeight w:val="527"/>
          <w:jc w:val="center"/>
        </w:trPr>
        <w:tc>
          <w:tcPr>
            <w:tcW w:w="1471" w:type="dxa"/>
            <w:vMerge/>
          </w:tcPr>
          <w:p w14:paraId="5A45FD1D" w14:textId="77777777" w:rsidR="00845453" w:rsidRPr="00A32D56" w:rsidRDefault="00845453" w:rsidP="00152687">
            <w:pPr>
              <w:spacing w:line="276" w:lineRule="auto"/>
              <w:jc w:val="both"/>
              <w:rPr>
                <w:rFonts w:cstheme="minorHAnsi"/>
              </w:rPr>
            </w:pPr>
          </w:p>
        </w:tc>
        <w:tc>
          <w:tcPr>
            <w:tcW w:w="1059" w:type="dxa"/>
          </w:tcPr>
          <w:p w14:paraId="4A0C391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51F83034" w14:textId="77777777" w:rsidR="00845453" w:rsidRPr="00A32D56" w:rsidRDefault="00845453" w:rsidP="00152687">
            <w:pPr>
              <w:spacing w:line="276" w:lineRule="auto"/>
              <w:jc w:val="both"/>
              <w:rPr>
                <w:rFonts w:cstheme="minorHAnsi"/>
              </w:rPr>
            </w:pPr>
          </w:p>
        </w:tc>
        <w:tc>
          <w:tcPr>
            <w:tcW w:w="964" w:type="dxa"/>
          </w:tcPr>
          <w:p w14:paraId="395E21D8" w14:textId="77777777" w:rsidR="00845453" w:rsidRPr="00A32D56" w:rsidRDefault="00845453" w:rsidP="00152687">
            <w:pPr>
              <w:spacing w:line="276" w:lineRule="auto"/>
              <w:jc w:val="both"/>
              <w:rPr>
                <w:rFonts w:cstheme="minorHAnsi"/>
              </w:rPr>
            </w:pPr>
          </w:p>
        </w:tc>
        <w:tc>
          <w:tcPr>
            <w:tcW w:w="1645" w:type="dxa"/>
          </w:tcPr>
          <w:p w14:paraId="6B4524F9"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Burnt</w:t>
            </w:r>
            <w:proofErr w:type="spellEnd"/>
            <w:r w:rsidRPr="00A32D56">
              <w:rPr>
                <w:rFonts w:cstheme="minorHAnsi"/>
              </w:rPr>
              <w:t xml:space="preserve"> </w:t>
            </w:r>
            <w:proofErr w:type="spellStart"/>
            <w:r w:rsidRPr="00A32D56">
              <w:rPr>
                <w:rFonts w:cstheme="minorHAnsi"/>
              </w:rPr>
              <w:t>bone</w:t>
            </w:r>
            <w:proofErr w:type="spellEnd"/>
            <w:r w:rsidRPr="00A32D56">
              <w:rPr>
                <w:rFonts w:cstheme="minorHAnsi"/>
              </w:rPr>
              <w:t xml:space="preserve"> </w:t>
            </w:r>
            <w:proofErr w:type="spellStart"/>
            <w:r w:rsidRPr="00A32D56">
              <w:rPr>
                <w:rFonts w:cstheme="minorHAnsi"/>
              </w:rPr>
              <w:t>fragment</w:t>
            </w:r>
            <w:proofErr w:type="spellEnd"/>
          </w:p>
        </w:tc>
        <w:tc>
          <w:tcPr>
            <w:tcW w:w="1689" w:type="dxa"/>
          </w:tcPr>
          <w:p w14:paraId="56A84590"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947" w:type="dxa"/>
          </w:tcPr>
          <w:p w14:paraId="10818EBD" w14:textId="77777777" w:rsidR="00845453" w:rsidRPr="00A32D56" w:rsidRDefault="00845453" w:rsidP="00152687">
            <w:pPr>
              <w:spacing w:line="276" w:lineRule="auto"/>
              <w:jc w:val="both"/>
              <w:rPr>
                <w:rFonts w:cstheme="minorHAnsi"/>
              </w:rPr>
            </w:pPr>
          </w:p>
        </w:tc>
        <w:tc>
          <w:tcPr>
            <w:tcW w:w="708" w:type="dxa"/>
          </w:tcPr>
          <w:p w14:paraId="554DB1F0" w14:textId="77777777" w:rsidR="00845453" w:rsidRPr="00A32D56" w:rsidRDefault="00845453" w:rsidP="00152687">
            <w:pPr>
              <w:spacing w:line="276" w:lineRule="auto"/>
              <w:jc w:val="both"/>
              <w:rPr>
                <w:rFonts w:cstheme="minorHAnsi"/>
              </w:rPr>
            </w:pPr>
          </w:p>
        </w:tc>
        <w:tc>
          <w:tcPr>
            <w:tcW w:w="1276" w:type="dxa"/>
            <w:gridSpan w:val="2"/>
          </w:tcPr>
          <w:p w14:paraId="20B036C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26,250±500 (Oxford)</w:t>
            </w:r>
          </w:p>
        </w:tc>
        <w:tc>
          <w:tcPr>
            <w:tcW w:w="1934" w:type="dxa"/>
          </w:tcPr>
          <w:p w14:paraId="2331598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3744CB4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4BA2BCF2" w14:textId="77777777" w:rsidTr="00152687">
        <w:trPr>
          <w:trHeight w:val="421"/>
          <w:jc w:val="center"/>
        </w:trPr>
        <w:tc>
          <w:tcPr>
            <w:tcW w:w="1471" w:type="dxa"/>
            <w:vMerge w:val="restart"/>
          </w:tcPr>
          <w:p w14:paraId="75D0170A" w14:textId="77777777" w:rsidR="00845453" w:rsidRPr="00A32D56" w:rsidRDefault="00845453" w:rsidP="00152687">
            <w:pPr>
              <w:spacing w:line="276" w:lineRule="auto"/>
              <w:jc w:val="both"/>
              <w:rPr>
                <w:rFonts w:cstheme="minorHAnsi"/>
                <w:b/>
                <w:bCs/>
              </w:rPr>
            </w:pPr>
            <w:r w:rsidRPr="00A32D56">
              <w:rPr>
                <w:rFonts w:cstheme="minorHAnsi"/>
                <w:b/>
                <w:bCs/>
              </w:rPr>
              <w:t>Pech-Merle</w:t>
            </w:r>
          </w:p>
        </w:tc>
        <w:tc>
          <w:tcPr>
            <w:tcW w:w="1059" w:type="dxa"/>
          </w:tcPr>
          <w:p w14:paraId="4B10D870"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GifA-95357</w:t>
            </w:r>
          </w:p>
        </w:tc>
        <w:tc>
          <w:tcPr>
            <w:tcW w:w="1151" w:type="dxa"/>
          </w:tcPr>
          <w:p w14:paraId="604C19A0" w14:textId="77777777" w:rsidR="00845453" w:rsidRPr="00A32D56" w:rsidRDefault="00845453" w:rsidP="00152687">
            <w:pPr>
              <w:spacing w:line="276" w:lineRule="auto"/>
              <w:jc w:val="both"/>
              <w:rPr>
                <w:rFonts w:cstheme="minorHAnsi"/>
              </w:rPr>
            </w:pPr>
          </w:p>
        </w:tc>
        <w:tc>
          <w:tcPr>
            <w:tcW w:w="964" w:type="dxa"/>
          </w:tcPr>
          <w:p w14:paraId="62800044" w14:textId="77777777" w:rsidR="00845453" w:rsidRPr="00A32D56" w:rsidRDefault="00845453" w:rsidP="00152687">
            <w:pPr>
              <w:spacing w:line="276" w:lineRule="auto"/>
              <w:jc w:val="both"/>
              <w:rPr>
                <w:rFonts w:cstheme="minorHAnsi"/>
              </w:rPr>
            </w:pPr>
          </w:p>
        </w:tc>
        <w:tc>
          <w:tcPr>
            <w:tcW w:w="1645" w:type="dxa"/>
          </w:tcPr>
          <w:p w14:paraId="6397152E"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tcPr>
          <w:p w14:paraId="361475CE"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Scored horse.</w:t>
            </w:r>
          </w:p>
          <w:p w14:paraId="49F82F7C"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Charcoal from right</w:t>
            </w:r>
          </w:p>
          <w:p w14:paraId="5142851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hand horse in the</w:t>
            </w:r>
          </w:p>
          <w:p w14:paraId="7FF94D92"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Spotted Horse</w:t>
            </w:r>
          </w:p>
          <w:p w14:paraId="1A21E86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panel of which</w:t>
            </w:r>
          </w:p>
          <w:p w14:paraId="21DD95C1"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Hand stencils are</w:t>
            </w:r>
          </w:p>
          <w:p w14:paraId="4CC6DAE3"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roofErr w:type="spellStart"/>
            <w:r w:rsidRPr="00A32D56">
              <w:rPr>
                <w:rFonts w:asciiTheme="minorHAnsi" w:hAnsiTheme="minorHAnsi" w:cstheme="minorHAnsi"/>
                <w:color w:val="auto"/>
                <w:sz w:val="22"/>
                <w:szCs w:val="22"/>
              </w:rPr>
              <w:t>part</w:t>
            </w:r>
            <w:proofErr w:type="spellEnd"/>
          </w:p>
        </w:tc>
        <w:tc>
          <w:tcPr>
            <w:tcW w:w="947" w:type="dxa"/>
          </w:tcPr>
          <w:p w14:paraId="03C82523" w14:textId="77777777" w:rsidR="00845453" w:rsidRPr="00A32D56" w:rsidRDefault="00845453" w:rsidP="00152687">
            <w:pPr>
              <w:spacing w:line="276" w:lineRule="auto"/>
              <w:jc w:val="both"/>
              <w:rPr>
                <w:rFonts w:cstheme="minorHAnsi"/>
                <w:lang w:val="en-GB"/>
              </w:rPr>
            </w:pPr>
          </w:p>
        </w:tc>
        <w:tc>
          <w:tcPr>
            <w:tcW w:w="708" w:type="dxa"/>
          </w:tcPr>
          <w:p w14:paraId="30456E0E" w14:textId="77777777" w:rsidR="00845453" w:rsidRPr="00A32D56" w:rsidRDefault="00845453" w:rsidP="00152687">
            <w:pPr>
              <w:spacing w:line="276" w:lineRule="auto"/>
              <w:jc w:val="both"/>
              <w:rPr>
                <w:rFonts w:cstheme="minorHAnsi"/>
                <w:lang w:val="en-GB"/>
              </w:rPr>
            </w:pPr>
          </w:p>
        </w:tc>
        <w:tc>
          <w:tcPr>
            <w:tcW w:w="1276" w:type="dxa"/>
            <w:gridSpan w:val="2"/>
          </w:tcPr>
          <w:p w14:paraId="729BEDB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24,640±390</w:t>
            </w:r>
          </w:p>
        </w:tc>
        <w:tc>
          <w:tcPr>
            <w:tcW w:w="1934" w:type="dxa"/>
          </w:tcPr>
          <w:p w14:paraId="62FB957E"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30,330-28,560</w:t>
            </w:r>
          </w:p>
        </w:tc>
        <w:bookmarkStart w:id="6" w:name="_Hlk103264184" w:displacedByCustomXml="next"/>
        <w:sdt>
          <w:sdtPr>
            <w:rPr>
              <w:rFonts w:asciiTheme="minorHAnsi" w:hAnsiTheme="minorHAnsi" w:cstheme="minorHAnsi"/>
              <w:sz w:val="22"/>
              <w:szCs w:val="22"/>
            </w:rPr>
            <w:tag w:val="MENDELEY_CITATION_v3_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"/>
            <w:id w:val="-1747634508"/>
            <w:placeholder>
              <w:docPart w:val="99A41650831C40A5975DD00135560F19"/>
            </w:placeholder>
          </w:sdtPr>
          <w:sdtEndPr/>
          <w:sdtContent>
            <w:tc>
              <w:tcPr>
                <w:tcW w:w="1752" w:type="dxa"/>
              </w:tcPr>
              <w:p w14:paraId="68A2E11B"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sz w:val="22"/>
                    <w:szCs w:val="22"/>
                  </w:rPr>
                  <w:t>(Lorblanchet et al., 1995)</w:t>
                </w:r>
              </w:p>
            </w:tc>
          </w:sdtContent>
        </w:sdt>
        <w:bookmarkEnd w:id="6" w:displacedByCustomXml="prev"/>
      </w:tr>
      <w:tr w:rsidR="00845453" w:rsidRPr="00C64E3A" w14:paraId="45882D72" w14:textId="77777777" w:rsidTr="00152687">
        <w:trPr>
          <w:trHeight w:val="641"/>
          <w:jc w:val="center"/>
        </w:trPr>
        <w:tc>
          <w:tcPr>
            <w:tcW w:w="1471" w:type="dxa"/>
            <w:vMerge/>
          </w:tcPr>
          <w:p w14:paraId="3D377E95" w14:textId="77777777" w:rsidR="00845453" w:rsidRPr="00A32D56" w:rsidRDefault="00845453" w:rsidP="00152687">
            <w:pPr>
              <w:spacing w:line="276" w:lineRule="auto"/>
              <w:jc w:val="both"/>
              <w:rPr>
                <w:rFonts w:cstheme="minorHAnsi"/>
                <w:b/>
                <w:bCs/>
              </w:rPr>
            </w:pPr>
          </w:p>
        </w:tc>
        <w:tc>
          <w:tcPr>
            <w:tcW w:w="1059" w:type="dxa"/>
          </w:tcPr>
          <w:p w14:paraId="14FFFED6"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3BE01004" w14:textId="77777777" w:rsidR="00845453" w:rsidRPr="00A32D56" w:rsidRDefault="00845453" w:rsidP="00152687">
            <w:pPr>
              <w:spacing w:line="276" w:lineRule="auto"/>
              <w:jc w:val="both"/>
              <w:rPr>
                <w:rFonts w:cstheme="minorHAnsi"/>
              </w:rPr>
            </w:pPr>
          </w:p>
        </w:tc>
        <w:tc>
          <w:tcPr>
            <w:tcW w:w="964" w:type="dxa"/>
          </w:tcPr>
          <w:p w14:paraId="1DD32CBE" w14:textId="77777777" w:rsidR="00845453" w:rsidRPr="00A32D56" w:rsidRDefault="00845453" w:rsidP="00152687">
            <w:pPr>
              <w:spacing w:line="276" w:lineRule="auto"/>
              <w:jc w:val="both"/>
              <w:rPr>
                <w:rFonts w:cstheme="minorHAnsi"/>
              </w:rPr>
            </w:pPr>
          </w:p>
        </w:tc>
        <w:tc>
          <w:tcPr>
            <w:tcW w:w="1645" w:type="dxa"/>
          </w:tcPr>
          <w:p w14:paraId="49682CD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Piece of charcoal collected from the floor opposite the Panel of the Dotted Horses</w:t>
            </w:r>
          </w:p>
        </w:tc>
        <w:tc>
          <w:tcPr>
            <w:tcW w:w="1689" w:type="dxa"/>
          </w:tcPr>
          <w:p w14:paraId="3C8D40AC"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tc>
        <w:tc>
          <w:tcPr>
            <w:tcW w:w="947" w:type="dxa"/>
          </w:tcPr>
          <w:p w14:paraId="11F6D709" w14:textId="77777777" w:rsidR="00845453" w:rsidRPr="00A32D56" w:rsidRDefault="00845453" w:rsidP="00152687">
            <w:pPr>
              <w:spacing w:line="276" w:lineRule="auto"/>
              <w:jc w:val="both"/>
              <w:rPr>
                <w:rFonts w:cstheme="minorHAnsi"/>
                <w:lang w:val="en-GB"/>
              </w:rPr>
            </w:pPr>
          </w:p>
        </w:tc>
        <w:tc>
          <w:tcPr>
            <w:tcW w:w="708" w:type="dxa"/>
          </w:tcPr>
          <w:p w14:paraId="45A431DC" w14:textId="77777777" w:rsidR="00845453" w:rsidRPr="00A32D56" w:rsidRDefault="00845453" w:rsidP="00152687">
            <w:pPr>
              <w:spacing w:line="276" w:lineRule="auto"/>
              <w:jc w:val="both"/>
              <w:rPr>
                <w:rFonts w:cstheme="minorHAnsi"/>
                <w:lang w:val="en-GB"/>
              </w:rPr>
            </w:pPr>
          </w:p>
        </w:tc>
        <w:tc>
          <w:tcPr>
            <w:tcW w:w="1276" w:type="dxa"/>
            <w:gridSpan w:val="2"/>
          </w:tcPr>
          <w:p w14:paraId="4719AA9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11,380±390</w:t>
            </w:r>
          </w:p>
        </w:tc>
        <w:tc>
          <w:tcPr>
            <w:tcW w:w="1934" w:type="dxa"/>
          </w:tcPr>
          <w:p w14:paraId="3EB29C14"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tcPr>
          <w:p w14:paraId="651A85B4"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(Lorblanchet, 1981),</w:t>
            </w:r>
          </w:p>
        </w:tc>
      </w:tr>
      <w:tr w:rsidR="00845453" w:rsidRPr="00C64E3A" w14:paraId="28EC36BB" w14:textId="77777777" w:rsidTr="00152687">
        <w:trPr>
          <w:trHeight w:val="414"/>
          <w:jc w:val="center"/>
        </w:trPr>
        <w:tc>
          <w:tcPr>
            <w:tcW w:w="1471" w:type="dxa"/>
            <w:vMerge/>
          </w:tcPr>
          <w:p w14:paraId="14444D34" w14:textId="77777777" w:rsidR="00845453" w:rsidRPr="00A32D56" w:rsidRDefault="00845453" w:rsidP="00152687">
            <w:pPr>
              <w:spacing w:line="276" w:lineRule="auto"/>
              <w:jc w:val="both"/>
              <w:rPr>
                <w:rFonts w:cstheme="minorHAnsi"/>
                <w:b/>
                <w:bCs/>
              </w:rPr>
            </w:pPr>
          </w:p>
        </w:tc>
        <w:tc>
          <w:tcPr>
            <w:tcW w:w="1059" w:type="dxa"/>
          </w:tcPr>
          <w:p w14:paraId="1B526EC1"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446F91B1" w14:textId="77777777" w:rsidR="00845453" w:rsidRPr="00A32D56" w:rsidRDefault="00845453" w:rsidP="00152687">
            <w:pPr>
              <w:spacing w:line="276" w:lineRule="auto"/>
              <w:jc w:val="both"/>
              <w:rPr>
                <w:rFonts w:cstheme="minorHAnsi"/>
              </w:rPr>
            </w:pPr>
          </w:p>
        </w:tc>
        <w:tc>
          <w:tcPr>
            <w:tcW w:w="964" w:type="dxa"/>
          </w:tcPr>
          <w:p w14:paraId="07351A42" w14:textId="77777777" w:rsidR="00845453" w:rsidRPr="00A32D56" w:rsidRDefault="00845453" w:rsidP="00152687">
            <w:pPr>
              <w:spacing w:line="276" w:lineRule="auto"/>
              <w:jc w:val="both"/>
              <w:rPr>
                <w:rFonts w:cstheme="minorHAnsi"/>
              </w:rPr>
            </w:pPr>
          </w:p>
        </w:tc>
        <w:tc>
          <w:tcPr>
            <w:tcW w:w="1645" w:type="dxa"/>
          </w:tcPr>
          <w:p w14:paraId="1B3CF91F"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Reindeer metacarpal</w:t>
            </w:r>
          </w:p>
          <w:p w14:paraId="0D2DD502"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with cut marks</w:t>
            </w:r>
          </w:p>
        </w:tc>
        <w:tc>
          <w:tcPr>
            <w:tcW w:w="1689" w:type="dxa"/>
          </w:tcPr>
          <w:p w14:paraId="325170CA"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tc>
        <w:tc>
          <w:tcPr>
            <w:tcW w:w="947" w:type="dxa"/>
          </w:tcPr>
          <w:p w14:paraId="7960BEA9" w14:textId="77777777" w:rsidR="00845453" w:rsidRPr="00A32D56" w:rsidRDefault="00845453" w:rsidP="00152687">
            <w:pPr>
              <w:spacing w:line="276" w:lineRule="auto"/>
              <w:jc w:val="both"/>
              <w:rPr>
                <w:rFonts w:cstheme="minorHAnsi"/>
                <w:lang w:val="en-GB"/>
              </w:rPr>
            </w:pPr>
          </w:p>
        </w:tc>
        <w:tc>
          <w:tcPr>
            <w:tcW w:w="708" w:type="dxa"/>
          </w:tcPr>
          <w:p w14:paraId="0F7F4BF7" w14:textId="77777777" w:rsidR="00845453" w:rsidRPr="00A32D56" w:rsidRDefault="00845453" w:rsidP="00152687">
            <w:pPr>
              <w:spacing w:line="276" w:lineRule="auto"/>
              <w:jc w:val="both"/>
              <w:rPr>
                <w:rFonts w:cstheme="minorHAnsi"/>
                <w:lang w:val="en-GB"/>
              </w:rPr>
            </w:pPr>
          </w:p>
        </w:tc>
        <w:tc>
          <w:tcPr>
            <w:tcW w:w="1276" w:type="dxa"/>
            <w:gridSpan w:val="2"/>
          </w:tcPr>
          <w:p w14:paraId="2191EBDE"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18,400±350</w:t>
            </w:r>
          </w:p>
        </w:tc>
        <w:tc>
          <w:tcPr>
            <w:tcW w:w="1934" w:type="dxa"/>
          </w:tcPr>
          <w:p w14:paraId="761272C5"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tcPr>
          <w:p w14:paraId="3CC9E893"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(Valladas </w:t>
            </w:r>
            <w:r w:rsidRPr="00A32D56">
              <w:rPr>
                <w:rFonts w:asciiTheme="minorHAnsi" w:hAnsiTheme="minorHAnsi" w:cstheme="minorHAnsi"/>
                <w:i/>
                <w:iCs/>
                <w:color w:val="auto"/>
                <w:sz w:val="22"/>
                <w:szCs w:val="22"/>
              </w:rPr>
              <w:t>et al.</w:t>
            </w:r>
            <w:r w:rsidRPr="00A32D56">
              <w:rPr>
                <w:rFonts w:asciiTheme="minorHAnsi" w:hAnsiTheme="minorHAnsi" w:cstheme="minorHAnsi"/>
                <w:color w:val="auto"/>
                <w:sz w:val="22"/>
                <w:szCs w:val="22"/>
              </w:rPr>
              <w:t>, 1990).</w:t>
            </w:r>
          </w:p>
        </w:tc>
      </w:tr>
      <w:tr w:rsidR="00845453" w:rsidRPr="00C64E3A" w14:paraId="0AFA40AF" w14:textId="77777777" w:rsidTr="00152687">
        <w:trPr>
          <w:trHeight w:val="409"/>
          <w:jc w:val="center"/>
        </w:trPr>
        <w:tc>
          <w:tcPr>
            <w:tcW w:w="1471" w:type="dxa"/>
            <w:vMerge w:val="restart"/>
          </w:tcPr>
          <w:p w14:paraId="08FC69EC" w14:textId="77777777" w:rsidR="00845453" w:rsidRPr="00A32D56" w:rsidRDefault="00845453" w:rsidP="00152687">
            <w:pPr>
              <w:spacing w:line="276" w:lineRule="auto"/>
              <w:jc w:val="both"/>
              <w:rPr>
                <w:rFonts w:cstheme="minorHAnsi"/>
                <w:b/>
                <w:bCs/>
                <w:lang w:val="fr-BE"/>
              </w:rPr>
            </w:pPr>
            <w:r w:rsidRPr="00A32D56">
              <w:rPr>
                <w:rFonts w:cstheme="minorHAnsi"/>
                <w:b/>
                <w:bCs/>
                <w:lang w:val="fr-BE"/>
              </w:rPr>
              <w:t>Grotte de Vilhonneur (Les Garennes)</w:t>
            </w:r>
          </w:p>
        </w:tc>
        <w:tc>
          <w:tcPr>
            <w:tcW w:w="1059" w:type="dxa"/>
          </w:tcPr>
          <w:p w14:paraId="567828D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Beta - 216141</w:t>
            </w:r>
          </w:p>
        </w:tc>
        <w:tc>
          <w:tcPr>
            <w:tcW w:w="1151" w:type="dxa"/>
          </w:tcPr>
          <w:p w14:paraId="5AC4DE4F" w14:textId="77777777" w:rsidR="00845453" w:rsidRPr="00A32D56" w:rsidRDefault="00845453" w:rsidP="00152687">
            <w:pPr>
              <w:spacing w:line="276" w:lineRule="auto"/>
              <w:jc w:val="both"/>
              <w:rPr>
                <w:rFonts w:cstheme="minorHAnsi"/>
              </w:rPr>
            </w:pPr>
          </w:p>
        </w:tc>
        <w:tc>
          <w:tcPr>
            <w:tcW w:w="964" w:type="dxa"/>
          </w:tcPr>
          <w:p w14:paraId="4D915ABC" w14:textId="77777777" w:rsidR="00845453" w:rsidRPr="00A32D56" w:rsidRDefault="00845453" w:rsidP="00152687">
            <w:pPr>
              <w:spacing w:line="276" w:lineRule="auto"/>
              <w:jc w:val="both"/>
              <w:rPr>
                <w:rFonts w:cstheme="minorHAnsi"/>
              </w:rPr>
            </w:pPr>
          </w:p>
        </w:tc>
        <w:tc>
          <w:tcPr>
            <w:tcW w:w="1645" w:type="dxa"/>
          </w:tcPr>
          <w:p w14:paraId="5C52B690"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6C328B1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Human </w:t>
            </w:r>
            <w:proofErr w:type="spellStart"/>
            <w:r w:rsidRPr="00A32D56">
              <w:rPr>
                <w:rFonts w:asciiTheme="minorHAnsi" w:hAnsiTheme="minorHAnsi" w:cstheme="minorHAnsi"/>
                <w:color w:val="auto"/>
                <w:sz w:val="22"/>
                <w:szCs w:val="22"/>
              </w:rPr>
              <w:t>rib</w:t>
            </w:r>
            <w:proofErr w:type="spellEnd"/>
            <w:r w:rsidRPr="00A32D56">
              <w:rPr>
                <w:rFonts w:asciiTheme="minorHAnsi" w:hAnsiTheme="minorHAnsi" w:cstheme="minorHAnsi"/>
                <w:color w:val="auto"/>
                <w:sz w:val="22"/>
                <w:szCs w:val="22"/>
              </w:rPr>
              <w:t xml:space="preserve"> n°18</w:t>
            </w:r>
          </w:p>
        </w:tc>
        <w:tc>
          <w:tcPr>
            <w:tcW w:w="947" w:type="dxa"/>
          </w:tcPr>
          <w:p w14:paraId="6A0F47A6" w14:textId="77777777" w:rsidR="00845453" w:rsidRPr="00A32D56" w:rsidRDefault="00845453" w:rsidP="00152687">
            <w:pPr>
              <w:spacing w:line="276" w:lineRule="auto"/>
              <w:jc w:val="both"/>
              <w:rPr>
                <w:rFonts w:cstheme="minorHAnsi"/>
              </w:rPr>
            </w:pPr>
          </w:p>
        </w:tc>
        <w:tc>
          <w:tcPr>
            <w:tcW w:w="708" w:type="dxa"/>
          </w:tcPr>
          <w:p w14:paraId="673C9806" w14:textId="77777777" w:rsidR="00845453" w:rsidRPr="00A32D56" w:rsidRDefault="00845453" w:rsidP="00152687">
            <w:pPr>
              <w:spacing w:line="276" w:lineRule="auto"/>
              <w:jc w:val="both"/>
              <w:rPr>
                <w:rFonts w:cstheme="minorHAnsi"/>
              </w:rPr>
            </w:pPr>
          </w:p>
        </w:tc>
        <w:tc>
          <w:tcPr>
            <w:tcW w:w="1276" w:type="dxa"/>
            <w:gridSpan w:val="2"/>
          </w:tcPr>
          <w:p w14:paraId="1AA10D87"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27 110 ±210</w:t>
            </w:r>
          </w:p>
        </w:tc>
        <w:tc>
          <w:tcPr>
            <w:tcW w:w="1934" w:type="dxa"/>
          </w:tcPr>
          <w:p w14:paraId="2F90A460"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val="restart"/>
          </w:tcPr>
          <w:bookmarkStart w:id="7" w:name="_Hlk103264176" w:displacedByCustomXml="next"/>
          <w:sdt>
            <w:sdtPr>
              <w:rPr>
                <w:rFonts w:cstheme="minorHAnsi"/>
                <w:color w:val="000000"/>
              </w:rPr>
              <w:tag w:val="MENDELEY_CITATION_v3_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"/>
              <w:id w:val="-1412920656"/>
              <w:placeholder>
                <w:docPart w:val="FB043C7B502A4E6F8D953F7AE45EAC81"/>
              </w:placeholder>
            </w:sdtPr>
            <w:sdtEndPr/>
            <w:sdtContent>
              <w:p w14:paraId="5AFEB06B" w14:textId="77777777" w:rsidR="00845453" w:rsidRPr="00A32D56" w:rsidRDefault="00845453" w:rsidP="00152687">
                <w:pPr>
                  <w:spacing w:line="276" w:lineRule="auto"/>
                  <w:jc w:val="both"/>
                  <w:rPr>
                    <w:rFonts w:cstheme="minorHAnsi"/>
                    <w:lang w:val="fr-BE"/>
                  </w:rPr>
                </w:pPr>
                <w:r w:rsidRPr="00A32D56">
                  <w:rPr>
                    <w:rFonts w:cstheme="minorHAnsi"/>
                    <w:color w:val="000000"/>
                    <w:lang w:val="fr-BE"/>
                  </w:rPr>
                  <w:t>(Airvaux et al., 2006) (Henry-Gambier et al., 2007).</w:t>
                </w:r>
              </w:p>
            </w:sdtContent>
          </w:sdt>
          <w:bookmarkEnd w:id="7" w:displacedByCustomXml="prev"/>
          <w:p w14:paraId="77C2E5E4"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fr-BE"/>
              </w:rPr>
            </w:pPr>
          </w:p>
        </w:tc>
      </w:tr>
      <w:tr w:rsidR="00845453" w:rsidRPr="00C64E3A" w14:paraId="079E608E" w14:textId="77777777" w:rsidTr="00152687">
        <w:trPr>
          <w:trHeight w:val="629"/>
          <w:jc w:val="center"/>
        </w:trPr>
        <w:tc>
          <w:tcPr>
            <w:tcW w:w="1471" w:type="dxa"/>
            <w:vMerge/>
          </w:tcPr>
          <w:p w14:paraId="3D903FEF" w14:textId="77777777" w:rsidR="00845453" w:rsidRPr="00A32D56" w:rsidRDefault="00845453" w:rsidP="00152687">
            <w:pPr>
              <w:spacing w:line="276" w:lineRule="auto"/>
              <w:jc w:val="both"/>
              <w:rPr>
                <w:rFonts w:cstheme="minorHAnsi"/>
                <w:lang w:val="fr-BE"/>
              </w:rPr>
            </w:pPr>
          </w:p>
        </w:tc>
        <w:tc>
          <w:tcPr>
            <w:tcW w:w="1059" w:type="dxa"/>
          </w:tcPr>
          <w:p w14:paraId="61F17CC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Beta - 216142</w:t>
            </w:r>
          </w:p>
        </w:tc>
        <w:tc>
          <w:tcPr>
            <w:tcW w:w="1151" w:type="dxa"/>
          </w:tcPr>
          <w:p w14:paraId="084DC188" w14:textId="77777777" w:rsidR="00845453" w:rsidRPr="00A32D56" w:rsidRDefault="00845453" w:rsidP="00152687">
            <w:pPr>
              <w:spacing w:line="276" w:lineRule="auto"/>
              <w:jc w:val="both"/>
              <w:rPr>
                <w:rFonts w:cstheme="minorHAnsi"/>
              </w:rPr>
            </w:pPr>
          </w:p>
        </w:tc>
        <w:tc>
          <w:tcPr>
            <w:tcW w:w="964" w:type="dxa"/>
          </w:tcPr>
          <w:p w14:paraId="2A0637F4" w14:textId="77777777" w:rsidR="00845453" w:rsidRPr="00A32D56" w:rsidRDefault="00845453" w:rsidP="00152687">
            <w:pPr>
              <w:spacing w:line="276" w:lineRule="auto"/>
              <w:jc w:val="both"/>
              <w:rPr>
                <w:rFonts w:cstheme="minorHAnsi"/>
              </w:rPr>
            </w:pPr>
          </w:p>
        </w:tc>
        <w:tc>
          <w:tcPr>
            <w:tcW w:w="1645" w:type="dxa"/>
          </w:tcPr>
          <w:p w14:paraId="4B9D524C"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6D6B1276"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 xml:space="preserve">Human </w:t>
            </w:r>
            <w:proofErr w:type="spellStart"/>
            <w:r w:rsidRPr="00A32D56">
              <w:rPr>
                <w:rFonts w:asciiTheme="minorHAnsi" w:hAnsiTheme="minorHAnsi" w:cstheme="minorHAnsi"/>
                <w:color w:val="auto"/>
                <w:sz w:val="22"/>
                <w:szCs w:val="22"/>
              </w:rPr>
              <w:t>Scab</w:t>
            </w:r>
            <w:proofErr w:type="spellEnd"/>
            <w:r w:rsidRPr="00A32D56">
              <w:rPr>
                <w:rFonts w:asciiTheme="minorHAnsi" w:hAnsiTheme="minorHAnsi" w:cstheme="minorHAnsi"/>
                <w:color w:val="auto"/>
                <w:sz w:val="22"/>
                <w:szCs w:val="22"/>
              </w:rPr>
              <w:t xml:space="preserve"> n°19</w:t>
            </w:r>
          </w:p>
        </w:tc>
        <w:tc>
          <w:tcPr>
            <w:tcW w:w="947" w:type="dxa"/>
          </w:tcPr>
          <w:p w14:paraId="3FB02570" w14:textId="77777777" w:rsidR="00845453" w:rsidRPr="00A32D56" w:rsidRDefault="00845453" w:rsidP="00152687">
            <w:pPr>
              <w:spacing w:line="276" w:lineRule="auto"/>
              <w:jc w:val="both"/>
              <w:rPr>
                <w:rFonts w:cstheme="minorHAnsi"/>
              </w:rPr>
            </w:pPr>
          </w:p>
        </w:tc>
        <w:tc>
          <w:tcPr>
            <w:tcW w:w="708" w:type="dxa"/>
          </w:tcPr>
          <w:p w14:paraId="63991B2B" w14:textId="77777777" w:rsidR="00845453" w:rsidRPr="00A32D56" w:rsidRDefault="00845453" w:rsidP="00152687">
            <w:pPr>
              <w:spacing w:line="276" w:lineRule="auto"/>
              <w:jc w:val="both"/>
              <w:rPr>
                <w:rFonts w:cstheme="minorHAnsi"/>
              </w:rPr>
            </w:pPr>
          </w:p>
        </w:tc>
        <w:tc>
          <w:tcPr>
            <w:tcW w:w="1276" w:type="dxa"/>
            <w:gridSpan w:val="2"/>
          </w:tcPr>
          <w:p w14:paraId="03B42687"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26 790 ±190</w:t>
            </w:r>
          </w:p>
        </w:tc>
        <w:tc>
          <w:tcPr>
            <w:tcW w:w="1934" w:type="dxa"/>
          </w:tcPr>
          <w:p w14:paraId="3136BDB8"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1C1909EC"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633419DE" w14:textId="77777777" w:rsidTr="00152687">
        <w:trPr>
          <w:trHeight w:val="491"/>
          <w:jc w:val="center"/>
        </w:trPr>
        <w:tc>
          <w:tcPr>
            <w:tcW w:w="1471" w:type="dxa"/>
            <w:vMerge/>
          </w:tcPr>
          <w:p w14:paraId="61EAD571" w14:textId="77777777" w:rsidR="00845453" w:rsidRPr="00A32D56" w:rsidRDefault="00845453" w:rsidP="00152687">
            <w:pPr>
              <w:spacing w:line="276" w:lineRule="auto"/>
              <w:jc w:val="both"/>
              <w:rPr>
                <w:rFonts w:cstheme="minorHAnsi"/>
              </w:rPr>
            </w:pPr>
          </w:p>
        </w:tc>
        <w:tc>
          <w:tcPr>
            <w:tcW w:w="1059" w:type="dxa"/>
          </w:tcPr>
          <w:p w14:paraId="090B3030"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Beta - 216143</w:t>
            </w:r>
          </w:p>
        </w:tc>
        <w:tc>
          <w:tcPr>
            <w:tcW w:w="1151" w:type="dxa"/>
          </w:tcPr>
          <w:p w14:paraId="0D4456A4" w14:textId="77777777" w:rsidR="00845453" w:rsidRPr="00A32D56" w:rsidRDefault="00845453" w:rsidP="00152687">
            <w:pPr>
              <w:spacing w:line="276" w:lineRule="auto"/>
              <w:jc w:val="both"/>
              <w:rPr>
                <w:rFonts w:cstheme="minorHAnsi"/>
              </w:rPr>
            </w:pPr>
          </w:p>
        </w:tc>
        <w:tc>
          <w:tcPr>
            <w:tcW w:w="964" w:type="dxa"/>
          </w:tcPr>
          <w:p w14:paraId="11BC83B5" w14:textId="77777777" w:rsidR="00845453" w:rsidRPr="00A32D56" w:rsidRDefault="00845453" w:rsidP="00152687">
            <w:pPr>
              <w:spacing w:line="276" w:lineRule="auto"/>
              <w:jc w:val="both"/>
              <w:rPr>
                <w:rFonts w:cstheme="minorHAnsi"/>
              </w:rPr>
            </w:pPr>
          </w:p>
        </w:tc>
        <w:tc>
          <w:tcPr>
            <w:tcW w:w="1645" w:type="dxa"/>
          </w:tcPr>
          <w:p w14:paraId="08157E17"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3B92E8D6"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roofErr w:type="spellStart"/>
            <w:r w:rsidRPr="00A32D56">
              <w:rPr>
                <w:rFonts w:asciiTheme="minorHAnsi" w:hAnsiTheme="minorHAnsi" w:cstheme="minorHAnsi"/>
                <w:color w:val="auto"/>
                <w:sz w:val="22"/>
                <w:szCs w:val="22"/>
              </w:rPr>
              <w:t>Hyena</w:t>
            </w:r>
            <w:proofErr w:type="spellEnd"/>
            <w:r w:rsidRPr="00A32D56">
              <w:rPr>
                <w:rFonts w:asciiTheme="minorHAnsi" w:hAnsiTheme="minorHAnsi" w:cstheme="minorHAnsi"/>
                <w:color w:val="auto"/>
                <w:sz w:val="22"/>
                <w:szCs w:val="22"/>
              </w:rPr>
              <w:t xml:space="preserve"> </w:t>
            </w:r>
            <w:proofErr w:type="spellStart"/>
            <w:r w:rsidRPr="00A32D56">
              <w:rPr>
                <w:rFonts w:asciiTheme="minorHAnsi" w:hAnsiTheme="minorHAnsi" w:cstheme="minorHAnsi"/>
                <w:color w:val="auto"/>
                <w:sz w:val="22"/>
                <w:szCs w:val="22"/>
              </w:rPr>
              <w:t>Crust</w:t>
            </w:r>
            <w:proofErr w:type="spellEnd"/>
          </w:p>
        </w:tc>
        <w:tc>
          <w:tcPr>
            <w:tcW w:w="947" w:type="dxa"/>
          </w:tcPr>
          <w:p w14:paraId="0DFB213A" w14:textId="77777777" w:rsidR="00845453" w:rsidRPr="00A32D56" w:rsidRDefault="00845453" w:rsidP="00152687">
            <w:pPr>
              <w:spacing w:line="276" w:lineRule="auto"/>
              <w:jc w:val="both"/>
              <w:rPr>
                <w:rFonts w:cstheme="minorHAnsi"/>
              </w:rPr>
            </w:pPr>
          </w:p>
        </w:tc>
        <w:tc>
          <w:tcPr>
            <w:tcW w:w="708" w:type="dxa"/>
          </w:tcPr>
          <w:p w14:paraId="76366C7C" w14:textId="77777777" w:rsidR="00845453" w:rsidRPr="00A32D56" w:rsidRDefault="00845453" w:rsidP="00152687">
            <w:pPr>
              <w:spacing w:line="276" w:lineRule="auto"/>
              <w:jc w:val="both"/>
              <w:rPr>
                <w:rFonts w:cstheme="minorHAnsi"/>
              </w:rPr>
            </w:pPr>
          </w:p>
        </w:tc>
        <w:tc>
          <w:tcPr>
            <w:tcW w:w="1276" w:type="dxa"/>
            <w:gridSpan w:val="2"/>
          </w:tcPr>
          <w:p w14:paraId="20ECB6A7"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28 410 ±230</w:t>
            </w:r>
          </w:p>
        </w:tc>
        <w:tc>
          <w:tcPr>
            <w:tcW w:w="1934" w:type="dxa"/>
          </w:tcPr>
          <w:p w14:paraId="3427E3D5"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795C40E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0D9FC103" w14:textId="77777777" w:rsidTr="00152687">
        <w:trPr>
          <w:trHeight w:val="1266"/>
          <w:jc w:val="center"/>
        </w:trPr>
        <w:tc>
          <w:tcPr>
            <w:tcW w:w="1471" w:type="dxa"/>
          </w:tcPr>
          <w:p w14:paraId="60D13C07" w14:textId="77777777" w:rsidR="00845453" w:rsidRPr="00A32D56" w:rsidRDefault="00845453" w:rsidP="00152687">
            <w:pPr>
              <w:spacing w:line="276" w:lineRule="auto"/>
              <w:jc w:val="both"/>
              <w:rPr>
                <w:rFonts w:cstheme="minorHAnsi"/>
                <w:b/>
                <w:bCs/>
              </w:rPr>
            </w:pPr>
            <w:proofErr w:type="spellStart"/>
            <w:r w:rsidRPr="00A32D56">
              <w:rPr>
                <w:rFonts w:cstheme="minorHAnsi"/>
                <w:b/>
                <w:bCs/>
              </w:rPr>
              <w:t>Moulin</w:t>
            </w:r>
            <w:proofErr w:type="spellEnd"/>
            <w:r w:rsidRPr="00A32D56">
              <w:rPr>
                <w:rFonts w:cstheme="minorHAnsi"/>
                <w:b/>
                <w:bCs/>
              </w:rPr>
              <w:t xml:space="preserve"> de </w:t>
            </w:r>
            <w:proofErr w:type="spellStart"/>
            <w:r w:rsidRPr="00A32D56">
              <w:rPr>
                <w:rFonts w:cstheme="minorHAnsi"/>
                <w:b/>
                <w:bCs/>
              </w:rPr>
              <w:t>Laguenay</w:t>
            </w:r>
            <w:proofErr w:type="spellEnd"/>
          </w:p>
        </w:tc>
        <w:tc>
          <w:tcPr>
            <w:tcW w:w="1059" w:type="dxa"/>
          </w:tcPr>
          <w:p w14:paraId="55F8C556"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tcPr>
          <w:p w14:paraId="43B76A8E" w14:textId="77777777" w:rsidR="00845453" w:rsidRPr="00A32D56" w:rsidRDefault="00845453" w:rsidP="00152687">
            <w:pPr>
              <w:spacing w:line="276" w:lineRule="auto"/>
              <w:jc w:val="both"/>
              <w:rPr>
                <w:rFonts w:cstheme="minorHAnsi"/>
              </w:rPr>
            </w:pPr>
          </w:p>
        </w:tc>
        <w:tc>
          <w:tcPr>
            <w:tcW w:w="964" w:type="dxa"/>
          </w:tcPr>
          <w:p w14:paraId="6E7F9C28" w14:textId="77777777" w:rsidR="00845453" w:rsidRPr="00A32D56" w:rsidRDefault="00845453" w:rsidP="00152687">
            <w:pPr>
              <w:spacing w:line="276" w:lineRule="auto"/>
              <w:jc w:val="both"/>
              <w:rPr>
                <w:rFonts w:cstheme="minorHAnsi"/>
              </w:rPr>
            </w:pPr>
          </w:p>
        </w:tc>
        <w:tc>
          <w:tcPr>
            <w:tcW w:w="1645" w:type="dxa"/>
          </w:tcPr>
          <w:p w14:paraId="30968AD1"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1A583724"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Archaeological layer located just below the paintings. Dating the charcoal.</w:t>
            </w:r>
          </w:p>
          <w:p w14:paraId="454810EE"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p w14:paraId="78BE64C8"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 xml:space="preserve">Numerous fragments of the wall bearing red and black </w:t>
            </w:r>
            <w:r w:rsidRPr="00A32D56">
              <w:rPr>
                <w:rFonts w:asciiTheme="minorHAnsi" w:hAnsiTheme="minorHAnsi" w:cstheme="minorHAnsi"/>
                <w:color w:val="auto"/>
                <w:sz w:val="22"/>
                <w:szCs w:val="22"/>
                <w:lang w:val="en-GB"/>
              </w:rPr>
              <w:lastRenderedPageBreak/>
              <w:t>pigment that may be associated with the parietal paintings.</w:t>
            </w:r>
          </w:p>
        </w:tc>
        <w:tc>
          <w:tcPr>
            <w:tcW w:w="947" w:type="dxa"/>
          </w:tcPr>
          <w:p w14:paraId="3B2D4332" w14:textId="77777777" w:rsidR="00845453" w:rsidRPr="00A32D56" w:rsidRDefault="00845453" w:rsidP="00152687">
            <w:pPr>
              <w:spacing w:line="276" w:lineRule="auto"/>
              <w:jc w:val="both"/>
              <w:rPr>
                <w:rFonts w:cstheme="minorHAnsi"/>
                <w:lang w:val="en-GB"/>
              </w:rPr>
            </w:pPr>
          </w:p>
        </w:tc>
        <w:tc>
          <w:tcPr>
            <w:tcW w:w="708" w:type="dxa"/>
          </w:tcPr>
          <w:p w14:paraId="5277966D" w14:textId="77777777" w:rsidR="00845453" w:rsidRPr="00A32D56" w:rsidRDefault="00845453" w:rsidP="00152687">
            <w:pPr>
              <w:spacing w:line="276" w:lineRule="auto"/>
              <w:jc w:val="both"/>
              <w:rPr>
                <w:rFonts w:cstheme="minorHAnsi"/>
                <w:lang w:val="en-GB"/>
              </w:rPr>
            </w:pPr>
          </w:p>
        </w:tc>
        <w:tc>
          <w:tcPr>
            <w:tcW w:w="1276" w:type="dxa"/>
            <w:gridSpan w:val="2"/>
          </w:tcPr>
          <w:p w14:paraId="50D2B57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26,770±380</w:t>
            </w:r>
          </w:p>
        </w:tc>
        <w:tc>
          <w:tcPr>
            <w:tcW w:w="1934" w:type="dxa"/>
          </w:tcPr>
          <w:p w14:paraId="3E880586"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Assumed to be Gravettian on the basis of wider regional parallels,</w:t>
            </w:r>
          </w:p>
          <w:p w14:paraId="0348AC1E"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and presumed association with hearth dated to ~26-27 ka (</w:t>
            </w:r>
            <w:proofErr w:type="spellStart"/>
            <w:r w:rsidRPr="00A32D56">
              <w:rPr>
                <w:rFonts w:asciiTheme="minorHAnsi" w:hAnsiTheme="minorHAnsi" w:cstheme="minorHAnsi"/>
                <w:color w:val="auto"/>
                <w:sz w:val="22"/>
                <w:szCs w:val="22"/>
                <w:lang w:val="en-GB"/>
              </w:rPr>
              <w:t>uncal</w:t>
            </w:r>
            <w:proofErr w:type="spellEnd"/>
            <w:r w:rsidRPr="00A32D56">
              <w:rPr>
                <w:rFonts w:asciiTheme="minorHAnsi" w:hAnsiTheme="minorHAnsi" w:cstheme="minorHAnsi"/>
                <w:color w:val="auto"/>
                <w:sz w:val="22"/>
                <w:szCs w:val="22"/>
                <w:lang w:val="en-GB"/>
              </w:rPr>
              <w:t>)</w:t>
            </w:r>
          </w:p>
          <w:p w14:paraId="15FFA47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BP.</w:t>
            </w:r>
          </w:p>
        </w:tc>
        <w:tc>
          <w:tcPr>
            <w:tcW w:w="1752" w:type="dxa"/>
          </w:tcPr>
          <w:bookmarkStart w:id="8" w:name="_Hlk103264166" w:displacedByCustomXml="next"/>
          <w:sdt>
            <w:sdtPr>
              <w:rPr>
                <w:rFonts w:cstheme="minorHAnsi"/>
              </w:rPr>
              <w:tag w:val="MENDELEY_CITATION_v3_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"/>
              <w:id w:val="612331304"/>
              <w:placeholder>
                <w:docPart w:val="EA3E05D3551E4DEBBF3BF3851DA85D60"/>
              </w:placeholder>
            </w:sdtPr>
            <w:sdtEndPr/>
            <w:sdtContent>
              <w:p w14:paraId="0B55FBA0" w14:textId="77777777" w:rsidR="00845453" w:rsidRPr="00A32D56" w:rsidRDefault="00845453" w:rsidP="00152687">
                <w:pPr>
                  <w:spacing w:line="276" w:lineRule="auto"/>
                  <w:jc w:val="both"/>
                  <w:rPr>
                    <w:rFonts w:cstheme="minorHAnsi"/>
                  </w:rPr>
                </w:pPr>
                <w:r w:rsidRPr="00A32D56">
                  <w:rPr>
                    <w:rFonts w:eastAsia="Times New Roman" w:cstheme="minorHAnsi"/>
                  </w:rPr>
                  <w:t>(Pigeaud &amp; Primault, 2007b)</w:t>
                </w:r>
              </w:p>
            </w:sdtContent>
          </w:sdt>
          <w:bookmarkEnd w:id="8" w:displacedByCustomXml="prev"/>
          <w:p w14:paraId="7CA2D3AE"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r>
      <w:tr w:rsidR="00845453" w:rsidRPr="00C64E3A" w14:paraId="27CE2EAF" w14:textId="77777777" w:rsidTr="00152687">
        <w:trPr>
          <w:trHeight w:val="883"/>
          <w:jc w:val="center"/>
        </w:trPr>
        <w:tc>
          <w:tcPr>
            <w:tcW w:w="1471" w:type="dxa"/>
            <w:vMerge w:val="restart"/>
          </w:tcPr>
          <w:p w14:paraId="44BC3AE0" w14:textId="77777777" w:rsidR="00845453" w:rsidRPr="00A32D56" w:rsidRDefault="00845453" w:rsidP="00152687">
            <w:pPr>
              <w:spacing w:line="276" w:lineRule="auto"/>
              <w:jc w:val="both"/>
              <w:rPr>
                <w:rFonts w:cstheme="minorHAnsi"/>
                <w:b/>
                <w:bCs/>
              </w:rPr>
            </w:pPr>
            <w:r w:rsidRPr="00A32D56">
              <w:rPr>
                <w:rFonts w:cstheme="minorHAnsi"/>
                <w:b/>
                <w:bCs/>
              </w:rPr>
              <w:t>Chauvet</w:t>
            </w:r>
          </w:p>
        </w:tc>
        <w:tc>
          <w:tcPr>
            <w:tcW w:w="1059" w:type="dxa"/>
          </w:tcPr>
          <w:p w14:paraId="042B725A"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GifA-101468</w:t>
            </w:r>
          </w:p>
        </w:tc>
        <w:tc>
          <w:tcPr>
            <w:tcW w:w="1151" w:type="dxa"/>
          </w:tcPr>
          <w:p w14:paraId="11CEAB68" w14:textId="77777777" w:rsidR="00845453" w:rsidRPr="00A32D56" w:rsidRDefault="00845453" w:rsidP="00152687">
            <w:pPr>
              <w:spacing w:line="276" w:lineRule="auto"/>
              <w:jc w:val="both"/>
              <w:rPr>
                <w:rFonts w:cstheme="minorHAnsi"/>
              </w:rPr>
            </w:pPr>
          </w:p>
        </w:tc>
        <w:tc>
          <w:tcPr>
            <w:tcW w:w="964" w:type="dxa"/>
          </w:tcPr>
          <w:p w14:paraId="40927DE9" w14:textId="77777777" w:rsidR="00845453" w:rsidRPr="00A32D56" w:rsidRDefault="00845453" w:rsidP="00152687">
            <w:pPr>
              <w:spacing w:line="276" w:lineRule="auto"/>
              <w:jc w:val="both"/>
              <w:rPr>
                <w:rFonts w:cstheme="minorHAnsi"/>
              </w:rPr>
            </w:pPr>
          </w:p>
        </w:tc>
        <w:tc>
          <w:tcPr>
            <w:tcW w:w="1645" w:type="dxa"/>
          </w:tcPr>
          <w:p w14:paraId="4EF53846"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humic</w:t>
            </w:r>
            <w:proofErr w:type="spellEnd"/>
            <w:r w:rsidRPr="00A32D56">
              <w:rPr>
                <w:rFonts w:cstheme="minorHAnsi"/>
              </w:rPr>
              <w:t xml:space="preserve"> </w:t>
            </w:r>
            <w:proofErr w:type="spellStart"/>
            <w:r w:rsidRPr="00A32D56">
              <w:rPr>
                <w:rFonts w:cstheme="minorHAnsi"/>
              </w:rPr>
              <w:t>acid</w:t>
            </w:r>
            <w:proofErr w:type="spellEnd"/>
            <w:r w:rsidRPr="00A32D56">
              <w:rPr>
                <w:rFonts w:cstheme="minorHAnsi"/>
              </w:rPr>
              <w:t xml:space="preserve"> </w:t>
            </w:r>
            <w:proofErr w:type="spellStart"/>
            <w:r w:rsidRPr="00A32D56">
              <w:rPr>
                <w:rFonts w:cstheme="minorHAnsi"/>
              </w:rPr>
              <w:t>fraction</w:t>
            </w:r>
            <w:proofErr w:type="spellEnd"/>
            <w:r w:rsidRPr="00A32D56">
              <w:rPr>
                <w:rFonts w:cstheme="minorHAnsi"/>
              </w:rPr>
              <w:t>;</w:t>
            </w:r>
          </w:p>
        </w:tc>
        <w:tc>
          <w:tcPr>
            <w:tcW w:w="1689" w:type="dxa"/>
          </w:tcPr>
          <w:p w14:paraId="307CAD19"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Black outline of a possible mammoth</w:t>
            </w:r>
          </w:p>
          <w:p w14:paraId="3A095F7D"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found under a red hand stencil</w:t>
            </w:r>
          </w:p>
          <w:p w14:paraId="14A11C39"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tc>
        <w:tc>
          <w:tcPr>
            <w:tcW w:w="947" w:type="dxa"/>
          </w:tcPr>
          <w:p w14:paraId="03C47A12" w14:textId="77777777" w:rsidR="00845453" w:rsidRPr="00A32D56" w:rsidRDefault="00845453" w:rsidP="00152687">
            <w:pPr>
              <w:spacing w:line="276" w:lineRule="auto"/>
              <w:jc w:val="both"/>
              <w:rPr>
                <w:rFonts w:cstheme="minorHAnsi"/>
                <w:lang w:val="en-GB"/>
              </w:rPr>
            </w:pPr>
          </w:p>
        </w:tc>
        <w:tc>
          <w:tcPr>
            <w:tcW w:w="708" w:type="dxa"/>
          </w:tcPr>
          <w:p w14:paraId="238BC355" w14:textId="77777777" w:rsidR="00845453" w:rsidRPr="00A32D56" w:rsidRDefault="00845453" w:rsidP="00152687">
            <w:pPr>
              <w:spacing w:line="276" w:lineRule="auto"/>
              <w:jc w:val="both"/>
              <w:rPr>
                <w:rFonts w:cstheme="minorHAnsi"/>
                <w:lang w:val="en-GB"/>
              </w:rPr>
            </w:pPr>
          </w:p>
        </w:tc>
        <w:tc>
          <w:tcPr>
            <w:tcW w:w="1276" w:type="dxa"/>
            <w:gridSpan w:val="2"/>
          </w:tcPr>
          <w:p w14:paraId="43D14F9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26,340±330</w:t>
            </w:r>
          </w:p>
        </w:tc>
        <w:tc>
          <w:tcPr>
            <w:tcW w:w="1934" w:type="dxa"/>
          </w:tcPr>
          <w:p w14:paraId="4FE77181"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31,330-30,435</w:t>
            </w:r>
          </w:p>
        </w:tc>
        <w:bookmarkStart w:id="9" w:name="_Hlk103264150" w:displacedByCustomXml="next"/>
        <w:sdt>
          <w:sdtPr>
            <w:rPr>
              <w:rFonts w:cstheme="minorHAnsi"/>
              <w:color w:val="000000"/>
            </w:rPr>
            <w:tag w:val="MENDELEY_CITATION_v3_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"/>
            <w:id w:val="-1115739974"/>
            <w:placeholder>
              <w:docPart w:val="5126CC4931424A69B3FDBDD1D28E2E17"/>
            </w:placeholder>
          </w:sdtPr>
          <w:sdtEndPr/>
          <w:sdtContent>
            <w:tc>
              <w:tcPr>
                <w:tcW w:w="1752" w:type="dxa"/>
              </w:tcPr>
              <w:p w14:paraId="7CFA424B" w14:textId="77777777" w:rsidR="00845453" w:rsidRPr="00A32D56" w:rsidRDefault="00845453" w:rsidP="00152687">
                <w:pPr>
                  <w:spacing w:line="276" w:lineRule="auto"/>
                  <w:jc w:val="both"/>
                  <w:rPr>
                    <w:rFonts w:cstheme="minorHAnsi"/>
                  </w:rPr>
                </w:pPr>
                <w:r w:rsidRPr="00A32D56">
                  <w:rPr>
                    <w:rFonts w:cstheme="minorHAnsi"/>
                    <w:color w:val="000000"/>
                  </w:rPr>
                  <w:t>(Feruglio et al., 2011)</w:t>
                </w:r>
              </w:p>
            </w:tc>
          </w:sdtContent>
        </w:sdt>
        <w:bookmarkEnd w:id="9" w:displacedByCustomXml="prev"/>
      </w:tr>
      <w:tr w:rsidR="00845453" w:rsidRPr="00C64E3A" w14:paraId="4FC75543" w14:textId="77777777" w:rsidTr="00152687">
        <w:trPr>
          <w:trHeight w:val="54"/>
          <w:jc w:val="center"/>
        </w:trPr>
        <w:tc>
          <w:tcPr>
            <w:tcW w:w="1471" w:type="dxa"/>
            <w:vMerge/>
          </w:tcPr>
          <w:p w14:paraId="2BE1B7BB" w14:textId="77777777" w:rsidR="00845453" w:rsidRPr="00A32D56" w:rsidRDefault="00845453" w:rsidP="00152687">
            <w:pPr>
              <w:spacing w:line="276" w:lineRule="auto"/>
              <w:jc w:val="both"/>
              <w:rPr>
                <w:rFonts w:cstheme="minorHAnsi"/>
                <w:b/>
                <w:bCs/>
              </w:rPr>
            </w:pPr>
          </w:p>
        </w:tc>
        <w:tc>
          <w:tcPr>
            <w:tcW w:w="1059" w:type="dxa"/>
            <w:vMerge w:val="restart"/>
          </w:tcPr>
          <w:p w14:paraId="0D5257B4"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vMerge w:val="restart"/>
          </w:tcPr>
          <w:p w14:paraId="2AFB54E8" w14:textId="77777777" w:rsidR="00845453" w:rsidRPr="00A32D56" w:rsidRDefault="00845453" w:rsidP="00152687">
            <w:pPr>
              <w:spacing w:line="276" w:lineRule="auto"/>
              <w:jc w:val="both"/>
              <w:rPr>
                <w:rFonts w:cstheme="minorHAnsi"/>
              </w:rPr>
            </w:pPr>
          </w:p>
        </w:tc>
        <w:tc>
          <w:tcPr>
            <w:tcW w:w="964" w:type="dxa"/>
            <w:vMerge w:val="restart"/>
          </w:tcPr>
          <w:p w14:paraId="06F50AD2" w14:textId="77777777" w:rsidR="00845453" w:rsidRPr="00A32D56" w:rsidRDefault="00845453" w:rsidP="00152687">
            <w:pPr>
              <w:spacing w:line="276" w:lineRule="auto"/>
              <w:jc w:val="both"/>
              <w:rPr>
                <w:rFonts w:cstheme="minorHAnsi"/>
              </w:rPr>
            </w:pPr>
          </w:p>
        </w:tc>
        <w:tc>
          <w:tcPr>
            <w:tcW w:w="1645" w:type="dxa"/>
            <w:vMerge w:val="restart"/>
          </w:tcPr>
          <w:p w14:paraId="01ACD928"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Charcoal</w:t>
            </w:r>
            <w:proofErr w:type="spellEnd"/>
          </w:p>
        </w:tc>
        <w:tc>
          <w:tcPr>
            <w:tcW w:w="1689" w:type="dxa"/>
            <w:vMerge w:val="restart"/>
          </w:tcPr>
          <w:p w14:paraId="5F139637"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Several pieces of charcoal on the floor of the Gallery of the Red Dots Panel</w:t>
            </w:r>
          </w:p>
          <w:p w14:paraId="0D76AF27"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p w14:paraId="1D2A1641"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color w:val="auto"/>
                <w:sz w:val="22"/>
                <w:szCs w:val="22"/>
                <w:lang w:val="en-GB"/>
              </w:rPr>
              <w:t>Piece collected at the foot of the panel with hand</w:t>
            </w:r>
          </w:p>
        </w:tc>
        <w:tc>
          <w:tcPr>
            <w:tcW w:w="947" w:type="dxa"/>
            <w:vMerge w:val="restart"/>
          </w:tcPr>
          <w:p w14:paraId="72A48018" w14:textId="77777777" w:rsidR="00845453" w:rsidRPr="00A32D56" w:rsidRDefault="00845453" w:rsidP="00152687">
            <w:pPr>
              <w:spacing w:line="276" w:lineRule="auto"/>
              <w:jc w:val="both"/>
              <w:rPr>
                <w:rFonts w:cstheme="minorHAnsi"/>
                <w:lang w:val="en-GB"/>
              </w:rPr>
            </w:pPr>
          </w:p>
        </w:tc>
        <w:tc>
          <w:tcPr>
            <w:tcW w:w="708" w:type="dxa"/>
            <w:vMerge w:val="restart"/>
          </w:tcPr>
          <w:p w14:paraId="2BD319AC" w14:textId="77777777" w:rsidR="00845453" w:rsidRPr="00A32D56" w:rsidRDefault="00845453" w:rsidP="00152687">
            <w:pPr>
              <w:spacing w:line="276" w:lineRule="auto"/>
              <w:jc w:val="both"/>
              <w:rPr>
                <w:rFonts w:cstheme="minorHAnsi"/>
                <w:lang w:val="en-GB"/>
              </w:rPr>
            </w:pPr>
          </w:p>
        </w:tc>
        <w:tc>
          <w:tcPr>
            <w:tcW w:w="1276" w:type="dxa"/>
            <w:gridSpan w:val="2"/>
          </w:tcPr>
          <w:p w14:paraId="5C8CA630"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26,360±290 BP</w:t>
            </w:r>
          </w:p>
        </w:tc>
        <w:tc>
          <w:tcPr>
            <w:tcW w:w="1934" w:type="dxa"/>
            <w:vMerge w:val="restart"/>
          </w:tcPr>
          <w:p w14:paraId="1AD05CF3"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val="restart"/>
          </w:tcPr>
          <w:p w14:paraId="468AA421" w14:textId="77777777" w:rsidR="00845453" w:rsidRPr="00A32D56" w:rsidRDefault="00845453" w:rsidP="00152687">
            <w:pPr>
              <w:spacing w:line="276" w:lineRule="auto"/>
              <w:jc w:val="both"/>
              <w:rPr>
                <w:rFonts w:cstheme="minorHAnsi"/>
                <w:lang w:val="en-GB"/>
              </w:rPr>
            </w:pPr>
            <w:r w:rsidRPr="00A32D56">
              <w:rPr>
                <w:rFonts w:cstheme="minorHAnsi"/>
              </w:rPr>
              <w:t xml:space="preserve">(Valladas </w:t>
            </w:r>
            <w:r w:rsidRPr="00A32D56">
              <w:rPr>
                <w:rFonts w:cstheme="minorHAnsi"/>
                <w:i/>
                <w:iCs/>
              </w:rPr>
              <w:t>et al.</w:t>
            </w:r>
            <w:r w:rsidRPr="00A32D56">
              <w:rPr>
                <w:rFonts w:cstheme="minorHAnsi"/>
              </w:rPr>
              <w:t>, 2001).</w:t>
            </w:r>
          </w:p>
        </w:tc>
      </w:tr>
      <w:tr w:rsidR="00845453" w:rsidRPr="00C64E3A" w14:paraId="7BBC53B2" w14:textId="77777777" w:rsidTr="00152687">
        <w:trPr>
          <w:trHeight w:val="1584"/>
          <w:jc w:val="center"/>
        </w:trPr>
        <w:tc>
          <w:tcPr>
            <w:tcW w:w="1471" w:type="dxa"/>
            <w:vMerge/>
          </w:tcPr>
          <w:p w14:paraId="2D1ECBED" w14:textId="77777777" w:rsidR="00845453" w:rsidRPr="00A32D56" w:rsidRDefault="00845453" w:rsidP="00152687">
            <w:pPr>
              <w:spacing w:line="276" w:lineRule="auto"/>
              <w:jc w:val="both"/>
              <w:rPr>
                <w:rFonts w:cstheme="minorHAnsi"/>
                <w:b/>
                <w:bCs/>
              </w:rPr>
            </w:pPr>
          </w:p>
        </w:tc>
        <w:tc>
          <w:tcPr>
            <w:tcW w:w="1059" w:type="dxa"/>
            <w:vMerge/>
          </w:tcPr>
          <w:p w14:paraId="1181FBBF"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151" w:type="dxa"/>
            <w:vMerge/>
          </w:tcPr>
          <w:p w14:paraId="42A38E27" w14:textId="77777777" w:rsidR="00845453" w:rsidRPr="00A32D56" w:rsidRDefault="00845453" w:rsidP="00152687">
            <w:pPr>
              <w:spacing w:line="276" w:lineRule="auto"/>
              <w:jc w:val="both"/>
              <w:rPr>
                <w:rFonts w:cstheme="minorHAnsi"/>
              </w:rPr>
            </w:pPr>
          </w:p>
        </w:tc>
        <w:tc>
          <w:tcPr>
            <w:tcW w:w="964" w:type="dxa"/>
            <w:vMerge/>
          </w:tcPr>
          <w:p w14:paraId="179137C0" w14:textId="77777777" w:rsidR="00845453" w:rsidRPr="00A32D56" w:rsidRDefault="00845453" w:rsidP="00152687">
            <w:pPr>
              <w:spacing w:line="276" w:lineRule="auto"/>
              <w:jc w:val="both"/>
              <w:rPr>
                <w:rFonts w:cstheme="minorHAnsi"/>
              </w:rPr>
            </w:pPr>
          </w:p>
        </w:tc>
        <w:tc>
          <w:tcPr>
            <w:tcW w:w="1645" w:type="dxa"/>
            <w:vMerge/>
          </w:tcPr>
          <w:p w14:paraId="39148276" w14:textId="77777777" w:rsidR="00845453" w:rsidRPr="00A32D56" w:rsidRDefault="00845453" w:rsidP="00152687">
            <w:pPr>
              <w:autoSpaceDE w:val="0"/>
              <w:autoSpaceDN w:val="0"/>
              <w:adjustRightInd w:val="0"/>
              <w:spacing w:line="276" w:lineRule="auto"/>
              <w:jc w:val="both"/>
              <w:rPr>
                <w:rFonts w:cstheme="minorHAnsi"/>
              </w:rPr>
            </w:pPr>
          </w:p>
        </w:tc>
        <w:tc>
          <w:tcPr>
            <w:tcW w:w="1689" w:type="dxa"/>
            <w:vMerge/>
          </w:tcPr>
          <w:p w14:paraId="62DDCE2B" w14:textId="77777777" w:rsidR="00845453" w:rsidRPr="00A32D56" w:rsidRDefault="00845453" w:rsidP="00152687">
            <w:pPr>
              <w:autoSpaceDE w:val="0"/>
              <w:autoSpaceDN w:val="0"/>
              <w:adjustRightInd w:val="0"/>
              <w:spacing w:line="276" w:lineRule="auto"/>
              <w:jc w:val="both"/>
              <w:rPr>
                <w:rFonts w:cstheme="minorHAnsi"/>
                <w:lang w:val="en-GB"/>
              </w:rPr>
            </w:pPr>
          </w:p>
        </w:tc>
        <w:tc>
          <w:tcPr>
            <w:tcW w:w="947" w:type="dxa"/>
            <w:vMerge/>
          </w:tcPr>
          <w:p w14:paraId="723B37A3" w14:textId="77777777" w:rsidR="00845453" w:rsidRPr="00A32D56" w:rsidRDefault="00845453" w:rsidP="00152687">
            <w:pPr>
              <w:spacing w:line="276" w:lineRule="auto"/>
              <w:jc w:val="both"/>
              <w:rPr>
                <w:rFonts w:cstheme="minorHAnsi"/>
                <w:lang w:val="en-GB"/>
              </w:rPr>
            </w:pPr>
          </w:p>
        </w:tc>
        <w:tc>
          <w:tcPr>
            <w:tcW w:w="708" w:type="dxa"/>
            <w:vMerge/>
          </w:tcPr>
          <w:p w14:paraId="64D25742" w14:textId="77777777" w:rsidR="00845453" w:rsidRPr="00A32D56" w:rsidRDefault="00845453" w:rsidP="00152687">
            <w:pPr>
              <w:spacing w:line="276" w:lineRule="auto"/>
              <w:jc w:val="both"/>
              <w:rPr>
                <w:rFonts w:cstheme="minorHAnsi"/>
                <w:lang w:val="en-GB"/>
              </w:rPr>
            </w:pPr>
          </w:p>
        </w:tc>
        <w:tc>
          <w:tcPr>
            <w:tcW w:w="1276" w:type="dxa"/>
            <w:gridSpan w:val="2"/>
          </w:tcPr>
          <w:p w14:paraId="746A604E"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26,250±280</w:t>
            </w:r>
          </w:p>
        </w:tc>
        <w:tc>
          <w:tcPr>
            <w:tcW w:w="1934" w:type="dxa"/>
            <w:vMerge/>
          </w:tcPr>
          <w:p w14:paraId="2FFD8EAB"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p>
        </w:tc>
        <w:tc>
          <w:tcPr>
            <w:tcW w:w="1752" w:type="dxa"/>
            <w:vMerge/>
          </w:tcPr>
          <w:p w14:paraId="2D56F330" w14:textId="77777777" w:rsidR="00845453" w:rsidRPr="00A32D56" w:rsidRDefault="00845453" w:rsidP="00152687">
            <w:pPr>
              <w:spacing w:line="276" w:lineRule="auto"/>
              <w:jc w:val="both"/>
              <w:rPr>
                <w:rFonts w:cstheme="minorHAnsi"/>
              </w:rPr>
            </w:pPr>
          </w:p>
        </w:tc>
      </w:tr>
      <w:tr w:rsidR="00845453" w:rsidRPr="00A32D56" w14:paraId="7AA26D9D" w14:textId="77777777" w:rsidTr="00152687">
        <w:trPr>
          <w:trHeight w:val="315"/>
          <w:jc w:val="center"/>
        </w:trPr>
        <w:tc>
          <w:tcPr>
            <w:tcW w:w="14596" w:type="dxa"/>
            <w:gridSpan w:val="12"/>
            <w:shd w:val="clear" w:color="auto" w:fill="D9D9D9" w:themeFill="background1" w:themeFillShade="D9"/>
          </w:tcPr>
          <w:p w14:paraId="02E3DD03" w14:textId="77777777" w:rsidR="00845453" w:rsidRPr="00A32D56" w:rsidRDefault="00845453" w:rsidP="00152687">
            <w:pPr>
              <w:pStyle w:val="Default"/>
              <w:spacing w:line="276" w:lineRule="auto"/>
              <w:jc w:val="both"/>
              <w:rPr>
                <w:rFonts w:asciiTheme="minorHAnsi" w:hAnsiTheme="minorHAnsi" w:cstheme="minorHAnsi"/>
                <w:b/>
                <w:bCs/>
                <w:sz w:val="22"/>
                <w:szCs w:val="22"/>
                <w:lang w:val="en-GB"/>
              </w:rPr>
            </w:pPr>
            <w:r w:rsidRPr="00A32D56">
              <w:rPr>
                <w:rFonts w:asciiTheme="minorHAnsi" w:hAnsiTheme="minorHAnsi" w:cstheme="minorHAnsi"/>
                <w:b/>
                <w:bCs/>
                <w:sz w:val="22"/>
                <w:szCs w:val="22"/>
                <w:lang w:val="en-GB"/>
              </w:rPr>
              <w:t>INDIRECT DATATIONS (U/Th and TL)</w:t>
            </w:r>
          </w:p>
        </w:tc>
      </w:tr>
      <w:tr w:rsidR="00845453" w:rsidRPr="00C64E3A" w14:paraId="24FE1F07" w14:textId="77777777" w:rsidTr="00152687">
        <w:trPr>
          <w:trHeight w:val="1048"/>
          <w:jc w:val="center"/>
        </w:trPr>
        <w:tc>
          <w:tcPr>
            <w:tcW w:w="1471" w:type="dxa"/>
            <w:vMerge w:val="restart"/>
          </w:tcPr>
          <w:p w14:paraId="445422B6" w14:textId="77777777" w:rsidR="00845453" w:rsidRPr="00A32D56" w:rsidRDefault="00845453" w:rsidP="00152687">
            <w:pPr>
              <w:spacing w:line="276" w:lineRule="auto"/>
              <w:jc w:val="both"/>
              <w:rPr>
                <w:rFonts w:cstheme="minorHAnsi"/>
                <w:b/>
                <w:bCs/>
              </w:rPr>
            </w:pPr>
            <w:r w:rsidRPr="00A32D56">
              <w:rPr>
                <w:rFonts w:cstheme="minorHAnsi"/>
                <w:b/>
                <w:bCs/>
              </w:rPr>
              <w:t>La Garma</w:t>
            </w:r>
          </w:p>
        </w:tc>
        <w:tc>
          <w:tcPr>
            <w:tcW w:w="1059" w:type="dxa"/>
          </w:tcPr>
          <w:p w14:paraId="6AC488A4"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151" w:type="dxa"/>
          </w:tcPr>
          <w:p w14:paraId="10BAE455" w14:textId="77777777" w:rsidR="00845453" w:rsidRPr="00A32D56" w:rsidRDefault="00845453" w:rsidP="00152687">
            <w:pPr>
              <w:spacing w:line="276" w:lineRule="auto"/>
              <w:jc w:val="both"/>
              <w:rPr>
                <w:rFonts w:cstheme="minorHAnsi"/>
              </w:rPr>
            </w:pPr>
          </w:p>
        </w:tc>
        <w:tc>
          <w:tcPr>
            <w:tcW w:w="964" w:type="dxa"/>
          </w:tcPr>
          <w:p w14:paraId="6CD641CE" w14:textId="77777777" w:rsidR="00845453" w:rsidRPr="00A32D56" w:rsidRDefault="00845453" w:rsidP="00152687">
            <w:pPr>
              <w:spacing w:line="276" w:lineRule="auto"/>
              <w:jc w:val="both"/>
              <w:rPr>
                <w:rFonts w:cstheme="minorHAnsi"/>
              </w:rPr>
            </w:pPr>
          </w:p>
        </w:tc>
        <w:tc>
          <w:tcPr>
            <w:tcW w:w="1645" w:type="dxa"/>
          </w:tcPr>
          <w:p w14:paraId="72A76D20"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Fig. VI/29</w:t>
            </w:r>
          </w:p>
        </w:tc>
        <w:tc>
          <w:tcPr>
            <w:tcW w:w="1689" w:type="dxa"/>
          </w:tcPr>
          <w:p w14:paraId="1C12570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A calcite sample taken a few centimetres away from a hand motif (Fig. </w:t>
            </w:r>
            <w:r w:rsidRPr="00A32D56">
              <w:rPr>
                <w:rFonts w:cstheme="minorHAnsi"/>
                <w:lang w:val="en-GB"/>
              </w:rPr>
              <w:lastRenderedPageBreak/>
              <w:t>VI/29) in the Galeria Inferior of La Garma Cave</w:t>
            </w:r>
          </w:p>
          <w:p w14:paraId="06A20290"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p>
          <w:p w14:paraId="1048FF52"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No direct stratigraphic relation exists between the painting and the calcite, and</w:t>
            </w:r>
          </w:p>
          <w:p w14:paraId="5B779852"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This determination cannot therefore be used to constrain the age of the stencil.</w:t>
            </w:r>
          </w:p>
        </w:tc>
        <w:tc>
          <w:tcPr>
            <w:tcW w:w="947" w:type="dxa"/>
          </w:tcPr>
          <w:p w14:paraId="161B7016" w14:textId="77777777" w:rsidR="00845453" w:rsidRPr="00A32D56" w:rsidRDefault="00845453" w:rsidP="00152687">
            <w:pPr>
              <w:spacing w:line="276" w:lineRule="auto"/>
              <w:jc w:val="both"/>
              <w:rPr>
                <w:rFonts w:cstheme="minorHAnsi"/>
                <w:lang w:val="en-GB"/>
              </w:rPr>
            </w:pPr>
          </w:p>
        </w:tc>
        <w:tc>
          <w:tcPr>
            <w:tcW w:w="708" w:type="dxa"/>
          </w:tcPr>
          <w:p w14:paraId="35A7BDDB" w14:textId="77777777" w:rsidR="00845453" w:rsidRPr="00A32D56" w:rsidRDefault="00845453" w:rsidP="00152687">
            <w:pPr>
              <w:spacing w:line="276" w:lineRule="auto"/>
              <w:jc w:val="both"/>
              <w:rPr>
                <w:rFonts w:cstheme="minorHAnsi"/>
                <w:lang w:val="en-GB"/>
              </w:rPr>
            </w:pPr>
          </w:p>
        </w:tc>
        <w:tc>
          <w:tcPr>
            <w:tcW w:w="1276" w:type="dxa"/>
            <w:gridSpan w:val="2"/>
          </w:tcPr>
          <w:p w14:paraId="7F2B476E"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color w:val="auto"/>
                <w:sz w:val="22"/>
                <w:szCs w:val="22"/>
              </w:rPr>
              <w:t>33,000±2,000 BP</w:t>
            </w:r>
          </w:p>
        </w:tc>
        <w:tc>
          <w:tcPr>
            <w:tcW w:w="1934" w:type="dxa"/>
          </w:tcPr>
          <w:p w14:paraId="3A60551A" w14:textId="77777777" w:rsidR="00845453" w:rsidRPr="00A32D56" w:rsidRDefault="00845453" w:rsidP="00152687">
            <w:pPr>
              <w:autoSpaceDE w:val="0"/>
              <w:autoSpaceDN w:val="0"/>
              <w:adjustRightInd w:val="0"/>
              <w:spacing w:line="276" w:lineRule="auto"/>
              <w:jc w:val="both"/>
              <w:rPr>
                <w:rFonts w:cstheme="minorHAnsi"/>
                <w:lang w:val="en-GB"/>
              </w:rPr>
            </w:pPr>
          </w:p>
        </w:tc>
        <w:tc>
          <w:tcPr>
            <w:tcW w:w="1752" w:type="dxa"/>
            <w:vMerge w:val="restart"/>
          </w:tcPr>
          <w:p w14:paraId="1CAD8FF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(Arias &amp; </w:t>
            </w:r>
            <w:proofErr w:type="spellStart"/>
            <w:r w:rsidRPr="00A32D56">
              <w:rPr>
                <w:rFonts w:cstheme="minorHAnsi"/>
              </w:rPr>
              <w:t>Ontañón</w:t>
            </w:r>
            <w:proofErr w:type="spellEnd"/>
            <w:r w:rsidRPr="00A32D56">
              <w:rPr>
                <w:rFonts w:cstheme="minorHAnsi"/>
              </w:rPr>
              <w:t>,</w:t>
            </w:r>
          </w:p>
          <w:p w14:paraId="49783E62"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2008)</w:t>
            </w:r>
          </w:p>
        </w:tc>
      </w:tr>
      <w:tr w:rsidR="00845453" w:rsidRPr="00C64E3A" w14:paraId="64D78166" w14:textId="77777777" w:rsidTr="00152687">
        <w:trPr>
          <w:trHeight w:val="321"/>
          <w:jc w:val="center"/>
        </w:trPr>
        <w:tc>
          <w:tcPr>
            <w:tcW w:w="1471" w:type="dxa"/>
            <w:vMerge/>
          </w:tcPr>
          <w:p w14:paraId="43F918D3" w14:textId="77777777" w:rsidR="00845453" w:rsidRPr="00A32D56" w:rsidRDefault="00845453" w:rsidP="00152687">
            <w:pPr>
              <w:spacing w:line="276" w:lineRule="auto"/>
              <w:jc w:val="both"/>
              <w:rPr>
                <w:rFonts w:cstheme="minorHAnsi"/>
                <w:b/>
                <w:bCs/>
              </w:rPr>
            </w:pPr>
          </w:p>
        </w:tc>
        <w:tc>
          <w:tcPr>
            <w:tcW w:w="1059" w:type="dxa"/>
          </w:tcPr>
          <w:p w14:paraId="463A22DB"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MAD-2073</w:t>
            </w:r>
          </w:p>
        </w:tc>
        <w:tc>
          <w:tcPr>
            <w:tcW w:w="1151" w:type="dxa"/>
          </w:tcPr>
          <w:p w14:paraId="3F57FAFC" w14:textId="77777777" w:rsidR="00845453" w:rsidRPr="00A32D56" w:rsidRDefault="00845453" w:rsidP="00152687">
            <w:pPr>
              <w:spacing w:line="276" w:lineRule="auto"/>
              <w:jc w:val="both"/>
              <w:rPr>
                <w:rFonts w:cstheme="minorHAnsi"/>
              </w:rPr>
            </w:pPr>
            <w:r w:rsidRPr="00A32D56">
              <w:rPr>
                <w:rFonts w:cstheme="minorHAnsi"/>
              </w:rPr>
              <w:t>TL</w:t>
            </w:r>
          </w:p>
        </w:tc>
        <w:tc>
          <w:tcPr>
            <w:tcW w:w="964" w:type="dxa"/>
          </w:tcPr>
          <w:p w14:paraId="2D445DB4" w14:textId="77777777" w:rsidR="00845453" w:rsidRPr="00A32D56" w:rsidRDefault="00845453" w:rsidP="00152687">
            <w:pPr>
              <w:spacing w:line="276" w:lineRule="auto"/>
              <w:jc w:val="both"/>
              <w:rPr>
                <w:rFonts w:cstheme="minorHAnsi"/>
              </w:rPr>
            </w:pPr>
          </w:p>
        </w:tc>
        <w:tc>
          <w:tcPr>
            <w:tcW w:w="1645" w:type="dxa"/>
          </w:tcPr>
          <w:p w14:paraId="32CB9929"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Fig</w:t>
            </w:r>
            <w:proofErr w:type="spellEnd"/>
            <w:r w:rsidRPr="00A32D56">
              <w:rPr>
                <w:rFonts w:cstheme="minorHAnsi"/>
              </w:rPr>
              <w:t xml:space="preserve"> IX/17</w:t>
            </w:r>
          </w:p>
        </w:tc>
        <w:tc>
          <w:tcPr>
            <w:tcW w:w="1689" w:type="dxa"/>
          </w:tcPr>
          <w:p w14:paraId="47BF7A6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w:t>
            </w:r>
          </w:p>
        </w:tc>
        <w:tc>
          <w:tcPr>
            <w:tcW w:w="947" w:type="dxa"/>
          </w:tcPr>
          <w:p w14:paraId="17C7D0AF" w14:textId="77777777" w:rsidR="00845453" w:rsidRPr="00A32D56" w:rsidRDefault="00845453" w:rsidP="00152687">
            <w:pPr>
              <w:spacing w:line="276" w:lineRule="auto"/>
              <w:jc w:val="both"/>
              <w:rPr>
                <w:rFonts w:cstheme="minorHAnsi"/>
                <w:lang w:val="en-GB"/>
              </w:rPr>
            </w:pPr>
          </w:p>
        </w:tc>
        <w:tc>
          <w:tcPr>
            <w:tcW w:w="708" w:type="dxa"/>
          </w:tcPr>
          <w:p w14:paraId="679D8870" w14:textId="77777777" w:rsidR="00845453" w:rsidRPr="00A32D56" w:rsidRDefault="00845453" w:rsidP="00152687">
            <w:pPr>
              <w:spacing w:line="276" w:lineRule="auto"/>
              <w:jc w:val="both"/>
              <w:rPr>
                <w:rFonts w:cstheme="minorHAnsi"/>
                <w:lang w:val="en-GB"/>
              </w:rPr>
            </w:pPr>
          </w:p>
        </w:tc>
        <w:tc>
          <w:tcPr>
            <w:tcW w:w="1276" w:type="dxa"/>
            <w:gridSpan w:val="2"/>
          </w:tcPr>
          <w:p w14:paraId="218819BD" w14:textId="77777777" w:rsidR="00845453" w:rsidRPr="00A32D56" w:rsidRDefault="00845453" w:rsidP="00152687">
            <w:pPr>
              <w:pStyle w:val="Default"/>
              <w:spacing w:line="276" w:lineRule="auto"/>
              <w:jc w:val="both"/>
              <w:rPr>
                <w:rFonts w:asciiTheme="minorHAnsi" w:hAnsiTheme="minorHAnsi" w:cstheme="minorHAnsi"/>
                <w:color w:val="auto"/>
                <w:sz w:val="22"/>
                <w:szCs w:val="22"/>
              </w:rPr>
            </w:pPr>
            <w:r w:rsidRPr="00A32D56">
              <w:rPr>
                <w:rFonts w:asciiTheme="minorHAnsi" w:hAnsiTheme="minorHAnsi" w:cstheme="minorHAnsi"/>
                <w:color w:val="auto"/>
                <w:sz w:val="22"/>
                <w:szCs w:val="22"/>
              </w:rPr>
              <w:t>478087±39800</w:t>
            </w:r>
          </w:p>
        </w:tc>
        <w:tc>
          <w:tcPr>
            <w:tcW w:w="1934" w:type="dxa"/>
          </w:tcPr>
          <w:p w14:paraId="7D503475" w14:textId="77777777" w:rsidR="00845453" w:rsidRPr="00A32D56" w:rsidRDefault="00845453" w:rsidP="00152687">
            <w:pPr>
              <w:autoSpaceDE w:val="0"/>
              <w:autoSpaceDN w:val="0"/>
              <w:adjustRightInd w:val="0"/>
              <w:spacing w:line="276" w:lineRule="auto"/>
              <w:jc w:val="both"/>
              <w:rPr>
                <w:rFonts w:cstheme="minorHAnsi"/>
                <w:lang w:val="en-GB"/>
              </w:rPr>
            </w:pPr>
          </w:p>
        </w:tc>
        <w:tc>
          <w:tcPr>
            <w:tcW w:w="1752" w:type="dxa"/>
            <w:vMerge/>
          </w:tcPr>
          <w:p w14:paraId="08F973AE" w14:textId="77777777" w:rsidR="00845453" w:rsidRPr="00A32D56" w:rsidRDefault="00845453" w:rsidP="00152687">
            <w:pPr>
              <w:autoSpaceDE w:val="0"/>
              <w:autoSpaceDN w:val="0"/>
              <w:adjustRightInd w:val="0"/>
              <w:spacing w:line="276" w:lineRule="auto"/>
              <w:jc w:val="both"/>
              <w:rPr>
                <w:rFonts w:cstheme="minorHAnsi"/>
              </w:rPr>
            </w:pPr>
          </w:p>
        </w:tc>
      </w:tr>
      <w:tr w:rsidR="00845453" w:rsidRPr="00C64E3A" w14:paraId="4ECE01E3" w14:textId="77777777" w:rsidTr="00152687">
        <w:trPr>
          <w:trHeight w:val="925"/>
          <w:jc w:val="center"/>
        </w:trPr>
        <w:tc>
          <w:tcPr>
            <w:tcW w:w="1471" w:type="dxa"/>
            <w:vMerge/>
          </w:tcPr>
          <w:p w14:paraId="3A8BFFD2" w14:textId="77777777" w:rsidR="00845453" w:rsidRPr="00A32D56" w:rsidRDefault="00845453" w:rsidP="00152687">
            <w:pPr>
              <w:spacing w:line="276" w:lineRule="auto"/>
              <w:jc w:val="both"/>
              <w:rPr>
                <w:rFonts w:cstheme="minorHAnsi"/>
                <w:b/>
                <w:bCs/>
                <w:lang w:val="en-GB"/>
              </w:rPr>
            </w:pPr>
          </w:p>
        </w:tc>
        <w:tc>
          <w:tcPr>
            <w:tcW w:w="1059" w:type="dxa"/>
          </w:tcPr>
          <w:p w14:paraId="27E1E5FF"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151" w:type="dxa"/>
          </w:tcPr>
          <w:p w14:paraId="20411EC9" w14:textId="77777777" w:rsidR="00845453" w:rsidRPr="00A32D56" w:rsidRDefault="00845453" w:rsidP="00152687">
            <w:pPr>
              <w:spacing w:line="276" w:lineRule="auto"/>
              <w:jc w:val="both"/>
              <w:rPr>
                <w:rFonts w:cstheme="minorHAnsi"/>
                <w:lang w:val="en-GB"/>
              </w:rPr>
            </w:pPr>
          </w:p>
        </w:tc>
        <w:tc>
          <w:tcPr>
            <w:tcW w:w="964" w:type="dxa"/>
          </w:tcPr>
          <w:p w14:paraId="7D46D2DE" w14:textId="77777777" w:rsidR="00845453" w:rsidRPr="00A32D56" w:rsidRDefault="00845453" w:rsidP="00152687">
            <w:pPr>
              <w:spacing w:line="276" w:lineRule="auto"/>
              <w:jc w:val="both"/>
              <w:rPr>
                <w:rFonts w:cstheme="minorHAnsi"/>
                <w:lang w:val="en-GB"/>
              </w:rPr>
            </w:pPr>
          </w:p>
        </w:tc>
        <w:tc>
          <w:tcPr>
            <w:tcW w:w="1645" w:type="dxa"/>
          </w:tcPr>
          <w:p w14:paraId="2114844A" w14:textId="77777777" w:rsidR="00845453" w:rsidRPr="00A32D56" w:rsidRDefault="00845453" w:rsidP="00152687">
            <w:pPr>
              <w:autoSpaceDE w:val="0"/>
              <w:autoSpaceDN w:val="0"/>
              <w:adjustRightInd w:val="0"/>
              <w:spacing w:line="276" w:lineRule="auto"/>
              <w:jc w:val="both"/>
              <w:rPr>
                <w:rFonts w:cstheme="minorHAnsi"/>
                <w:lang w:val="en-GB"/>
              </w:rPr>
            </w:pPr>
          </w:p>
        </w:tc>
        <w:tc>
          <w:tcPr>
            <w:tcW w:w="1689" w:type="dxa"/>
          </w:tcPr>
          <w:p w14:paraId="2B23C541" w14:textId="77777777" w:rsidR="00845453" w:rsidRPr="00A32D56" w:rsidRDefault="00845453" w:rsidP="00152687">
            <w:pPr>
              <w:pStyle w:val="Default"/>
              <w:spacing w:line="276" w:lineRule="auto"/>
              <w:jc w:val="both"/>
              <w:rPr>
                <w:rFonts w:asciiTheme="minorHAnsi" w:hAnsiTheme="minorHAnsi" w:cstheme="minorHAnsi"/>
                <w:color w:val="auto"/>
                <w:sz w:val="22"/>
                <w:szCs w:val="22"/>
                <w:lang w:val="en-GB"/>
              </w:rPr>
            </w:pPr>
            <w:r w:rsidRPr="00A32D56">
              <w:rPr>
                <w:rFonts w:asciiTheme="minorHAnsi" w:hAnsiTheme="minorHAnsi" w:cstheme="minorHAnsi"/>
                <w:sz w:val="22"/>
                <w:szCs w:val="22"/>
                <w:lang w:val="en-GB"/>
              </w:rPr>
              <w:t>Calcitic scab superimposed on a red spot near a negative hand</w:t>
            </w:r>
          </w:p>
        </w:tc>
        <w:tc>
          <w:tcPr>
            <w:tcW w:w="947" w:type="dxa"/>
          </w:tcPr>
          <w:p w14:paraId="16531533" w14:textId="77777777" w:rsidR="00845453" w:rsidRPr="00A32D56" w:rsidRDefault="00845453" w:rsidP="00152687">
            <w:pPr>
              <w:spacing w:line="276" w:lineRule="auto"/>
              <w:jc w:val="both"/>
              <w:rPr>
                <w:rFonts w:cstheme="minorHAnsi"/>
                <w:lang w:val="en-GB"/>
              </w:rPr>
            </w:pPr>
          </w:p>
        </w:tc>
        <w:tc>
          <w:tcPr>
            <w:tcW w:w="708" w:type="dxa"/>
          </w:tcPr>
          <w:p w14:paraId="0C60FD0D" w14:textId="77777777" w:rsidR="00845453" w:rsidRPr="00A32D56" w:rsidRDefault="00845453" w:rsidP="00152687">
            <w:pPr>
              <w:spacing w:line="276" w:lineRule="auto"/>
              <w:jc w:val="both"/>
              <w:rPr>
                <w:rFonts w:cstheme="minorHAnsi"/>
                <w:lang w:val="en-GB"/>
              </w:rPr>
            </w:pPr>
          </w:p>
        </w:tc>
        <w:tc>
          <w:tcPr>
            <w:tcW w:w="1276" w:type="dxa"/>
            <w:gridSpan w:val="2"/>
          </w:tcPr>
          <w:p w14:paraId="7FD8A60C"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tc>
        <w:tc>
          <w:tcPr>
            <w:tcW w:w="1934" w:type="dxa"/>
          </w:tcPr>
          <w:p w14:paraId="356721C1"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Date approximative of 28,500</w:t>
            </w:r>
          </w:p>
          <w:p w14:paraId="5086CBA5"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(U/Th)</w:t>
            </w:r>
          </w:p>
        </w:tc>
        <w:tc>
          <w:tcPr>
            <w:tcW w:w="1752" w:type="dxa"/>
          </w:tcPr>
          <w:bookmarkStart w:id="10" w:name="_Hlk103264139" w:displacedByCustomXml="next"/>
          <w:sdt>
            <w:sdtPr>
              <w:rPr>
                <w:rFonts w:cstheme="minorHAnsi"/>
                <w:color w:val="000000"/>
              </w:rPr>
              <w:tag w:val="MENDELEY_CITATION_v3_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"/>
              <w:id w:val="295726547"/>
              <w:placeholder>
                <w:docPart w:val="188ECB73836B46F79C5C5EA7F50B3CC0"/>
              </w:placeholder>
            </w:sdtPr>
            <w:sdtEndPr/>
            <w:sdtContent>
              <w:p w14:paraId="5E3F4D4F"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color w:val="000000"/>
                  </w:rPr>
                  <w:t>(González Sainz, 2005)</w:t>
                </w:r>
              </w:p>
            </w:sdtContent>
          </w:sdt>
          <w:bookmarkEnd w:id="10" w:displacedByCustomXml="prev"/>
          <w:p w14:paraId="3D85BDC5" w14:textId="77777777" w:rsidR="00845453" w:rsidRPr="00A32D56" w:rsidRDefault="00845453" w:rsidP="00152687">
            <w:pPr>
              <w:pStyle w:val="Default"/>
              <w:spacing w:line="276" w:lineRule="auto"/>
              <w:jc w:val="both"/>
              <w:rPr>
                <w:rFonts w:asciiTheme="minorHAnsi" w:hAnsiTheme="minorHAnsi" w:cstheme="minorHAnsi"/>
                <w:sz w:val="22"/>
                <w:szCs w:val="22"/>
              </w:rPr>
            </w:pPr>
          </w:p>
        </w:tc>
      </w:tr>
      <w:tr w:rsidR="00845453" w:rsidRPr="00C64E3A" w14:paraId="7869324A" w14:textId="77777777" w:rsidTr="00152687">
        <w:trPr>
          <w:trHeight w:val="846"/>
          <w:jc w:val="center"/>
        </w:trPr>
        <w:tc>
          <w:tcPr>
            <w:tcW w:w="1471" w:type="dxa"/>
            <w:vMerge w:val="restart"/>
          </w:tcPr>
          <w:p w14:paraId="502B3AB4" w14:textId="061E21B7" w:rsidR="00845453" w:rsidRPr="00A32D56" w:rsidRDefault="00CF0AE7" w:rsidP="00152687">
            <w:pPr>
              <w:spacing w:line="276" w:lineRule="auto"/>
              <w:jc w:val="both"/>
              <w:rPr>
                <w:rFonts w:cstheme="minorHAnsi"/>
                <w:b/>
                <w:bCs/>
              </w:rPr>
            </w:pPr>
            <w:r w:rsidRPr="00A32D56">
              <w:rPr>
                <w:rFonts w:cstheme="minorHAnsi"/>
                <w:b/>
                <w:bCs/>
              </w:rPr>
              <w:lastRenderedPageBreak/>
              <w:t>Cast</w:t>
            </w:r>
            <w:r w:rsidR="00A85BBB" w:rsidRPr="00A32D56">
              <w:rPr>
                <w:rFonts w:cstheme="minorHAnsi"/>
                <w:b/>
                <w:bCs/>
              </w:rPr>
              <w:t>illo</w:t>
            </w:r>
          </w:p>
        </w:tc>
        <w:tc>
          <w:tcPr>
            <w:tcW w:w="1059" w:type="dxa"/>
          </w:tcPr>
          <w:p w14:paraId="2577F20B"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O-58</w:t>
            </w:r>
          </w:p>
          <w:p w14:paraId="058D63FF"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1151" w:type="dxa"/>
          </w:tcPr>
          <w:p w14:paraId="1C41D281" w14:textId="77777777" w:rsidR="00845453" w:rsidRPr="00A32D56" w:rsidRDefault="00845453" w:rsidP="00152687">
            <w:pPr>
              <w:spacing w:line="276" w:lineRule="auto"/>
              <w:jc w:val="both"/>
              <w:rPr>
                <w:rFonts w:cstheme="minorHAnsi"/>
              </w:rPr>
            </w:pPr>
          </w:p>
        </w:tc>
        <w:tc>
          <w:tcPr>
            <w:tcW w:w="964" w:type="dxa"/>
          </w:tcPr>
          <w:p w14:paraId="2435606D" w14:textId="77777777" w:rsidR="00845453" w:rsidRPr="00A32D56" w:rsidRDefault="00845453" w:rsidP="00152687">
            <w:pPr>
              <w:spacing w:line="276" w:lineRule="auto"/>
              <w:jc w:val="both"/>
              <w:rPr>
                <w:rFonts w:cstheme="minorHAnsi"/>
              </w:rPr>
            </w:pPr>
          </w:p>
        </w:tc>
        <w:tc>
          <w:tcPr>
            <w:tcW w:w="1645" w:type="dxa"/>
          </w:tcPr>
          <w:p w14:paraId="2EC10CF7"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3F1B31A1"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CAST-8</w:t>
            </w:r>
          </w:p>
          <w:p w14:paraId="114BB56C"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207BB219"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Calcitic scab. Overlays red stippled negative hand stencil of Techo de las Manos</w:t>
            </w:r>
          </w:p>
          <w:p w14:paraId="446C35F5"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065EDFC9"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Side passage to the left of the Panel of the Hands</w:t>
            </w:r>
          </w:p>
        </w:tc>
        <w:tc>
          <w:tcPr>
            <w:tcW w:w="947" w:type="dxa"/>
          </w:tcPr>
          <w:p w14:paraId="00BBC517" w14:textId="77777777" w:rsidR="00845453" w:rsidRPr="00A32D56" w:rsidRDefault="00845453" w:rsidP="00152687">
            <w:pPr>
              <w:spacing w:line="276" w:lineRule="auto"/>
              <w:jc w:val="both"/>
              <w:rPr>
                <w:rFonts w:cstheme="minorHAnsi"/>
                <w:lang w:val="en-GB"/>
              </w:rPr>
            </w:pPr>
          </w:p>
        </w:tc>
        <w:tc>
          <w:tcPr>
            <w:tcW w:w="708" w:type="dxa"/>
          </w:tcPr>
          <w:p w14:paraId="3E84B722" w14:textId="77777777" w:rsidR="00845453" w:rsidRPr="00A32D56" w:rsidRDefault="00845453" w:rsidP="00152687">
            <w:pPr>
              <w:spacing w:line="276" w:lineRule="auto"/>
              <w:jc w:val="both"/>
              <w:rPr>
                <w:rFonts w:cstheme="minorHAnsi"/>
                <w:lang w:val="en-GB"/>
              </w:rPr>
            </w:pPr>
          </w:p>
        </w:tc>
        <w:tc>
          <w:tcPr>
            <w:tcW w:w="1276" w:type="dxa"/>
            <w:gridSpan w:val="2"/>
          </w:tcPr>
          <w:p w14:paraId="04725A8A"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&gt;24,340±120</w:t>
            </w:r>
          </w:p>
          <w:p w14:paraId="32080E2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(U/Th)</w:t>
            </w:r>
          </w:p>
          <w:p w14:paraId="7A1342C8"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 xml:space="preserve">(Age </w:t>
            </w:r>
            <w:proofErr w:type="spellStart"/>
            <w:r w:rsidRPr="00A32D56">
              <w:rPr>
                <w:rFonts w:asciiTheme="minorHAnsi" w:hAnsiTheme="minorHAnsi" w:cstheme="minorHAnsi"/>
                <w:sz w:val="22"/>
                <w:szCs w:val="22"/>
              </w:rPr>
              <w:t>corrected</w:t>
            </w:r>
            <w:proofErr w:type="spellEnd"/>
            <w:r w:rsidRPr="00A32D56">
              <w:rPr>
                <w:rFonts w:asciiTheme="minorHAnsi" w:hAnsiTheme="minorHAnsi" w:cstheme="minorHAnsi"/>
                <w:sz w:val="22"/>
                <w:szCs w:val="22"/>
              </w:rPr>
              <w:t>)</w:t>
            </w:r>
          </w:p>
        </w:tc>
        <w:tc>
          <w:tcPr>
            <w:tcW w:w="1934" w:type="dxa"/>
          </w:tcPr>
          <w:p w14:paraId="4FF5EC57"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val="restart"/>
          </w:tcPr>
          <w:bookmarkStart w:id="11" w:name="_Hlk103264127" w:displacedByCustomXml="next"/>
          <w:sdt>
            <w:sdtPr>
              <w:rPr>
                <w:rFonts w:cstheme="minorHAnsi"/>
                <w:color w:val="000000"/>
              </w:rPr>
              <w:tag w:val="MENDELEY_CITATION_v3_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"/>
              <w:id w:val="1599291049"/>
              <w:placeholder>
                <w:docPart w:val="9AB4F322636E4BF9A9C6395D5277ED7E"/>
              </w:placeholder>
            </w:sdtPr>
            <w:sdtEndPr/>
            <w:sdtContent>
              <w:p w14:paraId="28789ED9" w14:textId="77777777" w:rsidR="00845453" w:rsidRPr="00A32D56" w:rsidRDefault="00845453" w:rsidP="00152687">
                <w:pPr>
                  <w:spacing w:line="276" w:lineRule="auto"/>
                  <w:jc w:val="both"/>
                  <w:rPr>
                    <w:rFonts w:cstheme="minorHAnsi"/>
                    <w:lang w:val="fr-BE"/>
                  </w:rPr>
                </w:pPr>
                <w:r w:rsidRPr="00A32D56">
                  <w:rPr>
                    <w:rFonts w:cstheme="minorHAnsi"/>
                    <w:color w:val="000000"/>
                    <w:lang w:val="fr-BE"/>
                  </w:rPr>
                  <w:t>(Pike et al., 2012Garcia-Diez et al., 2015)</w:t>
                </w:r>
              </w:p>
            </w:sdtContent>
          </w:sdt>
          <w:bookmarkEnd w:id="11" w:displacedByCustomXml="prev"/>
          <w:p w14:paraId="3672AB1F" w14:textId="77777777" w:rsidR="00845453" w:rsidRPr="00A32D56" w:rsidRDefault="00845453" w:rsidP="00152687">
            <w:pPr>
              <w:spacing w:line="276" w:lineRule="auto"/>
              <w:jc w:val="both"/>
              <w:rPr>
                <w:rFonts w:cstheme="minorHAnsi"/>
                <w:lang w:val="fr-BE"/>
              </w:rPr>
            </w:pPr>
          </w:p>
          <w:p w14:paraId="681B9841" w14:textId="77777777" w:rsidR="00845453" w:rsidRPr="00A32D56" w:rsidRDefault="00845453" w:rsidP="00152687">
            <w:pPr>
              <w:spacing w:line="276" w:lineRule="auto"/>
              <w:jc w:val="both"/>
              <w:rPr>
                <w:rFonts w:cstheme="minorHAnsi"/>
                <w:lang w:val="fr-BE"/>
              </w:rPr>
            </w:pPr>
          </w:p>
          <w:p w14:paraId="05ACE735" w14:textId="77777777" w:rsidR="00845453" w:rsidRPr="00A32D56" w:rsidRDefault="00845453" w:rsidP="00152687">
            <w:pPr>
              <w:spacing w:line="276" w:lineRule="auto"/>
              <w:jc w:val="both"/>
              <w:rPr>
                <w:rFonts w:cstheme="minorHAnsi"/>
                <w:lang w:val="fr-BE"/>
              </w:rPr>
            </w:pPr>
          </w:p>
          <w:p w14:paraId="552E9DD1" w14:textId="77777777" w:rsidR="00845453" w:rsidRPr="00A32D56" w:rsidRDefault="00845453" w:rsidP="00152687">
            <w:pPr>
              <w:spacing w:line="276" w:lineRule="auto"/>
              <w:jc w:val="both"/>
              <w:rPr>
                <w:rFonts w:cstheme="minorHAnsi"/>
                <w:lang w:val="fr-BE"/>
              </w:rPr>
            </w:pPr>
          </w:p>
        </w:tc>
      </w:tr>
      <w:tr w:rsidR="00845453" w:rsidRPr="00C64E3A" w14:paraId="23E04D20" w14:textId="77777777" w:rsidTr="00152687">
        <w:trPr>
          <w:trHeight w:val="844"/>
          <w:jc w:val="center"/>
        </w:trPr>
        <w:tc>
          <w:tcPr>
            <w:tcW w:w="1471" w:type="dxa"/>
            <w:vMerge/>
          </w:tcPr>
          <w:p w14:paraId="76BB3924" w14:textId="77777777" w:rsidR="00845453" w:rsidRPr="00A32D56" w:rsidRDefault="00845453" w:rsidP="00152687">
            <w:pPr>
              <w:spacing w:line="276" w:lineRule="auto"/>
              <w:jc w:val="both"/>
              <w:rPr>
                <w:rFonts w:cstheme="minorHAnsi"/>
                <w:b/>
                <w:bCs/>
                <w:lang w:val="fr-BE"/>
              </w:rPr>
            </w:pPr>
          </w:p>
        </w:tc>
        <w:tc>
          <w:tcPr>
            <w:tcW w:w="1059" w:type="dxa"/>
          </w:tcPr>
          <w:p w14:paraId="078C087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0-64 (CAST9-A)</w:t>
            </w:r>
          </w:p>
        </w:tc>
        <w:tc>
          <w:tcPr>
            <w:tcW w:w="1151" w:type="dxa"/>
          </w:tcPr>
          <w:p w14:paraId="222CECAF" w14:textId="77777777" w:rsidR="00845453" w:rsidRPr="00A32D56" w:rsidRDefault="00845453" w:rsidP="00152687">
            <w:pPr>
              <w:spacing w:line="276" w:lineRule="auto"/>
              <w:jc w:val="both"/>
              <w:rPr>
                <w:rFonts w:cstheme="minorHAnsi"/>
              </w:rPr>
            </w:pPr>
          </w:p>
        </w:tc>
        <w:tc>
          <w:tcPr>
            <w:tcW w:w="964" w:type="dxa"/>
          </w:tcPr>
          <w:p w14:paraId="3080C54D" w14:textId="77777777" w:rsidR="00845453" w:rsidRPr="00A32D56" w:rsidRDefault="00845453" w:rsidP="00152687">
            <w:pPr>
              <w:spacing w:line="276" w:lineRule="auto"/>
              <w:jc w:val="both"/>
              <w:rPr>
                <w:rFonts w:cstheme="minorHAnsi"/>
              </w:rPr>
            </w:pPr>
          </w:p>
        </w:tc>
        <w:tc>
          <w:tcPr>
            <w:tcW w:w="1645" w:type="dxa"/>
          </w:tcPr>
          <w:p w14:paraId="571DD8A3"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F0CD1DD"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CAST-9</w:t>
            </w:r>
          </w:p>
          <w:p w14:paraId="19DBCD4D"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205FB76D"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Upper part of sample CAST-9</w:t>
            </w:r>
          </w:p>
          <w:p w14:paraId="130C89C5"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tc>
        <w:tc>
          <w:tcPr>
            <w:tcW w:w="947" w:type="dxa"/>
          </w:tcPr>
          <w:p w14:paraId="630E14BE" w14:textId="77777777" w:rsidR="00845453" w:rsidRPr="00A32D56" w:rsidRDefault="00845453" w:rsidP="00152687">
            <w:pPr>
              <w:spacing w:line="276" w:lineRule="auto"/>
              <w:jc w:val="both"/>
              <w:rPr>
                <w:rFonts w:cstheme="minorHAnsi"/>
                <w:lang w:val="en-GB"/>
              </w:rPr>
            </w:pPr>
          </w:p>
        </w:tc>
        <w:tc>
          <w:tcPr>
            <w:tcW w:w="708" w:type="dxa"/>
          </w:tcPr>
          <w:p w14:paraId="2E3EB67C" w14:textId="77777777" w:rsidR="00845453" w:rsidRPr="00A32D56" w:rsidRDefault="00845453" w:rsidP="00152687">
            <w:pPr>
              <w:spacing w:line="276" w:lineRule="auto"/>
              <w:jc w:val="both"/>
              <w:rPr>
                <w:rFonts w:cstheme="minorHAnsi"/>
                <w:lang w:val="en-GB"/>
              </w:rPr>
            </w:pPr>
          </w:p>
        </w:tc>
        <w:tc>
          <w:tcPr>
            <w:tcW w:w="1276" w:type="dxa"/>
            <w:gridSpan w:val="2"/>
          </w:tcPr>
          <w:p w14:paraId="36EB7762"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20,810±120</w:t>
            </w:r>
          </w:p>
          <w:p w14:paraId="024FB742"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(Age </w:t>
            </w:r>
            <w:proofErr w:type="spellStart"/>
            <w:r w:rsidRPr="00A32D56">
              <w:rPr>
                <w:rFonts w:cstheme="minorHAnsi"/>
              </w:rPr>
              <w:t>corrected</w:t>
            </w:r>
            <w:proofErr w:type="spellEnd"/>
            <w:r w:rsidRPr="00A32D56">
              <w:rPr>
                <w:rFonts w:cstheme="minorHAnsi"/>
              </w:rPr>
              <w:t>)</w:t>
            </w:r>
          </w:p>
        </w:tc>
        <w:tc>
          <w:tcPr>
            <w:tcW w:w="1934" w:type="dxa"/>
          </w:tcPr>
          <w:p w14:paraId="47360B7C"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7F6369D7" w14:textId="77777777" w:rsidR="00845453" w:rsidRPr="00A32D56" w:rsidRDefault="00845453" w:rsidP="00152687">
            <w:pPr>
              <w:spacing w:line="276" w:lineRule="auto"/>
              <w:jc w:val="both"/>
              <w:rPr>
                <w:rFonts w:cstheme="minorHAnsi"/>
              </w:rPr>
            </w:pPr>
          </w:p>
        </w:tc>
      </w:tr>
      <w:tr w:rsidR="00845453" w:rsidRPr="00C64E3A" w14:paraId="1A2B9AF9" w14:textId="77777777" w:rsidTr="00152687">
        <w:trPr>
          <w:trHeight w:val="984"/>
          <w:jc w:val="center"/>
        </w:trPr>
        <w:tc>
          <w:tcPr>
            <w:tcW w:w="1471" w:type="dxa"/>
            <w:vMerge/>
          </w:tcPr>
          <w:p w14:paraId="6EFB8D61" w14:textId="77777777" w:rsidR="00845453" w:rsidRPr="00A32D56" w:rsidRDefault="00845453" w:rsidP="00152687">
            <w:pPr>
              <w:spacing w:line="276" w:lineRule="auto"/>
              <w:jc w:val="both"/>
              <w:rPr>
                <w:rFonts w:cstheme="minorHAnsi"/>
                <w:b/>
                <w:bCs/>
              </w:rPr>
            </w:pPr>
          </w:p>
        </w:tc>
        <w:tc>
          <w:tcPr>
            <w:tcW w:w="1059" w:type="dxa"/>
          </w:tcPr>
          <w:p w14:paraId="436BAA6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0-65</w:t>
            </w:r>
          </w:p>
          <w:p w14:paraId="14748464" w14:textId="77777777" w:rsidR="00845453" w:rsidRPr="00A32D56" w:rsidRDefault="00845453" w:rsidP="00152687">
            <w:pPr>
              <w:autoSpaceDE w:val="0"/>
              <w:autoSpaceDN w:val="0"/>
              <w:adjustRightInd w:val="0"/>
              <w:spacing w:line="276" w:lineRule="auto"/>
              <w:jc w:val="both"/>
              <w:rPr>
                <w:rFonts w:cstheme="minorHAnsi"/>
              </w:rPr>
            </w:pPr>
          </w:p>
          <w:p w14:paraId="55079D6F"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(CAST-9B)</w:t>
            </w:r>
          </w:p>
        </w:tc>
        <w:tc>
          <w:tcPr>
            <w:tcW w:w="1151" w:type="dxa"/>
          </w:tcPr>
          <w:p w14:paraId="202F9281" w14:textId="77777777" w:rsidR="00845453" w:rsidRPr="00A32D56" w:rsidRDefault="00845453" w:rsidP="00152687">
            <w:pPr>
              <w:spacing w:line="276" w:lineRule="auto"/>
              <w:jc w:val="both"/>
              <w:rPr>
                <w:rFonts w:cstheme="minorHAnsi"/>
              </w:rPr>
            </w:pPr>
          </w:p>
        </w:tc>
        <w:tc>
          <w:tcPr>
            <w:tcW w:w="964" w:type="dxa"/>
          </w:tcPr>
          <w:p w14:paraId="5C1416E9" w14:textId="77777777" w:rsidR="00845453" w:rsidRPr="00A32D56" w:rsidRDefault="00845453" w:rsidP="00152687">
            <w:pPr>
              <w:spacing w:line="276" w:lineRule="auto"/>
              <w:jc w:val="both"/>
              <w:rPr>
                <w:rFonts w:cstheme="minorHAnsi"/>
              </w:rPr>
            </w:pPr>
          </w:p>
        </w:tc>
        <w:tc>
          <w:tcPr>
            <w:tcW w:w="1645" w:type="dxa"/>
          </w:tcPr>
          <w:p w14:paraId="09BFBD64"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1BD16984"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Lower part of sample CAST-9</w:t>
            </w:r>
          </w:p>
        </w:tc>
        <w:tc>
          <w:tcPr>
            <w:tcW w:w="947" w:type="dxa"/>
          </w:tcPr>
          <w:p w14:paraId="4BC9ABAB" w14:textId="77777777" w:rsidR="00845453" w:rsidRPr="00A32D56" w:rsidRDefault="00845453" w:rsidP="00152687">
            <w:pPr>
              <w:spacing w:line="276" w:lineRule="auto"/>
              <w:jc w:val="both"/>
              <w:rPr>
                <w:rFonts w:cstheme="minorHAnsi"/>
                <w:lang w:val="en-GB"/>
              </w:rPr>
            </w:pPr>
          </w:p>
        </w:tc>
        <w:tc>
          <w:tcPr>
            <w:tcW w:w="708" w:type="dxa"/>
          </w:tcPr>
          <w:p w14:paraId="12CB9A3D" w14:textId="77777777" w:rsidR="00845453" w:rsidRPr="00A32D56" w:rsidRDefault="00845453" w:rsidP="00152687">
            <w:pPr>
              <w:spacing w:line="276" w:lineRule="auto"/>
              <w:jc w:val="both"/>
              <w:rPr>
                <w:rFonts w:cstheme="minorHAnsi"/>
                <w:lang w:val="en-GB"/>
              </w:rPr>
            </w:pPr>
          </w:p>
        </w:tc>
        <w:tc>
          <w:tcPr>
            <w:tcW w:w="1276" w:type="dxa"/>
            <w:gridSpan w:val="2"/>
          </w:tcPr>
          <w:p w14:paraId="27E8C4D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22,260±110</w:t>
            </w:r>
          </w:p>
          <w:p w14:paraId="27D44C2A" w14:textId="77777777" w:rsidR="00845453" w:rsidRPr="00A32D56" w:rsidRDefault="00845453" w:rsidP="00152687">
            <w:pPr>
              <w:autoSpaceDE w:val="0"/>
              <w:autoSpaceDN w:val="0"/>
              <w:adjustRightInd w:val="0"/>
              <w:spacing w:line="276" w:lineRule="auto"/>
              <w:jc w:val="both"/>
              <w:rPr>
                <w:rFonts w:cstheme="minorHAnsi"/>
              </w:rPr>
            </w:pPr>
          </w:p>
          <w:p w14:paraId="167ABBDB"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(Age </w:t>
            </w:r>
            <w:proofErr w:type="spellStart"/>
            <w:r w:rsidRPr="00A32D56">
              <w:rPr>
                <w:rFonts w:cstheme="minorHAnsi"/>
              </w:rPr>
              <w:t>corrected</w:t>
            </w:r>
            <w:proofErr w:type="spellEnd"/>
            <w:r w:rsidRPr="00A32D56">
              <w:rPr>
                <w:rFonts w:cstheme="minorHAnsi"/>
              </w:rPr>
              <w:t>)</w:t>
            </w:r>
          </w:p>
        </w:tc>
        <w:tc>
          <w:tcPr>
            <w:tcW w:w="1934" w:type="dxa"/>
          </w:tcPr>
          <w:p w14:paraId="7D8576CE"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042BAA29" w14:textId="77777777" w:rsidR="00845453" w:rsidRPr="00A32D56" w:rsidRDefault="00845453" w:rsidP="00152687">
            <w:pPr>
              <w:spacing w:line="276" w:lineRule="auto"/>
              <w:jc w:val="both"/>
              <w:rPr>
                <w:rFonts w:cstheme="minorHAnsi"/>
              </w:rPr>
            </w:pPr>
          </w:p>
        </w:tc>
      </w:tr>
      <w:tr w:rsidR="00845453" w:rsidRPr="00C64E3A" w14:paraId="092ABDEF" w14:textId="77777777" w:rsidTr="00152687">
        <w:trPr>
          <w:trHeight w:val="1220"/>
          <w:jc w:val="center"/>
        </w:trPr>
        <w:tc>
          <w:tcPr>
            <w:tcW w:w="1471" w:type="dxa"/>
            <w:vMerge/>
          </w:tcPr>
          <w:p w14:paraId="15E4FF27" w14:textId="77777777" w:rsidR="00845453" w:rsidRPr="00A32D56" w:rsidRDefault="00845453" w:rsidP="00152687">
            <w:pPr>
              <w:spacing w:line="276" w:lineRule="auto"/>
              <w:jc w:val="both"/>
              <w:rPr>
                <w:rFonts w:cstheme="minorHAnsi"/>
              </w:rPr>
            </w:pPr>
          </w:p>
        </w:tc>
        <w:tc>
          <w:tcPr>
            <w:tcW w:w="1059" w:type="dxa"/>
          </w:tcPr>
          <w:p w14:paraId="0D1D339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O-82</w:t>
            </w:r>
          </w:p>
          <w:p w14:paraId="3450F914"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21704A36" w14:textId="77777777" w:rsidR="00845453" w:rsidRPr="00A32D56" w:rsidRDefault="00845453" w:rsidP="00152687">
            <w:pPr>
              <w:spacing w:line="276" w:lineRule="auto"/>
              <w:jc w:val="both"/>
              <w:rPr>
                <w:rFonts w:cstheme="minorHAnsi"/>
              </w:rPr>
            </w:pPr>
          </w:p>
        </w:tc>
        <w:tc>
          <w:tcPr>
            <w:tcW w:w="964" w:type="dxa"/>
          </w:tcPr>
          <w:p w14:paraId="6BDBBA34" w14:textId="77777777" w:rsidR="00845453" w:rsidRPr="00A32D56" w:rsidRDefault="00845453" w:rsidP="00152687">
            <w:pPr>
              <w:spacing w:line="276" w:lineRule="auto"/>
              <w:jc w:val="both"/>
              <w:rPr>
                <w:rFonts w:cstheme="minorHAnsi"/>
              </w:rPr>
            </w:pPr>
          </w:p>
        </w:tc>
        <w:tc>
          <w:tcPr>
            <w:tcW w:w="1645" w:type="dxa"/>
          </w:tcPr>
          <w:p w14:paraId="67834CC2"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33248FA9"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CAST-6</w:t>
            </w:r>
          </w:p>
          <w:p w14:paraId="1CA8106D"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768AEAC1"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 xml:space="preserve">Calcite crust. Sample superimposed </w:t>
            </w:r>
            <w:r w:rsidRPr="00A32D56">
              <w:rPr>
                <w:rFonts w:asciiTheme="minorHAnsi" w:hAnsiTheme="minorHAnsi" w:cstheme="minorHAnsi"/>
                <w:sz w:val="22"/>
                <w:szCs w:val="22"/>
                <w:lang w:val="en-GB"/>
              </w:rPr>
              <w:lastRenderedPageBreak/>
              <w:t>on a negative hand</w:t>
            </w:r>
          </w:p>
          <w:p w14:paraId="4A5CE10E"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6832A223"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Sample overlays red negative hand stencil, and underlies yellow</w:t>
            </w:r>
          </w:p>
          <w:p w14:paraId="79830090"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outline bison of Hand Panel</w:t>
            </w:r>
          </w:p>
          <w:p w14:paraId="31B98B13"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36192DFF"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lang w:val="en-GB"/>
              </w:rPr>
              <w:t xml:space="preserve">For one of these hands (Fig. 3A), located in the main part of the panel. </w:t>
            </w:r>
            <w:proofErr w:type="spellStart"/>
            <w:r w:rsidRPr="00A32D56">
              <w:rPr>
                <w:rFonts w:asciiTheme="minorHAnsi" w:hAnsiTheme="minorHAnsi" w:cstheme="minorHAnsi"/>
                <w:sz w:val="22"/>
                <w:szCs w:val="22"/>
              </w:rPr>
              <w:t>From</w:t>
            </w:r>
            <w:proofErr w:type="spellEnd"/>
            <w:r w:rsidRPr="00A32D56">
              <w:rPr>
                <w:rFonts w:asciiTheme="minorHAnsi" w:hAnsiTheme="minorHAnsi" w:cstheme="minorHAnsi"/>
                <w:sz w:val="22"/>
                <w:szCs w:val="22"/>
              </w:rPr>
              <w:t xml:space="preserve"> </w:t>
            </w:r>
            <w:proofErr w:type="spellStart"/>
            <w:r w:rsidRPr="00A32D56">
              <w:rPr>
                <w:rFonts w:asciiTheme="minorHAnsi" w:hAnsiTheme="minorHAnsi" w:cstheme="minorHAnsi"/>
                <w:sz w:val="22"/>
                <w:szCs w:val="22"/>
              </w:rPr>
              <w:t>the</w:t>
            </w:r>
            <w:proofErr w:type="spellEnd"/>
            <w:r w:rsidRPr="00A32D56">
              <w:rPr>
                <w:rFonts w:asciiTheme="minorHAnsi" w:hAnsiTheme="minorHAnsi" w:cstheme="minorHAnsi"/>
                <w:sz w:val="22"/>
                <w:szCs w:val="22"/>
              </w:rPr>
              <w:t xml:space="preserve"> </w:t>
            </w:r>
            <w:proofErr w:type="spellStart"/>
            <w:r w:rsidRPr="00A32D56">
              <w:rPr>
                <w:rFonts w:asciiTheme="minorHAnsi" w:hAnsiTheme="minorHAnsi" w:cstheme="minorHAnsi"/>
                <w:sz w:val="22"/>
                <w:szCs w:val="22"/>
              </w:rPr>
              <w:t>same</w:t>
            </w:r>
            <w:proofErr w:type="spellEnd"/>
            <w:r w:rsidRPr="00A32D56">
              <w:rPr>
                <w:rFonts w:asciiTheme="minorHAnsi" w:hAnsiTheme="minorHAnsi" w:cstheme="minorHAnsi"/>
                <w:sz w:val="22"/>
                <w:szCs w:val="22"/>
              </w:rPr>
              <w:t xml:space="preserve"> </w:t>
            </w:r>
            <w:proofErr w:type="spellStart"/>
            <w:r w:rsidRPr="00A32D56">
              <w:rPr>
                <w:rFonts w:asciiTheme="minorHAnsi" w:hAnsiTheme="minorHAnsi" w:cstheme="minorHAnsi"/>
                <w:sz w:val="22"/>
                <w:szCs w:val="22"/>
              </w:rPr>
              <w:t>hand</w:t>
            </w:r>
            <w:proofErr w:type="spellEnd"/>
            <w:r w:rsidRPr="00A32D56">
              <w:rPr>
                <w:rFonts w:asciiTheme="minorHAnsi" w:hAnsiTheme="minorHAnsi" w:cstheme="minorHAnsi"/>
                <w:sz w:val="22"/>
                <w:szCs w:val="22"/>
              </w:rPr>
              <w:t xml:space="preserve"> 0-82 and 0-90 are </w:t>
            </w:r>
            <w:proofErr w:type="spellStart"/>
            <w:r w:rsidRPr="00A32D56">
              <w:rPr>
                <w:rFonts w:asciiTheme="minorHAnsi" w:hAnsiTheme="minorHAnsi" w:cstheme="minorHAnsi"/>
                <w:sz w:val="22"/>
                <w:szCs w:val="22"/>
              </w:rPr>
              <w:t>drawn</w:t>
            </w:r>
            <w:proofErr w:type="spellEnd"/>
            <w:r w:rsidRPr="00A32D56">
              <w:rPr>
                <w:rFonts w:asciiTheme="minorHAnsi" w:hAnsiTheme="minorHAnsi" w:cstheme="minorHAnsi"/>
                <w:sz w:val="22"/>
                <w:szCs w:val="22"/>
              </w:rPr>
              <w:t>.</w:t>
            </w:r>
          </w:p>
        </w:tc>
        <w:tc>
          <w:tcPr>
            <w:tcW w:w="947" w:type="dxa"/>
          </w:tcPr>
          <w:p w14:paraId="7F065E28" w14:textId="77777777" w:rsidR="00845453" w:rsidRPr="00A32D56" w:rsidRDefault="00845453" w:rsidP="00152687">
            <w:pPr>
              <w:spacing w:line="276" w:lineRule="auto"/>
              <w:jc w:val="both"/>
              <w:rPr>
                <w:rFonts w:cstheme="minorHAnsi"/>
              </w:rPr>
            </w:pPr>
          </w:p>
        </w:tc>
        <w:tc>
          <w:tcPr>
            <w:tcW w:w="708" w:type="dxa"/>
          </w:tcPr>
          <w:p w14:paraId="32573286" w14:textId="77777777" w:rsidR="00845453" w:rsidRPr="00A32D56" w:rsidRDefault="00845453" w:rsidP="00152687">
            <w:pPr>
              <w:spacing w:line="276" w:lineRule="auto"/>
              <w:jc w:val="both"/>
              <w:rPr>
                <w:rFonts w:cstheme="minorHAnsi"/>
              </w:rPr>
            </w:pPr>
          </w:p>
        </w:tc>
        <w:tc>
          <w:tcPr>
            <w:tcW w:w="1276" w:type="dxa"/>
            <w:gridSpan w:val="2"/>
          </w:tcPr>
          <w:p w14:paraId="5639FA3F"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&gt;37,630±340</w:t>
            </w:r>
          </w:p>
          <w:p w14:paraId="09422C3D"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(U/Th)</w:t>
            </w:r>
          </w:p>
          <w:p w14:paraId="4AA7E27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(Age </w:t>
            </w:r>
            <w:proofErr w:type="spellStart"/>
            <w:r w:rsidRPr="00A32D56">
              <w:rPr>
                <w:rFonts w:cstheme="minorHAnsi"/>
              </w:rPr>
              <w:t>corrected</w:t>
            </w:r>
            <w:proofErr w:type="spellEnd"/>
            <w:r w:rsidRPr="00A32D56">
              <w:rPr>
                <w:rFonts w:cstheme="minorHAnsi"/>
              </w:rPr>
              <w:t>)</w:t>
            </w:r>
          </w:p>
        </w:tc>
        <w:tc>
          <w:tcPr>
            <w:tcW w:w="1934" w:type="dxa"/>
          </w:tcPr>
          <w:p w14:paraId="25A80C48"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3AEBF535" w14:textId="77777777" w:rsidR="00845453" w:rsidRPr="00A32D56" w:rsidRDefault="00845453" w:rsidP="00152687">
            <w:pPr>
              <w:spacing w:line="276" w:lineRule="auto"/>
              <w:jc w:val="both"/>
              <w:rPr>
                <w:rFonts w:cstheme="minorHAnsi"/>
              </w:rPr>
            </w:pPr>
          </w:p>
        </w:tc>
      </w:tr>
      <w:tr w:rsidR="00845453" w:rsidRPr="00C64E3A" w14:paraId="2286314E" w14:textId="77777777" w:rsidTr="00152687">
        <w:trPr>
          <w:trHeight w:val="1220"/>
          <w:jc w:val="center"/>
        </w:trPr>
        <w:tc>
          <w:tcPr>
            <w:tcW w:w="1471" w:type="dxa"/>
          </w:tcPr>
          <w:p w14:paraId="47C53ED5" w14:textId="77777777" w:rsidR="00845453" w:rsidRPr="00A32D56" w:rsidRDefault="00845453" w:rsidP="00152687">
            <w:pPr>
              <w:spacing w:line="276" w:lineRule="auto"/>
              <w:jc w:val="both"/>
              <w:rPr>
                <w:rFonts w:cstheme="minorHAnsi"/>
              </w:rPr>
            </w:pPr>
          </w:p>
        </w:tc>
        <w:tc>
          <w:tcPr>
            <w:tcW w:w="1059" w:type="dxa"/>
          </w:tcPr>
          <w:p w14:paraId="7508566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0-90</w:t>
            </w:r>
          </w:p>
        </w:tc>
        <w:tc>
          <w:tcPr>
            <w:tcW w:w="1151" w:type="dxa"/>
          </w:tcPr>
          <w:p w14:paraId="5BE6C1BF" w14:textId="77777777" w:rsidR="00845453" w:rsidRPr="00A32D56" w:rsidRDefault="00845453" w:rsidP="00152687">
            <w:pPr>
              <w:spacing w:line="276" w:lineRule="auto"/>
              <w:jc w:val="both"/>
              <w:rPr>
                <w:rFonts w:cstheme="minorHAnsi"/>
              </w:rPr>
            </w:pPr>
          </w:p>
        </w:tc>
        <w:tc>
          <w:tcPr>
            <w:tcW w:w="964" w:type="dxa"/>
          </w:tcPr>
          <w:p w14:paraId="3EA395A0" w14:textId="77777777" w:rsidR="00845453" w:rsidRPr="00A32D56" w:rsidRDefault="00845453" w:rsidP="00152687">
            <w:pPr>
              <w:spacing w:line="276" w:lineRule="auto"/>
              <w:jc w:val="both"/>
              <w:rPr>
                <w:rFonts w:cstheme="minorHAnsi"/>
              </w:rPr>
            </w:pPr>
          </w:p>
        </w:tc>
        <w:tc>
          <w:tcPr>
            <w:tcW w:w="1645" w:type="dxa"/>
          </w:tcPr>
          <w:p w14:paraId="24B001C7"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0F41034A"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CAST-5</w:t>
            </w:r>
          </w:p>
          <w:p w14:paraId="4C27F91C"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348C8F19"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Red hand overlapping calcite crust.</w:t>
            </w:r>
          </w:p>
          <w:p w14:paraId="0F5A8974"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p>
          <w:p w14:paraId="1F57D2AD"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lang w:val="en-GB"/>
              </w:rPr>
              <w:t xml:space="preserve">For one of these hands (Fig. 3A), </w:t>
            </w:r>
            <w:r w:rsidRPr="00A32D56">
              <w:rPr>
                <w:rFonts w:asciiTheme="minorHAnsi" w:hAnsiTheme="minorHAnsi" w:cstheme="minorHAnsi"/>
                <w:sz w:val="22"/>
                <w:szCs w:val="22"/>
                <w:lang w:val="en-GB"/>
              </w:rPr>
              <w:lastRenderedPageBreak/>
              <w:t xml:space="preserve">located in the main part of the panel. </w:t>
            </w:r>
            <w:proofErr w:type="spellStart"/>
            <w:r w:rsidRPr="00A32D56">
              <w:rPr>
                <w:rFonts w:asciiTheme="minorHAnsi" w:hAnsiTheme="minorHAnsi" w:cstheme="minorHAnsi"/>
                <w:sz w:val="22"/>
                <w:szCs w:val="22"/>
              </w:rPr>
              <w:t>From</w:t>
            </w:r>
            <w:proofErr w:type="spellEnd"/>
            <w:r w:rsidRPr="00A32D56">
              <w:rPr>
                <w:rFonts w:asciiTheme="minorHAnsi" w:hAnsiTheme="minorHAnsi" w:cstheme="minorHAnsi"/>
                <w:sz w:val="22"/>
                <w:szCs w:val="22"/>
              </w:rPr>
              <w:t xml:space="preserve"> </w:t>
            </w:r>
            <w:proofErr w:type="spellStart"/>
            <w:r w:rsidRPr="00A32D56">
              <w:rPr>
                <w:rFonts w:asciiTheme="minorHAnsi" w:hAnsiTheme="minorHAnsi" w:cstheme="minorHAnsi"/>
                <w:sz w:val="22"/>
                <w:szCs w:val="22"/>
              </w:rPr>
              <w:t>the</w:t>
            </w:r>
            <w:proofErr w:type="spellEnd"/>
            <w:r w:rsidRPr="00A32D56">
              <w:rPr>
                <w:rFonts w:asciiTheme="minorHAnsi" w:hAnsiTheme="minorHAnsi" w:cstheme="minorHAnsi"/>
                <w:sz w:val="22"/>
                <w:szCs w:val="22"/>
              </w:rPr>
              <w:t xml:space="preserve"> </w:t>
            </w:r>
            <w:proofErr w:type="spellStart"/>
            <w:r w:rsidRPr="00A32D56">
              <w:rPr>
                <w:rFonts w:asciiTheme="minorHAnsi" w:hAnsiTheme="minorHAnsi" w:cstheme="minorHAnsi"/>
                <w:sz w:val="22"/>
                <w:szCs w:val="22"/>
              </w:rPr>
              <w:t>same</w:t>
            </w:r>
            <w:proofErr w:type="spellEnd"/>
            <w:r w:rsidRPr="00A32D56">
              <w:rPr>
                <w:rFonts w:asciiTheme="minorHAnsi" w:hAnsiTheme="minorHAnsi" w:cstheme="minorHAnsi"/>
                <w:sz w:val="22"/>
                <w:szCs w:val="22"/>
              </w:rPr>
              <w:t xml:space="preserve"> </w:t>
            </w:r>
            <w:proofErr w:type="spellStart"/>
            <w:r w:rsidRPr="00A32D56">
              <w:rPr>
                <w:rFonts w:asciiTheme="minorHAnsi" w:hAnsiTheme="minorHAnsi" w:cstheme="minorHAnsi"/>
                <w:sz w:val="22"/>
                <w:szCs w:val="22"/>
              </w:rPr>
              <w:t>hand</w:t>
            </w:r>
            <w:proofErr w:type="spellEnd"/>
            <w:r w:rsidRPr="00A32D56">
              <w:rPr>
                <w:rFonts w:asciiTheme="minorHAnsi" w:hAnsiTheme="minorHAnsi" w:cstheme="minorHAnsi"/>
                <w:sz w:val="22"/>
                <w:szCs w:val="22"/>
              </w:rPr>
              <w:t xml:space="preserve"> 0-82 and 0-90 are </w:t>
            </w:r>
            <w:proofErr w:type="spellStart"/>
            <w:r w:rsidRPr="00A32D56">
              <w:rPr>
                <w:rFonts w:asciiTheme="minorHAnsi" w:hAnsiTheme="minorHAnsi" w:cstheme="minorHAnsi"/>
                <w:sz w:val="22"/>
                <w:szCs w:val="22"/>
              </w:rPr>
              <w:t>drawn</w:t>
            </w:r>
            <w:proofErr w:type="spellEnd"/>
            <w:r w:rsidRPr="00A32D56">
              <w:rPr>
                <w:rFonts w:asciiTheme="minorHAnsi" w:hAnsiTheme="minorHAnsi" w:cstheme="minorHAnsi"/>
                <w:sz w:val="22"/>
                <w:szCs w:val="22"/>
              </w:rPr>
              <w:t>.</w:t>
            </w:r>
          </w:p>
        </w:tc>
        <w:tc>
          <w:tcPr>
            <w:tcW w:w="947" w:type="dxa"/>
          </w:tcPr>
          <w:p w14:paraId="0739FEC8" w14:textId="77777777" w:rsidR="00845453" w:rsidRPr="00A32D56" w:rsidRDefault="00845453" w:rsidP="00152687">
            <w:pPr>
              <w:spacing w:line="276" w:lineRule="auto"/>
              <w:jc w:val="both"/>
              <w:rPr>
                <w:rFonts w:cstheme="minorHAnsi"/>
                <w:lang w:val="en-GB"/>
              </w:rPr>
            </w:pPr>
          </w:p>
        </w:tc>
        <w:tc>
          <w:tcPr>
            <w:tcW w:w="708" w:type="dxa"/>
          </w:tcPr>
          <w:p w14:paraId="56F00084" w14:textId="77777777" w:rsidR="00845453" w:rsidRPr="00A32D56" w:rsidRDefault="00845453" w:rsidP="00152687">
            <w:pPr>
              <w:spacing w:line="276" w:lineRule="auto"/>
              <w:jc w:val="both"/>
              <w:rPr>
                <w:rFonts w:cstheme="minorHAnsi"/>
                <w:lang w:val="en-GB"/>
              </w:rPr>
            </w:pPr>
          </w:p>
        </w:tc>
        <w:tc>
          <w:tcPr>
            <w:tcW w:w="1276" w:type="dxa"/>
            <w:gridSpan w:val="2"/>
          </w:tcPr>
          <w:p w14:paraId="5050BB3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25,020±290 (U/TH) (Age </w:t>
            </w:r>
            <w:proofErr w:type="spellStart"/>
            <w:r w:rsidRPr="00A32D56">
              <w:rPr>
                <w:rFonts w:cstheme="minorHAnsi"/>
              </w:rPr>
              <w:t>corrected</w:t>
            </w:r>
            <w:proofErr w:type="spellEnd"/>
            <w:r w:rsidRPr="00A32D56">
              <w:rPr>
                <w:rFonts w:cstheme="minorHAnsi"/>
              </w:rPr>
              <w:t>)</w:t>
            </w:r>
          </w:p>
        </w:tc>
        <w:tc>
          <w:tcPr>
            <w:tcW w:w="1934" w:type="dxa"/>
          </w:tcPr>
          <w:p w14:paraId="442A2E94"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2149AD33" w14:textId="77777777" w:rsidR="00845453" w:rsidRPr="00A32D56" w:rsidRDefault="00845453" w:rsidP="00152687">
            <w:pPr>
              <w:spacing w:line="276" w:lineRule="auto"/>
              <w:jc w:val="both"/>
              <w:rPr>
                <w:rFonts w:cstheme="minorHAnsi"/>
              </w:rPr>
            </w:pPr>
          </w:p>
        </w:tc>
      </w:tr>
      <w:tr w:rsidR="00845453" w:rsidRPr="00C64E3A" w14:paraId="31CACACD" w14:textId="77777777" w:rsidTr="00152687">
        <w:trPr>
          <w:trHeight w:val="381"/>
          <w:jc w:val="center"/>
        </w:trPr>
        <w:tc>
          <w:tcPr>
            <w:tcW w:w="1471" w:type="dxa"/>
            <w:vMerge w:val="restart"/>
          </w:tcPr>
          <w:p w14:paraId="111E4485" w14:textId="77777777" w:rsidR="00845453" w:rsidRPr="00A32D56" w:rsidRDefault="00845453" w:rsidP="00152687">
            <w:pPr>
              <w:spacing w:line="276" w:lineRule="auto"/>
              <w:jc w:val="both"/>
              <w:rPr>
                <w:rFonts w:cstheme="minorHAnsi"/>
                <w:b/>
                <w:bCs/>
              </w:rPr>
            </w:pPr>
            <w:r w:rsidRPr="00A32D56">
              <w:rPr>
                <w:rFonts w:cstheme="minorHAnsi"/>
                <w:b/>
                <w:bCs/>
              </w:rPr>
              <w:t>Fuente del Trucho</w:t>
            </w:r>
          </w:p>
        </w:tc>
        <w:tc>
          <w:tcPr>
            <w:tcW w:w="1059" w:type="dxa"/>
          </w:tcPr>
          <w:p w14:paraId="51376B3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FT-1a</w:t>
            </w:r>
          </w:p>
        </w:tc>
        <w:tc>
          <w:tcPr>
            <w:tcW w:w="1151" w:type="dxa"/>
          </w:tcPr>
          <w:p w14:paraId="5619396E" w14:textId="77777777" w:rsidR="00845453" w:rsidRPr="00A32D56" w:rsidRDefault="00845453" w:rsidP="00152687">
            <w:pPr>
              <w:spacing w:line="276" w:lineRule="auto"/>
              <w:jc w:val="both"/>
              <w:rPr>
                <w:rFonts w:cstheme="minorHAnsi"/>
              </w:rPr>
            </w:pPr>
          </w:p>
        </w:tc>
        <w:tc>
          <w:tcPr>
            <w:tcW w:w="964" w:type="dxa"/>
          </w:tcPr>
          <w:p w14:paraId="20BD14FE" w14:textId="77777777" w:rsidR="00845453" w:rsidRPr="00A32D56" w:rsidRDefault="00845453" w:rsidP="00152687">
            <w:pPr>
              <w:spacing w:line="276" w:lineRule="auto"/>
              <w:jc w:val="both"/>
              <w:rPr>
                <w:rFonts w:cstheme="minorHAnsi"/>
              </w:rPr>
            </w:pPr>
          </w:p>
        </w:tc>
        <w:tc>
          <w:tcPr>
            <w:tcW w:w="1645" w:type="dxa"/>
          </w:tcPr>
          <w:p w14:paraId="10DB1A8F"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4096A1F6"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1a</w:t>
            </w:r>
          </w:p>
        </w:tc>
        <w:tc>
          <w:tcPr>
            <w:tcW w:w="947" w:type="dxa"/>
          </w:tcPr>
          <w:p w14:paraId="6DD0352E" w14:textId="77777777" w:rsidR="00845453" w:rsidRPr="00A32D56" w:rsidRDefault="00845453" w:rsidP="00152687">
            <w:pPr>
              <w:spacing w:line="276" w:lineRule="auto"/>
              <w:jc w:val="both"/>
              <w:rPr>
                <w:rFonts w:cstheme="minorHAnsi"/>
              </w:rPr>
            </w:pPr>
          </w:p>
        </w:tc>
        <w:tc>
          <w:tcPr>
            <w:tcW w:w="708" w:type="dxa"/>
          </w:tcPr>
          <w:p w14:paraId="6795053E" w14:textId="77777777" w:rsidR="00845453" w:rsidRPr="00A32D56" w:rsidRDefault="00845453" w:rsidP="00152687">
            <w:pPr>
              <w:spacing w:line="276" w:lineRule="auto"/>
              <w:jc w:val="both"/>
              <w:rPr>
                <w:rFonts w:cstheme="minorHAnsi"/>
              </w:rPr>
            </w:pPr>
          </w:p>
        </w:tc>
        <w:tc>
          <w:tcPr>
            <w:tcW w:w="1276" w:type="dxa"/>
            <w:gridSpan w:val="2"/>
          </w:tcPr>
          <w:p w14:paraId="5AF70C2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&gt;25,110 (U/Th)</w:t>
            </w:r>
          </w:p>
        </w:tc>
        <w:tc>
          <w:tcPr>
            <w:tcW w:w="1934" w:type="dxa"/>
            <w:vMerge w:val="restart"/>
          </w:tcPr>
          <w:p w14:paraId="52999B2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&gt;25,110</w:t>
            </w:r>
          </w:p>
        </w:tc>
        <w:tc>
          <w:tcPr>
            <w:tcW w:w="1752" w:type="dxa"/>
            <w:vMerge w:val="restart"/>
          </w:tcPr>
          <w:bookmarkStart w:id="12" w:name="_Hlk103264110" w:displacedByCustomXml="next"/>
          <w:sdt>
            <w:sdtPr>
              <w:rPr>
                <w:rFonts w:cstheme="minorHAnsi"/>
                <w:color w:val="000000"/>
              </w:rPr>
              <w:tag w:val="MENDELEY_CITATION_v3_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"/>
              <w:id w:val="2066372967"/>
              <w:placeholder>
                <w:docPart w:val="0611C31122964348865A2F5A5D31A7C5"/>
              </w:placeholder>
            </w:sdtPr>
            <w:sdtEndPr/>
            <w:sdtContent>
              <w:p w14:paraId="69E19AA7"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color w:val="000000"/>
                  </w:rPr>
                  <w:t>(Hoffmann et al., 2017)</w:t>
                </w:r>
              </w:p>
            </w:sdtContent>
          </w:sdt>
          <w:bookmarkEnd w:id="12" w:displacedByCustomXml="prev"/>
          <w:p w14:paraId="0EF6EC10" w14:textId="77777777" w:rsidR="00845453" w:rsidRPr="00A32D56" w:rsidRDefault="00845453" w:rsidP="00152687">
            <w:pPr>
              <w:spacing w:line="276" w:lineRule="auto"/>
              <w:jc w:val="both"/>
              <w:rPr>
                <w:rFonts w:cstheme="minorHAnsi"/>
              </w:rPr>
            </w:pPr>
          </w:p>
        </w:tc>
      </w:tr>
      <w:tr w:rsidR="00845453" w:rsidRPr="00C64E3A" w14:paraId="414EA477" w14:textId="77777777" w:rsidTr="00152687">
        <w:trPr>
          <w:trHeight w:val="561"/>
          <w:jc w:val="center"/>
        </w:trPr>
        <w:tc>
          <w:tcPr>
            <w:tcW w:w="1471" w:type="dxa"/>
            <w:vMerge/>
          </w:tcPr>
          <w:p w14:paraId="4BD2DBA9" w14:textId="77777777" w:rsidR="00845453" w:rsidRPr="00A32D56" w:rsidRDefault="00845453" w:rsidP="00152687">
            <w:pPr>
              <w:spacing w:line="276" w:lineRule="auto"/>
              <w:jc w:val="both"/>
              <w:rPr>
                <w:rFonts w:cstheme="minorHAnsi"/>
              </w:rPr>
            </w:pPr>
          </w:p>
        </w:tc>
        <w:tc>
          <w:tcPr>
            <w:tcW w:w="1059" w:type="dxa"/>
          </w:tcPr>
          <w:p w14:paraId="7341BD4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FT-1b</w:t>
            </w:r>
          </w:p>
        </w:tc>
        <w:tc>
          <w:tcPr>
            <w:tcW w:w="1151" w:type="dxa"/>
          </w:tcPr>
          <w:p w14:paraId="3C0759A9" w14:textId="77777777" w:rsidR="00845453" w:rsidRPr="00A32D56" w:rsidRDefault="00845453" w:rsidP="00152687">
            <w:pPr>
              <w:spacing w:line="276" w:lineRule="auto"/>
              <w:jc w:val="both"/>
              <w:rPr>
                <w:rFonts w:cstheme="minorHAnsi"/>
              </w:rPr>
            </w:pPr>
          </w:p>
        </w:tc>
        <w:tc>
          <w:tcPr>
            <w:tcW w:w="964" w:type="dxa"/>
          </w:tcPr>
          <w:p w14:paraId="01076E75" w14:textId="77777777" w:rsidR="00845453" w:rsidRPr="00A32D56" w:rsidRDefault="00845453" w:rsidP="00152687">
            <w:pPr>
              <w:spacing w:line="276" w:lineRule="auto"/>
              <w:jc w:val="both"/>
              <w:rPr>
                <w:rFonts w:cstheme="minorHAnsi"/>
              </w:rPr>
            </w:pPr>
          </w:p>
        </w:tc>
        <w:tc>
          <w:tcPr>
            <w:tcW w:w="1645" w:type="dxa"/>
          </w:tcPr>
          <w:p w14:paraId="15252B9D"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4E06E6D9"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1b</w:t>
            </w:r>
          </w:p>
        </w:tc>
        <w:tc>
          <w:tcPr>
            <w:tcW w:w="947" w:type="dxa"/>
          </w:tcPr>
          <w:p w14:paraId="79D2FCBD" w14:textId="77777777" w:rsidR="00845453" w:rsidRPr="00A32D56" w:rsidRDefault="00845453" w:rsidP="00152687">
            <w:pPr>
              <w:spacing w:line="276" w:lineRule="auto"/>
              <w:jc w:val="both"/>
              <w:rPr>
                <w:rFonts w:cstheme="minorHAnsi"/>
              </w:rPr>
            </w:pPr>
          </w:p>
        </w:tc>
        <w:tc>
          <w:tcPr>
            <w:tcW w:w="708" w:type="dxa"/>
          </w:tcPr>
          <w:p w14:paraId="2E36E861" w14:textId="77777777" w:rsidR="00845453" w:rsidRPr="00A32D56" w:rsidRDefault="00845453" w:rsidP="00152687">
            <w:pPr>
              <w:spacing w:line="276" w:lineRule="auto"/>
              <w:jc w:val="both"/>
              <w:rPr>
                <w:rFonts w:cstheme="minorHAnsi"/>
              </w:rPr>
            </w:pPr>
          </w:p>
        </w:tc>
        <w:tc>
          <w:tcPr>
            <w:tcW w:w="1276" w:type="dxa"/>
            <w:gridSpan w:val="2"/>
          </w:tcPr>
          <w:p w14:paraId="0B7DA5B0"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&gt;26,050 (U/Th)</w:t>
            </w:r>
          </w:p>
        </w:tc>
        <w:tc>
          <w:tcPr>
            <w:tcW w:w="1934" w:type="dxa"/>
            <w:vMerge/>
          </w:tcPr>
          <w:p w14:paraId="6E49F93F"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26EBDB73" w14:textId="77777777" w:rsidR="00845453" w:rsidRPr="00A32D56" w:rsidRDefault="00845453" w:rsidP="00152687">
            <w:pPr>
              <w:spacing w:line="276" w:lineRule="auto"/>
              <w:jc w:val="both"/>
              <w:rPr>
                <w:rFonts w:cstheme="minorHAnsi"/>
              </w:rPr>
            </w:pPr>
          </w:p>
        </w:tc>
      </w:tr>
      <w:tr w:rsidR="00845453" w:rsidRPr="00C64E3A" w14:paraId="7E266B11" w14:textId="77777777" w:rsidTr="00152687">
        <w:trPr>
          <w:trHeight w:val="265"/>
          <w:jc w:val="center"/>
        </w:trPr>
        <w:tc>
          <w:tcPr>
            <w:tcW w:w="1471" w:type="dxa"/>
            <w:vMerge/>
          </w:tcPr>
          <w:p w14:paraId="01085355" w14:textId="77777777" w:rsidR="00845453" w:rsidRPr="00A32D56" w:rsidRDefault="00845453" w:rsidP="00152687">
            <w:pPr>
              <w:spacing w:line="276" w:lineRule="auto"/>
              <w:jc w:val="both"/>
              <w:rPr>
                <w:rFonts w:cstheme="minorHAnsi"/>
              </w:rPr>
            </w:pPr>
          </w:p>
        </w:tc>
        <w:tc>
          <w:tcPr>
            <w:tcW w:w="1059" w:type="dxa"/>
          </w:tcPr>
          <w:p w14:paraId="37719F26"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FT-2b</w:t>
            </w:r>
          </w:p>
        </w:tc>
        <w:tc>
          <w:tcPr>
            <w:tcW w:w="1151" w:type="dxa"/>
          </w:tcPr>
          <w:p w14:paraId="1CF34249" w14:textId="77777777" w:rsidR="00845453" w:rsidRPr="00A32D56" w:rsidRDefault="00845453" w:rsidP="00152687">
            <w:pPr>
              <w:spacing w:line="276" w:lineRule="auto"/>
              <w:jc w:val="both"/>
              <w:rPr>
                <w:rFonts w:cstheme="minorHAnsi"/>
              </w:rPr>
            </w:pPr>
          </w:p>
        </w:tc>
        <w:tc>
          <w:tcPr>
            <w:tcW w:w="964" w:type="dxa"/>
          </w:tcPr>
          <w:p w14:paraId="3B42A26B" w14:textId="77777777" w:rsidR="00845453" w:rsidRPr="00A32D56" w:rsidRDefault="00845453" w:rsidP="00152687">
            <w:pPr>
              <w:spacing w:line="276" w:lineRule="auto"/>
              <w:jc w:val="both"/>
              <w:rPr>
                <w:rFonts w:cstheme="minorHAnsi"/>
              </w:rPr>
            </w:pPr>
          </w:p>
        </w:tc>
        <w:tc>
          <w:tcPr>
            <w:tcW w:w="1645" w:type="dxa"/>
          </w:tcPr>
          <w:p w14:paraId="065DA9AF"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524344A3"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2a</w:t>
            </w:r>
          </w:p>
        </w:tc>
        <w:tc>
          <w:tcPr>
            <w:tcW w:w="947" w:type="dxa"/>
          </w:tcPr>
          <w:p w14:paraId="79AD058A" w14:textId="77777777" w:rsidR="00845453" w:rsidRPr="00A32D56" w:rsidRDefault="00845453" w:rsidP="00152687">
            <w:pPr>
              <w:spacing w:line="276" w:lineRule="auto"/>
              <w:jc w:val="both"/>
              <w:rPr>
                <w:rFonts w:cstheme="minorHAnsi"/>
              </w:rPr>
            </w:pPr>
          </w:p>
        </w:tc>
        <w:tc>
          <w:tcPr>
            <w:tcW w:w="708" w:type="dxa"/>
          </w:tcPr>
          <w:p w14:paraId="7DBA87A6" w14:textId="77777777" w:rsidR="00845453" w:rsidRPr="00A32D56" w:rsidRDefault="00845453" w:rsidP="00152687">
            <w:pPr>
              <w:spacing w:line="276" w:lineRule="auto"/>
              <w:jc w:val="both"/>
              <w:rPr>
                <w:rFonts w:cstheme="minorHAnsi"/>
              </w:rPr>
            </w:pPr>
          </w:p>
        </w:tc>
        <w:tc>
          <w:tcPr>
            <w:tcW w:w="1276" w:type="dxa"/>
            <w:gridSpan w:val="2"/>
          </w:tcPr>
          <w:p w14:paraId="77F2E9B5"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&gt;25,200 (U/Th)</w:t>
            </w:r>
          </w:p>
          <w:p w14:paraId="3CFCAF14" w14:textId="77777777" w:rsidR="00845453" w:rsidRPr="00A32D56" w:rsidRDefault="00845453" w:rsidP="00152687">
            <w:pPr>
              <w:autoSpaceDE w:val="0"/>
              <w:autoSpaceDN w:val="0"/>
              <w:adjustRightInd w:val="0"/>
              <w:spacing w:line="276" w:lineRule="auto"/>
              <w:jc w:val="both"/>
              <w:rPr>
                <w:rFonts w:cstheme="minorHAnsi"/>
              </w:rPr>
            </w:pPr>
          </w:p>
        </w:tc>
        <w:tc>
          <w:tcPr>
            <w:tcW w:w="1934" w:type="dxa"/>
            <w:vMerge/>
          </w:tcPr>
          <w:p w14:paraId="44D56284"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49312A09" w14:textId="77777777" w:rsidR="00845453" w:rsidRPr="00A32D56" w:rsidRDefault="00845453" w:rsidP="00152687">
            <w:pPr>
              <w:spacing w:line="276" w:lineRule="auto"/>
              <w:jc w:val="both"/>
              <w:rPr>
                <w:rFonts w:cstheme="minorHAnsi"/>
              </w:rPr>
            </w:pPr>
          </w:p>
        </w:tc>
      </w:tr>
      <w:tr w:rsidR="00845453" w:rsidRPr="00C64E3A" w14:paraId="353523B5" w14:textId="77777777" w:rsidTr="00152687">
        <w:trPr>
          <w:trHeight w:val="384"/>
          <w:jc w:val="center"/>
        </w:trPr>
        <w:tc>
          <w:tcPr>
            <w:tcW w:w="1471" w:type="dxa"/>
            <w:vMerge/>
          </w:tcPr>
          <w:p w14:paraId="22E6562D" w14:textId="77777777" w:rsidR="00845453" w:rsidRPr="00A32D56" w:rsidRDefault="00845453" w:rsidP="00152687">
            <w:pPr>
              <w:spacing w:line="276" w:lineRule="auto"/>
              <w:jc w:val="both"/>
              <w:rPr>
                <w:rFonts w:cstheme="minorHAnsi"/>
              </w:rPr>
            </w:pPr>
          </w:p>
        </w:tc>
        <w:tc>
          <w:tcPr>
            <w:tcW w:w="1059" w:type="dxa"/>
          </w:tcPr>
          <w:p w14:paraId="7984BE82"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FT-2c</w:t>
            </w:r>
          </w:p>
        </w:tc>
        <w:tc>
          <w:tcPr>
            <w:tcW w:w="1151" w:type="dxa"/>
          </w:tcPr>
          <w:p w14:paraId="748D69F9" w14:textId="77777777" w:rsidR="00845453" w:rsidRPr="00A32D56" w:rsidRDefault="00845453" w:rsidP="00152687">
            <w:pPr>
              <w:spacing w:line="276" w:lineRule="auto"/>
              <w:jc w:val="both"/>
              <w:rPr>
                <w:rFonts w:cstheme="minorHAnsi"/>
              </w:rPr>
            </w:pPr>
          </w:p>
        </w:tc>
        <w:tc>
          <w:tcPr>
            <w:tcW w:w="964" w:type="dxa"/>
          </w:tcPr>
          <w:p w14:paraId="70277342" w14:textId="77777777" w:rsidR="00845453" w:rsidRPr="00A32D56" w:rsidRDefault="00845453" w:rsidP="00152687">
            <w:pPr>
              <w:spacing w:line="276" w:lineRule="auto"/>
              <w:jc w:val="both"/>
              <w:rPr>
                <w:rFonts w:cstheme="minorHAnsi"/>
              </w:rPr>
            </w:pPr>
          </w:p>
        </w:tc>
        <w:tc>
          <w:tcPr>
            <w:tcW w:w="1645" w:type="dxa"/>
          </w:tcPr>
          <w:p w14:paraId="347DAA4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53FA5702"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2c</w:t>
            </w:r>
          </w:p>
        </w:tc>
        <w:tc>
          <w:tcPr>
            <w:tcW w:w="947" w:type="dxa"/>
          </w:tcPr>
          <w:p w14:paraId="45E8D32C" w14:textId="77777777" w:rsidR="00845453" w:rsidRPr="00A32D56" w:rsidRDefault="00845453" w:rsidP="00152687">
            <w:pPr>
              <w:spacing w:line="276" w:lineRule="auto"/>
              <w:jc w:val="both"/>
              <w:rPr>
                <w:rFonts w:cstheme="minorHAnsi"/>
              </w:rPr>
            </w:pPr>
          </w:p>
        </w:tc>
        <w:tc>
          <w:tcPr>
            <w:tcW w:w="708" w:type="dxa"/>
          </w:tcPr>
          <w:p w14:paraId="0FFA2AF6" w14:textId="77777777" w:rsidR="00845453" w:rsidRPr="00A32D56" w:rsidRDefault="00845453" w:rsidP="00152687">
            <w:pPr>
              <w:spacing w:line="276" w:lineRule="auto"/>
              <w:jc w:val="both"/>
              <w:rPr>
                <w:rFonts w:cstheme="minorHAnsi"/>
              </w:rPr>
            </w:pPr>
          </w:p>
        </w:tc>
        <w:tc>
          <w:tcPr>
            <w:tcW w:w="1276" w:type="dxa"/>
            <w:gridSpan w:val="2"/>
          </w:tcPr>
          <w:p w14:paraId="0B4EC908"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&gt;25,720 (U/Th)</w:t>
            </w:r>
          </w:p>
          <w:p w14:paraId="6882EB15" w14:textId="77777777" w:rsidR="00845453" w:rsidRPr="00A32D56" w:rsidRDefault="00845453" w:rsidP="00152687">
            <w:pPr>
              <w:autoSpaceDE w:val="0"/>
              <w:autoSpaceDN w:val="0"/>
              <w:adjustRightInd w:val="0"/>
              <w:spacing w:line="276" w:lineRule="auto"/>
              <w:jc w:val="both"/>
              <w:rPr>
                <w:rFonts w:cstheme="minorHAnsi"/>
              </w:rPr>
            </w:pPr>
          </w:p>
        </w:tc>
        <w:tc>
          <w:tcPr>
            <w:tcW w:w="1934" w:type="dxa"/>
            <w:vMerge/>
          </w:tcPr>
          <w:p w14:paraId="018160CB"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5B6B0F41" w14:textId="77777777" w:rsidR="00845453" w:rsidRPr="00A32D56" w:rsidRDefault="00845453" w:rsidP="00152687">
            <w:pPr>
              <w:spacing w:line="276" w:lineRule="auto"/>
              <w:jc w:val="both"/>
              <w:rPr>
                <w:rFonts w:cstheme="minorHAnsi"/>
              </w:rPr>
            </w:pPr>
          </w:p>
        </w:tc>
      </w:tr>
      <w:tr w:rsidR="00845453" w:rsidRPr="00C64E3A" w14:paraId="0FAFC1B7" w14:textId="77777777" w:rsidTr="00152687">
        <w:trPr>
          <w:trHeight w:val="353"/>
          <w:jc w:val="center"/>
        </w:trPr>
        <w:tc>
          <w:tcPr>
            <w:tcW w:w="1471" w:type="dxa"/>
            <w:vMerge/>
          </w:tcPr>
          <w:p w14:paraId="52A795B1" w14:textId="77777777" w:rsidR="00845453" w:rsidRPr="00A32D56" w:rsidRDefault="00845453" w:rsidP="00152687">
            <w:pPr>
              <w:spacing w:line="276" w:lineRule="auto"/>
              <w:jc w:val="both"/>
              <w:rPr>
                <w:rFonts w:cstheme="minorHAnsi"/>
              </w:rPr>
            </w:pPr>
          </w:p>
        </w:tc>
        <w:tc>
          <w:tcPr>
            <w:tcW w:w="1059" w:type="dxa"/>
          </w:tcPr>
          <w:p w14:paraId="02269753"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FT-8</w:t>
            </w:r>
          </w:p>
        </w:tc>
        <w:tc>
          <w:tcPr>
            <w:tcW w:w="1151" w:type="dxa"/>
          </w:tcPr>
          <w:p w14:paraId="1D87ED79" w14:textId="77777777" w:rsidR="00845453" w:rsidRPr="00A32D56" w:rsidRDefault="00845453" w:rsidP="00152687">
            <w:pPr>
              <w:spacing w:line="276" w:lineRule="auto"/>
              <w:jc w:val="both"/>
              <w:rPr>
                <w:rFonts w:cstheme="minorHAnsi"/>
              </w:rPr>
            </w:pPr>
          </w:p>
        </w:tc>
        <w:tc>
          <w:tcPr>
            <w:tcW w:w="964" w:type="dxa"/>
          </w:tcPr>
          <w:p w14:paraId="02ADF5C8" w14:textId="77777777" w:rsidR="00845453" w:rsidRPr="00A32D56" w:rsidRDefault="00845453" w:rsidP="00152687">
            <w:pPr>
              <w:spacing w:line="276" w:lineRule="auto"/>
              <w:jc w:val="both"/>
              <w:rPr>
                <w:rFonts w:cstheme="minorHAnsi"/>
              </w:rPr>
            </w:pPr>
          </w:p>
        </w:tc>
        <w:tc>
          <w:tcPr>
            <w:tcW w:w="1645" w:type="dxa"/>
          </w:tcPr>
          <w:p w14:paraId="66BAB453"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3A4B69D"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8</w:t>
            </w:r>
          </w:p>
        </w:tc>
        <w:tc>
          <w:tcPr>
            <w:tcW w:w="947" w:type="dxa"/>
          </w:tcPr>
          <w:p w14:paraId="00FE6314" w14:textId="77777777" w:rsidR="00845453" w:rsidRPr="00A32D56" w:rsidRDefault="00845453" w:rsidP="00152687">
            <w:pPr>
              <w:spacing w:line="276" w:lineRule="auto"/>
              <w:jc w:val="both"/>
              <w:rPr>
                <w:rFonts w:cstheme="minorHAnsi"/>
              </w:rPr>
            </w:pPr>
          </w:p>
        </w:tc>
        <w:tc>
          <w:tcPr>
            <w:tcW w:w="708" w:type="dxa"/>
          </w:tcPr>
          <w:p w14:paraId="3A2BB907" w14:textId="77777777" w:rsidR="00845453" w:rsidRPr="00A32D56" w:rsidRDefault="00845453" w:rsidP="00152687">
            <w:pPr>
              <w:spacing w:line="276" w:lineRule="auto"/>
              <w:jc w:val="both"/>
              <w:rPr>
                <w:rFonts w:cstheme="minorHAnsi"/>
              </w:rPr>
            </w:pPr>
          </w:p>
        </w:tc>
        <w:tc>
          <w:tcPr>
            <w:tcW w:w="1276" w:type="dxa"/>
            <w:gridSpan w:val="2"/>
          </w:tcPr>
          <w:p w14:paraId="3A66155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&gt;26,400 (U/Th)</w:t>
            </w:r>
          </w:p>
          <w:p w14:paraId="794C8636" w14:textId="77777777" w:rsidR="00845453" w:rsidRPr="00A32D56" w:rsidRDefault="00845453" w:rsidP="00152687">
            <w:pPr>
              <w:autoSpaceDE w:val="0"/>
              <w:autoSpaceDN w:val="0"/>
              <w:adjustRightInd w:val="0"/>
              <w:spacing w:line="276" w:lineRule="auto"/>
              <w:jc w:val="both"/>
              <w:rPr>
                <w:rFonts w:cstheme="minorHAnsi"/>
              </w:rPr>
            </w:pPr>
          </w:p>
        </w:tc>
        <w:tc>
          <w:tcPr>
            <w:tcW w:w="1934" w:type="dxa"/>
            <w:vMerge/>
          </w:tcPr>
          <w:p w14:paraId="07C5B1E4"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46463D70" w14:textId="77777777" w:rsidR="00845453" w:rsidRPr="00A32D56" w:rsidRDefault="00845453" w:rsidP="00152687">
            <w:pPr>
              <w:spacing w:line="276" w:lineRule="auto"/>
              <w:jc w:val="both"/>
              <w:rPr>
                <w:rFonts w:cstheme="minorHAnsi"/>
              </w:rPr>
            </w:pPr>
          </w:p>
        </w:tc>
      </w:tr>
      <w:tr w:rsidR="00845453" w:rsidRPr="00C64E3A" w14:paraId="1B9C0FA3" w14:textId="77777777" w:rsidTr="00152687">
        <w:trPr>
          <w:trHeight w:val="459"/>
          <w:jc w:val="center"/>
        </w:trPr>
        <w:tc>
          <w:tcPr>
            <w:tcW w:w="1471" w:type="dxa"/>
            <w:vMerge/>
          </w:tcPr>
          <w:p w14:paraId="64A73CA8" w14:textId="77777777" w:rsidR="00845453" w:rsidRPr="00A32D56" w:rsidRDefault="00845453" w:rsidP="00152687">
            <w:pPr>
              <w:spacing w:line="276" w:lineRule="auto"/>
              <w:jc w:val="both"/>
              <w:rPr>
                <w:rFonts w:cstheme="minorHAnsi"/>
              </w:rPr>
            </w:pPr>
          </w:p>
        </w:tc>
        <w:tc>
          <w:tcPr>
            <w:tcW w:w="1059" w:type="dxa"/>
          </w:tcPr>
          <w:p w14:paraId="7ECED53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FT-9</w:t>
            </w:r>
          </w:p>
        </w:tc>
        <w:tc>
          <w:tcPr>
            <w:tcW w:w="1151" w:type="dxa"/>
          </w:tcPr>
          <w:p w14:paraId="5FD5A2AC" w14:textId="77777777" w:rsidR="00845453" w:rsidRPr="00A32D56" w:rsidRDefault="00845453" w:rsidP="00152687">
            <w:pPr>
              <w:spacing w:line="276" w:lineRule="auto"/>
              <w:jc w:val="both"/>
              <w:rPr>
                <w:rFonts w:cstheme="minorHAnsi"/>
              </w:rPr>
            </w:pPr>
          </w:p>
        </w:tc>
        <w:tc>
          <w:tcPr>
            <w:tcW w:w="964" w:type="dxa"/>
          </w:tcPr>
          <w:p w14:paraId="21CE93A7" w14:textId="77777777" w:rsidR="00845453" w:rsidRPr="00A32D56" w:rsidRDefault="00845453" w:rsidP="00152687">
            <w:pPr>
              <w:spacing w:line="276" w:lineRule="auto"/>
              <w:jc w:val="both"/>
              <w:rPr>
                <w:rFonts w:cstheme="minorHAnsi"/>
              </w:rPr>
            </w:pPr>
          </w:p>
        </w:tc>
        <w:tc>
          <w:tcPr>
            <w:tcW w:w="1645" w:type="dxa"/>
          </w:tcPr>
          <w:p w14:paraId="0D03281E"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4D26AE16"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9</w:t>
            </w:r>
          </w:p>
        </w:tc>
        <w:tc>
          <w:tcPr>
            <w:tcW w:w="947" w:type="dxa"/>
          </w:tcPr>
          <w:p w14:paraId="5FF15BC1" w14:textId="77777777" w:rsidR="00845453" w:rsidRPr="00A32D56" w:rsidRDefault="00845453" w:rsidP="00152687">
            <w:pPr>
              <w:spacing w:line="276" w:lineRule="auto"/>
              <w:jc w:val="both"/>
              <w:rPr>
                <w:rFonts w:cstheme="minorHAnsi"/>
              </w:rPr>
            </w:pPr>
          </w:p>
        </w:tc>
        <w:tc>
          <w:tcPr>
            <w:tcW w:w="708" w:type="dxa"/>
          </w:tcPr>
          <w:p w14:paraId="4959EC2E" w14:textId="77777777" w:rsidR="00845453" w:rsidRPr="00A32D56" w:rsidRDefault="00845453" w:rsidP="00152687">
            <w:pPr>
              <w:spacing w:line="276" w:lineRule="auto"/>
              <w:jc w:val="both"/>
              <w:rPr>
                <w:rFonts w:cstheme="minorHAnsi"/>
              </w:rPr>
            </w:pPr>
          </w:p>
        </w:tc>
        <w:tc>
          <w:tcPr>
            <w:tcW w:w="1276" w:type="dxa"/>
            <w:gridSpan w:val="2"/>
          </w:tcPr>
          <w:p w14:paraId="19C67E3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&gt;26,730 (U/Th)</w:t>
            </w:r>
          </w:p>
          <w:p w14:paraId="6EE51E8E" w14:textId="77777777" w:rsidR="00845453" w:rsidRPr="00A32D56" w:rsidRDefault="00845453" w:rsidP="00152687">
            <w:pPr>
              <w:autoSpaceDE w:val="0"/>
              <w:autoSpaceDN w:val="0"/>
              <w:adjustRightInd w:val="0"/>
              <w:spacing w:line="276" w:lineRule="auto"/>
              <w:jc w:val="both"/>
              <w:rPr>
                <w:rFonts w:cstheme="minorHAnsi"/>
              </w:rPr>
            </w:pPr>
          </w:p>
        </w:tc>
        <w:tc>
          <w:tcPr>
            <w:tcW w:w="1934" w:type="dxa"/>
            <w:vMerge/>
          </w:tcPr>
          <w:p w14:paraId="66D22339"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269E2271" w14:textId="77777777" w:rsidR="00845453" w:rsidRPr="00A32D56" w:rsidRDefault="00845453" w:rsidP="00152687">
            <w:pPr>
              <w:spacing w:line="276" w:lineRule="auto"/>
              <w:jc w:val="both"/>
              <w:rPr>
                <w:rFonts w:cstheme="minorHAnsi"/>
              </w:rPr>
            </w:pPr>
          </w:p>
        </w:tc>
      </w:tr>
      <w:tr w:rsidR="00845453" w:rsidRPr="00C64E3A" w14:paraId="5707F00C" w14:textId="77777777" w:rsidTr="00152687">
        <w:trPr>
          <w:trHeight w:val="409"/>
          <w:jc w:val="center"/>
        </w:trPr>
        <w:tc>
          <w:tcPr>
            <w:tcW w:w="1471" w:type="dxa"/>
            <w:vMerge/>
          </w:tcPr>
          <w:p w14:paraId="4D1097BC" w14:textId="77777777" w:rsidR="00845453" w:rsidRPr="00A32D56" w:rsidRDefault="00845453" w:rsidP="00152687">
            <w:pPr>
              <w:spacing w:line="276" w:lineRule="auto"/>
              <w:jc w:val="both"/>
              <w:rPr>
                <w:rFonts w:cstheme="minorHAnsi"/>
              </w:rPr>
            </w:pPr>
          </w:p>
        </w:tc>
        <w:tc>
          <w:tcPr>
            <w:tcW w:w="1059" w:type="dxa"/>
          </w:tcPr>
          <w:p w14:paraId="1099F7FE"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FT-10</w:t>
            </w:r>
          </w:p>
        </w:tc>
        <w:tc>
          <w:tcPr>
            <w:tcW w:w="1151" w:type="dxa"/>
          </w:tcPr>
          <w:p w14:paraId="7DCB85F0" w14:textId="77777777" w:rsidR="00845453" w:rsidRPr="00A32D56" w:rsidRDefault="00845453" w:rsidP="00152687">
            <w:pPr>
              <w:spacing w:line="276" w:lineRule="auto"/>
              <w:jc w:val="both"/>
              <w:rPr>
                <w:rFonts w:cstheme="minorHAnsi"/>
              </w:rPr>
            </w:pPr>
          </w:p>
        </w:tc>
        <w:tc>
          <w:tcPr>
            <w:tcW w:w="964" w:type="dxa"/>
          </w:tcPr>
          <w:p w14:paraId="03DE5103" w14:textId="77777777" w:rsidR="00845453" w:rsidRPr="00A32D56" w:rsidRDefault="00845453" w:rsidP="00152687">
            <w:pPr>
              <w:spacing w:line="276" w:lineRule="auto"/>
              <w:jc w:val="both"/>
              <w:rPr>
                <w:rFonts w:cstheme="minorHAnsi"/>
              </w:rPr>
            </w:pPr>
          </w:p>
        </w:tc>
        <w:tc>
          <w:tcPr>
            <w:tcW w:w="1645" w:type="dxa"/>
          </w:tcPr>
          <w:p w14:paraId="02D6874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7B10888E"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10</w:t>
            </w:r>
          </w:p>
        </w:tc>
        <w:tc>
          <w:tcPr>
            <w:tcW w:w="947" w:type="dxa"/>
          </w:tcPr>
          <w:p w14:paraId="4453A0A8" w14:textId="77777777" w:rsidR="00845453" w:rsidRPr="00A32D56" w:rsidRDefault="00845453" w:rsidP="00152687">
            <w:pPr>
              <w:spacing w:line="276" w:lineRule="auto"/>
              <w:jc w:val="both"/>
              <w:rPr>
                <w:rFonts w:cstheme="minorHAnsi"/>
              </w:rPr>
            </w:pPr>
          </w:p>
        </w:tc>
        <w:tc>
          <w:tcPr>
            <w:tcW w:w="708" w:type="dxa"/>
          </w:tcPr>
          <w:p w14:paraId="57471B2E" w14:textId="77777777" w:rsidR="00845453" w:rsidRPr="00A32D56" w:rsidRDefault="00845453" w:rsidP="00152687">
            <w:pPr>
              <w:spacing w:line="276" w:lineRule="auto"/>
              <w:jc w:val="both"/>
              <w:rPr>
                <w:rFonts w:cstheme="minorHAnsi"/>
              </w:rPr>
            </w:pPr>
          </w:p>
        </w:tc>
        <w:tc>
          <w:tcPr>
            <w:tcW w:w="1276" w:type="dxa"/>
            <w:gridSpan w:val="2"/>
          </w:tcPr>
          <w:p w14:paraId="5DEA9EDB"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&gt;26,240 (U/Th)</w:t>
            </w:r>
          </w:p>
          <w:p w14:paraId="0CDD2E06" w14:textId="77777777" w:rsidR="00845453" w:rsidRPr="00A32D56" w:rsidRDefault="00845453" w:rsidP="00152687">
            <w:pPr>
              <w:autoSpaceDE w:val="0"/>
              <w:autoSpaceDN w:val="0"/>
              <w:adjustRightInd w:val="0"/>
              <w:spacing w:line="276" w:lineRule="auto"/>
              <w:jc w:val="both"/>
              <w:rPr>
                <w:rFonts w:cstheme="minorHAnsi"/>
              </w:rPr>
            </w:pPr>
          </w:p>
        </w:tc>
        <w:tc>
          <w:tcPr>
            <w:tcW w:w="1934" w:type="dxa"/>
            <w:vMerge/>
          </w:tcPr>
          <w:p w14:paraId="1C3B5654"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2B6B8632" w14:textId="77777777" w:rsidR="00845453" w:rsidRPr="00A32D56" w:rsidRDefault="00845453" w:rsidP="00152687">
            <w:pPr>
              <w:spacing w:line="276" w:lineRule="auto"/>
              <w:jc w:val="both"/>
              <w:rPr>
                <w:rFonts w:cstheme="minorHAnsi"/>
              </w:rPr>
            </w:pPr>
          </w:p>
        </w:tc>
      </w:tr>
      <w:tr w:rsidR="00845453" w:rsidRPr="00C64E3A" w14:paraId="193F7A62" w14:textId="77777777" w:rsidTr="00152687">
        <w:trPr>
          <w:trHeight w:val="58"/>
          <w:jc w:val="center"/>
        </w:trPr>
        <w:tc>
          <w:tcPr>
            <w:tcW w:w="1471" w:type="dxa"/>
            <w:vMerge/>
          </w:tcPr>
          <w:p w14:paraId="6690EBED" w14:textId="77777777" w:rsidR="00845453" w:rsidRPr="00A32D56" w:rsidRDefault="00845453" w:rsidP="00152687">
            <w:pPr>
              <w:spacing w:line="276" w:lineRule="auto"/>
              <w:jc w:val="both"/>
              <w:rPr>
                <w:rFonts w:cstheme="minorHAnsi"/>
              </w:rPr>
            </w:pPr>
          </w:p>
        </w:tc>
        <w:tc>
          <w:tcPr>
            <w:tcW w:w="1059" w:type="dxa"/>
          </w:tcPr>
          <w:p w14:paraId="60B7CEB1"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FT-11</w:t>
            </w:r>
          </w:p>
        </w:tc>
        <w:tc>
          <w:tcPr>
            <w:tcW w:w="1151" w:type="dxa"/>
          </w:tcPr>
          <w:p w14:paraId="06815637" w14:textId="77777777" w:rsidR="00845453" w:rsidRPr="00A32D56" w:rsidRDefault="00845453" w:rsidP="00152687">
            <w:pPr>
              <w:spacing w:line="276" w:lineRule="auto"/>
              <w:jc w:val="both"/>
              <w:rPr>
                <w:rFonts w:cstheme="minorHAnsi"/>
              </w:rPr>
            </w:pPr>
          </w:p>
        </w:tc>
        <w:tc>
          <w:tcPr>
            <w:tcW w:w="964" w:type="dxa"/>
          </w:tcPr>
          <w:p w14:paraId="2AD51D66" w14:textId="77777777" w:rsidR="00845453" w:rsidRPr="00A32D56" w:rsidRDefault="00845453" w:rsidP="00152687">
            <w:pPr>
              <w:spacing w:line="276" w:lineRule="auto"/>
              <w:jc w:val="both"/>
              <w:rPr>
                <w:rFonts w:cstheme="minorHAnsi"/>
              </w:rPr>
            </w:pPr>
          </w:p>
        </w:tc>
        <w:tc>
          <w:tcPr>
            <w:tcW w:w="1645" w:type="dxa"/>
          </w:tcPr>
          <w:p w14:paraId="4CD5AC5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3C418116" w14:textId="77777777" w:rsidR="00845453" w:rsidRPr="00A32D56" w:rsidRDefault="00845453" w:rsidP="00152687">
            <w:pPr>
              <w:pStyle w:val="Default"/>
              <w:spacing w:line="276" w:lineRule="auto"/>
              <w:jc w:val="both"/>
              <w:rPr>
                <w:rFonts w:asciiTheme="minorHAnsi" w:hAnsiTheme="minorHAnsi" w:cstheme="minorHAnsi"/>
                <w:sz w:val="22"/>
                <w:szCs w:val="22"/>
              </w:rPr>
            </w:pPr>
            <w:r w:rsidRPr="00A32D56">
              <w:rPr>
                <w:rFonts w:asciiTheme="minorHAnsi" w:hAnsiTheme="minorHAnsi" w:cstheme="minorHAnsi"/>
                <w:sz w:val="22"/>
                <w:szCs w:val="22"/>
              </w:rPr>
              <w:t>Negative Hand 11</w:t>
            </w:r>
          </w:p>
        </w:tc>
        <w:tc>
          <w:tcPr>
            <w:tcW w:w="947" w:type="dxa"/>
          </w:tcPr>
          <w:p w14:paraId="38021005" w14:textId="77777777" w:rsidR="00845453" w:rsidRPr="00A32D56" w:rsidRDefault="00845453" w:rsidP="00152687">
            <w:pPr>
              <w:spacing w:line="276" w:lineRule="auto"/>
              <w:jc w:val="both"/>
              <w:rPr>
                <w:rFonts w:cstheme="minorHAnsi"/>
              </w:rPr>
            </w:pPr>
          </w:p>
        </w:tc>
        <w:tc>
          <w:tcPr>
            <w:tcW w:w="708" w:type="dxa"/>
          </w:tcPr>
          <w:p w14:paraId="422D604A" w14:textId="77777777" w:rsidR="00845453" w:rsidRPr="00A32D56" w:rsidRDefault="00845453" w:rsidP="00152687">
            <w:pPr>
              <w:spacing w:line="276" w:lineRule="auto"/>
              <w:jc w:val="both"/>
              <w:rPr>
                <w:rFonts w:cstheme="minorHAnsi"/>
              </w:rPr>
            </w:pPr>
          </w:p>
        </w:tc>
        <w:tc>
          <w:tcPr>
            <w:tcW w:w="1276" w:type="dxa"/>
            <w:gridSpan w:val="2"/>
          </w:tcPr>
          <w:p w14:paraId="61D3D3DE"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&gt;27,370 (U/Th)</w:t>
            </w:r>
          </w:p>
          <w:p w14:paraId="1673D573" w14:textId="77777777" w:rsidR="00845453" w:rsidRPr="00A32D56" w:rsidRDefault="00845453" w:rsidP="00152687">
            <w:pPr>
              <w:autoSpaceDE w:val="0"/>
              <w:autoSpaceDN w:val="0"/>
              <w:adjustRightInd w:val="0"/>
              <w:spacing w:line="276" w:lineRule="auto"/>
              <w:jc w:val="both"/>
              <w:rPr>
                <w:rFonts w:cstheme="minorHAnsi"/>
              </w:rPr>
            </w:pPr>
          </w:p>
        </w:tc>
        <w:tc>
          <w:tcPr>
            <w:tcW w:w="1934" w:type="dxa"/>
            <w:vMerge/>
          </w:tcPr>
          <w:p w14:paraId="74D06288" w14:textId="77777777" w:rsidR="00845453" w:rsidRPr="00A32D56" w:rsidRDefault="00845453" w:rsidP="00152687">
            <w:pPr>
              <w:autoSpaceDE w:val="0"/>
              <w:autoSpaceDN w:val="0"/>
              <w:adjustRightInd w:val="0"/>
              <w:spacing w:line="276" w:lineRule="auto"/>
              <w:jc w:val="both"/>
              <w:rPr>
                <w:rFonts w:cstheme="minorHAnsi"/>
              </w:rPr>
            </w:pPr>
          </w:p>
        </w:tc>
        <w:tc>
          <w:tcPr>
            <w:tcW w:w="1752" w:type="dxa"/>
            <w:vMerge/>
          </w:tcPr>
          <w:p w14:paraId="7960FFBA" w14:textId="77777777" w:rsidR="00845453" w:rsidRPr="00A32D56" w:rsidRDefault="00845453" w:rsidP="00152687">
            <w:pPr>
              <w:spacing w:line="276" w:lineRule="auto"/>
              <w:jc w:val="both"/>
              <w:rPr>
                <w:rFonts w:cstheme="minorHAnsi"/>
              </w:rPr>
            </w:pPr>
          </w:p>
        </w:tc>
      </w:tr>
      <w:tr w:rsidR="00845453" w:rsidRPr="00C64E3A" w14:paraId="7AD09DB4" w14:textId="77777777" w:rsidTr="00152687">
        <w:trPr>
          <w:trHeight w:val="628"/>
          <w:jc w:val="center"/>
        </w:trPr>
        <w:tc>
          <w:tcPr>
            <w:tcW w:w="1471" w:type="dxa"/>
          </w:tcPr>
          <w:p w14:paraId="3346C629" w14:textId="165454A0" w:rsidR="00845453" w:rsidRPr="00A32D56" w:rsidRDefault="00A85BBB" w:rsidP="00152687">
            <w:pPr>
              <w:spacing w:line="276" w:lineRule="auto"/>
              <w:jc w:val="both"/>
              <w:rPr>
                <w:rFonts w:cstheme="minorHAnsi"/>
              </w:rPr>
            </w:pPr>
            <w:proofErr w:type="spellStart"/>
            <w:r w:rsidRPr="00A32D56">
              <w:rPr>
                <w:rFonts w:cstheme="minorHAnsi"/>
                <w:b/>
                <w:bCs/>
              </w:rPr>
              <w:t>Maltravieso</w:t>
            </w:r>
            <w:proofErr w:type="spellEnd"/>
          </w:p>
        </w:tc>
        <w:tc>
          <w:tcPr>
            <w:tcW w:w="1059" w:type="dxa"/>
          </w:tcPr>
          <w:p w14:paraId="3D2CF474"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00AACCA7" w14:textId="77777777" w:rsidR="00845453" w:rsidRPr="00A32D56" w:rsidRDefault="00845453" w:rsidP="00152687">
            <w:pPr>
              <w:spacing w:line="276" w:lineRule="auto"/>
              <w:jc w:val="both"/>
              <w:rPr>
                <w:rFonts w:cstheme="minorHAnsi"/>
              </w:rPr>
            </w:pPr>
          </w:p>
        </w:tc>
        <w:tc>
          <w:tcPr>
            <w:tcW w:w="964" w:type="dxa"/>
          </w:tcPr>
          <w:p w14:paraId="3379D339" w14:textId="77777777" w:rsidR="00845453" w:rsidRPr="00A32D56" w:rsidRDefault="00845453" w:rsidP="00152687">
            <w:pPr>
              <w:spacing w:line="276" w:lineRule="auto"/>
              <w:jc w:val="both"/>
              <w:rPr>
                <w:rFonts w:cstheme="minorHAnsi"/>
              </w:rPr>
            </w:pPr>
          </w:p>
        </w:tc>
        <w:tc>
          <w:tcPr>
            <w:tcW w:w="1645" w:type="dxa"/>
          </w:tcPr>
          <w:p w14:paraId="63A9002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6577EAB0" w14:textId="77777777" w:rsidR="00845453" w:rsidRPr="00A32D56" w:rsidRDefault="00845453" w:rsidP="00152687">
            <w:pPr>
              <w:pStyle w:val="Default"/>
              <w:spacing w:line="276" w:lineRule="auto"/>
              <w:jc w:val="both"/>
              <w:rPr>
                <w:rFonts w:asciiTheme="minorHAnsi" w:hAnsiTheme="minorHAnsi" w:cstheme="minorHAnsi"/>
                <w:sz w:val="22"/>
                <w:szCs w:val="22"/>
                <w:lang w:val="en-GB"/>
              </w:rPr>
            </w:pPr>
            <w:r w:rsidRPr="00A32D56">
              <w:rPr>
                <w:rFonts w:asciiTheme="minorHAnsi" w:hAnsiTheme="minorHAnsi" w:cstheme="minorHAnsi"/>
                <w:sz w:val="22"/>
                <w:szCs w:val="22"/>
                <w:lang w:val="en-GB"/>
              </w:rPr>
              <w:t>Sample superimposed on a red negative hand (MAL13)</w:t>
            </w:r>
          </w:p>
        </w:tc>
        <w:tc>
          <w:tcPr>
            <w:tcW w:w="947" w:type="dxa"/>
          </w:tcPr>
          <w:p w14:paraId="44735687" w14:textId="77777777" w:rsidR="00845453" w:rsidRPr="00A32D56" w:rsidRDefault="00845453" w:rsidP="00152687">
            <w:pPr>
              <w:spacing w:line="276" w:lineRule="auto"/>
              <w:jc w:val="both"/>
              <w:rPr>
                <w:rFonts w:cstheme="minorHAnsi"/>
                <w:lang w:val="en-GB"/>
              </w:rPr>
            </w:pPr>
          </w:p>
        </w:tc>
        <w:tc>
          <w:tcPr>
            <w:tcW w:w="708" w:type="dxa"/>
          </w:tcPr>
          <w:p w14:paraId="17CB44CC" w14:textId="77777777" w:rsidR="00845453" w:rsidRPr="00A32D56" w:rsidRDefault="00845453" w:rsidP="00152687">
            <w:pPr>
              <w:spacing w:line="276" w:lineRule="auto"/>
              <w:jc w:val="both"/>
              <w:rPr>
                <w:rFonts w:cstheme="minorHAnsi"/>
                <w:lang w:val="en-GB"/>
              </w:rPr>
            </w:pPr>
          </w:p>
        </w:tc>
        <w:tc>
          <w:tcPr>
            <w:tcW w:w="1276" w:type="dxa"/>
            <w:gridSpan w:val="2"/>
          </w:tcPr>
          <w:p w14:paraId="6C1B1216"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&gt;66,700 (U/Th)</w:t>
            </w:r>
          </w:p>
        </w:tc>
        <w:tc>
          <w:tcPr>
            <w:tcW w:w="1934" w:type="dxa"/>
          </w:tcPr>
          <w:p w14:paraId="6591B6DF" w14:textId="77777777" w:rsidR="00845453" w:rsidRPr="00A32D56" w:rsidRDefault="00845453" w:rsidP="00152687">
            <w:pPr>
              <w:autoSpaceDE w:val="0"/>
              <w:autoSpaceDN w:val="0"/>
              <w:adjustRightInd w:val="0"/>
              <w:spacing w:line="276" w:lineRule="auto"/>
              <w:jc w:val="both"/>
              <w:rPr>
                <w:rFonts w:cstheme="minorHAnsi"/>
              </w:rPr>
            </w:pPr>
          </w:p>
        </w:tc>
        <w:bookmarkStart w:id="13" w:name="_Hlk103264080" w:displacedByCustomXml="next"/>
        <w:sdt>
          <w:sdtPr>
            <w:rPr>
              <w:rFonts w:cstheme="minorHAnsi"/>
              <w:color w:val="000000"/>
            </w:rPr>
            <w:tag w:val="MENDELEY_CITATION_v3_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"/>
            <w:id w:val="-675728197"/>
            <w:placeholder>
              <w:docPart w:val="41BFF1ED6ABA4E8E861CC8C4BBBF288B"/>
            </w:placeholder>
          </w:sdtPr>
          <w:sdtEndPr/>
          <w:sdtContent>
            <w:tc>
              <w:tcPr>
                <w:tcW w:w="1752" w:type="dxa"/>
              </w:tcPr>
              <w:p w14:paraId="222183F9" w14:textId="77777777" w:rsidR="00845453" w:rsidRPr="00A32D56" w:rsidRDefault="00845453" w:rsidP="00152687">
                <w:pPr>
                  <w:spacing w:line="276" w:lineRule="auto"/>
                  <w:jc w:val="both"/>
                  <w:rPr>
                    <w:rFonts w:cstheme="minorHAnsi"/>
                    <w:lang w:val="de-DE"/>
                  </w:rPr>
                </w:pPr>
                <w:r w:rsidRPr="00A32D56">
                  <w:rPr>
                    <w:rFonts w:cstheme="minorHAnsi"/>
                    <w:color w:val="000000"/>
                    <w:lang w:val="de-DE"/>
                  </w:rPr>
                  <w:t>(Hoffmann Standish García-Diez et al., 2018)</w:t>
                </w:r>
              </w:p>
            </w:tc>
          </w:sdtContent>
        </w:sdt>
        <w:bookmarkEnd w:id="13" w:displacedByCustomXml="prev"/>
      </w:tr>
      <w:tr w:rsidR="00845453" w:rsidRPr="00C64E3A" w14:paraId="797EF38D" w14:textId="77777777" w:rsidTr="00152687">
        <w:trPr>
          <w:trHeight w:val="311"/>
          <w:jc w:val="center"/>
        </w:trPr>
        <w:tc>
          <w:tcPr>
            <w:tcW w:w="14596" w:type="dxa"/>
            <w:gridSpan w:val="12"/>
            <w:shd w:val="clear" w:color="auto" w:fill="D9D9D9" w:themeFill="background1" w:themeFillShade="D9"/>
          </w:tcPr>
          <w:p w14:paraId="303EEFB6" w14:textId="77777777" w:rsidR="00845453" w:rsidRPr="00A32D56" w:rsidRDefault="00845453" w:rsidP="00152687">
            <w:pPr>
              <w:spacing w:line="276" w:lineRule="auto"/>
              <w:jc w:val="both"/>
              <w:rPr>
                <w:rFonts w:cstheme="minorHAnsi"/>
                <w:b/>
                <w:bCs/>
              </w:rPr>
            </w:pPr>
            <w:r w:rsidRPr="00A32D56">
              <w:rPr>
                <w:rFonts w:cstheme="minorHAnsi"/>
                <w:b/>
                <w:bCs/>
              </w:rPr>
              <w:t>STYLISTIC COMPARISON</w:t>
            </w:r>
          </w:p>
        </w:tc>
      </w:tr>
      <w:tr w:rsidR="00845453" w:rsidRPr="00C64E3A" w14:paraId="6D3CC969" w14:textId="77777777" w:rsidTr="00152687">
        <w:trPr>
          <w:trHeight w:val="1220"/>
          <w:jc w:val="center"/>
        </w:trPr>
        <w:tc>
          <w:tcPr>
            <w:tcW w:w="1471" w:type="dxa"/>
          </w:tcPr>
          <w:p w14:paraId="165271A5" w14:textId="77777777"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t>Abri</w:t>
            </w:r>
            <w:proofErr w:type="spellEnd"/>
            <w:r w:rsidRPr="00A32D56">
              <w:rPr>
                <w:rFonts w:cstheme="minorHAnsi"/>
                <w:b/>
                <w:bCs/>
              </w:rPr>
              <w:t xml:space="preserve"> du</w:t>
            </w:r>
          </w:p>
          <w:p w14:paraId="73DE7F82" w14:textId="77777777" w:rsidR="00845453" w:rsidRPr="00A32D56" w:rsidRDefault="00845453" w:rsidP="00152687">
            <w:pPr>
              <w:spacing w:line="276" w:lineRule="auto"/>
              <w:jc w:val="both"/>
              <w:rPr>
                <w:rFonts w:cstheme="minorHAnsi"/>
                <w:b/>
                <w:bCs/>
              </w:rPr>
            </w:pPr>
            <w:r w:rsidRPr="00A32D56">
              <w:rPr>
                <w:rFonts w:cstheme="minorHAnsi"/>
                <w:b/>
                <w:bCs/>
              </w:rPr>
              <w:t>Poisson</w:t>
            </w:r>
          </w:p>
        </w:tc>
        <w:tc>
          <w:tcPr>
            <w:tcW w:w="1059" w:type="dxa"/>
          </w:tcPr>
          <w:p w14:paraId="39CEA3C0"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476CCA9A" w14:textId="77777777" w:rsidR="00845453" w:rsidRPr="00A32D56" w:rsidRDefault="00845453" w:rsidP="00152687">
            <w:pPr>
              <w:spacing w:line="276" w:lineRule="auto"/>
              <w:jc w:val="both"/>
              <w:rPr>
                <w:rFonts w:cstheme="minorHAnsi"/>
              </w:rPr>
            </w:pPr>
          </w:p>
        </w:tc>
        <w:tc>
          <w:tcPr>
            <w:tcW w:w="964" w:type="dxa"/>
          </w:tcPr>
          <w:p w14:paraId="33A54538" w14:textId="77777777" w:rsidR="00845453" w:rsidRPr="00A32D56" w:rsidRDefault="00845453" w:rsidP="00152687">
            <w:pPr>
              <w:spacing w:line="276" w:lineRule="auto"/>
              <w:jc w:val="both"/>
              <w:rPr>
                <w:rFonts w:cstheme="minorHAnsi"/>
              </w:rPr>
            </w:pPr>
          </w:p>
        </w:tc>
        <w:tc>
          <w:tcPr>
            <w:tcW w:w="1645" w:type="dxa"/>
          </w:tcPr>
          <w:p w14:paraId="665D55ED"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5B6441C"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5C5FA5EF" w14:textId="77777777" w:rsidR="00845453" w:rsidRPr="00A32D56" w:rsidRDefault="00845453" w:rsidP="00152687">
            <w:pPr>
              <w:spacing w:line="276" w:lineRule="auto"/>
              <w:jc w:val="both"/>
              <w:rPr>
                <w:rFonts w:cstheme="minorHAnsi"/>
              </w:rPr>
            </w:pPr>
          </w:p>
        </w:tc>
        <w:tc>
          <w:tcPr>
            <w:tcW w:w="708" w:type="dxa"/>
          </w:tcPr>
          <w:p w14:paraId="5C6DB1C4" w14:textId="77777777" w:rsidR="00845453" w:rsidRPr="00A32D56" w:rsidRDefault="00845453" w:rsidP="00152687">
            <w:pPr>
              <w:spacing w:line="276" w:lineRule="auto"/>
              <w:jc w:val="both"/>
              <w:rPr>
                <w:rFonts w:cstheme="minorHAnsi"/>
              </w:rPr>
            </w:pPr>
          </w:p>
        </w:tc>
        <w:tc>
          <w:tcPr>
            <w:tcW w:w="1276" w:type="dxa"/>
            <w:gridSpan w:val="2"/>
          </w:tcPr>
          <w:p w14:paraId="77499447"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5CCA4D1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Assumed to be Gravettian on the basis of wider comparisons. Close</w:t>
            </w:r>
          </w:p>
          <w:p w14:paraId="57FC81BC"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proximity to engraved salmonid. Archaeological levels contain Aurignacian, Gravettian (</w:t>
            </w:r>
            <w:proofErr w:type="spellStart"/>
            <w:r w:rsidRPr="00A32D56">
              <w:rPr>
                <w:rFonts w:cstheme="minorHAnsi"/>
                <w:lang w:val="en-GB"/>
              </w:rPr>
              <w:t>Noaillian</w:t>
            </w:r>
            <w:proofErr w:type="spellEnd"/>
            <w:r w:rsidRPr="00A32D56">
              <w:rPr>
                <w:rFonts w:cstheme="minorHAnsi"/>
                <w:lang w:val="en-GB"/>
              </w:rPr>
              <w:t>) and Solutrean levels.</w:t>
            </w:r>
          </w:p>
        </w:tc>
        <w:tc>
          <w:tcPr>
            <w:tcW w:w="1752" w:type="dxa"/>
          </w:tcPr>
          <w:p w14:paraId="0D09F858"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Roussot</w:t>
            </w:r>
            <w:proofErr w:type="spellEnd"/>
            <w:r w:rsidRPr="00A32D56">
              <w:rPr>
                <w:rFonts w:cstheme="minorHAnsi"/>
              </w:rPr>
              <w:t xml:space="preserve"> 1984a.</w:t>
            </w:r>
          </w:p>
          <w:p w14:paraId="528902C9" w14:textId="77777777" w:rsidR="00845453" w:rsidRPr="00A32D56" w:rsidRDefault="00845453" w:rsidP="00152687">
            <w:pPr>
              <w:spacing w:line="276" w:lineRule="auto"/>
              <w:jc w:val="both"/>
              <w:rPr>
                <w:rFonts w:cstheme="minorHAnsi"/>
              </w:rPr>
            </w:pPr>
            <w:proofErr w:type="spellStart"/>
            <w:r w:rsidRPr="00A32D56">
              <w:rPr>
                <w:rFonts w:cstheme="minorHAnsi"/>
              </w:rPr>
              <w:t>Delluc</w:t>
            </w:r>
            <w:proofErr w:type="spellEnd"/>
            <w:r w:rsidRPr="00A32D56">
              <w:rPr>
                <w:rFonts w:cstheme="minorHAnsi"/>
              </w:rPr>
              <w:t xml:space="preserve"> &amp; </w:t>
            </w:r>
            <w:proofErr w:type="spellStart"/>
            <w:r w:rsidRPr="00A32D56">
              <w:rPr>
                <w:rFonts w:cstheme="minorHAnsi"/>
              </w:rPr>
              <w:t>Delluc</w:t>
            </w:r>
            <w:proofErr w:type="spellEnd"/>
            <w:r w:rsidRPr="00A32D56">
              <w:rPr>
                <w:rFonts w:cstheme="minorHAnsi"/>
              </w:rPr>
              <w:t xml:space="preserve"> 1991.</w:t>
            </w:r>
          </w:p>
        </w:tc>
      </w:tr>
      <w:tr w:rsidR="00845453" w:rsidRPr="00C64E3A" w14:paraId="2A2D0B4E" w14:textId="77777777" w:rsidTr="00152687">
        <w:trPr>
          <w:trHeight w:val="1220"/>
          <w:jc w:val="center"/>
        </w:trPr>
        <w:tc>
          <w:tcPr>
            <w:tcW w:w="1471" w:type="dxa"/>
          </w:tcPr>
          <w:p w14:paraId="5007ACAA" w14:textId="77777777"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t>Baume-Latrone</w:t>
            </w:r>
            <w:proofErr w:type="spellEnd"/>
          </w:p>
        </w:tc>
        <w:tc>
          <w:tcPr>
            <w:tcW w:w="1059" w:type="dxa"/>
          </w:tcPr>
          <w:p w14:paraId="5177E8C6"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0029C6CE" w14:textId="77777777" w:rsidR="00845453" w:rsidRPr="00A32D56" w:rsidRDefault="00845453" w:rsidP="00152687">
            <w:pPr>
              <w:spacing w:line="276" w:lineRule="auto"/>
              <w:jc w:val="both"/>
              <w:rPr>
                <w:rFonts w:cstheme="minorHAnsi"/>
              </w:rPr>
            </w:pPr>
          </w:p>
        </w:tc>
        <w:tc>
          <w:tcPr>
            <w:tcW w:w="964" w:type="dxa"/>
          </w:tcPr>
          <w:p w14:paraId="5DBC7C44" w14:textId="77777777" w:rsidR="00845453" w:rsidRPr="00A32D56" w:rsidRDefault="00845453" w:rsidP="00152687">
            <w:pPr>
              <w:spacing w:line="276" w:lineRule="auto"/>
              <w:jc w:val="both"/>
              <w:rPr>
                <w:rFonts w:cstheme="minorHAnsi"/>
              </w:rPr>
            </w:pPr>
          </w:p>
        </w:tc>
        <w:tc>
          <w:tcPr>
            <w:tcW w:w="1645" w:type="dxa"/>
          </w:tcPr>
          <w:p w14:paraId="22F815B9"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26613FB"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41193962" w14:textId="77777777" w:rsidR="00845453" w:rsidRPr="00A32D56" w:rsidRDefault="00845453" w:rsidP="00152687">
            <w:pPr>
              <w:spacing w:line="276" w:lineRule="auto"/>
              <w:jc w:val="both"/>
              <w:rPr>
                <w:rFonts w:cstheme="minorHAnsi"/>
              </w:rPr>
            </w:pPr>
          </w:p>
        </w:tc>
        <w:tc>
          <w:tcPr>
            <w:tcW w:w="708" w:type="dxa"/>
          </w:tcPr>
          <w:p w14:paraId="7FBB3D17" w14:textId="77777777" w:rsidR="00845453" w:rsidRPr="00A32D56" w:rsidRDefault="00845453" w:rsidP="00152687">
            <w:pPr>
              <w:spacing w:line="276" w:lineRule="auto"/>
              <w:jc w:val="both"/>
              <w:rPr>
                <w:rFonts w:cstheme="minorHAnsi"/>
              </w:rPr>
            </w:pPr>
          </w:p>
        </w:tc>
        <w:tc>
          <w:tcPr>
            <w:tcW w:w="1276" w:type="dxa"/>
            <w:gridSpan w:val="2"/>
          </w:tcPr>
          <w:p w14:paraId="4D23890D"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674D8E9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Prints are located away from the cave's figurative art (thought to be Solutrean) and finger tracings.</w:t>
            </w:r>
          </w:p>
        </w:tc>
        <w:tc>
          <w:tcPr>
            <w:tcW w:w="1752" w:type="dxa"/>
          </w:tcPr>
          <w:p w14:paraId="2563182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Leroi-Gourhan 1968.</w:t>
            </w:r>
          </w:p>
          <w:p w14:paraId="65A29B4F"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Drouot</w:t>
            </w:r>
            <w:proofErr w:type="spellEnd"/>
            <w:r w:rsidRPr="00A32D56">
              <w:rPr>
                <w:rFonts w:cstheme="minorHAnsi"/>
              </w:rPr>
              <w:t xml:space="preserve"> 1984a.</w:t>
            </w:r>
          </w:p>
        </w:tc>
      </w:tr>
      <w:tr w:rsidR="00845453" w:rsidRPr="00C64E3A" w14:paraId="5E78A77B" w14:textId="77777777" w:rsidTr="00152687">
        <w:trPr>
          <w:trHeight w:val="642"/>
          <w:jc w:val="center"/>
        </w:trPr>
        <w:tc>
          <w:tcPr>
            <w:tcW w:w="1471" w:type="dxa"/>
          </w:tcPr>
          <w:p w14:paraId="1D176E81" w14:textId="78201543"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lastRenderedPageBreak/>
              <w:t>Bayol</w:t>
            </w:r>
            <w:proofErr w:type="spellEnd"/>
            <w:r w:rsidRPr="00A32D56">
              <w:rPr>
                <w:rFonts w:cstheme="minorHAnsi"/>
                <w:b/>
                <w:bCs/>
              </w:rPr>
              <w:t xml:space="preserve"> </w:t>
            </w:r>
          </w:p>
        </w:tc>
        <w:tc>
          <w:tcPr>
            <w:tcW w:w="1059" w:type="dxa"/>
          </w:tcPr>
          <w:p w14:paraId="26F70310"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6D3D3921" w14:textId="77777777" w:rsidR="00845453" w:rsidRPr="00A32D56" w:rsidRDefault="00845453" w:rsidP="00152687">
            <w:pPr>
              <w:spacing w:line="276" w:lineRule="auto"/>
              <w:jc w:val="both"/>
              <w:rPr>
                <w:rFonts w:cstheme="minorHAnsi"/>
              </w:rPr>
            </w:pPr>
          </w:p>
        </w:tc>
        <w:tc>
          <w:tcPr>
            <w:tcW w:w="964" w:type="dxa"/>
          </w:tcPr>
          <w:p w14:paraId="60C5894B" w14:textId="77777777" w:rsidR="00845453" w:rsidRPr="00A32D56" w:rsidRDefault="00845453" w:rsidP="00152687">
            <w:pPr>
              <w:spacing w:line="276" w:lineRule="auto"/>
              <w:jc w:val="both"/>
              <w:rPr>
                <w:rFonts w:cstheme="minorHAnsi"/>
              </w:rPr>
            </w:pPr>
          </w:p>
        </w:tc>
        <w:tc>
          <w:tcPr>
            <w:tcW w:w="1645" w:type="dxa"/>
          </w:tcPr>
          <w:p w14:paraId="1530E814"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1043F4FA"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1A19C6A8" w14:textId="77777777" w:rsidR="00845453" w:rsidRPr="00A32D56" w:rsidRDefault="00845453" w:rsidP="00152687">
            <w:pPr>
              <w:spacing w:line="276" w:lineRule="auto"/>
              <w:jc w:val="both"/>
              <w:rPr>
                <w:rFonts w:cstheme="minorHAnsi"/>
              </w:rPr>
            </w:pPr>
          </w:p>
        </w:tc>
        <w:tc>
          <w:tcPr>
            <w:tcW w:w="708" w:type="dxa"/>
          </w:tcPr>
          <w:p w14:paraId="69E6D878" w14:textId="77777777" w:rsidR="00845453" w:rsidRPr="00A32D56" w:rsidRDefault="00845453" w:rsidP="00152687">
            <w:pPr>
              <w:spacing w:line="276" w:lineRule="auto"/>
              <w:jc w:val="both"/>
              <w:rPr>
                <w:rFonts w:cstheme="minorHAnsi"/>
              </w:rPr>
            </w:pPr>
          </w:p>
        </w:tc>
        <w:tc>
          <w:tcPr>
            <w:tcW w:w="1276" w:type="dxa"/>
            <w:gridSpan w:val="2"/>
          </w:tcPr>
          <w:p w14:paraId="580B71B2"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4A15AE67"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Dating of cave's</w:t>
            </w:r>
          </w:p>
          <w:p w14:paraId="3CD07F1C"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 is unclear: possibly Solutrean.</w:t>
            </w:r>
          </w:p>
        </w:tc>
        <w:tc>
          <w:tcPr>
            <w:tcW w:w="1752" w:type="dxa"/>
          </w:tcPr>
          <w:p w14:paraId="25A918E9"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Leroi-Gourhan 1968.</w:t>
            </w:r>
          </w:p>
          <w:p w14:paraId="632D5DE9"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t>Drouot</w:t>
            </w:r>
            <w:proofErr w:type="spellEnd"/>
            <w:r w:rsidRPr="00A32D56">
              <w:rPr>
                <w:rFonts w:cstheme="minorHAnsi"/>
              </w:rPr>
              <w:t xml:space="preserve"> 1984b.</w:t>
            </w:r>
          </w:p>
        </w:tc>
      </w:tr>
      <w:tr w:rsidR="00845453" w:rsidRPr="00C64E3A" w14:paraId="3903857F" w14:textId="77777777" w:rsidTr="00152687">
        <w:trPr>
          <w:trHeight w:val="974"/>
          <w:jc w:val="center"/>
        </w:trPr>
        <w:tc>
          <w:tcPr>
            <w:tcW w:w="1471" w:type="dxa"/>
          </w:tcPr>
          <w:p w14:paraId="55BE12D7" w14:textId="77777777"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t>Bédeilhac</w:t>
            </w:r>
            <w:proofErr w:type="spellEnd"/>
          </w:p>
        </w:tc>
        <w:tc>
          <w:tcPr>
            <w:tcW w:w="1059" w:type="dxa"/>
          </w:tcPr>
          <w:p w14:paraId="77E5B74A"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42B59562" w14:textId="77777777" w:rsidR="00845453" w:rsidRPr="00A32D56" w:rsidRDefault="00845453" w:rsidP="00152687">
            <w:pPr>
              <w:spacing w:line="276" w:lineRule="auto"/>
              <w:jc w:val="both"/>
              <w:rPr>
                <w:rFonts w:cstheme="minorHAnsi"/>
              </w:rPr>
            </w:pPr>
          </w:p>
        </w:tc>
        <w:tc>
          <w:tcPr>
            <w:tcW w:w="964" w:type="dxa"/>
          </w:tcPr>
          <w:p w14:paraId="4B30A20C" w14:textId="77777777" w:rsidR="00845453" w:rsidRPr="00A32D56" w:rsidRDefault="00845453" w:rsidP="00152687">
            <w:pPr>
              <w:spacing w:line="276" w:lineRule="auto"/>
              <w:jc w:val="both"/>
              <w:rPr>
                <w:rFonts w:cstheme="minorHAnsi"/>
              </w:rPr>
            </w:pPr>
          </w:p>
        </w:tc>
        <w:tc>
          <w:tcPr>
            <w:tcW w:w="1645" w:type="dxa"/>
          </w:tcPr>
          <w:p w14:paraId="23C59136"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6D6078D7"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2908C119" w14:textId="77777777" w:rsidR="00845453" w:rsidRPr="00A32D56" w:rsidRDefault="00845453" w:rsidP="00152687">
            <w:pPr>
              <w:spacing w:line="276" w:lineRule="auto"/>
              <w:jc w:val="both"/>
              <w:rPr>
                <w:rFonts w:cstheme="minorHAnsi"/>
              </w:rPr>
            </w:pPr>
          </w:p>
        </w:tc>
        <w:tc>
          <w:tcPr>
            <w:tcW w:w="708" w:type="dxa"/>
          </w:tcPr>
          <w:p w14:paraId="4FE4B2A0" w14:textId="77777777" w:rsidR="00845453" w:rsidRPr="00A32D56" w:rsidRDefault="00845453" w:rsidP="00152687">
            <w:pPr>
              <w:spacing w:line="276" w:lineRule="auto"/>
              <w:jc w:val="both"/>
              <w:rPr>
                <w:rFonts w:cstheme="minorHAnsi"/>
              </w:rPr>
            </w:pPr>
          </w:p>
        </w:tc>
        <w:tc>
          <w:tcPr>
            <w:tcW w:w="1276" w:type="dxa"/>
            <w:gridSpan w:val="2"/>
          </w:tcPr>
          <w:p w14:paraId="13A57619"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4DB06BF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Parietal art includes numerous black and red dots: figurative art</w:t>
            </w:r>
          </w:p>
          <w:p w14:paraId="042B604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of Middle and Late Magdalenian.</w:t>
            </w:r>
          </w:p>
        </w:tc>
        <w:tc>
          <w:tcPr>
            <w:tcW w:w="1752" w:type="dxa"/>
          </w:tcPr>
          <w:p w14:paraId="0F19C423"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Gailli</w:t>
            </w:r>
            <w:proofErr w:type="spellEnd"/>
            <w:r w:rsidRPr="00A32D56">
              <w:rPr>
                <w:rFonts w:cstheme="minorHAnsi"/>
              </w:rPr>
              <w:t xml:space="preserve"> </w:t>
            </w:r>
            <w:r w:rsidRPr="00A32D56">
              <w:rPr>
                <w:rFonts w:cstheme="minorHAnsi"/>
                <w:i/>
                <w:iCs/>
              </w:rPr>
              <w:t>et al</w:t>
            </w:r>
            <w:r w:rsidRPr="00A32D56">
              <w:rPr>
                <w:rFonts w:cstheme="minorHAnsi"/>
              </w:rPr>
              <w:t>. 1984.Gailli</w:t>
            </w:r>
          </w:p>
          <w:p w14:paraId="6A86309A"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2006, 99-100.</w:t>
            </w:r>
          </w:p>
        </w:tc>
      </w:tr>
      <w:tr w:rsidR="00845453" w:rsidRPr="00C64E3A" w14:paraId="6B2C1762" w14:textId="77777777" w:rsidTr="00152687">
        <w:trPr>
          <w:trHeight w:val="407"/>
          <w:jc w:val="center"/>
        </w:trPr>
        <w:tc>
          <w:tcPr>
            <w:tcW w:w="1471" w:type="dxa"/>
          </w:tcPr>
          <w:p w14:paraId="57253526"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Bernifal</w:t>
            </w:r>
          </w:p>
        </w:tc>
        <w:tc>
          <w:tcPr>
            <w:tcW w:w="1059" w:type="dxa"/>
          </w:tcPr>
          <w:p w14:paraId="4974CEBE"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212C23FF" w14:textId="77777777" w:rsidR="00845453" w:rsidRPr="00A32D56" w:rsidRDefault="00845453" w:rsidP="00152687">
            <w:pPr>
              <w:spacing w:line="276" w:lineRule="auto"/>
              <w:jc w:val="both"/>
              <w:rPr>
                <w:rFonts w:cstheme="minorHAnsi"/>
              </w:rPr>
            </w:pPr>
          </w:p>
        </w:tc>
        <w:tc>
          <w:tcPr>
            <w:tcW w:w="964" w:type="dxa"/>
          </w:tcPr>
          <w:p w14:paraId="356DA05D" w14:textId="77777777" w:rsidR="00845453" w:rsidRPr="00A32D56" w:rsidRDefault="00845453" w:rsidP="00152687">
            <w:pPr>
              <w:spacing w:line="276" w:lineRule="auto"/>
              <w:jc w:val="both"/>
              <w:rPr>
                <w:rFonts w:cstheme="minorHAnsi"/>
              </w:rPr>
            </w:pPr>
          </w:p>
        </w:tc>
        <w:tc>
          <w:tcPr>
            <w:tcW w:w="1645" w:type="dxa"/>
          </w:tcPr>
          <w:p w14:paraId="49ADE880"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FBD52BD"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0D1BE724" w14:textId="77777777" w:rsidR="00845453" w:rsidRPr="00A32D56" w:rsidRDefault="00845453" w:rsidP="00152687">
            <w:pPr>
              <w:spacing w:line="276" w:lineRule="auto"/>
              <w:jc w:val="both"/>
              <w:rPr>
                <w:rFonts w:cstheme="minorHAnsi"/>
              </w:rPr>
            </w:pPr>
          </w:p>
        </w:tc>
        <w:tc>
          <w:tcPr>
            <w:tcW w:w="708" w:type="dxa"/>
          </w:tcPr>
          <w:p w14:paraId="027F18B0" w14:textId="77777777" w:rsidR="00845453" w:rsidRPr="00A32D56" w:rsidRDefault="00845453" w:rsidP="00152687">
            <w:pPr>
              <w:spacing w:line="276" w:lineRule="auto"/>
              <w:jc w:val="both"/>
              <w:rPr>
                <w:rFonts w:cstheme="minorHAnsi"/>
              </w:rPr>
            </w:pPr>
          </w:p>
        </w:tc>
        <w:tc>
          <w:tcPr>
            <w:tcW w:w="1276" w:type="dxa"/>
            <w:gridSpan w:val="2"/>
          </w:tcPr>
          <w:p w14:paraId="60E2CBC9"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77B0D28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Stencil found in close proximity to mammoth of same colour which (like the rest of the cave's figurative art) is thought to be Magdalenian. </w:t>
            </w:r>
            <w:proofErr w:type="spellStart"/>
            <w:r w:rsidRPr="00A32D56">
              <w:rPr>
                <w:rFonts w:cstheme="minorHAnsi"/>
              </w:rPr>
              <w:t>Breuil</w:t>
            </w:r>
            <w:proofErr w:type="spellEnd"/>
            <w:r w:rsidRPr="00A32D56">
              <w:rPr>
                <w:rFonts w:cstheme="minorHAnsi"/>
              </w:rPr>
              <w:t xml:space="preserve"> </w:t>
            </w:r>
            <w:proofErr w:type="spellStart"/>
            <w:r w:rsidRPr="00A32D56">
              <w:rPr>
                <w:rFonts w:cstheme="minorHAnsi"/>
              </w:rPr>
              <w:t>saw</w:t>
            </w:r>
            <w:proofErr w:type="spellEnd"/>
            <w:r w:rsidRPr="00A32D56">
              <w:rPr>
                <w:rFonts w:cstheme="minorHAnsi"/>
              </w:rPr>
              <w:t xml:space="preserve"> </w:t>
            </w:r>
            <w:proofErr w:type="spellStart"/>
            <w:r w:rsidRPr="00A32D56">
              <w:rPr>
                <w:rFonts w:cstheme="minorHAnsi"/>
              </w:rPr>
              <w:t>the</w:t>
            </w:r>
            <w:proofErr w:type="spellEnd"/>
            <w:r w:rsidRPr="00A32D56">
              <w:rPr>
                <w:rFonts w:cstheme="minorHAnsi"/>
              </w:rPr>
              <w:t xml:space="preserve"> </w:t>
            </w:r>
            <w:proofErr w:type="spellStart"/>
            <w:r w:rsidRPr="00A32D56">
              <w:rPr>
                <w:rFonts w:cstheme="minorHAnsi"/>
              </w:rPr>
              <w:t>hand</w:t>
            </w:r>
            <w:proofErr w:type="spellEnd"/>
            <w:r w:rsidRPr="00A32D56">
              <w:rPr>
                <w:rFonts w:cstheme="minorHAnsi"/>
              </w:rPr>
              <w:t xml:space="preserve">/s as </w:t>
            </w:r>
            <w:proofErr w:type="spellStart"/>
            <w:r w:rsidRPr="00A32D56">
              <w:rPr>
                <w:rFonts w:cstheme="minorHAnsi"/>
              </w:rPr>
              <w:t>Aurignacian</w:t>
            </w:r>
            <w:proofErr w:type="spellEnd"/>
            <w:r w:rsidRPr="00A32D56">
              <w:rPr>
                <w:rFonts w:cstheme="minorHAnsi"/>
              </w:rPr>
              <w:t>.</w:t>
            </w:r>
          </w:p>
        </w:tc>
        <w:tc>
          <w:tcPr>
            <w:tcW w:w="1752" w:type="dxa"/>
          </w:tcPr>
          <w:p w14:paraId="5589AD8E" w14:textId="77777777" w:rsidR="00845453" w:rsidRPr="00A32D56" w:rsidRDefault="00845453" w:rsidP="00152687">
            <w:pPr>
              <w:autoSpaceDE w:val="0"/>
              <w:autoSpaceDN w:val="0"/>
              <w:adjustRightInd w:val="0"/>
              <w:spacing w:line="276" w:lineRule="auto"/>
              <w:jc w:val="both"/>
              <w:rPr>
                <w:rFonts w:cstheme="minorHAnsi"/>
              </w:rPr>
            </w:pPr>
            <w:bookmarkStart w:id="14" w:name="_Hlk110967698"/>
            <w:r w:rsidRPr="00A32D56">
              <w:rPr>
                <w:rFonts w:cstheme="minorHAnsi"/>
              </w:rPr>
              <w:t>Leroi-Gourhan 1968.</w:t>
            </w:r>
          </w:p>
          <w:p w14:paraId="1DD40E0F"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t>Roussot</w:t>
            </w:r>
            <w:proofErr w:type="spellEnd"/>
            <w:r w:rsidRPr="00A32D56">
              <w:rPr>
                <w:rFonts w:cstheme="minorHAnsi"/>
              </w:rPr>
              <w:t xml:space="preserve"> 1984b.</w:t>
            </w:r>
            <w:bookmarkEnd w:id="14"/>
          </w:p>
        </w:tc>
      </w:tr>
      <w:tr w:rsidR="00845453" w:rsidRPr="00C64E3A" w14:paraId="0BCD78A1" w14:textId="77777777" w:rsidTr="00152687">
        <w:trPr>
          <w:trHeight w:val="825"/>
          <w:jc w:val="center"/>
        </w:trPr>
        <w:tc>
          <w:tcPr>
            <w:tcW w:w="1471" w:type="dxa"/>
          </w:tcPr>
          <w:p w14:paraId="6AE75CED"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Combarelles</w:t>
            </w:r>
          </w:p>
        </w:tc>
        <w:tc>
          <w:tcPr>
            <w:tcW w:w="1059" w:type="dxa"/>
          </w:tcPr>
          <w:p w14:paraId="48E4E73C"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1087BB72" w14:textId="77777777" w:rsidR="00845453" w:rsidRPr="00A32D56" w:rsidRDefault="00845453" w:rsidP="00152687">
            <w:pPr>
              <w:spacing w:line="276" w:lineRule="auto"/>
              <w:jc w:val="both"/>
              <w:rPr>
                <w:rFonts w:cstheme="minorHAnsi"/>
              </w:rPr>
            </w:pPr>
          </w:p>
        </w:tc>
        <w:tc>
          <w:tcPr>
            <w:tcW w:w="964" w:type="dxa"/>
          </w:tcPr>
          <w:p w14:paraId="422EC54D" w14:textId="77777777" w:rsidR="00845453" w:rsidRPr="00A32D56" w:rsidRDefault="00845453" w:rsidP="00152687">
            <w:pPr>
              <w:spacing w:line="276" w:lineRule="auto"/>
              <w:jc w:val="both"/>
              <w:rPr>
                <w:rFonts w:cstheme="minorHAnsi"/>
              </w:rPr>
            </w:pPr>
          </w:p>
        </w:tc>
        <w:tc>
          <w:tcPr>
            <w:tcW w:w="1645" w:type="dxa"/>
          </w:tcPr>
          <w:p w14:paraId="1754005A"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0C9E4D52"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3009075A" w14:textId="77777777" w:rsidR="00845453" w:rsidRPr="00A32D56" w:rsidRDefault="00845453" w:rsidP="00152687">
            <w:pPr>
              <w:spacing w:line="276" w:lineRule="auto"/>
              <w:jc w:val="both"/>
              <w:rPr>
                <w:rFonts w:cstheme="minorHAnsi"/>
              </w:rPr>
            </w:pPr>
          </w:p>
        </w:tc>
        <w:tc>
          <w:tcPr>
            <w:tcW w:w="708" w:type="dxa"/>
          </w:tcPr>
          <w:p w14:paraId="656BC2E3" w14:textId="77777777" w:rsidR="00845453" w:rsidRPr="00A32D56" w:rsidRDefault="00845453" w:rsidP="00152687">
            <w:pPr>
              <w:spacing w:line="276" w:lineRule="auto"/>
              <w:jc w:val="both"/>
              <w:rPr>
                <w:rFonts w:cstheme="minorHAnsi"/>
              </w:rPr>
            </w:pPr>
          </w:p>
        </w:tc>
        <w:tc>
          <w:tcPr>
            <w:tcW w:w="1276" w:type="dxa"/>
            <w:gridSpan w:val="2"/>
          </w:tcPr>
          <w:p w14:paraId="72206B55"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60C2992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Breuil thought the stencil Aurignacian: Combarelles engravings are early and Middle Magdalenian.</w:t>
            </w:r>
          </w:p>
        </w:tc>
        <w:tc>
          <w:tcPr>
            <w:tcW w:w="1752" w:type="dxa"/>
          </w:tcPr>
          <w:p w14:paraId="247A8859"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Barrière 1984a.</w:t>
            </w:r>
          </w:p>
        </w:tc>
      </w:tr>
      <w:tr w:rsidR="00845453" w:rsidRPr="00C64E3A" w14:paraId="1FC59CA7" w14:textId="77777777" w:rsidTr="00152687">
        <w:trPr>
          <w:trHeight w:val="970"/>
          <w:jc w:val="center"/>
        </w:trPr>
        <w:tc>
          <w:tcPr>
            <w:tcW w:w="1471" w:type="dxa"/>
          </w:tcPr>
          <w:p w14:paraId="6499781A"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lastRenderedPageBreak/>
              <w:t>Combe-</w:t>
            </w:r>
            <w:proofErr w:type="spellStart"/>
            <w:r w:rsidRPr="00A32D56">
              <w:rPr>
                <w:rFonts w:cstheme="minorHAnsi"/>
                <w:b/>
                <w:bCs/>
              </w:rPr>
              <w:t>Nègre</w:t>
            </w:r>
            <w:proofErr w:type="spellEnd"/>
          </w:p>
        </w:tc>
        <w:tc>
          <w:tcPr>
            <w:tcW w:w="1059" w:type="dxa"/>
          </w:tcPr>
          <w:p w14:paraId="6EA15F73"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3FD7AF18" w14:textId="77777777" w:rsidR="00845453" w:rsidRPr="00A32D56" w:rsidRDefault="00845453" w:rsidP="00152687">
            <w:pPr>
              <w:spacing w:line="276" w:lineRule="auto"/>
              <w:jc w:val="both"/>
              <w:rPr>
                <w:rFonts w:cstheme="minorHAnsi"/>
              </w:rPr>
            </w:pPr>
          </w:p>
        </w:tc>
        <w:tc>
          <w:tcPr>
            <w:tcW w:w="964" w:type="dxa"/>
          </w:tcPr>
          <w:p w14:paraId="50651059" w14:textId="77777777" w:rsidR="00845453" w:rsidRPr="00A32D56" w:rsidRDefault="00845453" w:rsidP="00152687">
            <w:pPr>
              <w:spacing w:line="276" w:lineRule="auto"/>
              <w:jc w:val="both"/>
              <w:rPr>
                <w:rFonts w:cstheme="minorHAnsi"/>
              </w:rPr>
            </w:pPr>
          </w:p>
        </w:tc>
        <w:tc>
          <w:tcPr>
            <w:tcW w:w="1645" w:type="dxa"/>
          </w:tcPr>
          <w:p w14:paraId="5030FDFF"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028D0D69"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78482C97" w14:textId="77777777" w:rsidR="00845453" w:rsidRPr="00A32D56" w:rsidRDefault="00845453" w:rsidP="00152687">
            <w:pPr>
              <w:spacing w:line="276" w:lineRule="auto"/>
              <w:jc w:val="both"/>
              <w:rPr>
                <w:rFonts w:cstheme="minorHAnsi"/>
              </w:rPr>
            </w:pPr>
          </w:p>
        </w:tc>
        <w:tc>
          <w:tcPr>
            <w:tcW w:w="708" w:type="dxa"/>
          </w:tcPr>
          <w:p w14:paraId="03E38696" w14:textId="77777777" w:rsidR="00845453" w:rsidRPr="00A32D56" w:rsidRDefault="00845453" w:rsidP="00152687">
            <w:pPr>
              <w:spacing w:line="276" w:lineRule="auto"/>
              <w:jc w:val="both"/>
              <w:rPr>
                <w:rFonts w:cstheme="minorHAnsi"/>
              </w:rPr>
            </w:pPr>
          </w:p>
        </w:tc>
        <w:tc>
          <w:tcPr>
            <w:tcW w:w="1276" w:type="dxa"/>
            <w:gridSpan w:val="2"/>
          </w:tcPr>
          <w:p w14:paraId="4AAED7EC"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309E51C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Assumed to be Gravettian on the basis of wider regional parallels.</w:t>
            </w:r>
          </w:p>
          <w:p w14:paraId="44B3047F"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Black punctuations, animal outlines in black.</w:t>
            </w:r>
          </w:p>
        </w:tc>
        <w:tc>
          <w:tcPr>
            <w:tcW w:w="1752" w:type="dxa"/>
          </w:tcPr>
          <w:p w14:paraId="22C05C7F"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Lorblanchet 2010,</w:t>
            </w:r>
          </w:p>
          <w:p w14:paraId="48A93E3E"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390-2.</w:t>
            </w:r>
          </w:p>
        </w:tc>
      </w:tr>
      <w:tr w:rsidR="00845453" w:rsidRPr="00C64E3A" w14:paraId="722DB4D9" w14:textId="77777777" w:rsidTr="00152687">
        <w:trPr>
          <w:trHeight w:val="708"/>
          <w:jc w:val="center"/>
        </w:trPr>
        <w:tc>
          <w:tcPr>
            <w:tcW w:w="1471" w:type="dxa"/>
          </w:tcPr>
          <w:p w14:paraId="7B177B1F"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Erberua</w:t>
            </w:r>
          </w:p>
          <w:p w14:paraId="4D3BE276" w14:textId="11B5B03C" w:rsidR="00845453" w:rsidRPr="00A32D56" w:rsidRDefault="00845453" w:rsidP="00152687">
            <w:pPr>
              <w:autoSpaceDE w:val="0"/>
              <w:autoSpaceDN w:val="0"/>
              <w:adjustRightInd w:val="0"/>
              <w:spacing w:line="276" w:lineRule="auto"/>
              <w:jc w:val="both"/>
              <w:rPr>
                <w:rFonts w:cstheme="minorHAnsi"/>
                <w:b/>
                <w:bCs/>
              </w:rPr>
            </w:pPr>
          </w:p>
        </w:tc>
        <w:tc>
          <w:tcPr>
            <w:tcW w:w="1059" w:type="dxa"/>
          </w:tcPr>
          <w:p w14:paraId="0D6B9AD8"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741FF901" w14:textId="77777777" w:rsidR="00845453" w:rsidRPr="00A32D56" w:rsidRDefault="00845453" w:rsidP="00152687">
            <w:pPr>
              <w:spacing w:line="276" w:lineRule="auto"/>
              <w:jc w:val="both"/>
              <w:rPr>
                <w:rFonts w:cstheme="minorHAnsi"/>
              </w:rPr>
            </w:pPr>
          </w:p>
        </w:tc>
        <w:tc>
          <w:tcPr>
            <w:tcW w:w="964" w:type="dxa"/>
          </w:tcPr>
          <w:p w14:paraId="09A07F79" w14:textId="77777777" w:rsidR="00845453" w:rsidRPr="00A32D56" w:rsidRDefault="00845453" w:rsidP="00152687">
            <w:pPr>
              <w:spacing w:line="276" w:lineRule="auto"/>
              <w:jc w:val="both"/>
              <w:rPr>
                <w:rFonts w:cstheme="minorHAnsi"/>
              </w:rPr>
            </w:pPr>
          </w:p>
        </w:tc>
        <w:tc>
          <w:tcPr>
            <w:tcW w:w="1645" w:type="dxa"/>
          </w:tcPr>
          <w:p w14:paraId="6D46EBD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54D2A1B9"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2F93118C" w14:textId="77777777" w:rsidR="00845453" w:rsidRPr="00A32D56" w:rsidRDefault="00845453" w:rsidP="00152687">
            <w:pPr>
              <w:spacing w:line="276" w:lineRule="auto"/>
              <w:jc w:val="both"/>
              <w:rPr>
                <w:rFonts w:cstheme="minorHAnsi"/>
              </w:rPr>
            </w:pPr>
          </w:p>
        </w:tc>
        <w:tc>
          <w:tcPr>
            <w:tcW w:w="708" w:type="dxa"/>
          </w:tcPr>
          <w:p w14:paraId="3814EB72" w14:textId="77777777" w:rsidR="00845453" w:rsidRPr="00A32D56" w:rsidRDefault="00845453" w:rsidP="00152687">
            <w:pPr>
              <w:spacing w:line="276" w:lineRule="auto"/>
              <w:jc w:val="both"/>
              <w:rPr>
                <w:rFonts w:cstheme="minorHAnsi"/>
              </w:rPr>
            </w:pPr>
          </w:p>
        </w:tc>
        <w:tc>
          <w:tcPr>
            <w:tcW w:w="1276" w:type="dxa"/>
            <w:gridSpan w:val="2"/>
          </w:tcPr>
          <w:p w14:paraId="1599481D"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34702FE4"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Ensemble VII contains</w:t>
            </w:r>
          </w:p>
          <w:p w14:paraId="4EEA0FE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Magdalenian engravings as with the other of the cave's ensembles.</w:t>
            </w:r>
          </w:p>
        </w:tc>
        <w:tc>
          <w:tcPr>
            <w:tcW w:w="1752" w:type="dxa"/>
          </w:tcPr>
          <w:p w14:paraId="046FDA3F"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Larribau</w:t>
            </w:r>
            <w:proofErr w:type="spellEnd"/>
            <w:r w:rsidRPr="00A32D56">
              <w:rPr>
                <w:rFonts w:cstheme="minorHAnsi"/>
              </w:rPr>
              <w:t xml:space="preserve"> &amp;</w:t>
            </w:r>
          </w:p>
          <w:p w14:paraId="52145C81"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t>Prudhomme</w:t>
            </w:r>
            <w:proofErr w:type="spellEnd"/>
            <w:r w:rsidRPr="00A32D56">
              <w:rPr>
                <w:rFonts w:cstheme="minorHAnsi"/>
              </w:rPr>
              <w:t xml:space="preserve"> 1984.</w:t>
            </w:r>
          </w:p>
        </w:tc>
      </w:tr>
      <w:tr w:rsidR="00845453" w:rsidRPr="00C64E3A" w14:paraId="03E20B5B" w14:textId="77777777" w:rsidTr="00152687">
        <w:trPr>
          <w:trHeight w:val="1220"/>
          <w:jc w:val="center"/>
        </w:trPr>
        <w:tc>
          <w:tcPr>
            <w:tcW w:w="1471" w:type="dxa"/>
          </w:tcPr>
          <w:p w14:paraId="5E7FEFED"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 xml:space="preserve">Les </w:t>
            </w:r>
            <w:proofErr w:type="spellStart"/>
            <w:r w:rsidRPr="00A32D56">
              <w:rPr>
                <w:rFonts w:cstheme="minorHAnsi"/>
                <w:b/>
                <w:bCs/>
              </w:rPr>
              <w:t>Fieux</w:t>
            </w:r>
            <w:proofErr w:type="spellEnd"/>
          </w:p>
        </w:tc>
        <w:tc>
          <w:tcPr>
            <w:tcW w:w="1059" w:type="dxa"/>
          </w:tcPr>
          <w:p w14:paraId="6D24441E"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235617C1" w14:textId="77777777" w:rsidR="00845453" w:rsidRPr="00A32D56" w:rsidRDefault="00845453" w:rsidP="00152687">
            <w:pPr>
              <w:spacing w:line="276" w:lineRule="auto"/>
              <w:jc w:val="both"/>
              <w:rPr>
                <w:rFonts w:cstheme="minorHAnsi"/>
              </w:rPr>
            </w:pPr>
          </w:p>
        </w:tc>
        <w:tc>
          <w:tcPr>
            <w:tcW w:w="964" w:type="dxa"/>
          </w:tcPr>
          <w:p w14:paraId="38DA0D79" w14:textId="77777777" w:rsidR="00845453" w:rsidRPr="00A32D56" w:rsidRDefault="00845453" w:rsidP="00152687">
            <w:pPr>
              <w:spacing w:line="276" w:lineRule="auto"/>
              <w:jc w:val="both"/>
              <w:rPr>
                <w:rFonts w:cstheme="minorHAnsi"/>
              </w:rPr>
            </w:pPr>
          </w:p>
        </w:tc>
        <w:tc>
          <w:tcPr>
            <w:tcW w:w="1645" w:type="dxa"/>
          </w:tcPr>
          <w:p w14:paraId="2043A3F0"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5DF504E1"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1BC90BA6" w14:textId="77777777" w:rsidR="00845453" w:rsidRPr="00A32D56" w:rsidRDefault="00845453" w:rsidP="00152687">
            <w:pPr>
              <w:spacing w:line="276" w:lineRule="auto"/>
              <w:jc w:val="both"/>
              <w:rPr>
                <w:rFonts w:cstheme="minorHAnsi"/>
              </w:rPr>
            </w:pPr>
          </w:p>
        </w:tc>
        <w:tc>
          <w:tcPr>
            <w:tcW w:w="708" w:type="dxa"/>
          </w:tcPr>
          <w:p w14:paraId="0AD0A5F7" w14:textId="77777777" w:rsidR="00845453" w:rsidRPr="00A32D56" w:rsidRDefault="00845453" w:rsidP="00152687">
            <w:pPr>
              <w:spacing w:line="276" w:lineRule="auto"/>
              <w:jc w:val="both"/>
              <w:rPr>
                <w:rFonts w:cstheme="minorHAnsi"/>
              </w:rPr>
            </w:pPr>
          </w:p>
        </w:tc>
        <w:tc>
          <w:tcPr>
            <w:tcW w:w="1276" w:type="dxa"/>
            <w:gridSpan w:val="2"/>
          </w:tcPr>
          <w:p w14:paraId="017BB33A"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019757E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Assumed to be Gravettian or earlier on the grounds of associations and wider regional parallels </w:t>
            </w:r>
            <w:proofErr w:type="gramStart"/>
            <w:r w:rsidRPr="00A32D56">
              <w:rPr>
                <w:rFonts w:cstheme="minorHAnsi"/>
                <w:lang w:val="en-GB"/>
              </w:rPr>
              <w:t>e.g.</w:t>
            </w:r>
            <w:proofErr w:type="gramEnd"/>
            <w:r w:rsidRPr="00A32D56">
              <w:rPr>
                <w:rFonts w:cstheme="minorHAnsi"/>
                <w:lang w:val="en-GB"/>
              </w:rPr>
              <w:t xml:space="preserve"> Pech-Merle. </w:t>
            </w:r>
            <w:r w:rsidRPr="00A32D56">
              <w:rPr>
                <w:rFonts w:cstheme="minorHAnsi"/>
              </w:rPr>
              <w:t>Net</w:t>
            </w:r>
          </w:p>
          <w:p w14:paraId="26148D6B"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t>punctuations</w:t>
            </w:r>
            <w:proofErr w:type="spellEnd"/>
            <w:r w:rsidRPr="00A32D56">
              <w:rPr>
                <w:rFonts w:cstheme="minorHAnsi"/>
              </w:rPr>
              <w:t xml:space="preserve"> and </w:t>
            </w:r>
            <w:proofErr w:type="spellStart"/>
            <w:r w:rsidRPr="00A32D56">
              <w:rPr>
                <w:rFonts w:cstheme="minorHAnsi"/>
              </w:rPr>
              <w:t>lines</w:t>
            </w:r>
            <w:proofErr w:type="spellEnd"/>
            <w:r w:rsidRPr="00A32D56">
              <w:rPr>
                <w:rFonts w:cstheme="minorHAnsi"/>
              </w:rPr>
              <w:t xml:space="preserve">, animal </w:t>
            </w:r>
            <w:proofErr w:type="spellStart"/>
            <w:r w:rsidRPr="00A32D56">
              <w:rPr>
                <w:rFonts w:cstheme="minorHAnsi"/>
              </w:rPr>
              <w:t>outline</w:t>
            </w:r>
            <w:proofErr w:type="spellEnd"/>
            <w:r w:rsidRPr="00A32D56">
              <w:rPr>
                <w:rFonts w:cstheme="minorHAnsi"/>
              </w:rPr>
              <w:t xml:space="preserve"> </w:t>
            </w:r>
            <w:proofErr w:type="spellStart"/>
            <w:r w:rsidRPr="00A32D56">
              <w:rPr>
                <w:rFonts w:cstheme="minorHAnsi"/>
              </w:rPr>
              <w:t>engravings</w:t>
            </w:r>
            <w:proofErr w:type="spellEnd"/>
            <w:r w:rsidRPr="00A32D56">
              <w:rPr>
                <w:rFonts w:cstheme="minorHAnsi"/>
              </w:rPr>
              <w:t>.</w:t>
            </w:r>
          </w:p>
        </w:tc>
        <w:tc>
          <w:tcPr>
            <w:tcW w:w="1752" w:type="dxa"/>
          </w:tcPr>
          <w:p w14:paraId="7D8205F0"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Lorblanchet 2010,</w:t>
            </w:r>
          </w:p>
          <w:p w14:paraId="002AC55C"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323-7.</w:t>
            </w:r>
          </w:p>
        </w:tc>
      </w:tr>
      <w:tr w:rsidR="00845453" w:rsidRPr="00C64E3A" w14:paraId="74D308B1" w14:textId="77777777" w:rsidTr="00152687">
        <w:trPr>
          <w:trHeight w:val="1220"/>
          <w:jc w:val="center"/>
        </w:trPr>
        <w:tc>
          <w:tcPr>
            <w:tcW w:w="1471" w:type="dxa"/>
          </w:tcPr>
          <w:p w14:paraId="11DA46A1" w14:textId="02369C66"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lastRenderedPageBreak/>
              <w:t>Font-de-</w:t>
            </w:r>
          </w:p>
          <w:p w14:paraId="7DD4428C" w14:textId="77777777"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t>Gaume</w:t>
            </w:r>
            <w:proofErr w:type="spellEnd"/>
          </w:p>
        </w:tc>
        <w:tc>
          <w:tcPr>
            <w:tcW w:w="1059" w:type="dxa"/>
          </w:tcPr>
          <w:p w14:paraId="5309E763"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3DFEA033" w14:textId="77777777" w:rsidR="00845453" w:rsidRPr="00A32D56" w:rsidRDefault="00845453" w:rsidP="00152687">
            <w:pPr>
              <w:spacing w:line="276" w:lineRule="auto"/>
              <w:jc w:val="both"/>
              <w:rPr>
                <w:rFonts w:cstheme="minorHAnsi"/>
              </w:rPr>
            </w:pPr>
          </w:p>
        </w:tc>
        <w:tc>
          <w:tcPr>
            <w:tcW w:w="964" w:type="dxa"/>
          </w:tcPr>
          <w:p w14:paraId="6C549932" w14:textId="77777777" w:rsidR="00845453" w:rsidRPr="00A32D56" w:rsidRDefault="00845453" w:rsidP="00152687">
            <w:pPr>
              <w:spacing w:line="276" w:lineRule="auto"/>
              <w:jc w:val="both"/>
              <w:rPr>
                <w:rFonts w:cstheme="minorHAnsi"/>
              </w:rPr>
            </w:pPr>
          </w:p>
        </w:tc>
        <w:tc>
          <w:tcPr>
            <w:tcW w:w="1645" w:type="dxa"/>
          </w:tcPr>
          <w:p w14:paraId="0485F6BF"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257C04D"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1B790552" w14:textId="77777777" w:rsidR="00845453" w:rsidRPr="00A32D56" w:rsidRDefault="00845453" w:rsidP="00152687">
            <w:pPr>
              <w:spacing w:line="276" w:lineRule="auto"/>
              <w:jc w:val="both"/>
              <w:rPr>
                <w:rFonts w:cstheme="minorHAnsi"/>
              </w:rPr>
            </w:pPr>
          </w:p>
        </w:tc>
        <w:tc>
          <w:tcPr>
            <w:tcW w:w="708" w:type="dxa"/>
          </w:tcPr>
          <w:p w14:paraId="0CCDC8E0" w14:textId="77777777" w:rsidR="00845453" w:rsidRPr="00A32D56" w:rsidRDefault="00845453" w:rsidP="00152687">
            <w:pPr>
              <w:spacing w:line="276" w:lineRule="auto"/>
              <w:jc w:val="both"/>
              <w:rPr>
                <w:rFonts w:cstheme="minorHAnsi"/>
              </w:rPr>
            </w:pPr>
          </w:p>
        </w:tc>
        <w:tc>
          <w:tcPr>
            <w:tcW w:w="1276" w:type="dxa"/>
            <w:gridSpan w:val="2"/>
          </w:tcPr>
          <w:p w14:paraId="4D9FE1B0"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09A1EC24"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Cave's archaeology contains Mousterian, Aurignacian, Gravettian, Solutrean and Magdalenian levels. </w:t>
            </w:r>
            <w:r w:rsidRPr="00A32D56">
              <w:rPr>
                <w:rFonts w:cstheme="minorHAnsi"/>
              </w:rPr>
              <w:t xml:space="preserve">Figurative art </w:t>
            </w:r>
            <w:proofErr w:type="spellStart"/>
            <w:r w:rsidRPr="00A32D56">
              <w:rPr>
                <w:rFonts w:cstheme="minorHAnsi"/>
              </w:rPr>
              <w:t>is</w:t>
            </w:r>
            <w:proofErr w:type="spellEnd"/>
            <w:r w:rsidRPr="00A32D56">
              <w:rPr>
                <w:rFonts w:cstheme="minorHAnsi"/>
              </w:rPr>
              <w:t xml:space="preserve"> </w:t>
            </w:r>
            <w:proofErr w:type="spellStart"/>
            <w:r w:rsidRPr="00A32D56">
              <w:rPr>
                <w:rFonts w:cstheme="minorHAnsi"/>
              </w:rPr>
              <w:t>Magdalenian</w:t>
            </w:r>
            <w:proofErr w:type="spellEnd"/>
            <w:r w:rsidRPr="00A32D56">
              <w:rPr>
                <w:rFonts w:cstheme="minorHAnsi"/>
              </w:rPr>
              <w:t xml:space="preserve">: </w:t>
            </w:r>
            <w:proofErr w:type="spellStart"/>
            <w:r w:rsidRPr="00A32D56">
              <w:rPr>
                <w:rFonts w:cstheme="minorHAnsi"/>
              </w:rPr>
              <w:t>Breuil</w:t>
            </w:r>
            <w:proofErr w:type="spellEnd"/>
            <w:r w:rsidRPr="00A32D56">
              <w:rPr>
                <w:rFonts w:cstheme="minorHAnsi"/>
              </w:rPr>
              <w:t xml:space="preserve"> </w:t>
            </w:r>
            <w:proofErr w:type="spellStart"/>
            <w:r w:rsidRPr="00A32D56">
              <w:rPr>
                <w:rFonts w:cstheme="minorHAnsi"/>
              </w:rPr>
              <w:t>thought</w:t>
            </w:r>
            <w:proofErr w:type="spellEnd"/>
            <w:r w:rsidRPr="00A32D56">
              <w:rPr>
                <w:rFonts w:cstheme="minorHAnsi"/>
              </w:rPr>
              <w:t xml:space="preserve"> </w:t>
            </w:r>
            <w:proofErr w:type="spellStart"/>
            <w:r w:rsidRPr="00A32D56">
              <w:rPr>
                <w:rFonts w:cstheme="minorHAnsi"/>
              </w:rPr>
              <w:t>the</w:t>
            </w:r>
            <w:proofErr w:type="spellEnd"/>
            <w:r w:rsidRPr="00A32D56">
              <w:rPr>
                <w:rFonts w:cstheme="minorHAnsi"/>
              </w:rPr>
              <w:t xml:space="preserve"> </w:t>
            </w:r>
            <w:proofErr w:type="spellStart"/>
            <w:r w:rsidRPr="00A32D56">
              <w:rPr>
                <w:rFonts w:cstheme="minorHAnsi"/>
              </w:rPr>
              <w:t>stencils</w:t>
            </w:r>
            <w:proofErr w:type="spellEnd"/>
            <w:r w:rsidRPr="00A32D56">
              <w:rPr>
                <w:rFonts w:cstheme="minorHAnsi"/>
              </w:rPr>
              <w:t xml:space="preserve"> </w:t>
            </w:r>
            <w:proofErr w:type="spellStart"/>
            <w:r w:rsidRPr="00A32D56">
              <w:rPr>
                <w:rFonts w:cstheme="minorHAnsi"/>
              </w:rPr>
              <w:t>Aurignacian</w:t>
            </w:r>
            <w:proofErr w:type="spellEnd"/>
            <w:r w:rsidRPr="00A32D56">
              <w:rPr>
                <w:rFonts w:cstheme="minorHAnsi"/>
              </w:rPr>
              <w:t>.</w:t>
            </w:r>
          </w:p>
        </w:tc>
        <w:tc>
          <w:tcPr>
            <w:tcW w:w="1752" w:type="dxa"/>
          </w:tcPr>
          <w:p w14:paraId="23ECD455"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Leroi-Gourhan 1968.</w:t>
            </w:r>
          </w:p>
          <w:p w14:paraId="4F9A7DA5"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Roussot</w:t>
            </w:r>
            <w:proofErr w:type="spellEnd"/>
            <w:r w:rsidRPr="00A32D56">
              <w:rPr>
                <w:rFonts w:cstheme="minorHAnsi"/>
              </w:rPr>
              <w:t xml:space="preserve"> 1984d.</w:t>
            </w:r>
          </w:p>
        </w:tc>
      </w:tr>
      <w:tr w:rsidR="00845453" w:rsidRPr="00A32D56" w14:paraId="76D1666A" w14:textId="77777777" w:rsidTr="00152687">
        <w:trPr>
          <w:trHeight w:val="548"/>
          <w:jc w:val="center"/>
        </w:trPr>
        <w:tc>
          <w:tcPr>
            <w:tcW w:w="1471" w:type="dxa"/>
          </w:tcPr>
          <w:p w14:paraId="53107298"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Margot</w:t>
            </w:r>
          </w:p>
        </w:tc>
        <w:tc>
          <w:tcPr>
            <w:tcW w:w="1059" w:type="dxa"/>
          </w:tcPr>
          <w:p w14:paraId="39091B9E"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2D75538B" w14:textId="77777777" w:rsidR="00845453" w:rsidRPr="00A32D56" w:rsidRDefault="00845453" w:rsidP="00152687">
            <w:pPr>
              <w:spacing w:line="276" w:lineRule="auto"/>
              <w:jc w:val="both"/>
              <w:rPr>
                <w:rFonts w:cstheme="minorHAnsi"/>
              </w:rPr>
            </w:pPr>
          </w:p>
        </w:tc>
        <w:tc>
          <w:tcPr>
            <w:tcW w:w="964" w:type="dxa"/>
          </w:tcPr>
          <w:p w14:paraId="0912B87E" w14:textId="77777777" w:rsidR="00845453" w:rsidRPr="00A32D56" w:rsidRDefault="00845453" w:rsidP="00152687">
            <w:pPr>
              <w:spacing w:line="276" w:lineRule="auto"/>
              <w:jc w:val="both"/>
              <w:rPr>
                <w:rFonts w:cstheme="minorHAnsi"/>
              </w:rPr>
            </w:pPr>
          </w:p>
        </w:tc>
        <w:tc>
          <w:tcPr>
            <w:tcW w:w="1645" w:type="dxa"/>
          </w:tcPr>
          <w:p w14:paraId="2E3C67B5"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5E634B7E"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2253F838" w14:textId="77777777" w:rsidR="00845453" w:rsidRPr="00A32D56" w:rsidRDefault="00845453" w:rsidP="00152687">
            <w:pPr>
              <w:spacing w:line="276" w:lineRule="auto"/>
              <w:jc w:val="both"/>
              <w:rPr>
                <w:rFonts w:cstheme="minorHAnsi"/>
              </w:rPr>
            </w:pPr>
          </w:p>
        </w:tc>
        <w:tc>
          <w:tcPr>
            <w:tcW w:w="708" w:type="dxa"/>
          </w:tcPr>
          <w:p w14:paraId="0A662ED9" w14:textId="77777777" w:rsidR="00845453" w:rsidRPr="00A32D56" w:rsidRDefault="00845453" w:rsidP="00152687">
            <w:pPr>
              <w:spacing w:line="276" w:lineRule="auto"/>
              <w:jc w:val="both"/>
              <w:rPr>
                <w:rFonts w:cstheme="minorHAnsi"/>
              </w:rPr>
            </w:pPr>
          </w:p>
        </w:tc>
        <w:tc>
          <w:tcPr>
            <w:tcW w:w="1276" w:type="dxa"/>
            <w:gridSpan w:val="2"/>
          </w:tcPr>
          <w:p w14:paraId="0D1FFEA5"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1F78C22E"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Assumed to be Late Magdalenian on the basis of the cave's archaeology, figurative engravings with similarities to other regional examples of Magdalenian art, and</w:t>
            </w:r>
          </w:p>
          <w:p w14:paraId="76BE281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lack of Gravettian in the region, but the cave's </w:t>
            </w:r>
            <w:r w:rsidRPr="00A32D56">
              <w:rPr>
                <w:rFonts w:cstheme="minorHAnsi"/>
                <w:lang w:val="en-GB"/>
              </w:rPr>
              <w:lastRenderedPageBreak/>
              <w:t>Aurignacian is more</w:t>
            </w:r>
          </w:p>
          <w:p w14:paraId="7813E758"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t>abundant</w:t>
            </w:r>
            <w:proofErr w:type="spellEnd"/>
            <w:r w:rsidRPr="00A32D56">
              <w:rPr>
                <w:rFonts w:cstheme="minorHAnsi"/>
              </w:rPr>
              <w:t xml:space="preserve"> </w:t>
            </w:r>
            <w:proofErr w:type="spellStart"/>
            <w:r w:rsidRPr="00A32D56">
              <w:rPr>
                <w:rFonts w:cstheme="minorHAnsi"/>
              </w:rPr>
              <w:t>that</w:t>
            </w:r>
            <w:proofErr w:type="spellEnd"/>
            <w:r w:rsidRPr="00A32D56">
              <w:rPr>
                <w:rFonts w:cstheme="minorHAnsi"/>
              </w:rPr>
              <w:t xml:space="preserve"> </w:t>
            </w:r>
            <w:proofErr w:type="spellStart"/>
            <w:r w:rsidRPr="00A32D56">
              <w:rPr>
                <w:rFonts w:cstheme="minorHAnsi"/>
              </w:rPr>
              <w:t>its</w:t>
            </w:r>
            <w:proofErr w:type="spellEnd"/>
            <w:r w:rsidRPr="00A32D56">
              <w:rPr>
                <w:rFonts w:cstheme="minorHAnsi"/>
              </w:rPr>
              <w:t xml:space="preserve"> </w:t>
            </w:r>
            <w:proofErr w:type="spellStart"/>
            <w:r w:rsidRPr="00A32D56">
              <w:rPr>
                <w:rFonts w:cstheme="minorHAnsi"/>
              </w:rPr>
              <w:t>Magdalenian</w:t>
            </w:r>
            <w:proofErr w:type="spellEnd"/>
            <w:r w:rsidRPr="00A32D56">
              <w:rPr>
                <w:rFonts w:cstheme="minorHAnsi"/>
              </w:rPr>
              <w:t>.</w:t>
            </w:r>
          </w:p>
        </w:tc>
        <w:tc>
          <w:tcPr>
            <w:tcW w:w="1752" w:type="dxa"/>
          </w:tcPr>
          <w:p w14:paraId="2E9F0CC9" w14:textId="77777777" w:rsidR="00845453" w:rsidRPr="00A32D56" w:rsidRDefault="00845453" w:rsidP="00152687">
            <w:pPr>
              <w:autoSpaceDE w:val="0"/>
              <w:autoSpaceDN w:val="0"/>
              <w:adjustRightInd w:val="0"/>
              <w:spacing w:line="276" w:lineRule="auto"/>
              <w:jc w:val="both"/>
              <w:rPr>
                <w:rFonts w:cstheme="minorHAnsi"/>
                <w:lang w:val="fr-BE"/>
              </w:rPr>
            </w:pPr>
            <w:r w:rsidRPr="00A32D56">
              <w:rPr>
                <w:rFonts w:cstheme="minorHAnsi"/>
                <w:lang w:val="fr-BE"/>
              </w:rPr>
              <w:lastRenderedPageBreak/>
              <w:t xml:space="preserve">Pigeaud </w:t>
            </w:r>
            <w:r w:rsidRPr="00A32D56">
              <w:rPr>
                <w:rFonts w:cstheme="minorHAnsi"/>
                <w:i/>
                <w:iCs/>
                <w:lang w:val="fr-BE"/>
              </w:rPr>
              <w:t>et al</w:t>
            </w:r>
            <w:r w:rsidRPr="00A32D56">
              <w:rPr>
                <w:rFonts w:cstheme="minorHAnsi"/>
                <w:lang w:val="fr-BE"/>
              </w:rPr>
              <w:t>. 2006.</w:t>
            </w:r>
          </w:p>
          <w:p w14:paraId="26BA5190" w14:textId="77777777" w:rsidR="00845453" w:rsidRPr="00A32D56" w:rsidRDefault="00845453" w:rsidP="00152687">
            <w:pPr>
              <w:autoSpaceDE w:val="0"/>
              <w:autoSpaceDN w:val="0"/>
              <w:adjustRightInd w:val="0"/>
              <w:spacing w:line="276" w:lineRule="auto"/>
              <w:jc w:val="both"/>
              <w:rPr>
                <w:rFonts w:cstheme="minorHAnsi"/>
                <w:lang w:val="fr-BE"/>
              </w:rPr>
            </w:pPr>
            <w:r w:rsidRPr="00A32D56">
              <w:rPr>
                <w:rFonts w:cstheme="minorHAnsi"/>
                <w:lang w:val="fr-BE"/>
              </w:rPr>
              <w:t>Jaubert &amp; Feruglio</w:t>
            </w:r>
          </w:p>
          <w:p w14:paraId="54D7D348" w14:textId="77777777" w:rsidR="00845453" w:rsidRPr="00A32D56" w:rsidRDefault="00845453" w:rsidP="00152687">
            <w:pPr>
              <w:autoSpaceDE w:val="0"/>
              <w:autoSpaceDN w:val="0"/>
              <w:adjustRightInd w:val="0"/>
              <w:spacing w:line="276" w:lineRule="auto"/>
              <w:jc w:val="both"/>
              <w:rPr>
                <w:rFonts w:cstheme="minorHAnsi"/>
                <w:lang w:val="fr-BE"/>
              </w:rPr>
            </w:pPr>
            <w:r w:rsidRPr="00A32D56">
              <w:rPr>
                <w:rFonts w:cstheme="minorHAnsi"/>
                <w:lang w:val="fr-BE"/>
              </w:rPr>
              <w:t>2007.</w:t>
            </w:r>
          </w:p>
        </w:tc>
      </w:tr>
      <w:tr w:rsidR="00845453" w:rsidRPr="00C64E3A" w14:paraId="1B9417E0" w14:textId="77777777" w:rsidTr="00152687">
        <w:trPr>
          <w:trHeight w:val="1048"/>
          <w:jc w:val="center"/>
        </w:trPr>
        <w:tc>
          <w:tcPr>
            <w:tcW w:w="1471" w:type="dxa"/>
          </w:tcPr>
          <w:p w14:paraId="5A52FAF9" w14:textId="0982CF8F"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t>Merveilles</w:t>
            </w:r>
            <w:proofErr w:type="spellEnd"/>
          </w:p>
          <w:p w14:paraId="3C731612" w14:textId="0B5A86B2" w:rsidR="00845453" w:rsidRPr="00A32D56" w:rsidRDefault="00845453" w:rsidP="00152687">
            <w:pPr>
              <w:autoSpaceDE w:val="0"/>
              <w:autoSpaceDN w:val="0"/>
              <w:adjustRightInd w:val="0"/>
              <w:spacing w:line="276" w:lineRule="auto"/>
              <w:jc w:val="both"/>
              <w:rPr>
                <w:rFonts w:cstheme="minorHAnsi"/>
                <w:b/>
                <w:bCs/>
              </w:rPr>
            </w:pPr>
          </w:p>
        </w:tc>
        <w:tc>
          <w:tcPr>
            <w:tcW w:w="1059" w:type="dxa"/>
          </w:tcPr>
          <w:p w14:paraId="262294CC"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17B30AF0" w14:textId="77777777" w:rsidR="00845453" w:rsidRPr="00A32D56" w:rsidRDefault="00845453" w:rsidP="00152687">
            <w:pPr>
              <w:spacing w:line="276" w:lineRule="auto"/>
              <w:jc w:val="both"/>
              <w:rPr>
                <w:rFonts w:cstheme="minorHAnsi"/>
              </w:rPr>
            </w:pPr>
          </w:p>
        </w:tc>
        <w:tc>
          <w:tcPr>
            <w:tcW w:w="964" w:type="dxa"/>
          </w:tcPr>
          <w:p w14:paraId="4AB74ED6" w14:textId="77777777" w:rsidR="00845453" w:rsidRPr="00A32D56" w:rsidRDefault="00845453" w:rsidP="00152687">
            <w:pPr>
              <w:spacing w:line="276" w:lineRule="auto"/>
              <w:jc w:val="both"/>
              <w:rPr>
                <w:rFonts w:cstheme="minorHAnsi"/>
              </w:rPr>
            </w:pPr>
          </w:p>
        </w:tc>
        <w:tc>
          <w:tcPr>
            <w:tcW w:w="1645" w:type="dxa"/>
          </w:tcPr>
          <w:p w14:paraId="755843AD"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56293F2E"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0769A0F4" w14:textId="77777777" w:rsidR="00845453" w:rsidRPr="00A32D56" w:rsidRDefault="00845453" w:rsidP="00152687">
            <w:pPr>
              <w:spacing w:line="276" w:lineRule="auto"/>
              <w:jc w:val="both"/>
              <w:rPr>
                <w:rFonts w:cstheme="minorHAnsi"/>
              </w:rPr>
            </w:pPr>
          </w:p>
        </w:tc>
        <w:tc>
          <w:tcPr>
            <w:tcW w:w="708" w:type="dxa"/>
          </w:tcPr>
          <w:p w14:paraId="7A5070ED" w14:textId="77777777" w:rsidR="00845453" w:rsidRPr="00A32D56" w:rsidRDefault="00845453" w:rsidP="00152687">
            <w:pPr>
              <w:spacing w:line="276" w:lineRule="auto"/>
              <w:jc w:val="both"/>
              <w:rPr>
                <w:rFonts w:cstheme="minorHAnsi"/>
              </w:rPr>
            </w:pPr>
          </w:p>
        </w:tc>
        <w:tc>
          <w:tcPr>
            <w:tcW w:w="1276" w:type="dxa"/>
            <w:gridSpan w:val="2"/>
          </w:tcPr>
          <w:p w14:paraId="7B092E74"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2A4809CF"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Red dots, animal outlines in red and black. Assumed to be Gravettian on the basis of wider regional parallels</w:t>
            </w:r>
          </w:p>
        </w:tc>
        <w:tc>
          <w:tcPr>
            <w:tcW w:w="1752" w:type="dxa"/>
          </w:tcPr>
          <w:p w14:paraId="28AD12CE"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Lorblanchet 2010.</w:t>
            </w:r>
          </w:p>
          <w:p w14:paraId="12B7430D"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Leroi-Gourhan 1968.</w:t>
            </w:r>
          </w:p>
        </w:tc>
      </w:tr>
      <w:tr w:rsidR="00845453" w:rsidRPr="00C64E3A" w14:paraId="5319CEB5" w14:textId="77777777" w:rsidTr="00152687">
        <w:trPr>
          <w:trHeight w:val="567"/>
          <w:jc w:val="center"/>
        </w:trPr>
        <w:tc>
          <w:tcPr>
            <w:tcW w:w="1471" w:type="dxa"/>
          </w:tcPr>
          <w:p w14:paraId="1B64B129"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Roucadour</w:t>
            </w:r>
          </w:p>
        </w:tc>
        <w:tc>
          <w:tcPr>
            <w:tcW w:w="1059" w:type="dxa"/>
          </w:tcPr>
          <w:p w14:paraId="00ED41FF"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29098DC8" w14:textId="77777777" w:rsidR="00845453" w:rsidRPr="00A32D56" w:rsidRDefault="00845453" w:rsidP="00152687">
            <w:pPr>
              <w:spacing w:line="276" w:lineRule="auto"/>
              <w:jc w:val="both"/>
              <w:rPr>
                <w:rFonts w:cstheme="minorHAnsi"/>
              </w:rPr>
            </w:pPr>
          </w:p>
        </w:tc>
        <w:tc>
          <w:tcPr>
            <w:tcW w:w="964" w:type="dxa"/>
          </w:tcPr>
          <w:p w14:paraId="6E9109B2" w14:textId="77777777" w:rsidR="00845453" w:rsidRPr="00A32D56" w:rsidRDefault="00845453" w:rsidP="00152687">
            <w:pPr>
              <w:spacing w:line="276" w:lineRule="auto"/>
              <w:jc w:val="both"/>
              <w:rPr>
                <w:rFonts w:cstheme="minorHAnsi"/>
              </w:rPr>
            </w:pPr>
          </w:p>
        </w:tc>
        <w:tc>
          <w:tcPr>
            <w:tcW w:w="1645" w:type="dxa"/>
          </w:tcPr>
          <w:p w14:paraId="4D2DE76A"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7513A565"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0DBD165F" w14:textId="77777777" w:rsidR="00845453" w:rsidRPr="00A32D56" w:rsidRDefault="00845453" w:rsidP="00152687">
            <w:pPr>
              <w:spacing w:line="276" w:lineRule="auto"/>
              <w:jc w:val="both"/>
              <w:rPr>
                <w:rFonts w:cstheme="minorHAnsi"/>
              </w:rPr>
            </w:pPr>
          </w:p>
        </w:tc>
        <w:tc>
          <w:tcPr>
            <w:tcW w:w="708" w:type="dxa"/>
          </w:tcPr>
          <w:p w14:paraId="2A0FE599" w14:textId="77777777" w:rsidR="00845453" w:rsidRPr="00A32D56" w:rsidRDefault="00845453" w:rsidP="00152687">
            <w:pPr>
              <w:spacing w:line="276" w:lineRule="auto"/>
              <w:jc w:val="both"/>
              <w:rPr>
                <w:rFonts w:cstheme="minorHAnsi"/>
              </w:rPr>
            </w:pPr>
          </w:p>
        </w:tc>
        <w:tc>
          <w:tcPr>
            <w:tcW w:w="1276" w:type="dxa"/>
            <w:gridSpan w:val="2"/>
          </w:tcPr>
          <w:p w14:paraId="3EE7E311"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60FEDDC3"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Assumed to be Gravettian on the basis of wider regional parallels.</w:t>
            </w:r>
          </w:p>
        </w:tc>
        <w:tc>
          <w:tcPr>
            <w:tcW w:w="1752" w:type="dxa"/>
          </w:tcPr>
          <w:p w14:paraId="2C8E72D5"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Lorblanchet 1984c.</w:t>
            </w:r>
          </w:p>
          <w:p w14:paraId="6FD82BEB"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2010, 351-2; 363.</w:t>
            </w:r>
          </w:p>
        </w:tc>
      </w:tr>
      <w:tr w:rsidR="00845453" w:rsidRPr="00C64E3A" w14:paraId="33A27330" w14:textId="77777777" w:rsidTr="00152687">
        <w:trPr>
          <w:trHeight w:val="704"/>
          <w:jc w:val="center"/>
        </w:trPr>
        <w:tc>
          <w:tcPr>
            <w:tcW w:w="1471" w:type="dxa"/>
          </w:tcPr>
          <w:p w14:paraId="201BC4CE"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Tibiran</w:t>
            </w:r>
          </w:p>
        </w:tc>
        <w:tc>
          <w:tcPr>
            <w:tcW w:w="1059" w:type="dxa"/>
          </w:tcPr>
          <w:p w14:paraId="6459DE83"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66BA32F6" w14:textId="77777777" w:rsidR="00845453" w:rsidRPr="00A32D56" w:rsidRDefault="00845453" w:rsidP="00152687">
            <w:pPr>
              <w:spacing w:line="276" w:lineRule="auto"/>
              <w:jc w:val="both"/>
              <w:rPr>
                <w:rFonts w:cstheme="minorHAnsi"/>
              </w:rPr>
            </w:pPr>
          </w:p>
        </w:tc>
        <w:tc>
          <w:tcPr>
            <w:tcW w:w="964" w:type="dxa"/>
          </w:tcPr>
          <w:p w14:paraId="1041EC60" w14:textId="77777777" w:rsidR="00845453" w:rsidRPr="00A32D56" w:rsidRDefault="00845453" w:rsidP="00152687">
            <w:pPr>
              <w:spacing w:line="276" w:lineRule="auto"/>
              <w:jc w:val="both"/>
              <w:rPr>
                <w:rFonts w:cstheme="minorHAnsi"/>
              </w:rPr>
            </w:pPr>
          </w:p>
        </w:tc>
        <w:tc>
          <w:tcPr>
            <w:tcW w:w="1645" w:type="dxa"/>
          </w:tcPr>
          <w:p w14:paraId="4C15CCA8"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7B592231"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2581B7D9" w14:textId="77777777" w:rsidR="00845453" w:rsidRPr="00A32D56" w:rsidRDefault="00845453" w:rsidP="00152687">
            <w:pPr>
              <w:spacing w:line="276" w:lineRule="auto"/>
              <w:jc w:val="both"/>
              <w:rPr>
                <w:rFonts w:cstheme="minorHAnsi"/>
              </w:rPr>
            </w:pPr>
          </w:p>
        </w:tc>
        <w:tc>
          <w:tcPr>
            <w:tcW w:w="708" w:type="dxa"/>
          </w:tcPr>
          <w:p w14:paraId="7C76D805" w14:textId="77777777" w:rsidR="00845453" w:rsidRPr="00A32D56" w:rsidRDefault="00845453" w:rsidP="00152687">
            <w:pPr>
              <w:spacing w:line="276" w:lineRule="auto"/>
              <w:jc w:val="both"/>
              <w:rPr>
                <w:rFonts w:cstheme="minorHAnsi"/>
              </w:rPr>
            </w:pPr>
          </w:p>
        </w:tc>
        <w:tc>
          <w:tcPr>
            <w:tcW w:w="1276" w:type="dxa"/>
            <w:gridSpan w:val="2"/>
          </w:tcPr>
          <w:p w14:paraId="764A3000"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17205754"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Contains finger engravings. Figurative art is Middle Magdalenian.</w:t>
            </w:r>
          </w:p>
        </w:tc>
        <w:tc>
          <w:tcPr>
            <w:tcW w:w="1752" w:type="dxa"/>
          </w:tcPr>
          <w:p w14:paraId="4EC2F793"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Leroi-Gourhan 1968.</w:t>
            </w:r>
          </w:p>
          <w:p w14:paraId="28A095E0"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 xml:space="preserve">Clot 1984. </w:t>
            </w:r>
            <w:proofErr w:type="spellStart"/>
            <w:r w:rsidRPr="00A32D56">
              <w:rPr>
                <w:rFonts w:cstheme="minorHAnsi"/>
              </w:rPr>
              <w:t>Pradel</w:t>
            </w:r>
            <w:proofErr w:type="spellEnd"/>
            <w:r w:rsidRPr="00A32D56">
              <w:rPr>
                <w:rFonts w:cstheme="minorHAnsi"/>
              </w:rPr>
              <w:t xml:space="preserve"> 1975.</w:t>
            </w:r>
          </w:p>
        </w:tc>
      </w:tr>
      <w:tr w:rsidR="00845453" w:rsidRPr="00C64E3A" w14:paraId="22460BD9" w14:textId="77777777" w:rsidTr="00152687">
        <w:trPr>
          <w:trHeight w:val="1220"/>
          <w:jc w:val="center"/>
        </w:trPr>
        <w:tc>
          <w:tcPr>
            <w:tcW w:w="1471" w:type="dxa"/>
          </w:tcPr>
          <w:p w14:paraId="7A29D6D8" w14:textId="77777777" w:rsidR="00845453" w:rsidRPr="00A32D56" w:rsidRDefault="00845453" w:rsidP="00152687">
            <w:pPr>
              <w:autoSpaceDE w:val="0"/>
              <w:autoSpaceDN w:val="0"/>
              <w:adjustRightInd w:val="0"/>
              <w:spacing w:line="276" w:lineRule="auto"/>
              <w:jc w:val="both"/>
              <w:rPr>
                <w:rFonts w:cstheme="minorHAnsi"/>
                <w:b/>
                <w:bCs/>
              </w:rPr>
            </w:pPr>
            <w:proofErr w:type="spellStart"/>
            <w:r w:rsidRPr="00A32D56">
              <w:rPr>
                <w:rFonts w:cstheme="minorHAnsi"/>
                <w:b/>
                <w:bCs/>
              </w:rPr>
              <w:t>Trois-Frères</w:t>
            </w:r>
            <w:proofErr w:type="spellEnd"/>
          </w:p>
        </w:tc>
        <w:tc>
          <w:tcPr>
            <w:tcW w:w="1059" w:type="dxa"/>
          </w:tcPr>
          <w:p w14:paraId="32241794"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2DA94D07" w14:textId="77777777" w:rsidR="00845453" w:rsidRPr="00A32D56" w:rsidRDefault="00845453" w:rsidP="00152687">
            <w:pPr>
              <w:spacing w:line="276" w:lineRule="auto"/>
              <w:jc w:val="both"/>
              <w:rPr>
                <w:rFonts w:cstheme="minorHAnsi"/>
              </w:rPr>
            </w:pPr>
          </w:p>
        </w:tc>
        <w:tc>
          <w:tcPr>
            <w:tcW w:w="964" w:type="dxa"/>
          </w:tcPr>
          <w:p w14:paraId="52FCCB3A" w14:textId="77777777" w:rsidR="00845453" w:rsidRPr="00A32D56" w:rsidRDefault="00845453" w:rsidP="00152687">
            <w:pPr>
              <w:spacing w:line="276" w:lineRule="auto"/>
              <w:jc w:val="both"/>
              <w:rPr>
                <w:rFonts w:cstheme="minorHAnsi"/>
              </w:rPr>
            </w:pPr>
          </w:p>
        </w:tc>
        <w:tc>
          <w:tcPr>
            <w:tcW w:w="1645" w:type="dxa"/>
          </w:tcPr>
          <w:p w14:paraId="470D4710"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636C063B"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4237E1F8" w14:textId="77777777" w:rsidR="00845453" w:rsidRPr="00A32D56" w:rsidRDefault="00845453" w:rsidP="00152687">
            <w:pPr>
              <w:spacing w:line="276" w:lineRule="auto"/>
              <w:jc w:val="both"/>
              <w:rPr>
                <w:rFonts w:cstheme="minorHAnsi"/>
              </w:rPr>
            </w:pPr>
          </w:p>
        </w:tc>
        <w:tc>
          <w:tcPr>
            <w:tcW w:w="708" w:type="dxa"/>
          </w:tcPr>
          <w:p w14:paraId="74E4CD71" w14:textId="77777777" w:rsidR="00845453" w:rsidRPr="00A32D56" w:rsidRDefault="00845453" w:rsidP="00152687">
            <w:pPr>
              <w:spacing w:line="276" w:lineRule="auto"/>
              <w:jc w:val="both"/>
              <w:rPr>
                <w:rFonts w:cstheme="minorHAnsi"/>
              </w:rPr>
            </w:pPr>
          </w:p>
        </w:tc>
        <w:tc>
          <w:tcPr>
            <w:tcW w:w="1276" w:type="dxa"/>
            <w:gridSpan w:val="2"/>
          </w:tcPr>
          <w:p w14:paraId="08AA6CE7"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0D208F58"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 xml:space="preserve">Associated with numerous red points and traces. Breuil thought the stencils Aurignacian: cave's figurative art is </w:t>
            </w:r>
            <w:r w:rsidRPr="00A32D56">
              <w:rPr>
                <w:rFonts w:cstheme="minorHAnsi"/>
                <w:lang w:val="en-GB"/>
              </w:rPr>
              <w:lastRenderedPageBreak/>
              <w:t>Middle Magdalenian.</w:t>
            </w:r>
          </w:p>
        </w:tc>
        <w:tc>
          <w:tcPr>
            <w:tcW w:w="1752" w:type="dxa"/>
          </w:tcPr>
          <w:p w14:paraId="3527EA00" w14:textId="77777777" w:rsidR="00845453" w:rsidRPr="00A32D56" w:rsidRDefault="00845453" w:rsidP="00152687">
            <w:pPr>
              <w:autoSpaceDE w:val="0"/>
              <w:autoSpaceDN w:val="0"/>
              <w:adjustRightInd w:val="0"/>
              <w:spacing w:line="276" w:lineRule="auto"/>
              <w:jc w:val="both"/>
              <w:rPr>
                <w:rFonts w:cstheme="minorHAnsi"/>
                <w:lang w:val="en-GB"/>
              </w:rPr>
            </w:pPr>
            <w:proofErr w:type="spellStart"/>
            <w:r w:rsidRPr="00A32D56">
              <w:rPr>
                <w:rFonts w:cstheme="minorHAnsi"/>
              </w:rPr>
              <w:lastRenderedPageBreak/>
              <w:t>Bégouën</w:t>
            </w:r>
            <w:proofErr w:type="spellEnd"/>
            <w:r w:rsidRPr="00A32D56">
              <w:rPr>
                <w:rFonts w:cstheme="minorHAnsi"/>
              </w:rPr>
              <w:t xml:space="preserve"> &amp; </w:t>
            </w:r>
            <w:proofErr w:type="spellStart"/>
            <w:r w:rsidRPr="00A32D56">
              <w:rPr>
                <w:rFonts w:cstheme="minorHAnsi"/>
              </w:rPr>
              <w:t>Clottes</w:t>
            </w:r>
            <w:proofErr w:type="spellEnd"/>
          </w:p>
          <w:p w14:paraId="5748E355"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rPr>
              <w:t>1984.</w:t>
            </w:r>
          </w:p>
        </w:tc>
      </w:tr>
      <w:tr w:rsidR="00845453" w:rsidRPr="00C64E3A" w14:paraId="5C2ECA1D" w14:textId="77777777" w:rsidTr="00152687">
        <w:trPr>
          <w:trHeight w:val="1220"/>
          <w:jc w:val="center"/>
        </w:trPr>
        <w:tc>
          <w:tcPr>
            <w:tcW w:w="1471" w:type="dxa"/>
          </w:tcPr>
          <w:p w14:paraId="744140BF"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Altamira</w:t>
            </w:r>
          </w:p>
        </w:tc>
        <w:tc>
          <w:tcPr>
            <w:tcW w:w="1059" w:type="dxa"/>
          </w:tcPr>
          <w:p w14:paraId="065DD314"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58776B20" w14:textId="77777777" w:rsidR="00845453" w:rsidRPr="00A32D56" w:rsidRDefault="00845453" w:rsidP="00152687">
            <w:pPr>
              <w:spacing w:line="276" w:lineRule="auto"/>
              <w:jc w:val="both"/>
              <w:rPr>
                <w:rFonts w:cstheme="minorHAnsi"/>
              </w:rPr>
            </w:pPr>
          </w:p>
        </w:tc>
        <w:tc>
          <w:tcPr>
            <w:tcW w:w="964" w:type="dxa"/>
          </w:tcPr>
          <w:p w14:paraId="785581B0" w14:textId="77777777" w:rsidR="00845453" w:rsidRPr="00A32D56" w:rsidRDefault="00845453" w:rsidP="00152687">
            <w:pPr>
              <w:spacing w:line="276" w:lineRule="auto"/>
              <w:jc w:val="both"/>
              <w:rPr>
                <w:rFonts w:cstheme="minorHAnsi"/>
              </w:rPr>
            </w:pPr>
          </w:p>
        </w:tc>
        <w:tc>
          <w:tcPr>
            <w:tcW w:w="1645" w:type="dxa"/>
          </w:tcPr>
          <w:p w14:paraId="035D3FB1"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2B611B6E"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4766124B" w14:textId="77777777" w:rsidR="00845453" w:rsidRPr="00A32D56" w:rsidRDefault="00845453" w:rsidP="00152687">
            <w:pPr>
              <w:spacing w:line="276" w:lineRule="auto"/>
              <w:jc w:val="both"/>
              <w:rPr>
                <w:rFonts w:cstheme="minorHAnsi"/>
              </w:rPr>
            </w:pPr>
          </w:p>
        </w:tc>
        <w:tc>
          <w:tcPr>
            <w:tcW w:w="708" w:type="dxa"/>
          </w:tcPr>
          <w:p w14:paraId="31D89E17" w14:textId="77777777" w:rsidR="00845453" w:rsidRPr="00A32D56" w:rsidRDefault="00845453" w:rsidP="00152687">
            <w:pPr>
              <w:spacing w:line="276" w:lineRule="auto"/>
              <w:jc w:val="both"/>
              <w:rPr>
                <w:rFonts w:cstheme="minorHAnsi"/>
              </w:rPr>
            </w:pPr>
          </w:p>
        </w:tc>
        <w:tc>
          <w:tcPr>
            <w:tcW w:w="1276" w:type="dxa"/>
            <w:gridSpan w:val="2"/>
          </w:tcPr>
          <w:p w14:paraId="5E359FD6"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4A41B985"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Assumed to be Aurignacian (or earlier) based on U-series minimum ages obtained for other red dots and images.</w:t>
            </w:r>
          </w:p>
        </w:tc>
        <w:tc>
          <w:tcPr>
            <w:tcW w:w="1752" w:type="dxa"/>
          </w:tcPr>
          <w:p w14:paraId="567708EB"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Saura Ramos 1999.</w:t>
            </w:r>
          </w:p>
          <w:p w14:paraId="2F9E04E6"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 xml:space="preserve">García-Diez </w:t>
            </w:r>
            <w:r w:rsidRPr="00A32D56">
              <w:rPr>
                <w:rFonts w:cstheme="minorHAnsi"/>
                <w:i/>
                <w:iCs/>
              </w:rPr>
              <w:t>et al</w:t>
            </w:r>
            <w:r w:rsidRPr="00A32D56">
              <w:rPr>
                <w:rFonts w:cstheme="minorHAnsi"/>
              </w:rPr>
              <w:t>. 2013 (</w:t>
            </w:r>
            <w:proofErr w:type="spellStart"/>
            <w:r w:rsidRPr="00A32D56">
              <w:rPr>
                <w:rFonts w:cstheme="minorHAnsi"/>
              </w:rPr>
              <w:t>dating</w:t>
            </w:r>
            <w:proofErr w:type="spellEnd"/>
            <w:r w:rsidRPr="00A32D56">
              <w:rPr>
                <w:rFonts w:cstheme="minorHAnsi"/>
              </w:rPr>
              <w:t>).</w:t>
            </w:r>
          </w:p>
        </w:tc>
      </w:tr>
      <w:tr w:rsidR="00845453" w:rsidRPr="00C64E3A" w14:paraId="76CF53A2" w14:textId="77777777" w:rsidTr="00152687">
        <w:trPr>
          <w:trHeight w:val="649"/>
          <w:jc w:val="center"/>
        </w:trPr>
        <w:tc>
          <w:tcPr>
            <w:tcW w:w="1471" w:type="dxa"/>
          </w:tcPr>
          <w:p w14:paraId="0A0C9D38" w14:textId="77777777" w:rsidR="00845453" w:rsidRPr="00A32D56" w:rsidRDefault="00845453" w:rsidP="00152687">
            <w:pPr>
              <w:autoSpaceDE w:val="0"/>
              <w:autoSpaceDN w:val="0"/>
              <w:adjustRightInd w:val="0"/>
              <w:spacing w:line="276" w:lineRule="auto"/>
              <w:jc w:val="both"/>
              <w:rPr>
                <w:rFonts w:cstheme="minorHAnsi"/>
                <w:b/>
                <w:bCs/>
              </w:rPr>
            </w:pPr>
            <w:r w:rsidRPr="00A32D56">
              <w:rPr>
                <w:rFonts w:cstheme="minorHAnsi"/>
                <w:b/>
                <w:bCs/>
              </w:rPr>
              <w:t>Ardales</w:t>
            </w:r>
          </w:p>
        </w:tc>
        <w:tc>
          <w:tcPr>
            <w:tcW w:w="1059" w:type="dxa"/>
          </w:tcPr>
          <w:p w14:paraId="20F8294A" w14:textId="77777777" w:rsidR="00845453" w:rsidRPr="00A32D56" w:rsidRDefault="00845453" w:rsidP="00152687">
            <w:pPr>
              <w:autoSpaceDE w:val="0"/>
              <w:autoSpaceDN w:val="0"/>
              <w:adjustRightInd w:val="0"/>
              <w:spacing w:line="276" w:lineRule="auto"/>
              <w:jc w:val="both"/>
              <w:rPr>
                <w:rFonts w:cstheme="minorHAnsi"/>
              </w:rPr>
            </w:pPr>
          </w:p>
        </w:tc>
        <w:tc>
          <w:tcPr>
            <w:tcW w:w="1151" w:type="dxa"/>
          </w:tcPr>
          <w:p w14:paraId="6B54BB58" w14:textId="77777777" w:rsidR="00845453" w:rsidRPr="00A32D56" w:rsidRDefault="00845453" w:rsidP="00152687">
            <w:pPr>
              <w:spacing w:line="276" w:lineRule="auto"/>
              <w:jc w:val="both"/>
              <w:rPr>
                <w:rFonts w:cstheme="minorHAnsi"/>
              </w:rPr>
            </w:pPr>
          </w:p>
        </w:tc>
        <w:tc>
          <w:tcPr>
            <w:tcW w:w="964" w:type="dxa"/>
          </w:tcPr>
          <w:p w14:paraId="2CA41967" w14:textId="77777777" w:rsidR="00845453" w:rsidRPr="00A32D56" w:rsidRDefault="00845453" w:rsidP="00152687">
            <w:pPr>
              <w:spacing w:line="276" w:lineRule="auto"/>
              <w:jc w:val="both"/>
              <w:rPr>
                <w:rFonts w:cstheme="minorHAnsi"/>
              </w:rPr>
            </w:pPr>
          </w:p>
        </w:tc>
        <w:tc>
          <w:tcPr>
            <w:tcW w:w="1645" w:type="dxa"/>
          </w:tcPr>
          <w:p w14:paraId="2E6F56C4" w14:textId="77777777" w:rsidR="00845453" w:rsidRPr="00A32D56" w:rsidRDefault="00845453" w:rsidP="00152687">
            <w:pPr>
              <w:autoSpaceDE w:val="0"/>
              <w:autoSpaceDN w:val="0"/>
              <w:adjustRightInd w:val="0"/>
              <w:spacing w:line="276" w:lineRule="auto"/>
              <w:jc w:val="both"/>
              <w:rPr>
                <w:rFonts w:cstheme="minorHAnsi"/>
              </w:rPr>
            </w:pPr>
          </w:p>
        </w:tc>
        <w:tc>
          <w:tcPr>
            <w:tcW w:w="1689" w:type="dxa"/>
          </w:tcPr>
          <w:p w14:paraId="00606896" w14:textId="77777777" w:rsidR="00845453" w:rsidRPr="00A32D56" w:rsidRDefault="00845453" w:rsidP="00152687">
            <w:pPr>
              <w:pStyle w:val="Default"/>
              <w:spacing w:line="276" w:lineRule="auto"/>
              <w:jc w:val="both"/>
              <w:rPr>
                <w:rFonts w:asciiTheme="minorHAnsi" w:hAnsiTheme="minorHAnsi" w:cstheme="minorHAnsi"/>
                <w:sz w:val="22"/>
                <w:szCs w:val="22"/>
              </w:rPr>
            </w:pPr>
          </w:p>
        </w:tc>
        <w:tc>
          <w:tcPr>
            <w:tcW w:w="947" w:type="dxa"/>
          </w:tcPr>
          <w:p w14:paraId="0D98EBA2" w14:textId="77777777" w:rsidR="00845453" w:rsidRPr="00A32D56" w:rsidRDefault="00845453" w:rsidP="00152687">
            <w:pPr>
              <w:spacing w:line="276" w:lineRule="auto"/>
              <w:jc w:val="both"/>
              <w:rPr>
                <w:rFonts w:cstheme="minorHAnsi"/>
              </w:rPr>
            </w:pPr>
          </w:p>
        </w:tc>
        <w:tc>
          <w:tcPr>
            <w:tcW w:w="708" w:type="dxa"/>
          </w:tcPr>
          <w:p w14:paraId="3E944E9D" w14:textId="77777777" w:rsidR="00845453" w:rsidRPr="00A32D56" w:rsidRDefault="00845453" w:rsidP="00152687">
            <w:pPr>
              <w:spacing w:line="276" w:lineRule="auto"/>
              <w:jc w:val="both"/>
              <w:rPr>
                <w:rFonts w:cstheme="minorHAnsi"/>
              </w:rPr>
            </w:pPr>
          </w:p>
        </w:tc>
        <w:tc>
          <w:tcPr>
            <w:tcW w:w="1276" w:type="dxa"/>
            <w:gridSpan w:val="2"/>
          </w:tcPr>
          <w:p w14:paraId="5A98BE0C" w14:textId="77777777" w:rsidR="00845453" w:rsidRPr="00A32D56" w:rsidRDefault="00845453" w:rsidP="00152687">
            <w:pPr>
              <w:autoSpaceDE w:val="0"/>
              <w:autoSpaceDN w:val="0"/>
              <w:adjustRightInd w:val="0"/>
              <w:spacing w:line="276" w:lineRule="auto"/>
              <w:jc w:val="both"/>
              <w:rPr>
                <w:rFonts w:cstheme="minorHAnsi"/>
              </w:rPr>
            </w:pPr>
          </w:p>
        </w:tc>
        <w:tc>
          <w:tcPr>
            <w:tcW w:w="1934" w:type="dxa"/>
          </w:tcPr>
          <w:p w14:paraId="30BFBCAF"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Cave's figurative art is</w:t>
            </w:r>
          </w:p>
          <w:p w14:paraId="46B655BF" w14:textId="77777777" w:rsidR="00845453" w:rsidRPr="00A32D56" w:rsidRDefault="00845453" w:rsidP="00152687">
            <w:pPr>
              <w:autoSpaceDE w:val="0"/>
              <w:autoSpaceDN w:val="0"/>
              <w:adjustRightInd w:val="0"/>
              <w:spacing w:line="276" w:lineRule="auto"/>
              <w:jc w:val="both"/>
              <w:rPr>
                <w:rFonts w:cstheme="minorHAnsi"/>
                <w:lang w:val="en-GB"/>
              </w:rPr>
            </w:pPr>
            <w:r w:rsidRPr="00A32D56">
              <w:rPr>
                <w:rFonts w:cstheme="minorHAnsi"/>
                <w:lang w:val="en-GB"/>
              </w:rPr>
              <w:t>Magdalenian.</w:t>
            </w:r>
          </w:p>
        </w:tc>
        <w:tc>
          <w:tcPr>
            <w:tcW w:w="1752" w:type="dxa"/>
          </w:tcPr>
          <w:p w14:paraId="5C0467DC" w14:textId="77777777" w:rsidR="00845453" w:rsidRPr="00A32D56" w:rsidRDefault="00845453" w:rsidP="00152687">
            <w:pPr>
              <w:autoSpaceDE w:val="0"/>
              <w:autoSpaceDN w:val="0"/>
              <w:adjustRightInd w:val="0"/>
              <w:spacing w:line="276" w:lineRule="auto"/>
              <w:jc w:val="both"/>
              <w:rPr>
                <w:rFonts w:cstheme="minorHAnsi"/>
              </w:rPr>
            </w:pPr>
            <w:proofErr w:type="spellStart"/>
            <w:r w:rsidRPr="00A32D56">
              <w:rPr>
                <w:rFonts w:cstheme="minorHAnsi"/>
              </w:rPr>
              <w:t>Blacksmiths</w:t>
            </w:r>
            <w:proofErr w:type="spellEnd"/>
            <w:r w:rsidRPr="00A32D56">
              <w:rPr>
                <w:rFonts w:cstheme="minorHAnsi"/>
              </w:rPr>
              <w:t xml:space="preserve"> &amp; </w:t>
            </w:r>
            <w:proofErr w:type="spellStart"/>
            <w:r w:rsidRPr="00A32D56">
              <w:rPr>
                <w:rFonts w:cstheme="minorHAnsi"/>
              </w:rPr>
              <w:t>Mirror</w:t>
            </w:r>
            <w:proofErr w:type="spellEnd"/>
          </w:p>
          <w:p w14:paraId="30115D35"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Cantalejo Duarte 2006.</w:t>
            </w:r>
          </w:p>
          <w:p w14:paraId="25317E84" w14:textId="77777777" w:rsidR="00845453" w:rsidRPr="00A32D56" w:rsidRDefault="00845453" w:rsidP="00152687">
            <w:pPr>
              <w:autoSpaceDE w:val="0"/>
              <w:autoSpaceDN w:val="0"/>
              <w:adjustRightInd w:val="0"/>
              <w:spacing w:line="276" w:lineRule="auto"/>
              <w:jc w:val="both"/>
              <w:rPr>
                <w:rFonts w:cstheme="minorHAnsi"/>
              </w:rPr>
            </w:pPr>
            <w:r w:rsidRPr="00A32D56">
              <w:rPr>
                <w:rFonts w:cstheme="minorHAnsi"/>
              </w:rPr>
              <w:t>Mijares 2011.</w:t>
            </w:r>
          </w:p>
        </w:tc>
      </w:tr>
    </w:tbl>
    <w:p w14:paraId="0DA6BC72" w14:textId="77777777" w:rsidR="00845453" w:rsidRDefault="00845453" w:rsidP="00152687">
      <w:pPr>
        <w:spacing w:after="0" w:line="240" w:lineRule="auto"/>
        <w:jc w:val="both"/>
        <w:rPr>
          <w:rFonts w:eastAsia="Times New Roman" w:cstheme="minorHAnsi"/>
          <w:b/>
          <w:bCs/>
          <w:color w:val="000000"/>
          <w:sz w:val="20"/>
          <w:szCs w:val="20"/>
          <w:lang w:eastAsia="en-GB"/>
        </w:rPr>
        <w:sectPr w:rsidR="00845453" w:rsidSect="00845453">
          <w:pgSz w:w="16838" w:h="11906" w:orient="landscape"/>
          <w:pgMar w:top="1701" w:right="1418" w:bottom="1701" w:left="1418" w:header="709" w:footer="709" w:gutter="0"/>
          <w:cols w:space="708"/>
          <w:docGrid w:linePitch="360"/>
        </w:sectPr>
      </w:pPr>
    </w:p>
    <w:p w14:paraId="709DB043" w14:textId="1EF87FE9" w:rsidR="00803EA2" w:rsidRPr="00803EA2" w:rsidRDefault="00803EA2" w:rsidP="00546F08">
      <w:pPr>
        <w:pStyle w:val="Default"/>
        <w:pBdr>
          <w:bottom w:val="single" w:sz="12" w:space="1" w:color="auto"/>
        </w:pBdr>
        <w:spacing w:line="276" w:lineRule="auto"/>
        <w:jc w:val="both"/>
        <w:rPr>
          <w:rFonts w:asciiTheme="minorHAnsi" w:hAnsiTheme="minorHAnsi" w:cstheme="minorBidi"/>
          <w:i/>
          <w:iCs/>
          <w:color w:val="44546A" w:themeColor="text2"/>
          <w:sz w:val="20"/>
          <w:szCs w:val="20"/>
          <w:lang w:val="en-GB"/>
        </w:rPr>
      </w:pPr>
      <w:r w:rsidRPr="00F767D8">
        <w:rPr>
          <w:rFonts w:asciiTheme="minorHAnsi" w:hAnsiTheme="minorHAnsi" w:cstheme="minorBidi"/>
          <w:i/>
          <w:iCs/>
          <w:color w:val="44546A" w:themeColor="text2"/>
          <w:sz w:val="20"/>
          <w:szCs w:val="20"/>
          <w:lang w:val="en-GB"/>
        </w:rPr>
        <w:lastRenderedPageBreak/>
        <w:t xml:space="preserve">Supp. 3. France hand stencil finger combinations. </w:t>
      </w:r>
    </w:p>
    <w:p w14:paraId="170958E8" w14:textId="77777777" w:rsidR="00803EA2" w:rsidRDefault="00803EA2" w:rsidP="00546F08">
      <w:pPr>
        <w:pStyle w:val="Default"/>
        <w:pBdr>
          <w:bottom w:val="single" w:sz="12" w:space="1" w:color="auto"/>
        </w:pBdr>
        <w:spacing w:line="276" w:lineRule="auto"/>
        <w:jc w:val="both"/>
        <w:rPr>
          <w:rFonts w:asciiTheme="minorHAnsi" w:hAnsiTheme="minorHAnsi" w:cstheme="minorHAnsi"/>
          <w:b/>
          <w:bCs/>
          <w:lang w:val="en-GB"/>
        </w:rPr>
      </w:pPr>
    </w:p>
    <w:p w14:paraId="0ACBED7E" w14:textId="234A3345" w:rsidR="00546F08" w:rsidRPr="00334567" w:rsidRDefault="00803EA2" w:rsidP="00546F08">
      <w:pPr>
        <w:pStyle w:val="Default"/>
        <w:pBdr>
          <w:bottom w:val="single" w:sz="12" w:space="1" w:color="auto"/>
        </w:pBdr>
        <w:spacing w:line="276" w:lineRule="auto"/>
        <w:jc w:val="both"/>
        <w:rPr>
          <w:rFonts w:asciiTheme="minorHAnsi" w:hAnsiTheme="minorHAnsi" w:cstheme="minorHAnsi"/>
          <w:b/>
          <w:bCs/>
          <w:lang w:val="en-GB"/>
        </w:rPr>
      </w:pPr>
      <w:r w:rsidRPr="00F767D8">
        <w:rPr>
          <w:rFonts w:asciiTheme="minorHAnsi" w:hAnsiTheme="minorHAnsi" w:cstheme="minorHAnsi"/>
          <w:b/>
          <w:bCs/>
          <w:lang w:val="en-GB"/>
        </w:rPr>
        <w:t xml:space="preserve">FRANCE </w:t>
      </w:r>
    </w:p>
    <w:p w14:paraId="4C62BCC9" w14:textId="77777777" w:rsidR="00546F08" w:rsidRPr="004F412B" w:rsidRDefault="00546F08" w:rsidP="00546F08">
      <w:pPr>
        <w:pStyle w:val="Default"/>
        <w:spacing w:line="276" w:lineRule="auto"/>
        <w:jc w:val="both"/>
        <w:rPr>
          <w:rFonts w:asciiTheme="minorHAnsi" w:hAnsiTheme="minorHAnsi" w:cstheme="minorHAnsi"/>
          <w:sz w:val="20"/>
          <w:szCs w:val="20"/>
          <w:lang w:val="en-GB"/>
        </w:rPr>
      </w:pPr>
    </w:p>
    <w:p w14:paraId="02F145D6" w14:textId="7700E66D" w:rsidR="00546F08" w:rsidRPr="004F412B" w:rsidRDefault="00546F08" w:rsidP="00546F08">
      <w:pPr>
        <w:pStyle w:val="Default"/>
        <w:spacing w:line="276" w:lineRule="auto"/>
        <w:jc w:val="both"/>
        <w:rPr>
          <w:rFonts w:asciiTheme="minorHAnsi" w:hAnsiTheme="minorHAnsi" w:cstheme="minorHAnsi"/>
          <w:sz w:val="20"/>
          <w:szCs w:val="20"/>
          <w:lang w:val="en-GB"/>
        </w:rPr>
      </w:pPr>
      <w:r w:rsidRPr="00F767D8">
        <w:rPr>
          <w:rFonts w:asciiTheme="minorHAnsi" w:hAnsiTheme="minorHAnsi" w:cstheme="minorHAnsi"/>
          <w:sz w:val="20"/>
          <w:szCs w:val="20"/>
          <w:lang w:val="en-GB"/>
        </w:rPr>
        <w:t>Gargas</w:t>
      </w:r>
      <w:r w:rsidRPr="00F767D8">
        <w:rPr>
          <w:rFonts w:asciiTheme="minorHAnsi" w:hAnsiTheme="minorHAnsi" w:cstheme="minorHAnsi"/>
          <w:sz w:val="20"/>
          <w:szCs w:val="20"/>
          <w:lang w:val="en-GB"/>
        </w:rPr>
        <w:tab/>
      </w:r>
      <w:r w:rsidR="004F412B" w:rsidRPr="00F767D8">
        <w:rPr>
          <w:rFonts w:asciiTheme="minorHAnsi" w:hAnsiTheme="minorHAnsi" w:cstheme="minorHAnsi"/>
          <w:sz w:val="20"/>
          <w:szCs w:val="20"/>
          <w:lang w:val="en-GB"/>
        </w:rPr>
        <w:t>(</w:t>
      </w:r>
      <w:proofErr w:type="spellStart"/>
      <w:r w:rsidR="004F412B" w:rsidRPr="00F767D8">
        <w:rPr>
          <w:rFonts w:asciiTheme="minorHAnsi" w:hAnsiTheme="minorHAnsi" w:cstheme="minorHAnsi"/>
          <w:sz w:val="20"/>
          <w:szCs w:val="20"/>
          <w:lang w:val="en-GB"/>
        </w:rPr>
        <w:t>Casteret</w:t>
      </w:r>
      <w:proofErr w:type="spellEnd"/>
      <w:r w:rsidR="004F412B" w:rsidRPr="00F767D8">
        <w:rPr>
          <w:rFonts w:asciiTheme="minorHAnsi" w:hAnsiTheme="minorHAnsi" w:cstheme="minorHAnsi"/>
          <w:sz w:val="20"/>
          <w:szCs w:val="20"/>
          <w:lang w:val="en-GB"/>
        </w:rPr>
        <w:t>, 1930)</w:t>
      </w:r>
    </w:p>
    <w:p w14:paraId="7D10DBE9" w14:textId="5DF27C7E" w:rsidR="00546F08" w:rsidRPr="004F412B" w:rsidRDefault="004F412B" w:rsidP="00546F08">
      <w:pPr>
        <w:pStyle w:val="Default"/>
        <w:spacing w:line="276" w:lineRule="auto"/>
        <w:ind w:left="1440"/>
        <w:jc w:val="both"/>
        <w:rPr>
          <w:rFonts w:asciiTheme="minorHAnsi" w:hAnsiTheme="minorHAnsi" w:cstheme="minorHAnsi"/>
          <w:sz w:val="20"/>
          <w:szCs w:val="20"/>
          <w:lang w:val="en-GB"/>
        </w:rPr>
      </w:pPr>
      <w:r>
        <w:rPr>
          <w:noProof/>
        </w:rPr>
        <w:drawing>
          <wp:anchor distT="0" distB="0" distL="114300" distR="114300" simplePos="0" relativeHeight="251660288" behindDoc="0" locked="0" layoutInCell="1" allowOverlap="1" wp14:anchorId="5A8F24CD" wp14:editId="6DEB9524">
            <wp:simplePos x="0" y="0"/>
            <wp:positionH relativeFrom="column">
              <wp:posOffset>-17145</wp:posOffset>
            </wp:positionH>
            <wp:positionV relativeFrom="paragraph">
              <wp:posOffset>175895</wp:posOffset>
            </wp:positionV>
            <wp:extent cx="5530215" cy="1733550"/>
            <wp:effectExtent l="19050" t="19050" r="13335" b="19050"/>
            <wp:wrapSquare wrapText="bothSides"/>
            <wp:docPr id="225621308" name="Picture 1" descr="A black hand silhouettes with white fing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21308" name="Picture 1" descr="A black hand silhouettes with white finger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16779" b="27494"/>
                    <a:stretch/>
                  </pic:blipFill>
                  <pic:spPr bwMode="auto">
                    <a:xfrm>
                      <a:off x="0" y="0"/>
                      <a:ext cx="5530215" cy="17335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26D14" w14:textId="1C54F4BC" w:rsidR="004F412B" w:rsidRPr="004F412B" w:rsidRDefault="004F412B" w:rsidP="00546F08">
      <w:pPr>
        <w:pStyle w:val="Default"/>
        <w:spacing w:line="276" w:lineRule="auto"/>
        <w:jc w:val="both"/>
        <w:rPr>
          <w:rFonts w:asciiTheme="minorHAnsi" w:hAnsiTheme="minorHAnsi" w:cstheme="minorHAnsi"/>
          <w:sz w:val="20"/>
          <w:szCs w:val="20"/>
          <w:lang w:val="en-GB"/>
        </w:rPr>
      </w:pPr>
    </w:p>
    <w:p w14:paraId="0AD16A31" w14:textId="6AB28703" w:rsidR="00546F08" w:rsidRPr="004F412B" w:rsidRDefault="00546F08" w:rsidP="00546F08">
      <w:pPr>
        <w:pStyle w:val="Default"/>
        <w:spacing w:line="276" w:lineRule="auto"/>
        <w:jc w:val="both"/>
        <w:rPr>
          <w:rFonts w:asciiTheme="minorHAnsi" w:hAnsiTheme="minorHAnsi" w:cstheme="minorHAnsi"/>
          <w:sz w:val="20"/>
          <w:szCs w:val="20"/>
          <w:lang w:val="en-GB"/>
        </w:rPr>
      </w:pPr>
    </w:p>
    <w:p w14:paraId="1EE39D9D" w14:textId="0089EE42" w:rsidR="00546F08" w:rsidRPr="004F412B" w:rsidRDefault="00546F08" w:rsidP="00546F08">
      <w:pPr>
        <w:pStyle w:val="Default"/>
        <w:spacing w:line="276" w:lineRule="auto"/>
        <w:jc w:val="both"/>
        <w:rPr>
          <w:rFonts w:asciiTheme="minorHAnsi" w:hAnsiTheme="minorHAnsi" w:cstheme="minorHAnsi"/>
          <w:sz w:val="20"/>
          <w:szCs w:val="20"/>
          <w:lang w:val="en-GB"/>
        </w:rPr>
      </w:pPr>
    </w:p>
    <w:p w14:paraId="1D225246" w14:textId="0A831409" w:rsidR="00546F08" w:rsidRPr="004F412B" w:rsidRDefault="004F412B" w:rsidP="00546F08">
      <w:pPr>
        <w:pStyle w:val="Default"/>
        <w:spacing w:line="276" w:lineRule="auto"/>
        <w:jc w:val="both"/>
        <w:rPr>
          <w:rFonts w:asciiTheme="minorHAnsi" w:hAnsiTheme="minorHAnsi" w:cstheme="minorHAnsi"/>
          <w:sz w:val="20"/>
          <w:szCs w:val="20"/>
          <w:lang w:val="en-GB"/>
        </w:rPr>
      </w:pPr>
      <w:r w:rsidRPr="00F767D8">
        <w:rPr>
          <w:rFonts w:asciiTheme="minorHAnsi" w:hAnsiTheme="minorHAnsi" w:cstheme="minorHAnsi"/>
          <w:sz w:val="20"/>
          <w:szCs w:val="20"/>
          <w:lang w:val="en-GB"/>
        </w:rPr>
        <w:t>Gargas (Leroi-Gourhan, 1967)</w:t>
      </w:r>
    </w:p>
    <w:p w14:paraId="48BB10C9" w14:textId="21751846" w:rsidR="00546F08" w:rsidRPr="004F412B" w:rsidRDefault="00546F08" w:rsidP="00546F08">
      <w:pPr>
        <w:pStyle w:val="Default"/>
        <w:spacing w:line="276" w:lineRule="auto"/>
        <w:jc w:val="both"/>
        <w:rPr>
          <w:rFonts w:asciiTheme="minorHAnsi" w:hAnsiTheme="minorHAnsi" w:cstheme="minorHAnsi"/>
          <w:sz w:val="20"/>
          <w:szCs w:val="20"/>
          <w:lang w:val="en-GB"/>
        </w:rPr>
      </w:pPr>
    </w:p>
    <w:p w14:paraId="4B7FC231" w14:textId="0E66AC85" w:rsidR="00546F08" w:rsidRPr="004F412B" w:rsidRDefault="004F412B" w:rsidP="00546F08">
      <w:pPr>
        <w:pStyle w:val="Default"/>
        <w:spacing w:line="276" w:lineRule="auto"/>
        <w:jc w:val="both"/>
        <w:rPr>
          <w:rFonts w:asciiTheme="minorHAnsi" w:hAnsiTheme="minorHAnsi" w:cstheme="minorHAnsi"/>
          <w:sz w:val="20"/>
          <w:szCs w:val="20"/>
          <w:lang w:val="en-GB"/>
        </w:rPr>
      </w:pPr>
      <w:r>
        <w:rPr>
          <w:noProof/>
        </w:rPr>
        <w:lastRenderedPageBreak/>
        <w:drawing>
          <wp:anchor distT="0" distB="0" distL="114300" distR="114300" simplePos="0" relativeHeight="251659264" behindDoc="0" locked="0" layoutInCell="1" allowOverlap="1" wp14:anchorId="1A47666C" wp14:editId="290157BB">
            <wp:simplePos x="0" y="0"/>
            <wp:positionH relativeFrom="column">
              <wp:posOffset>706755</wp:posOffset>
            </wp:positionH>
            <wp:positionV relativeFrom="paragraph">
              <wp:posOffset>142240</wp:posOffset>
            </wp:positionV>
            <wp:extent cx="3961765" cy="5173980"/>
            <wp:effectExtent l="19050" t="19050" r="19685" b="26670"/>
            <wp:wrapSquare wrapText="bothSides"/>
            <wp:docPr id="1719804361" name="Picture 1" descr="A black hand with fingers pointing to the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04361" name="Picture 1" descr="A black hand with fingers pointing to the letter&#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7682"/>
                    <a:stretch/>
                  </pic:blipFill>
                  <pic:spPr bwMode="auto">
                    <a:xfrm>
                      <a:off x="0" y="0"/>
                      <a:ext cx="3961765" cy="51739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499D1A" w14:textId="26C27DF3"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461CDD57"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5C6425D9"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090CEE78"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50253601"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3E9597FC"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0BF46D4D"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3B11D2C7"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35CFF1C9"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057B8F87"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703DE9E8"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12436E82"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3FF32334"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6D9A61A6"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56A0FC63"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78FF4F22"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758BBE24" w14:textId="7529512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0D0A4F69" w14:textId="7A721CE6"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5F952B03" w14:textId="69721CD9"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789FF0F2"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2AEB7278"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2593377E"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1BC4A4B5"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61EF759D"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3A7FFB47"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5AD79434"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1B5D7EB0"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6CD1D9B6"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p>
    <w:p w14:paraId="499A08A9" w14:textId="77777777" w:rsidR="00546F08" w:rsidRPr="00736B4E" w:rsidRDefault="00546F08" w:rsidP="00546F08">
      <w:pPr>
        <w:pStyle w:val="Default"/>
        <w:spacing w:line="276" w:lineRule="auto"/>
        <w:jc w:val="both"/>
        <w:rPr>
          <w:rFonts w:asciiTheme="minorHAnsi" w:hAnsiTheme="minorHAnsi" w:cstheme="minorHAnsi"/>
          <w:sz w:val="20"/>
          <w:szCs w:val="20"/>
          <w:lang w:val="en-GB"/>
        </w:rPr>
      </w:pPr>
      <w:r>
        <w:rPr>
          <w:noProof/>
        </w:rPr>
        <w:lastRenderedPageBreak/>
        <w:drawing>
          <wp:anchor distT="0" distB="0" distL="114300" distR="114300" simplePos="0" relativeHeight="251662336" behindDoc="0" locked="0" layoutInCell="1" allowOverlap="1" wp14:anchorId="2FD19053" wp14:editId="31AA4F98">
            <wp:simplePos x="0" y="0"/>
            <wp:positionH relativeFrom="column">
              <wp:posOffset>417195</wp:posOffset>
            </wp:positionH>
            <wp:positionV relativeFrom="paragraph">
              <wp:posOffset>692785</wp:posOffset>
            </wp:positionV>
            <wp:extent cx="5165725" cy="4885690"/>
            <wp:effectExtent l="19050" t="19050" r="15875" b="10160"/>
            <wp:wrapTopAndBottom/>
            <wp:docPr id="1372482271" name="Picture 1" descr="A black hand with white mark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2271" name="Picture 1" descr="A black hand with white marking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9525"/>
                    <a:stretch/>
                  </pic:blipFill>
                  <pic:spPr bwMode="auto">
                    <a:xfrm>
                      <a:off x="0" y="0"/>
                      <a:ext cx="5165725" cy="48856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4B2AD0" w14:textId="68C293DA" w:rsidR="00546F08" w:rsidRPr="00803EA2" w:rsidRDefault="004F412B" w:rsidP="00546F08">
      <w:pPr>
        <w:pStyle w:val="Default"/>
        <w:spacing w:line="276" w:lineRule="auto"/>
        <w:jc w:val="both"/>
        <w:rPr>
          <w:rFonts w:asciiTheme="minorHAnsi" w:hAnsiTheme="minorHAnsi" w:cstheme="minorHAnsi"/>
          <w:sz w:val="20"/>
          <w:szCs w:val="20"/>
          <w:lang w:val="en-GB"/>
        </w:rPr>
        <w:sectPr w:rsidR="00546F08" w:rsidRPr="00803EA2" w:rsidSect="00546F08">
          <w:pgSz w:w="11906" w:h="16838"/>
          <w:pgMar w:top="1417" w:right="1701" w:bottom="1417" w:left="1701" w:header="708" w:footer="708" w:gutter="0"/>
          <w:cols w:space="708"/>
          <w:docGrid w:linePitch="360"/>
        </w:sectPr>
      </w:pPr>
      <w:proofErr w:type="spellStart"/>
      <w:r w:rsidRPr="00803EA2">
        <w:rPr>
          <w:rFonts w:asciiTheme="minorHAnsi" w:hAnsiTheme="minorHAnsi" w:cstheme="minorHAnsi"/>
          <w:sz w:val="20"/>
          <w:szCs w:val="20"/>
        </w:rPr>
        <w:t>Gargas</w:t>
      </w:r>
      <w:proofErr w:type="spellEnd"/>
      <w:r w:rsidRPr="00803EA2">
        <w:rPr>
          <w:rFonts w:asciiTheme="minorHAnsi" w:hAnsiTheme="minorHAnsi" w:cstheme="minorHAnsi"/>
          <w:sz w:val="20"/>
          <w:szCs w:val="20"/>
        </w:rPr>
        <w:t xml:space="preserve"> (</w:t>
      </w:r>
      <w:proofErr w:type="spellStart"/>
      <w:r w:rsidRPr="00803EA2">
        <w:rPr>
          <w:rFonts w:asciiTheme="minorHAnsi" w:hAnsiTheme="minorHAnsi" w:cstheme="minorHAnsi"/>
          <w:sz w:val="20"/>
          <w:szCs w:val="20"/>
        </w:rPr>
        <w:t>Sahly</w:t>
      </w:r>
      <w:proofErr w:type="spellEnd"/>
      <w:r w:rsidRPr="00803EA2">
        <w:rPr>
          <w:rFonts w:asciiTheme="minorHAnsi" w:hAnsiTheme="minorHAnsi" w:cstheme="minorHAnsi"/>
          <w:sz w:val="20"/>
          <w:szCs w:val="20"/>
        </w:rPr>
        <w:t xml:space="preserve"> 1973; </w:t>
      </w:r>
      <w:proofErr w:type="spellStart"/>
      <w:r w:rsidRPr="00803EA2">
        <w:rPr>
          <w:rFonts w:asciiTheme="minorHAnsi" w:hAnsiTheme="minorHAnsi" w:cstheme="minorHAnsi"/>
          <w:sz w:val="20"/>
          <w:szCs w:val="20"/>
        </w:rPr>
        <w:t>Pradel</w:t>
      </w:r>
      <w:proofErr w:type="spellEnd"/>
      <w:r w:rsidRPr="00803EA2">
        <w:rPr>
          <w:rFonts w:asciiTheme="minorHAnsi" w:hAnsiTheme="minorHAnsi" w:cstheme="minorHAnsi"/>
          <w:sz w:val="20"/>
          <w:szCs w:val="20"/>
        </w:rPr>
        <w:t>, 1975)</w:t>
      </w:r>
    </w:p>
    <w:p w14:paraId="1FB64B3A" w14:textId="7A616472" w:rsidR="00546F08" w:rsidRPr="00803EA2" w:rsidRDefault="00546F08" w:rsidP="00546F08">
      <w:pPr>
        <w:pStyle w:val="Default"/>
        <w:spacing w:line="276" w:lineRule="auto"/>
        <w:jc w:val="both"/>
        <w:rPr>
          <w:rFonts w:asciiTheme="minorHAnsi" w:hAnsiTheme="minorHAnsi" w:cstheme="minorHAnsi"/>
          <w:sz w:val="20"/>
          <w:szCs w:val="20"/>
          <w:lang w:val="en-GB"/>
        </w:rPr>
        <w:sectPr w:rsidR="00546F08" w:rsidRPr="00803EA2" w:rsidSect="00546F08">
          <w:pgSz w:w="16838" w:h="11906" w:orient="landscape"/>
          <w:pgMar w:top="1701" w:right="1418" w:bottom="1701" w:left="1418" w:header="709" w:footer="709" w:gutter="0"/>
          <w:cols w:space="708"/>
          <w:docGrid w:linePitch="360"/>
        </w:sectPr>
      </w:pPr>
      <w:r>
        <w:rPr>
          <w:noProof/>
        </w:rPr>
        <w:lastRenderedPageBreak/>
        <w:drawing>
          <wp:anchor distT="0" distB="0" distL="114300" distR="114300" simplePos="0" relativeHeight="251661312" behindDoc="0" locked="0" layoutInCell="1" allowOverlap="1" wp14:anchorId="678571C5" wp14:editId="1C96C425">
            <wp:simplePos x="0" y="0"/>
            <wp:positionH relativeFrom="column">
              <wp:posOffset>871220</wp:posOffset>
            </wp:positionH>
            <wp:positionV relativeFrom="paragraph">
              <wp:posOffset>527685</wp:posOffset>
            </wp:positionV>
            <wp:extent cx="7978140" cy="3980815"/>
            <wp:effectExtent l="19050" t="19050" r="22860" b="19685"/>
            <wp:wrapSquare wrapText="bothSides"/>
            <wp:docPr id="1085720073" name="Picture 1" descr="A black hand with fing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0073" name="Picture 1" descr="A black hand with fingers&#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11292"/>
                    <a:stretch/>
                  </pic:blipFill>
                  <pic:spPr bwMode="auto">
                    <a:xfrm>
                      <a:off x="0" y="0"/>
                      <a:ext cx="7978140" cy="398081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F412B" w:rsidRPr="00803EA2">
        <w:rPr>
          <w:rFonts w:asciiTheme="minorHAnsi" w:hAnsiTheme="minorHAnsi" w:cstheme="minorHAnsi"/>
          <w:sz w:val="20"/>
          <w:szCs w:val="20"/>
        </w:rPr>
        <w:t>Gargas</w:t>
      </w:r>
      <w:proofErr w:type="spellEnd"/>
      <w:r w:rsidR="004F412B" w:rsidRPr="00803EA2">
        <w:rPr>
          <w:rFonts w:asciiTheme="minorHAnsi" w:hAnsiTheme="minorHAnsi" w:cstheme="minorHAnsi"/>
          <w:sz w:val="20"/>
          <w:szCs w:val="20"/>
        </w:rPr>
        <w:t xml:space="preserve"> (</w:t>
      </w:r>
      <w:proofErr w:type="spellStart"/>
      <w:r w:rsidR="004F412B" w:rsidRPr="00803EA2">
        <w:rPr>
          <w:rFonts w:asciiTheme="minorHAnsi" w:hAnsiTheme="minorHAnsi" w:cstheme="minorHAnsi"/>
          <w:sz w:val="20"/>
          <w:szCs w:val="20"/>
        </w:rPr>
        <w:t>Barri</w:t>
      </w:r>
      <w:r w:rsidR="00A85BBB">
        <w:rPr>
          <w:rFonts w:asciiTheme="minorHAnsi" w:hAnsiTheme="minorHAnsi" w:cstheme="minorHAnsi"/>
          <w:sz w:val="20"/>
          <w:szCs w:val="20"/>
        </w:rPr>
        <w:t>è</w:t>
      </w:r>
      <w:r w:rsidR="004F412B" w:rsidRPr="00803EA2">
        <w:rPr>
          <w:rFonts w:asciiTheme="minorHAnsi" w:hAnsiTheme="minorHAnsi" w:cstheme="minorHAnsi"/>
          <w:sz w:val="20"/>
          <w:szCs w:val="20"/>
        </w:rPr>
        <w:t>re</w:t>
      </w:r>
      <w:proofErr w:type="spellEnd"/>
      <w:r w:rsidR="004F412B" w:rsidRPr="00803EA2">
        <w:rPr>
          <w:rFonts w:asciiTheme="minorHAnsi" w:hAnsiTheme="minorHAnsi" w:cstheme="minorHAnsi"/>
          <w:sz w:val="20"/>
          <w:szCs w:val="20"/>
        </w:rPr>
        <w:t>, 1976)</w:t>
      </w:r>
    </w:p>
    <w:p w14:paraId="2F70A57F" w14:textId="033F58D5" w:rsidR="00546F08" w:rsidRPr="00803EA2" w:rsidRDefault="00546F08" w:rsidP="00546F08">
      <w:pPr>
        <w:pStyle w:val="Default"/>
        <w:spacing w:line="276" w:lineRule="auto"/>
        <w:jc w:val="both"/>
        <w:rPr>
          <w:rFonts w:asciiTheme="minorHAnsi" w:hAnsiTheme="minorHAnsi" w:cstheme="minorHAnsi"/>
          <w:sz w:val="20"/>
          <w:szCs w:val="20"/>
          <w:lang w:val="en-GB"/>
        </w:rPr>
      </w:pPr>
      <w:r w:rsidRPr="00803EA2">
        <w:rPr>
          <w:rFonts w:asciiTheme="minorHAnsi" w:hAnsiTheme="minorHAnsi" w:cstheme="minorHAnsi"/>
          <w:sz w:val="20"/>
          <w:szCs w:val="20"/>
        </w:rPr>
        <w:lastRenderedPageBreak/>
        <w:t>Cosquer (Rouillon, 2016)</w:t>
      </w:r>
      <w:r w:rsidRPr="00803EA2">
        <w:rPr>
          <w:rFonts w:asciiTheme="minorHAnsi" w:hAnsiTheme="minorHAnsi" w:cstheme="minorHAnsi"/>
          <w:sz w:val="20"/>
          <w:szCs w:val="20"/>
        </w:rPr>
        <w:tab/>
      </w:r>
    </w:p>
    <w:p w14:paraId="0F89C02C" w14:textId="3E56C229" w:rsidR="00546F08" w:rsidRPr="00803EA2" w:rsidRDefault="00546F08" w:rsidP="00546F08">
      <w:pPr>
        <w:pStyle w:val="Default"/>
        <w:spacing w:line="276" w:lineRule="auto"/>
        <w:jc w:val="both"/>
        <w:rPr>
          <w:rFonts w:asciiTheme="minorHAnsi" w:hAnsiTheme="minorHAnsi" w:cstheme="minorHAnsi"/>
          <w:sz w:val="20"/>
          <w:szCs w:val="20"/>
          <w:lang w:val="en-GB"/>
        </w:rPr>
      </w:pPr>
    </w:p>
    <w:p w14:paraId="329E12F4" w14:textId="21636148" w:rsidR="00546F08" w:rsidRPr="00803EA2" w:rsidRDefault="004B1458" w:rsidP="00546F08">
      <w:pPr>
        <w:pStyle w:val="Default"/>
        <w:spacing w:line="276" w:lineRule="auto"/>
        <w:jc w:val="both"/>
        <w:rPr>
          <w:rFonts w:asciiTheme="minorHAnsi" w:hAnsiTheme="minorHAnsi" w:cstheme="minorHAnsi"/>
          <w:sz w:val="20"/>
          <w:szCs w:val="20"/>
          <w:lang w:val="en-GB"/>
        </w:rPr>
      </w:pPr>
      <w:r>
        <w:rPr>
          <w:noProof/>
        </w:rPr>
        <w:drawing>
          <wp:anchor distT="0" distB="0" distL="114300" distR="114300" simplePos="0" relativeHeight="251663360" behindDoc="0" locked="0" layoutInCell="1" allowOverlap="1" wp14:anchorId="62C735AC" wp14:editId="588CBFC5">
            <wp:simplePos x="0" y="0"/>
            <wp:positionH relativeFrom="column">
              <wp:posOffset>-58420</wp:posOffset>
            </wp:positionH>
            <wp:positionV relativeFrom="paragraph">
              <wp:posOffset>198755</wp:posOffset>
            </wp:positionV>
            <wp:extent cx="5605780" cy="2075180"/>
            <wp:effectExtent l="19050" t="19050" r="13970" b="20320"/>
            <wp:wrapSquare wrapText="bothSides"/>
            <wp:docPr id="1044796019" name="Picture 1" descr="A black hand silhouette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96019" name="Picture 1" descr="A black hand silhouettes with blue text&#10;&#10;Description automatically generated"/>
                    <pic:cNvPicPr/>
                  </pic:nvPicPr>
                  <pic:blipFill rotWithShape="1">
                    <a:blip r:embed="rId12" cstate="print">
                      <a:extLst>
                        <a:ext uri="{28A0092B-C50C-407E-A947-70E740481C1C}">
                          <a14:useLocalDpi xmlns:a14="http://schemas.microsoft.com/office/drawing/2010/main" val="0"/>
                        </a:ext>
                      </a:extLst>
                    </a:blip>
                    <a:srcRect t="16468" b="17708"/>
                    <a:stretch/>
                  </pic:blipFill>
                  <pic:spPr bwMode="auto">
                    <a:xfrm>
                      <a:off x="0" y="0"/>
                      <a:ext cx="5605780" cy="20751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1978F" w14:textId="0C7454BF" w:rsidR="00AF0535" w:rsidRPr="00803EA2" w:rsidRDefault="00AF0535" w:rsidP="0008357F">
      <w:pPr>
        <w:rPr>
          <w:lang w:val="en-GB"/>
        </w:rPr>
      </w:pPr>
    </w:p>
    <w:p w14:paraId="4BC83725" w14:textId="77777777" w:rsidR="005026C2" w:rsidRPr="00803EA2" w:rsidRDefault="005026C2" w:rsidP="0008357F">
      <w:pPr>
        <w:rPr>
          <w:lang w:val="en-GB"/>
        </w:rPr>
      </w:pPr>
    </w:p>
    <w:p w14:paraId="06953031" w14:textId="77777777" w:rsidR="005026C2" w:rsidRPr="00803EA2" w:rsidRDefault="005026C2" w:rsidP="0008357F">
      <w:pPr>
        <w:rPr>
          <w:lang w:val="en-GB"/>
        </w:rPr>
      </w:pPr>
    </w:p>
    <w:p w14:paraId="0C6B8F42" w14:textId="77777777" w:rsidR="005026C2" w:rsidRPr="00803EA2" w:rsidRDefault="005026C2" w:rsidP="0008357F">
      <w:pPr>
        <w:rPr>
          <w:lang w:val="en-GB"/>
        </w:rPr>
      </w:pPr>
    </w:p>
    <w:p w14:paraId="28E57D3E" w14:textId="77777777" w:rsidR="005026C2" w:rsidRPr="00803EA2" w:rsidRDefault="005026C2" w:rsidP="0008357F">
      <w:pPr>
        <w:rPr>
          <w:lang w:val="en-GB"/>
        </w:rPr>
      </w:pPr>
    </w:p>
    <w:p w14:paraId="05891665" w14:textId="77777777" w:rsidR="005026C2" w:rsidRPr="00803EA2" w:rsidRDefault="005026C2" w:rsidP="0008357F">
      <w:pPr>
        <w:rPr>
          <w:lang w:val="en-GB"/>
        </w:rPr>
      </w:pPr>
    </w:p>
    <w:p w14:paraId="0EEDFA9F" w14:textId="77777777" w:rsidR="005026C2" w:rsidRPr="00803EA2" w:rsidRDefault="005026C2" w:rsidP="0008357F">
      <w:pPr>
        <w:rPr>
          <w:lang w:val="en-GB"/>
        </w:rPr>
      </w:pPr>
    </w:p>
    <w:p w14:paraId="5676AC4F" w14:textId="77777777" w:rsidR="005026C2" w:rsidRPr="00803EA2" w:rsidRDefault="005026C2" w:rsidP="0008357F">
      <w:pPr>
        <w:rPr>
          <w:lang w:val="en-GB"/>
        </w:rPr>
      </w:pPr>
    </w:p>
    <w:p w14:paraId="750B91A4" w14:textId="77777777" w:rsidR="005026C2" w:rsidRPr="00803EA2" w:rsidRDefault="005026C2" w:rsidP="0008357F">
      <w:pPr>
        <w:rPr>
          <w:lang w:val="en-GB"/>
        </w:rPr>
      </w:pPr>
    </w:p>
    <w:p w14:paraId="2A970C79" w14:textId="77777777" w:rsidR="005026C2" w:rsidRPr="00803EA2" w:rsidRDefault="005026C2" w:rsidP="0008357F">
      <w:pPr>
        <w:rPr>
          <w:lang w:val="en-GB"/>
        </w:rPr>
      </w:pPr>
    </w:p>
    <w:p w14:paraId="767F2626" w14:textId="77777777" w:rsidR="005026C2" w:rsidRPr="00803EA2" w:rsidRDefault="005026C2" w:rsidP="0008357F">
      <w:pPr>
        <w:rPr>
          <w:lang w:val="en-GB"/>
        </w:rPr>
      </w:pPr>
    </w:p>
    <w:p w14:paraId="7ACD56F8" w14:textId="77777777" w:rsidR="005026C2" w:rsidRPr="00803EA2" w:rsidRDefault="005026C2" w:rsidP="0008357F">
      <w:pPr>
        <w:rPr>
          <w:lang w:val="en-GB"/>
        </w:rPr>
      </w:pPr>
    </w:p>
    <w:p w14:paraId="1BEAE14B" w14:textId="77777777" w:rsidR="005026C2" w:rsidRPr="00803EA2" w:rsidRDefault="005026C2" w:rsidP="0008357F">
      <w:pPr>
        <w:rPr>
          <w:lang w:val="en-GB"/>
        </w:rPr>
      </w:pPr>
    </w:p>
    <w:p w14:paraId="34D6EECD" w14:textId="77777777" w:rsidR="005026C2" w:rsidRPr="00803EA2" w:rsidRDefault="005026C2" w:rsidP="0008357F">
      <w:pPr>
        <w:rPr>
          <w:lang w:val="en-GB"/>
        </w:rPr>
      </w:pPr>
    </w:p>
    <w:p w14:paraId="2B103944" w14:textId="77777777" w:rsidR="005026C2" w:rsidRPr="00803EA2" w:rsidRDefault="005026C2" w:rsidP="0008357F">
      <w:pPr>
        <w:rPr>
          <w:lang w:val="en-GB"/>
        </w:rPr>
      </w:pPr>
    </w:p>
    <w:p w14:paraId="2CE83F07" w14:textId="77777777" w:rsidR="005026C2" w:rsidRPr="00803EA2" w:rsidRDefault="005026C2" w:rsidP="0008357F">
      <w:pPr>
        <w:rPr>
          <w:lang w:val="en-GB"/>
        </w:rPr>
      </w:pPr>
    </w:p>
    <w:p w14:paraId="343A9F0C" w14:textId="77777777" w:rsidR="005026C2" w:rsidRPr="00803EA2" w:rsidRDefault="005026C2" w:rsidP="0008357F">
      <w:pPr>
        <w:rPr>
          <w:lang w:val="en-GB"/>
        </w:rPr>
      </w:pPr>
    </w:p>
    <w:p w14:paraId="074C3181" w14:textId="77777777" w:rsidR="005026C2" w:rsidRPr="00803EA2" w:rsidRDefault="005026C2" w:rsidP="0008357F">
      <w:pPr>
        <w:rPr>
          <w:lang w:val="en-GB"/>
        </w:rPr>
      </w:pPr>
    </w:p>
    <w:p w14:paraId="4087A0CE" w14:textId="77777777" w:rsidR="005026C2" w:rsidRPr="00803EA2" w:rsidRDefault="005026C2" w:rsidP="0008357F">
      <w:pPr>
        <w:rPr>
          <w:lang w:val="en-GB"/>
        </w:rPr>
      </w:pPr>
    </w:p>
    <w:p w14:paraId="21826734" w14:textId="77777777" w:rsidR="005026C2" w:rsidRPr="00803EA2" w:rsidRDefault="005026C2" w:rsidP="0008357F">
      <w:pPr>
        <w:rPr>
          <w:lang w:val="en-GB"/>
        </w:rPr>
      </w:pPr>
    </w:p>
    <w:p w14:paraId="6F8B34D2" w14:textId="77777777" w:rsidR="005026C2" w:rsidRPr="00803EA2" w:rsidRDefault="005026C2" w:rsidP="0008357F">
      <w:pPr>
        <w:rPr>
          <w:lang w:val="en-GB"/>
        </w:rPr>
      </w:pPr>
    </w:p>
    <w:p w14:paraId="36C1E262" w14:textId="77777777" w:rsidR="005026C2" w:rsidRPr="00803EA2" w:rsidRDefault="005026C2" w:rsidP="0008357F">
      <w:pPr>
        <w:rPr>
          <w:lang w:val="en-GB"/>
        </w:rPr>
      </w:pPr>
    </w:p>
    <w:p w14:paraId="4BF6074C" w14:textId="77777777" w:rsidR="005026C2" w:rsidRPr="00803EA2" w:rsidRDefault="005026C2" w:rsidP="0008357F">
      <w:pPr>
        <w:rPr>
          <w:lang w:val="en-GB"/>
        </w:rPr>
      </w:pPr>
    </w:p>
    <w:p w14:paraId="0E4D7E90" w14:textId="5F0FB86C" w:rsidR="005026C2" w:rsidRPr="00803EA2" w:rsidRDefault="005026C2" w:rsidP="0008357F">
      <w:pPr>
        <w:rPr>
          <w:i/>
          <w:iCs/>
          <w:color w:val="44546A" w:themeColor="text2"/>
          <w:kern w:val="0"/>
          <w:sz w:val="20"/>
          <w:szCs w:val="20"/>
          <w:lang w:val="en-GB"/>
          <w14:ligatures w14:val="none"/>
        </w:rPr>
      </w:pPr>
      <w:proofErr w:type="spellStart"/>
      <w:r w:rsidRPr="00803EA2">
        <w:rPr>
          <w:i/>
          <w:iCs/>
          <w:color w:val="44546A" w:themeColor="text2"/>
          <w:kern w:val="0"/>
          <w:sz w:val="20"/>
          <w:szCs w:val="20"/>
          <w14:ligatures w14:val="none"/>
        </w:rPr>
        <w:t>Supp</w:t>
      </w:r>
      <w:proofErr w:type="spellEnd"/>
      <w:r w:rsidRPr="00803EA2">
        <w:rPr>
          <w:i/>
          <w:iCs/>
          <w:color w:val="44546A" w:themeColor="text2"/>
          <w:kern w:val="0"/>
          <w:sz w:val="20"/>
          <w:szCs w:val="20"/>
          <w14:ligatures w14:val="none"/>
        </w:rPr>
        <w:t xml:space="preserve">. 4. Factorial </w:t>
      </w:r>
      <w:proofErr w:type="spellStart"/>
      <w:r w:rsidRPr="00803EA2">
        <w:rPr>
          <w:i/>
          <w:iCs/>
          <w:color w:val="44546A" w:themeColor="text2"/>
          <w:kern w:val="0"/>
          <w:sz w:val="20"/>
          <w:szCs w:val="20"/>
          <w14:ligatures w14:val="none"/>
        </w:rPr>
        <w:t>analysis</w:t>
      </w:r>
      <w:proofErr w:type="spellEnd"/>
      <w:r w:rsidRPr="00803EA2">
        <w:rPr>
          <w:i/>
          <w:iCs/>
          <w:color w:val="44546A" w:themeColor="text2"/>
          <w:kern w:val="0"/>
          <w:sz w:val="20"/>
          <w:szCs w:val="20"/>
          <w14:ligatures w14:val="none"/>
        </w:rPr>
        <w:t xml:space="preserve"> </w:t>
      </w:r>
      <w:proofErr w:type="spellStart"/>
      <w:r w:rsidRPr="00803EA2">
        <w:rPr>
          <w:i/>
          <w:iCs/>
          <w:color w:val="44546A" w:themeColor="text2"/>
          <w:kern w:val="0"/>
          <w:sz w:val="20"/>
          <w:szCs w:val="20"/>
          <w14:ligatures w14:val="none"/>
        </w:rPr>
        <w:t>results</w:t>
      </w:r>
      <w:proofErr w:type="spellEnd"/>
    </w:p>
    <w:tbl>
      <w:tblPr>
        <w:tblStyle w:val="Tablaconcuadrcula"/>
        <w:tblW w:w="0" w:type="auto"/>
        <w:tblLook w:val="04A0" w:firstRow="1" w:lastRow="0" w:firstColumn="1" w:lastColumn="0" w:noHBand="0" w:noVBand="1"/>
      </w:tblPr>
      <w:tblGrid>
        <w:gridCol w:w="2137"/>
        <w:gridCol w:w="1006"/>
        <w:gridCol w:w="1006"/>
        <w:gridCol w:w="1006"/>
        <w:gridCol w:w="1006"/>
        <w:gridCol w:w="1006"/>
      </w:tblGrid>
      <w:tr w:rsidR="005026C2" w:rsidRPr="005026C2" w14:paraId="100D1B0B" w14:textId="77777777" w:rsidTr="005026C2">
        <w:trPr>
          <w:trHeight w:val="288"/>
        </w:trPr>
        <w:tc>
          <w:tcPr>
            <w:tcW w:w="2137" w:type="dxa"/>
            <w:noWrap/>
            <w:hideMark/>
          </w:tcPr>
          <w:p w14:paraId="3F8B6120" w14:textId="77777777" w:rsidR="005026C2" w:rsidRPr="005026C2" w:rsidRDefault="005026C2">
            <w:pPr>
              <w:rPr>
                <w:rFonts w:cstheme="minorHAnsi"/>
                <w:sz w:val="20"/>
                <w:szCs w:val="20"/>
              </w:rPr>
            </w:pPr>
            <w:r w:rsidRPr="005026C2">
              <w:rPr>
                <w:rFonts w:cstheme="minorHAnsi"/>
                <w:sz w:val="20"/>
                <w:szCs w:val="20"/>
              </w:rPr>
              <w:t>$'1'</w:t>
            </w:r>
          </w:p>
        </w:tc>
        <w:tc>
          <w:tcPr>
            <w:tcW w:w="1006" w:type="dxa"/>
            <w:noWrap/>
            <w:hideMark/>
          </w:tcPr>
          <w:p w14:paraId="6119EB61" w14:textId="77777777" w:rsidR="005026C2" w:rsidRPr="005026C2" w:rsidRDefault="005026C2">
            <w:pPr>
              <w:rPr>
                <w:rFonts w:cstheme="minorHAnsi"/>
                <w:sz w:val="20"/>
                <w:szCs w:val="20"/>
              </w:rPr>
            </w:pPr>
          </w:p>
        </w:tc>
        <w:tc>
          <w:tcPr>
            <w:tcW w:w="1006" w:type="dxa"/>
            <w:noWrap/>
            <w:hideMark/>
          </w:tcPr>
          <w:p w14:paraId="3A67D183" w14:textId="77777777" w:rsidR="005026C2" w:rsidRPr="005026C2" w:rsidRDefault="005026C2">
            <w:pPr>
              <w:rPr>
                <w:rFonts w:cstheme="minorHAnsi"/>
                <w:sz w:val="20"/>
                <w:szCs w:val="20"/>
              </w:rPr>
            </w:pPr>
          </w:p>
        </w:tc>
        <w:tc>
          <w:tcPr>
            <w:tcW w:w="1006" w:type="dxa"/>
            <w:noWrap/>
            <w:hideMark/>
          </w:tcPr>
          <w:p w14:paraId="3BDD704C" w14:textId="77777777" w:rsidR="005026C2" w:rsidRPr="005026C2" w:rsidRDefault="005026C2">
            <w:pPr>
              <w:rPr>
                <w:rFonts w:cstheme="minorHAnsi"/>
                <w:sz w:val="20"/>
                <w:szCs w:val="20"/>
              </w:rPr>
            </w:pPr>
          </w:p>
        </w:tc>
        <w:tc>
          <w:tcPr>
            <w:tcW w:w="1006" w:type="dxa"/>
            <w:noWrap/>
            <w:hideMark/>
          </w:tcPr>
          <w:p w14:paraId="3929E80E" w14:textId="77777777" w:rsidR="005026C2" w:rsidRPr="005026C2" w:rsidRDefault="005026C2">
            <w:pPr>
              <w:rPr>
                <w:rFonts w:cstheme="minorHAnsi"/>
                <w:sz w:val="20"/>
                <w:szCs w:val="20"/>
              </w:rPr>
            </w:pPr>
          </w:p>
        </w:tc>
        <w:tc>
          <w:tcPr>
            <w:tcW w:w="1006" w:type="dxa"/>
            <w:noWrap/>
            <w:hideMark/>
          </w:tcPr>
          <w:p w14:paraId="17B82FC3" w14:textId="77777777" w:rsidR="005026C2" w:rsidRPr="005026C2" w:rsidRDefault="005026C2">
            <w:pPr>
              <w:rPr>
                <w:rFonts w:cstheme="minorHAnsi"/>
                <w:sz w:val="20"/>
                <w:szCs w:val="20"/>
              </w:rPr>
            </w:pPr>
          </w:p>
        </w:tc>
      </w:tr>
      <w:tr w:rsidR="005026C2" w:rsidRPr="00A32D56" w14:paraId="7CBBDC03" w14:textId="77777777" w:rsidTr="005026C2">
        <w:trPr>
          <w:trHeight w:val="288"/>
        </w:trPr>
        <w:tc>
          <w:tcPr>
            <w:tcW w:w="7167" w:type="dxa"/>
            <w:gridSpan w:val="6"/>
            <w:noWrap/>
            <w:hideMark/>
          </w:tcPr>
          <w:p w14:paraId="61D3283F" w14:textId="77777777" w:rsidR="005026C2" w:rsidRPr="005026C2" w:rsidRDefault="005026C2">
            <w:pPr>
              <w:rPr>
                <w:rFonts w:cstheme="minorHAnsi"/>
                <w:sz w:val="20"/>
                <w:szCs w:val="20"/>
                <w:lang w:val="en-GB"/>
              </w:rPr>
            </w:pPr>
            <w:r w:rsidRPr="00F767D8">
              <w:rPr>
                <w:rFonts w:cstheme="minorHAnsi"/>
                <w:sz w:val="20"/>
                <w:szCs w:val="20"/>
                <w:lang w:val="en-GB"/>
              </w:rPr>
              <w:t xml:space="preserve"> [1] "ESP. ARD.02" "ESP. CAST.24" "ESP. CAST.16" "ESP. CAST.23" "ESP. CAST.17"</w:t>
            </w:r>
          </w:p>
        </w:tc>
      </w:tr>
      <w:tr w:rsidR="005026C2" w:rsidRPr="00A32D56" w14:paraId="34C19D82" w14:textId="77777777" w:rsidTr="005026C2">
        <w:trPr>
          <w:trHeight w:val="288"/>
        </w:trPr>
        <w:tc>
          <w:tcPr>
            <w:tcW w:w="7167" w:type="dxa"/>
            <w:gridSpan w:val="6"/>
            <w:noWrap/>
            <w:hideMark/>
          </w:tcPr>
          <w:p w14:paraId="4DF46B35" w14:textId="77777777" w:rsidR="005026C2" w:rsidRPr="005026C2" w:rsidRDefault="005026C2">
            <w:pPr>
              <w:rPr>
                <w:rFonts w:cstheme="minorHAnsi"/>
                <w:sz w:val="20"/>
                <w:szCs w:val="20"/>
                <w:lang w:val="en-GB"/>
              </w:rPr>
            </w:pPr>
            <w:r w:rsidRPr="00F767D8">
              <w:rPr>
                <w:rFonts w:cstheme="minorHAnsi"/>
                <w:sz w:val="20"/>
                <w:szCs w:val="20"/>
                <w:lang w:val="en-GB"/>
              </w:rPr>
              <w:t xml:space="preserve"> [6] "ESP. CAST.39" "ESP. CAST.03" "ESP. CAST.06" "ESP. CAST.07" "ESP. CAST.08"</w:t>
            </w:r>
          </w:p>
        </w:tc>
      </w:tr>
      <w:tr w:rsidR="005026C2" w:rsidRPr="00A32D56" w14:paraId="3E295416" w14:textId="77777777" w:rsidTr="005026C2">
        <w:trPr>
          <w:trHeight w:val="288"/>
        </w:trPr>
        <w:tc>
          <w:tcPr>
            <w:tcW w:w="7167" w:type="dxa"/>
            <w:gridSpan w:val="6"/>
            <w:noWrap/>
            <w:hideMark/>
          </w:tcPr>
          <w:p w14:paraId="02C4421F" w14:textId="77777777" w:rsidR="005026C2" w:rsidRPr="00CF0AE7" w:rsidRDefault="005026C2">
            <w:pPr>
              <w:rPr>
                <w:rFonts w:cstheme="minorHAnsi"/>
                <w:sz w:val="20"/>
                <w:szCs w:val="20"/>
                <w:lang w:val="fr-BE"/>
              </w:rPr>
            </w:pPr>
            <w:r w:rsidRPr="00E2347F">
              <w:rPr>
                <w:rFonts w:cstheme="minorHAnsi"/>
                <w:sz w:val="20"/>
                <w:szCs w:val="20"/>
                <w:lang w:val="fr-BE"/>
              </w:rPr>
              <w:t xml:space="preserve">[11] "ESP. CAST.63" "ESP. CAST.62" "ESP. PS.09" "ESP. PS.16" "ESP. PS.21" </w:t>
            </w:r>
          </w:p>
        </w:tc>
      </w:tr>
      <w:tr w:rsidR="005026C2" w:rsidRPr="00E2347F" w14:paraId="5352954D" w14:textId="77777777" w:rsidTr="005026C2">
        <w:trPr>
          <w:trHeight w:val="288"/>
        </w:trPr>
        <w:tc>
          <w:tcPr>
            <w:tcW w:w="7167" w:type="dxa"/>
            <w:gridSpan w:val="6"/>
            <w:noWrap/>
            <w:hideMark/>
          </w:tcPr>
          <w:p w14:paraId="528BAC01" w14:textId="77777777" w:rsidR="005026C2" w:rsidRPr="00CF0AE7" w:rsidRDefault="005026C2">
            <w:pPr>
              <w:rPr>
                <w:rFonts w:cstheme="minorHAnsi"/>
                <w:sz w:val="20"/>
                <w:szCs w:val="20"/>
                <w:lang w:val="fr-BE"/>
              </w:rPr>
            </w:pPr>
            <w:r w:rsidRPr="00E2347F">
              <w:rPr>
                <w:rFonts w:cstheme="minorHAnsi"/>
                <w:sz w:val="20"/>
                <w:szCs w:val="20"/>
                <w:lang w:val="fr-BE"/>
              </w:rPr>
              <w:t xml:space="preserve">[16] "ESP. PS.04" "ESP. SAL.03" "ESP. PS.05" "ESP. PS.15" "ESP. TRU.42" </w:t>
            </w:r>
          </w:p>
        </w:tc>
      </w:tr>
      <w:tr w:rsidR="005026C2" w:rsidRPr="00E2347F" w14:paraId="243B0713" w14:textId="77777777" w:rsidTr="005026C2">
        <w:trPr>
          <w:trHeight w:val="288"/>
        </w:trPr>
        <w:tc>
          <w:tcPr>
            <w:tcW w:w="7167" w:type="dxa"/>
            <w:gridSpan w:val="6"/>
            <w:noWrap/>
            <w:hideMark/>
          </w:tcPr>
          <w:p w14:paraId="22369D3E" w14:textId="77777777" w:rsidR="005026C2" w:rsidRPr="00E2347F" w:rsidRDefault="005026C2">
            <w:pPr>
              <w:rPr>
                <w:rFonts w:cstheme="minorHAnsi"/>
                <w:sz w:val="20"/>
                <w:szCs w:val="20"/>
                <w:lang w:val="de-DE"/>
              </w:rPr>
            </w:pPr>
            <w:r w:rsidRPr="00E2347F">
              <w:rPr>
                <w:rFonts w:cstheme="minorHAnsi"/>
                <w:sz w:val="20"/>
                <w:szCs w:val="20"/>
                <w:lang w:val="fr-BE"/>
              </w:rPr>
              <w:t xml:space="preserve">[21] "ESP. TRU.16" "ESP. MALT.35" "ESP. </w:t>
            </w:r>
            <w:r w:rsidRPr="00E2347F">
              <w:rPr>
                <w:rFonts w:cstheme="minorHAnsi"/>
                <w:sz w:val="20"/>
                <w:szCs w:val="20"/>
                <w:lang w:val="de-DE"/>
              </w:rPr>
              <w:t>MALT.47" "ESP. MALT.45" "ESP. MALT.46"</w:t>
            </w:r>
          </w:p>
        </w:tc>
      </w:tr>
      <w:tr w:rsidR="005026C2" w:rsidRPr="005026C2" w14:paraId="7118AECD" w14:textId="77777777" w:rsidTr="005026C2">
        <w:trPr>
          <w:trHeight w:val="288"/>
        </w:trPr>
        <w:tc>
          <w:tcPr>
            <w:tcW w:w="6161" w:type="dxa"/>
            <w:gridSpan w:val="5"/>
            <w:noWrap/>
            <w:hideMark/>
          </w:tcPr>
          <w:p w14:paraId="078B3C8C" w14:textId="77777777" w:rsidR="005026C2" w:rsidRPr="005026C2" w:rsidRDefault="005026C2">
            <w:pPr>
              <w:rPr>
                <w:rFonts w:cstheme="minorHAnsi"/>
                <w:sz w:val="20"/>
                <w:szCs w:val="20"/>
              </w:rPr>
            </w:pPr>
            <w:r w:rsidRPr="00E2347F">
              <w:rPr>
                <w:rFonts w:cstheme="minorHAnsi"/>
                <w:sz w:val="20"/>
                <w:szCs w:val="20"/>
                <w:lang w:val="de-DE"/>
              </w:rPr>
              <w:t xml:space="preserve">[26] "ESP. MALT.37" "ESP. MALT.60" "ESP. </w:t>
            </w:r>
            <w:r w:rsidRPr="00F50EA9">
              <w:rPr>
                <w:rFonts w:cstheme="minorHAnsi"/>
                <w:sz w:val="20"/>
                <w:szCs w:val="20"/>
              </w:rPr>
              <w:t>MALT.24" "ESP. EXIT.01"</w:t>
            </w:r>
          </w:p>
        </w:tc>
        <w:tc>
          <w:tcPr>
            <w:tcW w:w="1006" w:type="dxa"/>
            <w:noWrap/>
            <w:hideMark/>
          </w:tcPr>
          <w:p w14:paraId="039E75C5" w14:textId="77777777" w:rsidR="005026C2" w:rsidRPr="005026C2" w:rsidRDefault="005026C2">
            <w:pPr>
              <w:rPr>
                <w:rFonts w:cstheme="minorHAnsi"/>
                <w:sz w:val="20"/>
                <w:szCs w:val="20"/>
              </w:rPr>
            </w:pPr>
          </w:p>
        </w:tc>
      </w:tr>
      <w:tr w:rsidR="005026C2" w:rsidRPr="005026C2" w14:paraId="0FB182D9" w14:textId="77777777" w:rsidTr="005026C2">
        <w:trPr>
          <w:trHeight w:val="288"/>
        </w:trPr>
        <w:tc>
          <w:tcPr>
            <w:tcW w:w="2137" w:type="dxa"/>
            <w:noWrap/>
            <w:hideMark/>
          </w:tcPr>
          <w:p w14:paraId="5AF6DD11" w14:textId="77777777" w:rsidR="005026C2" w:rsidRPr="005026C2" w:rsidRDefault="005026C2">
            <w:pPr>
              <w:rPr>
                <w:rFonts w:cstheme="minorHAnsi"/>
                <w:sz w:val="20"/>
                <w:szCs w:val="20"/>
              </w:rPr>
            </w:pPr>
          </w:p>
        </w:tc>
        <w:tc>
          <w:tcPr>
            <w:tcW w:w="1006" w:type="dxa"/>
            <w:noWrap/>
            <w:hideMark/>
          </w:tcPr>
          <w:p w14:paraId="4B8BB2E9" w14:textId="77777777" w:rsidR="005026C2" w:rsidRPr="005026C2" w:rsidRDefault="005026C2">
            <w:pPr>
              <w:rPr>
                <w:rFonts w:cstheme="minorHAnsi"/>
                <w:sz w:val="20"/>
                <w:szCs w:val="20"/>
              </w:rPr>
            </w:pPr>
          </w:p>
        </w:tc>
        <w:tc>
          <w:tcPr>
            <w:tcW w:w="1006" w:type="dxa"/>
            <w:noWrap/>
            <w:hideMark/>
          </w:tcPr>
          <w:p w14:paraId="495B7766" w14:textId="77777777" w:rsidR="005026C2" w:rsidRPr="005026C2" w:rsidRDefault="005026C2">
            <w:pPr>
              <w:rPr>
                <w:rFonts w:cstheme="minorHAnsi"/>
                <w:sz w:val="20"/>
                <w:szCs w:val="20"/>
              </w:rPr>
            </w:pPr>
          </w:p>
        </w:tc>
        <w:tc>
          <w:tcPr>
            <w:tcW w:w="1006" w:type="dxa"/>
            <w:noWrap/>
            <w:hideMark/>
          </w:tcPr>
          <w:p w14:paraId="55006D54" w14:textId="77777777" w:rsidR="005026C2" w:rsidRPr="005026C2" w:rsidRDefault="005026C2">
            <w:pPr>
              <w:rPr>
                <w:rFonts w:cstheme="minorHAnsi"/>
                <w:sz w:val="20"/>
                <w:szCs w:val="20"/>
              </w:rPr>
            </w:pPr>
          </w:p>
        </w:tc>
        <w:tc>
          <w:tcPr>
            <w:tcW w:w="1006" w:type="dxa"/>
            <w:noWrap/>
            <w:hideMark/>
          </w:tcPr>
          <w:p w14:paraId="0C6F113A" w14:textId="77777777" w:rsidR="005026C2" w:rsidRPr="005026C2" w:rsidRDefault="005026C2">
            <w:pPr>
              <w:rPr>
                <w:rFonts w:cstheme="minorHAnsi"/>
                <w:sz w:val="20"/>
                <w:szCs w:val="20"/>
              </w:rPr>
            </w:pPr>
          </w:p>
        </w:tc>
        <w:tc>
          <w:tcPr>
            <w:tcW w:w="1006" w:type="dxa"/>
            <w:noWrap/>
            <w:hideMark/>
          </w:tcPr>
          <w:p w14:paraId="1BF48C27" w14:textId="77777777" w:rsidR="005026C2" w:rsidRPr="005026C2" w:rsidRDefault="005026C2">
            <w:pPr>
              <w:rPr>
                <w:rFonts w:cstheme="minorHAnsi"/>
                <w:sz w:val="20"/>
                <w:szCs w:val="20"/>
              </w:rPr>
            </w:pPr>
          </w:p>
        </w:tc>
      </w:tr>
      <w:tr w:rsidR="005026C2" w:rsidRPr="005026C2" w14:paraId="1136ABE7" w14:textId="77777777" w:rsidTr="005026C2">
        <w:trPr>
          <w:trHeight w:val="288"/>
        </w:trPr>
        <w:tc>
          <w:tcPr>
            <w:tcW w:w="2137" w:type="dxa"/>
            <w:noWrap/>
            <w:hideMark/>
          </w:tcPr>
          <w:p w14:paraId="27F567AB" w14:textId="77777777" w:rsidR="005026C2" w:rsidRPr="005026C2" w:rsidRDefault="005026C2">
            <w:pPr>
              <w:rPr>
                <w:rFonts w:cstheme="minorHAnsi"/>
                <w:sz w:val="20"/>
                <w:szCs w:val="20"/>
              </w:rPr>
            </w:pPr>
            <w:r w:rsidRPr="005026C2">
              <w:rPr>
                <w:rFonts w:cstheme="minorHAnsi"/>
                <w:sz w:val="20"/>
                <w:szCs w:val="20"/>
              </w:rPr>
              <w:t>$'2'</w:t>
            </w:r>
          </w:p>
        </w:tc>
        <w:tc>
          <w:tcPr>
            <w:tcW w:w="1006" w:type="dxa"/>
            <w:noWrap/>
            <w:hideMark/>
          </w:tcPr>
          <w:p w14:paraId="0C96E4BD" w14:textId="77777777" w:rsidR="005026C2" w:rsidRPr="005026C2" w:rsidRDefault="005026C2">
            <w:pPr>
              <w:rPr>
                <w:rFonts w:cstheme="minorHAnsi"/>
                <w:sz w:val="20"/>
                <w:szCs w:val="20"/>
              </w:rPr>
            </w:pPr>
          </w:p>
        </w:tc>
        <w:tc>
          <w:tcPr>
            <w:tcW w:w="1006" w:type="dxa"/>
            <w:noWrap/>
            <w:hideMark/>
          </w:tcPr>
          <w:p w14:paraId="13D1E36E" w14:textId="77777777" w:rsidR="005026C2" w:rsidRPr="005026C2" w:rsidRDefault="005026C2">
            <w:pPr>
              <w:rPr>
                <w:rFonts w:cstheme="minorHAnsi"/>
                <w:sz w:val="20"/>
                <w:szCs w:val="20"/>
              </w:rPr>
            </w:pPr>
          </w:p>
        </w:tc>
        <w:tc>
          <w:tcPr>
            <w:tcW w:w="1006" w:type="dxa"/>
            <w:noWrap/>
            <w:hideMark/>
          </w:tcPr>
          <w:p w14:paraId="760EB259" w14:textId="77777777" w:rsidR="005026C2" w:rsidRPr="005026C2" w:rsidRDefault="005026C2">
            <w:pPr>
              <w:rPr>
                <w:rFonts w:cstheme="minorHAnsi"/>
                <w:sz w:val="20"/>
                <w:szCs w:val="20"/>
              </w:rPr>
            </w:pPr>
          </w:p>
        </w:tc>
        <w:tc>
          <w:tcPr>
            <w:tcW w:w="1006" w:type="dxa"/>
            <w:noWrap/>
            <w:hideMark/>
          </w:tcPr>
          <w:p w14:paraId="2CDCF3CC" w14:textId="77777777" w:rsidR="005026C2" w:rsidRPr="005026C2" w:rsidRDefault="005026C2">
            <w:pPr>
              <w:rPr>
                <w:rFonts w:cstheme="minorHAnsi"/>
                <w:sz w:val="20"/>
                <w:szCs w:val="20"/>
              </w:rPr>
            </w:pPr>
          </w:p>
        </w:tc>
        <w:tc>
          <w:tcPr>
            <w:tcW w:w="1006" w:type="dxa"/>
            <w:noWrap/>
            <w:hideMark/>
          </w:tcPr>
          <w:p w14:paraId="3381AF81" w14:textId="77777777" w:rsidR="005026C2" w:rsidRPr="005026C2" w:rsidRDefault="005026C2">
            <w:pPr>
              <w:rPr>
                <w:rFonts w:cstheme="minorHAnsi"/>
                <w:sz w:val="20"/>
                <w:szCs w:val="20"/>
              </w:rPr>
            </w:pPr>
          </w:p>
        </w:tc>
      </w:tr>
      <w:tr w:rsidR="005026C2" w:rsidRPr="005026C2" w14:paraId="76162904" w14:textId="77777777" w:rsidTr="005026C2">
        <w:trPr>
          <w:trHeight w:val="288"/>
        </w:trPr>
        <w:tc>
          <w:tcPr>
            <w:tcW w:w="7167" w:type="dxa"/>
            <w:gridSpan w:val="6"/>
            <w:noWrap/>
            <w:hideMark/>
          </w:tcPr>
          <w:p w14:paraId="796D6DB1" w14:textId="77777777" w:rsidR="005026C2" w:rsidRPr="005026C2" w:rsidRDefault="005026C2">
            <w:pPr>
              <w:rPr>
                <w:rFonts w:cstheme="minorHAnsi"/>
                <w:sz w:val="20"/>
                <w:szCs w:val="20"/>
              </w:rPr>
            </w:pPr>
            <w:r w:rsidRPr="004A30C9">
              <w:rPr>
                <w:rFonts w:cstheme="minorHAnsi"/>
                <w:sz w:val="20"/>
                <w:szCs w:val="20"/>
                <w:lang w:val="en-GB"/>
              </w:rPr>
              <w:t xml:space="preserve"> [1] "ESP. ALT.02" "ESP. ALT.05" "ESP. ALT.01" "ESP. ALT.08" "ESP. </w:t>
            </w:r>
            <w:r w:rsidRPr="005026C2">
              <w:rPr>
                <w:rFonts w:cstheme="minorHAnsi"/>
                <w:sz w:val="20"/>
                <w:szCs w:val="20"/>
              </w:rPr>
              <w:t>CAST.36"</w:t>
            </w:r>
          </w:p>
        </w:tc>
      </w:tr>
      <w:tr w:rsidR="005026C2" w:rsidRPr="00A32D56" w14:paraId="1DA8CE18" w14:textId="77777777" w:rsidTr="005026C2">
        <w:trPr>
          <w:trHeight w:val="288"/>
        </w:trPr>
        <w:tc>
          <w:tcPr>
            <w:tcW w:w="7167" w:type="dxa"/>
            <w:gridSpan w:val="6"/>
            <w:noWrap/>
            <w:hideMark/>
          </w:tcPr>
          <w:p w14:paraId="4B307943" w14:textId="77777777" w:rsidR="005026C2" w:rsidRPr="005026C2" w:rsidRDefault="005026C2">
            <w:pPr>
              <w:rPr>
                <w:rFonts w:cstheme="minorHAnsi"/>
                <w:sz w:val="20"/>
                <w:szCs w:val="20"/>
                <w:lang w:val="en-GB"/>
              </w:rPr>
            </w:pPr>
            <w:r w:rsidRPr="00F767D8">
              <w:rPr>
                <w:rFonts w:cstheme="minorHAnsi"/>
                <w:sz w:val="20"/>
                <w:szCs w:val="20"/>
                <w:lang w:val="en-GB"/>
              </w:rPr>
              <w:t xml:space="preserve"> [6] "ESP. CAST.35" "ESP. CAST.40" "ESP. CAST.28" "ESP. CAST.34" "ESP. CAST.32"</w:t>
            </w:r>
          </w:p>
        </w:tc>
      </w:tr>
      <w:tr w:rsidR="005026C2" w:rsidRPr="00A32D56" w14:paraId="765AD02B" w14:textId="77777777" w:rsidTr="005026C2">
        <w:trPr>
          <w:trHeight w:val="288"/>
        </w:trPr>
        <w:tc>
          <w:tcPr>
            <w:tcW w:w="7167" w:type="dxa"/>
            <w:gridSpan w:val="6"/>
            <w:noWrap/>
            <w:hideMark/>
          </w:tcPr>
          <w:p w14:paraId="6FF71E85" w14:textId="77777777" w:rsidR="005026C2" w:rsidRPr="005026C2" w:rsidRDefault="005026C2">
            <w:pPr>
              <w:rPr>
                <w:rFonts w:cstheme="minorHAnsi"/>
                <w:sz w:val="20"/>
                <w:szCs w:val="20"/>
                <w:lang w:val="en-GB"/>
              </w:rPr>
            </w:pPr>
            <w:r w:rsidRPr="00F767D8">
              <w:rPr>
                <w:rFonts w:cstheme="minorHAnsi"/>
                <w:sz w:val="20"/>
                <w:szCs w:val="20"/>
                <w:lang w:val="en-GB"/>
              </w:rPr>
              <w:t>[11] "ESP. CAST.72" "ESP. CAST.73" "ESP. CAST.14" "ESP. CAST.15" "ESP. CAST.22"</w:t>
            </w:r>
          </w:p>
        </w:tc>
      </w:tr>
      <w:tr w:rsidR="005026C2" w:rsidRPr="00A32D56" w14:paraId="7E557C95" w14:textId="77777777" w:rsidTr="005026C2">
        <w:trPr>
          <w:trHeight w:val="288"/>
        </w:trPr>
        <w:tc>
          <w:tcPr>
            <w:tcW w:w="7167" w:type="dxa"/>
            <w:gridSpan w:val="6"/>
            <w:noWrap/>
            <w:hideMark/>
          </w:tcPr>
          <w:p w14:paraId="14F10B91" w14:textId="77777777" w:rsidR="005026C2" w:rsidRPr="005026C2" w:rsidRDefault="005026C2">
            <w:pPr>
              <w:rPr>
                <w:rFonts w:cstheme="minorHAnsi"/>
                <w:sz w:val="20"/>
                <w:szCs w:val="20"/>
                <w:lang w:val="en-GB"/>
              </w:rPr>
            </w:pPr>
            <w:r w:rsidRPr="00F767D8">
              <w:rPr>
                <w:rFonts w:cstheme="minorHAnsi"/>
                <w:sz w:val="20"/>
                <w:szCs w:val="20"/>
                <w:lang w:val="en-GB"/>
              </w:rPr>
              <w:t>[16] "ESP. CAST.20" "ESP. CAST.53" "ESP. CAST.55" "ESP. CAST.31" "ESP. CAST.58"</w:t>
            </w:r>
          </w:p>
        </w:tc>
      </w:tr>
      <w:tr w:rsidR="005026C2" w:rsidRPr="00A32D56" w14:paraId="083F40FA" w14:textId="77777777" w:rsidTr="005026C2">
        <w:trPr>
          <w:trHeight w:val="288"/>
        </w:trPr>
        <w:tc>
          <w:tcPr>
            <w:tcW w:w="7167" w:type="dxa"/>
            <w:gridSpan w:val="6"/>
            <w:noWrap/>
            <w:hideMark/>
          </w:tcPr>
          <w:p w14:paraId="30996833" w14:textId="77777777" w:rsidR="005026C2" w:rsidRPr="005026C2" w:rsidRDefault="005026C2">
            <w:pPr>
              <w:rPr>
                <w:rFonts w:cstheme="minorHAnsi"/>
                <w:sz w:val="20"/>
                <w:szCs w:val="20"/>
                <w:lang w:val="en-GB"/>
              </w:rPr>
            </w:pPr>
            <w:r w:rsidRPr="00F767D8">
              <w:rPr>
                <w:rFonts w:cstheme="minorHAnsi"/>
                <w:sz w:val="20"/>
                <w:szCs w:val="20"/>
                <w:lang w:val="en-GB"/>
              </w:rPr>
              <w:t>[21] "ESP. CAST.52" "ESP. CAST.51" "ESP. CAST.45" "ESP. CAST.02" "ESP. CAST.38"</w:t>
            </w:r>
          </w:p>
        </w:tc>
      </w:tr>
      <w:tr w:rsidR="005026C2" w:rsidRPr="00A32D56" w14:paraId="58CA6A8D" w14:textId="77777777" w:rsidTr="005026C2">
        <w:trPr>
          <w:trHeight w:val="288"/>
        </w:trPr>
        <w:tc>
          <w:tcPr>
            <w:tcW w:w="7167" w:type="dxa"/>
            <w:gridSpan w:val="6"/>
            <w:noWrap/>
            <w:hideMark/>
          </w:tcPr>
          <w:p w14:paraId="7DAC5F21" w14:textId="77777777" w:rsidR="005026C2" w:rsidRPr="005026C2" w:rsidRDefault="005026C2">
            <w:pPr>
              <w:rPr>
                <w:rFonts w:cstheme="minorHAnsi"/>
                <w:sz w:val="20"/>
                <w:szCs w:val="20"/>
                <w:lang w:val="en-GB"/>
              </w:rPr>
            </w:pPr>
            <w:r w:rsidRPr="00F767D8">
              <w:rPr>
                <w:rFonts w:cstheme="minorHAnsi"/>
                <w:sz w:val="20"/>
                <w:szCs w:val="20"/>
                <w:lang w:val="en-GB"/>
              </w:rPr>
              <w:t>[26] "ESP. CAST.37" "ESP. CAST.41" "ESP. CAST.43" "ESP. CAST.21" "ESP. CAST.27"</w:t>
            </w:r>
          </w:p>
        </w:tc>
      </w:tr>
      <w:tr w:rsidR="005026C2" w:rsidRPr="00A32D56" w14:paraId="3ED2E0BE" w14:textId="77777777" w:rsidTr="005026C2">
        <w:trPr>
          <w:trHeight w:val="288"/>
        </w:trPr>
        <w:tc>
          <w:tcPr>
            <w:tcW w:w="7167" w:type="dxa"/>
            <w:gridSpan w:val="6"/>
            <w:noWrap/>
            <w:hideMark/>
          </w:tcPr>
          <w:p w14:paraId="68667CE9" w14:textId="77777777" w:rsidR="005026C2" w:rsidRPr="005026C2" w:rsidRDefault="005026C2">
            <w:pPr>
              <w:rPr>
                <w:rFonts w:cstheme="minorHAnsi"/>
                <w:sz w:val="20"/>
                <w:szCs w:val="20"/>
                <w:lang w:val="en-GB"/>
              </w:rPr>
            </w:pPr>
            <w:r w:rsidRPr="00F767D8">
              <w:rPr>
                <w:rFonts w:cstheme="minorHAnsi"/>
                <w:sz w:val="20"/>
                <w:szCs w:val="20"/>
                <w:lang w:val="en-GB"/>
              </w:rPr>
              <w:t>[31] "ESP. CAST.04" "ESP. CAST.05" "ESP. CAST.44" "ESP. CAST.68" "ESP. CAST.78"</w:t>
            </w:r>
          </w:p>
        </w:tc>
      </w:tr>
      <w:tr w:rsidR="005026C2" w:rsidRPr="00A32D56" w14:paraId="3F798C82" w14:textId="77777777" w:rsidTr="005026C2">
        <w:trPr>
          <w:trHeight w:val="288"/>
        </w:trPr>
        <w:tc>
          <w:tcPr>
            <w:tcW w:w="7167" w:type="dxa"/>
            <w:gridSpan w:val="6"/>
            <w:noWrap/>
            <w:hideMark/>
          </w:tcPr>
          <w:p w14:paraId="3B04BAA8" w14:textId="77777777" w:rsidR="005026C2" w:rsidRPr="005026C2" w:rsidRDefault="005026C2">
            <w:pPr>
              <w:rPr>
                <w:rFonts w:cstheme="minorHAnsi"/>
                <w:sz w:val="20"/>
                <w:szCs w:val="20"/>
                <w:lang w:val="en-GB"/>
              </w:rPr>
            </w:pPr>
            <w:r w:rsidRPr="00F767D8">
              <w:rPr>
                <w:rFonts w:cstheme="minorHAnsi"/>
                <w:sz w:val="20"/>
                <w:szCs w:val="20"/>
                <w:lang w:val="en-GB"/>
              </w:rPr>
              <w:t>[36] "ESP. CAST.69" "ESP. CAST.77" "ESP. CAST.61" "ESP. CAST.13" "ESP. CAST.12"</w:t>
            </w:r>
          </w:p>
        </w:tc>
      </w:tr>
      <w:tr w:rsidR="005026C2" w:rsidRPr="00736B4E" w14:paraId="4828F701" w14:textId="77777777" w:rsidTr="005026C2">
        <w:trPr>
          <w:trHeight w:val="288"/>
        </w:trPr>
        <w:tc>
          <w:tcPr>
            <w:tcW w:w="7167" w:type="dxa"/>
            <w:gridSpan w:val="6"/>
            <w:noWrap/>
            <w:hideMark/>
          </w:tcPr>
          <w:p w14:paraId="35102A06" w14:textId="77777777" w:rsidR="005026C2" w:rsidRPr="00F50EA9" w:rsidRDefault="005026C2">
            <w:pPr>
              <w:rPr>
                <w:rFonts w:cstheme="minorHAnsi"/>
                <w:sz w:val="20"/>
                <w:szCs w:val="20"/>
              </w:rPr>
            </w:pPr>
            <w:r w:rsidRPr="00F767D8">
              <w:rPr>
                <w:rFonts w:cstheme="minorHAnsi"/>
                <w:sz w:val="20"/>
                <w:szCs w:val="20"/>
                <w:lang w:val="en-GB"/>
              </w:rPr>
              <w:t xml:space="preserve">[41] "ESP. CAST.11" "ESP. CAST.10" "ESP. </w:t>
            </w:r>
            <w:r w:rsidRPr="00F50EA9">
              <w:rPr>
                <w:rFonts w:cstheme="minorHAnsi"/>
                <w:sz w:val="20"/>
                <w:szCs w:val="20"/>
              </w:rPr>
              <w:t xml:space="preserve">CAST.09" "ESP. MOS.01" "ESP. SALT.12" </w:t>
            </w:r>
          </w:p>
        </w:tc>
      </w:tr>
      <w:tr w:rsidR="005026C2" w:rsidRPr="005026C2" w14:paraId="0CD105E0" w14:textId="77777777" w:rsidTr="005026C2">
        <w:trPr>
          <w:trHeight w:val="288"/>
        </w:trPr>
        <w:tc>
          <w:tcPr>
            <w:tcW w:w="7167" w:type="dxa"/>
            <w:gridSpan w:val="6"/>
            <w:noWrap/>
            <w:hideMark/>
          </w:tcPr>
          <w:p w14:paraId="6698BE7F" w14:textId="77777777" w:rsidR="005026C2" w:rsidRPr="005026C2" w:rsidRDefault="005026C2">
            <w:pPr>
              <w:rPr>
                <w:rFonts w:cstheme="minorHAnsi"/>
                <w:sz w:val="20"/>
                <w:szCs w:val="20"/>
              </w:rPr>
            </w:pPr>
            <w:r w:rsidRPr="005026C2">
              <w:rPr>
                <w:rFonts w:cstheme="minorHAnsi"/>
                <w:sz w:val="20"/>
                <w:szCs w:val="20"/>
              </w:rPr>
              <w:t xml:space="preserve">[46] "ESP. PS.14" "ESP. PS.13" "ESP. TRU.20" "ESP. TRU.55" "ESP. TRU.46" </w:t>
            </w:r>
          </w:p>
        </w:tc>
      </w:tr>
      <w:tr w:rsidR="005026C2" w:rsidRPr="005026C2" w14:paraId="76634C89" w14:textId="77777777" w:rsidTr="005026C2">
        <w:trPr>
          <w:trHeight w:val="288"/>
        </w:trPr>
        <w:tc>
          <w:tcPr>
            <w:tcW w:w="7167" w:type="dxa"/>
            <w:gridSpan w:val="6"/>
            <w:noWrap/>
            <w:hideMark/>
          </w:tcPr>
          <w:p w14:paraId="49DB1FE4" w14:textId="77777777" w:rsidR="005026C2" w:rsidRPr="005026C2" w:rsidRDefault="005026C2">
            <w:pPr>
              <w:rPr>
                <w:rFonts w:cstheme="minorHAnsi"/>
                <w:sz w:val="20"/>
                <w:szCs w:val="20"/>
              </w:rPr>
            </w:pPr>
            <w:r w:rsidRPr="005026C2">
              <w:rPr>
                <w:rFonts w:cstheme="minorHAnsi"/>
                <w:sz w:val="20"/>
                <w:szCs w:val="20"/>
              </w:rPr>
              <w:t xml:space="preserve">[51] "ESP. TRU.13" "ESP. TRU.24" "ESP. TRU.18" "ESP. TRU.27" "ESP. TRU.14" </w:t>
            </w:r>
          </w:p>
        </w:tc>
      </w:tr>
      <w:tr w:rsidR="005026C2" w:rsidRPr="005026C2" w14:paraId="6526F41A" w14:textId="77777777" w:rsidTr="005026C2">
        <w:trPr>
          <w:trHeight w:val="288"/>
        </w:trPr>
        <w:tc>
          <w:tcPr>
            <w:tcW w:w="7167" w:type="dxa"/>
            <w:gridSpan w:val="6"/>
            <w:noWrap/>
            <w:hideMark/>
          </w:tcPr>
          <w:p w14:paraId="5A7C1463" w14:textId="77777777" w:rsidR="005026C2" w:rsidRPr="005026C2" w:rsidRDefault="005026C2">
            <w:pPr>
              <w:rPr>
                <w:rFonts w:cstheme="minorHAnsi"/>
                <w:sz w:val="20"/>
                <w:szCs w:val="20"/>
              </w:rPr>
            </w:pPr>
            <w:r w:rsidRPr="005026C2">
              <w:rPr>
                <w:rFonts w:cstheme="minorHAnsi"/>
                <w:sz w:val="20"/>
                <w:szCs w:val="20"/>
              </w:rPr>
              <w:t xml:space="preserve">[56] "ESP. TRU.11" "ESP. TRU.32" "ESP. TRU.07" "ESP. GAR.25" "ESP. GAR.31" </w:t>
            </w:r>
          </w:p>
        </w:tc>
      </w:tr>
      <w:tr w:rsidR="005026C2" w:rsidRPr="00A32D56" w14:paraId="2934B72E" w14:textId="77777777" w:rsidTr="005026C2">
        <w:trPr>
          <w:trHeight w:val="288"/>
        </w:trPr>
        <w:tc>
          <w:tcPr>
            <w:tcW w:w="7167" w:type="dxa"/>
            <w:gridSpan w:val="6"/>
            <w:noWrap/>
            <w:hideMark/>
          </w:tcPr>
          <w:p w14:paraId="226F76FE" w14:textId="77777777" w:rsidR="005026C2" w:rsidRPr="00E2347F" w:rsidRDefault="005026C2">
            <w:pPr>
              <w:rPr>
                <w:rFonts w:cstheme="minorHAnsi"/>
                <w:sz w:val="20"/>
                <w:szCs w:val="20"/>
                <w:lang w:val="de-DE"/>
              </w:rPr>
            </w:pPr>
            <w:r w:rsidRPr="00E2347F">
              <w:rPr>
                <w:rFonts w:cstheme="minorHAnsi"/>
                <w:sz w:val="20"/>
                <w:szCs w:val="20"/>
                <w:lang w:val="de-DE"/>
              </w:rPr>
              <w:t>[61] "ESP. GAR.20" "ESP. GAR.22" "ESP. MALT.56" "ESP. MALT.58" "ESP. MALT.59"</w:t>
            </w:r>
          </w:p>
        </w:tc>
      </w:tr>
      <w:tr w:rsidR="005026C2" w:rsidRPr="005026C2" w14:paraId="2C7C995B" w14:textId="77777777" w:rsidTr="005026C2">
        <w:trPr>
          <w:trHeight w:val="288"/>
        </w:trPr>
        <w:tc>
          <w:tcPr>
            <w:tcW w:w="7167" w:type="dxa"/>
            <w:gridSpan w:val="6"/>
            <w:noWrap/>
            <w:hideMark/>
          </w:tcPr>
          <w:p w14:paraId="66642F6F" w14:textId="77777777" w:rsidR="005026C2" w:rsidRPr="005026C2" w:rsidRDefault="005026C2">
            <w:pPr>
              <w:rPr>
                <w:rFonts w:cstheme="minorHAnsi"/>
                <w:sz w:val="20"/>
                <w:szCs w:val="20"/>
              </w:rPr>
            </w:pPr>
            <w:r w:rsidRPr="00E2347F">
              <w:rPr>
                <w:rFonts w:cstheme="minorHAnsi"/>
                <w:sz w:val="20"/>
                <w:szCs w:val="20"/>
                <w:lang w:val="de-DE"/>
              </w:rPr>
              <w:t xml:space="preserve">[66] "ESP. MALT.11" "ESP. MALT.16" "ESP. </w:t>
            </w:r>
            <w:r w:rsidRPr="00F50EA9">
              <w:rPr>
                <w:rFonts w:cstheme="minorHAnsi"/>
                <w:sz w:val="20"/>
                <w:szCs w:val="20"/>
              </w:rPr>
              <w:t xml:space="preserve">PALO.04" "ESP. PIL.08" "ESP. TIT.01" </w:t>
            </w:r>
          </w:p>
        </w:tc>
      </w:tr>
      <w:tr w:rsidR="005026C2" w:rsidRPr="005026C2" w14:paraId="1FAF7F36" w14:textId="77777777" w:rsidTr="005026C2">
        <w:trPr>
          <w:trHeight w:val="288"/>
        </w:trPr>
        <w:tc>
          <w:tcPr>
            <w:tcW w:w="2137" w:type="dxa"/>
            <w:noWrap/>
            <w:hideMark/>
          </w:tcPr>
          <w:p w14:paraId="4313FE57" w14:textId="77777777" w:rsidR="005026C2" w:rsidRPr="005026C2" w:rsidRDefault="005026C2">
            <w:pPr>
              <w:rPr>
                <w:rFonts w:cstheme="minorHAnsi"/>
                <w:sz w:val="20"/>
                <w:szCs w:val="20"/>
              </w:rPr>
            </w:pPr>
          </w:p>
        </w:tc>
        <w:tc>
          <w:tcPr>
            <w:tcW w:w="1006" w:type="dxa"/>
            <w:noWrap/>
            <w:hideMark/>
          </w:tcPr>
          <w:p w14:paraId="711137FA" w14:textId="77777777" w:rsidR="005026C2" w:rsidRPr="005026C2" w:rsidRDefault="005026C2">
            <w:pPr>
              <w:rPr>
                <w:rFonts w:cstheme="minorHAnsi"/>
                <w:sz w:val="20"/>
                <w:szCs w:val="20"/>
              </w:rPr>
            </w:pPr>
          </w:p>
        </w:tc>
        <w:tc>
          <w:tcPr>
            <w:tcW w:w="1006" w:type="dxa"/>
            <w:noWrap/>
            <w:hideMark/>
          </w:tcPr>
          <w:p w14:paraId="3C9D72FF" w14:textId="77777777" w:rsidR="005026C2" w:rsidRPr="005026C2" w:rsidRDefault="005026C2">
            <w:pPr>
              <w:rPr>
                <w:rFonts w:cstheme="minorHAnsi"/>
                <w:sz w:val="20"/>
                <w:szCs w:val="20"/>
              </w:rPr>
            </w:pPr>
          </w:p>
        </w:tc>
        <w:tc>
          <w:tcPr>
            <w:tcW w:w="1006" w:type="dxa"/>
            <w:noWrap/>
            <w:hideMark/>
          </w:tcPr>
          <w:p w14:paraId="7F51802B" w14:textId="77777777" w:rsidR="005026C2" w:rsidRPr="005030C2" w:rsidRDefault="005026C2">
            <w:pPr>
              <w:rPr>
                <w:i/>
                <w:iCs/>
                <w:color w:val="44546A" w:themeColor="text2"/>
                <w:sz w:val="20"/>
                <w:szCs w:val="20"/>
              </w:rPr>
            </w:pPr>
          </w:p>
        </w:tc>
        <w:tc>
          <w:tcPr>
            <w:tcW w:w="1006" w:type="dxa"/>
            <w:noWrap/>
            <w:hideMark/>
          </w:tcPr>
          <w:p w14:paraId="74AEE229" w14:textId="77777777" w:rsidR="005026C2" w:rsidRPr="005026C2" w:rsidRDefault="005026C2">
            <w:pPr>
              <w:rPr>
                <w:rFonts w:cstheme="minorHAnsi"/>
                <w:sz w:val="20"/>
                <w:szCs w:val="20"/>
              </w:rPr>
            </w:pPr>
          </w:p>
        </w:tc>
        <w:tc>
          <w:tcPr>
            <w:tcW w:w="1006" w:type="dxa"/>
            <w:noWrap/>
            <w:hideMark/>
          </w:tcPr>
          <w:p w14:paraId="74273880" w14:textId="77777777" w:rsidR="005026C2" w:rsidRPr="005026C2" w:rsidRDefault="005026C2">
            <w:pPr>
              <w:rPr>
                <w:rFonts w:cstheme="minorHAnsi"/>
                <w:sz w:val="20"/>
                <w:szCs w:val="20"/>
              </w:rPr>
            </w:pPr>
          </w:p>
        </w:tc>
      </w:tr>
      <w:tr w:rsidR="005026C2" w:rsidRPr="005026C2" w14:paraId="74DCFA03" w14:textId="77777777" w:rsidTr="005026C2">
        <w:trPr>
          <w:trHeight w:val="288"/>
        </w:trPr>
        <w:tc>
          <w:tcPr>
            <w:tcW w:w="2137" w:type="dxa"/>
            <w:noWrap/>
            <w:hideMark/>
          </w:tcPr>
          <w:p w14:paraId="2AB00612" w14:textId="77777777" w:rsidR="005026C2" w:rsidRPr="005026C2" w:rsidRDefault="005026C2">
            <w:pPr>
              <w:rPr>
                <w:rFonts w:cstheme="minorHAnsi"/>
                <w:sz w:val="20"/>
                <w:szCs w:val="20"/>
              </w:rPr>
            </w:pPr>
            <w:r w:rsidRPr="005026C2">
              <w:rPr>
                <w:rFonts w:cstheme="minorHAnsi"/>
                <w:sz w:val="20"/>
                <w:szCs w:val="20"/>
              </w:rPr>
              <w:t>$'3'</w:t>
            </w:r>
          </w:p>
        </w:tc>
        <w:tc>
          <w:tcPr>
            <w:tcW w:w="1006" w:type="dxa"/>
            <w:noWrap/>
            <w:hideMark/>
          </w:tcPr>
          <w:p w14:paraId="3DE5B702" w14:textId="77777777" w:rsidR="005026C2" w:rsidRPr="005026C2" w:rsidRDefault="005026C2">
            <w:pPr>
              <w:rPr>
                <w:rFonts w:cstheme="minorHAnsi"/>
                <w:sz w:val="20"/>
                <w:szCs w:val="20"/>
              </w:rPr>
            </w:pPr>
          </w:p>
        </w:tc>
        <w:tc>
          <w:tcPr>
            <w:tcW w:w="1006" w:type="dxa"/>
            <w:noWrap/>
            <w:hideMark/>
          </w:tcPr>
          <w:p w14:paraId="30AA92BB" w14:textId="77777777" w:rsidR="005026C2" w:rsidRPr="005026C2" w:rsidRDefault="005026C2">
            <w:pPr>
              <w:rPr>
                <w:rFonts w:cstheme="minorHAnsi"/>
                <w:sz w:val="20"/>
                <w:szCs w:val="20"/>
              </w:rPr>
            </w:pPr>
          </w:p>
        </w:tc>
        <w:tc>
          <w:tcPr>
            <w:tcW w:w="1006" w:type="dxa"/>
            <w:noWrap/>
            <w:hideMark/>
          </w:tcPr>
          <w:p w14:paraId="1ACBE2F5" w14:textId="77777777" w:rsidR="005026C2" w:rsidRPr="005026C2" w:rsidRDefault="005026C2">
            <w:pPr>
              <w:rPr>
                <w:rFonts w:cstheme="minorHAnsi"/>
                <w:sz w:val="20"/>
                <w:szCs w:val="20"/>
              </w:rPr>
            </w:pPr>
          </w:p>
        </w:tc>
        <w:tc>
          <w:tcPr>
            <w:tcW w:w="1006" w:type="dxa"/>
            <w:noWrap/>
            <w:hideMark/>
          </w:tcPr>
          <w:p w14:paraId="1ACE8E5F" w14:textId="77777777" w:rsidR="005026C2" w:rsidRPr="005026C2" w:rsidRDefault="005026C2">
            <w:pPr>
              <w:rPr>
                <w:rFonts w:cstheme="minorHAnsi"/>
                <w:sz w:val="20"/>
                <w:szCs w:val="20"/>
              </w:rPr>
            </w:pPr>
          </w:p>
        </w:tc>
        <w:tc>
          <w:tcPr>
            <w:tcW w:w="1006" w:type="dxa"/>
            <w:noWrap/>
            <w:hideMark/>
          </w:tcPr>
          <w:p w14:paraId="0138A34A" w14:textId="77777777" w:rsidR="005026C2" w:rsidRPr="005026C2" w:rsidRDefault="005026C2">
            <w:pPr>
              <w:rPr>
                <w:rFonts w:cstheme="minorHAnsi"/>
                <w:sz w:val="20"/>
                <w:szCs w:val="20"/>
              </w:rPr>
            </w:pPr>
          </w:p>
        </w:tc>
      </w:tr>
      <w:tr w:rsidR="005026C2" w:rsidRPr="00A32D56" w14:paraId="5A0B0C5C" w14:textId="77777777" w:rsidTr="005026C2">
        <w:trPr>
          <w:trHeight w:val="288"/>
        </w:trPr>
        <w:tc>
          <w:tcPr>
            <w:tcW w:w="7167" w:type="dxa"/>
            <w:gridSpan w:val="6"/>
            <w:noWrap/>
            <w:hideMark/>
          </w:tcPr>
          <w:p w14:paraId="5C7044C4" w14:textId="77777777" w:rsidR="005026C2" w:rsidRPr="00CF0AE7" w:rsidRDefault="005026C2">
            <w:pPr>
              <w:rPr>
                <w:rFonts w:cstheme="minorHAnsi"/>
                <w:sz w:val="20"/>
                <w:szCs w:val="20"/>
                <w:lang w:val="fr-BE"/>
              </w:rPr>
            </w:pPr>
            <w:r w:rsidRPr="00E2347F">
              <w:rPr>
                <w:rFonts w:cstheme="minorHAnsi"/>
                <w:sz w:val="20"/>
                <w:szCs w:val="20"/>
                <w:lang w:val="fr-BE"/>
              </w:rPr>
              <w:t xml:space="preserve"> [1] "ESP. ARD.01" "ESP. EST.03" "ESP. EST.01" "ESP. EST.05" "ESP. TRU.05" </w:t>
            </w:r>
          </w:p>
        </w:tc>
      </w:tr>
      <w:tr w:rsidR="005026C2" w:rsidRPr="00A32D56" w14:paraId="3A97AFCF" w14:textId="77777777" w:rsidTr="005026C2">
        <w:trPr>
          <w:trHeight w:val="288"/>
        </w:trPr>
        <w:tc>
          <w:tcPr>
            <w:tcW w:w="7167" w:type="dxa"/>
            <w:gridSpan w:val="6"/>
            <w:noWrap/>
            <w:hideMark/>
          </w:tcPr>
          <w:p w14:paraId="74E61A9B" w14:textId="77777777" w:rsidR="005026C2" w:rsidRPr="00E2347F" w:rsidRDefault="005026C2">
            <w:pPr>
              <w:rPr>
                <w:rFonts w:cstheme="minorHAnsi"/>
                <w:sz w:val="20"/>
                <w:szCs w:val="20"/>
                <w:lang w:val="de-DE"/>
              </w:rPr>
            </w:pPr>
            <w:r w:rsidRPr="00E2347F">
              <w:rPr>
                <w:rFonts w:cstheme="minorHAnsi"/>
                <w:sz w:val="20"/>
                <w:szCs w:val="20"/>
                <w:lang w:val="fr-BE"/>
              </w:rPr>
              <w:t xml:space="preserve"> </w:t>
            </w:r>
            <w:r w:rsidRPr="00E2347F">
              <w:rPr>
                <w:rFonts w:cstheme="minorHAnsi"/>
                <w:sz w:val="20"/>
                <w:szCs w:val="20"/>
                <w:lang w:val="pt-PT"/>
              </w:rPr>
              <w:t xml:space="preserve">[6] "ESP. TRU.29" "ESP. TRU.43" "ESP. </w:t>
            </w:r>
            <w:r w:rsidRPr="00E2347F">
              <w:rPr>
                <w:rFonts w:cstheme="minorHAnsi"/>
                <w:sz w:val="20"/>
                <w:szCs w:val="20"/>
                <w:lang w:val="de-DE"/>
              </w:rPr>
              <w:t>MALT.28" "ESP. MALT.29" "ESP. MALT.31"</w:t>
            </w:r>
          </w:p>
        </w:tc>
      </w:tr>
      <w:tr w:rsidR="005026C2" w:rsidRPr="00A32D56" w14:paraId="0A21C9CB" w14:textId="77777777" w:rsidTr="005026C2">
        <w:trPr>
          <w:trHeight w:val="288"/>
        </w:trPr>
        <w:tc>
          <w:tcPr>
            <w:tcW w:w="7167" w:type="dxa"/>
            <w:gridSpan w:val="6"/>
            <w:noWrap/>
            <w:hideMark/>
          </w:tcPr>
          <w:p w14:paraId="684069A5" w14:textId="77777777" w:rsidR="005026C2" w:rsidRPr="00E2347F" w:rsidRDefault="005026C2">
            <w:pPr>
              <w:rPr>
                <w:rFonts w:cstheme="minorHAnsi"/>
                <w:sz w:val="20"/>
                <w:szCs w:val="20"/>
                <w:lang w:val="de-DE"/>
              </w:rPr>
            </w:pPr>
            <w:r w:rsidRPr="00E2347F">
              <w:rPr>
                <w:rFonts w:cstheme="minorHAnsi"/>
                <w:sz w:val="20"/>
                <w:szCs w:val="20"/>
                <w:lang w:val="de-DE"/>
              </w:rPr>
              <w:t>[11] "MALT.34 ESP.34" "MALT.36" "MALT.14" "MALT.38" "MALT.33"</w:t>
            </w:r>
          </w:p>
        </w:tc>
      </w:tr>
      <w:tr w:rsidR="005026C2" w:rsidRPr="00A32D56" w14:paraId="3D622F16" w14:textId="77777777" w:rsidTr="005026C2">
        <w:trPr>
          <w:trHeight w:val="288"/>
        </w:trPr>
        <w:tc>
          <w:tcPr>
            <w:tcW w:w="7167" w:type="dxa"/>
            <w:gridSpan w:val="6"/>
            <w:noWrap/>
            <w:hideMark/>
          </w:tcPr>
          <w:p w14:paraId="4D4724F8" w14:textId="77777777" w:rsidR="005026C2" w:rsidRPr="00E2347F" w:rsidRDefault="005026C2">
            <w:pPr>
              <w:rPr>
                <w:rFonts w:cstheme="minorHAnsi"/>
                <w:sz w:val="20"/>
                <w:szCs w:val="20"/>
                <w:lang w:val="de-DE"/>
              </w:rPr>
            </w:pPr>
            <w:r w:rsidRPr="00E2347F">
              <w:rPr>
                <w:rFonts w:cstheme="minorHAnsi"/>
                <w:sz w:val="20"/>
                <w:szCs w:val="20"/>
                <w:lang w:val="de-DE"/>
              </w:rPr>
              <w:t>[16] "ESP. MALT.06" "ESP. MALT.39" "ESP. MALT.52" "ESP. MALT.53" "ESP. MALT.54"</w:t>
            </w:r>
          </w:p>
        </w:tc>
      </w:tr>
      <w:tr w:rsidR="005026C2" w:rsidRPr="00A32D56" w14:paraId="14D39ABE" w14:textId="77777777" w:rsidTr="005026C2">
        <w:trPr>
          <w:trHeight w:val="288"/>
        </w:trPr>
        <w:tc>
          <w:tcPr>
            <w:tcW w:w="7167" w:type="dxa"/>
            <w:gridSpan w:val="6"/>
            <w:noWrap/>
            <w:hideMark/>
          </w:tcPr>
          <w:p w14:paraId="7AB53588" w14:textId="77777777" w:rsidR="005026C2" w:rsidRPr="00E2347F" w:rsidRDefault="005026C2">
            <w:pPr>
              <w:rPr>
                <w:rFonts w:cstheme="minorHAnsi"/>
                <w:sz w:val="20"/>
                <w:szCs w:val="20"/>
                <w:lang w:val="de-DE"/>
              </w:rPr>
            </w:pPr>
            <w:r w:rsidRPr="00E2347F">
              <w:rPr>
                <w:rFonts w:cstheme="minorHAnsi"/>
                <w:sz w:val="20"/>
                <w:szCs w:val="20"/>
                <w:lang w:val="de-DE"/>
              </w:rPr>
              <w:t>[21] "MALT.57 ESP." "MALT.48" "MALT.51" "MALT.02" "MALT.13"</w:t>
            </w:r>
          </w:p>
        </w:tc>
      </w:tr>
      <w:tr w:rsidR="005026C2" w:rsidRPr="00A32D56" w14:paraId="1294B695" w14:textId="77777777" w:rsidTr="005026C2">
        <w:trPr>
          <w:trHeight w:val="288"/>
        </w:trPr>
        <w:tc>
          <w:tcPr>
            <w:tcW w:w="7167" w:type="dxa"/>
            <w:gridSpan w:val="6"/>
            <w:noWrap/>
            <w:hideMark/>
          </w:tcPr>
          <w:p w14:paraId="14E43A13" w14:textId="77777777" w:rsidR="005026C2" w:rsidRPr="00E2347F" w:rsidRDefault="005026C2">
            <w:pPr>
              <w:rPr>
                <w:rFonts w:cstheme="minorHAnsi"/>
                <w:sz w:val="20"/>
                <w:szCs w:val="20"/>
                <w:lang w:val="de-DE"/>
              </w:rPr>
            </w:pPr>
            <w:r w:rsidRPr="00E2347F">
              <w:rPr>
                <w:rFonts w:cstheme="minorHAnsi"/>
                <w:sz w:val="20"/>
                <w:szCs w:val="20"/>
                <w:lang w:val="de-DE"/>
              </w:rPr>
              <w:t>[26] "MALT.12" "MALT.10" "MALT.01" "MALT.50" "MALT.04"</w:t>
            </w:r>
          </w:p>
        </w:tc>
      </w:tr>
      <w:tr w:rsidR="005026C2" w:rsidRPr="005026C2" w14:paraId="0E0C4CFE" w14:textId="77777777" w:rsidTr="005026C2">
        <w:trPr>
          <w:trHeight w:val="288"/>
        </w:trPr>
        <w:tc>
          <w:tcPr>
            <w:tcW w:w="6161" w:type="dxa"/>
            <w:gridSpan w:val="5"/>
            <w:noWrap/>
            <w:hideMark/>
          </w:tcPr>
          <w:p w14:paraId="6E2D3723" w14:textId="77777777" w:rsidR="005026C2" w:rsidRPr="005026C2" w:rsidRDefault="005026C2">
            <w:pPr>
              <w:rPr>
                <w:rFonts w:cstheme="minorHAnsi"/>
                <w:sz w:val="20"/>
                <w:szCs w:val="20"/>
              </w:rPr>
            </w:pPr>
            <w:r w:rsidRPr="005026C2">
              <w:rPr>
                <w:rFonts w:cstheme="minorHAnsi"/>
                <w:sz w:val="20"/>
                <w:szCs w:val="20"/>
              </w:rPr>
              <w:t>[31] "ESP. MALT.17" "ESP. PALO.01" "ESP. PALO.02" "</w:t>
            </w:r>
            <w:proofErr w:type="gramStart"/>
            <w:r w:rsidRPr="005026C2">
              <w:rPr>
                <w:rFonts w:cstheme="minorHAnsi"/>
                <w:sz w:val="20"/>
                <w:szCs w:val="20"/>
              </w:rPr>
              <w:t>ESP. .</w:t>
            </w:r>
            <w:proofErr w:type="gramEnd"/>
            <w:r w:rsidRPr="005026C2">
              <w:rPr>
                <w:rFonts w:cstheme="minorHAnsi"/>
                <w:sz w:val="20"/>
                <w:szCs w:val="20"/>
              </w:rPr>
              <w:t xml:space="preserve"> 03" CLUB</w:t>
            </w:r>
          </w:p>
        </w:tc>
        <w:tc>
          <w:tcPr>
            <w:tcW w:w="1006" w:type="dxa"/>
            <w:noWrap/>
            <w:hideMark/>
          </w:tcPr>
          <w:p w14:paraId="57A91EB8" w14:textId="77777777" w:rsidR="005026C2" w:rsidRPr="005026C2" w:rsidRDefault="005026C2">
            <w:pPr>
              <w:rPr>
                <w:rFonts w:cstheme="minorHAnsi"/>
                <w:sz w:val="20"/>
                <w:szCs w:val="20"/>
              </w:rPr>
            </w:pPr>
          </w:p>
        </w:tc>
      </w:tr>
      <w:tr w:rsidR="005026C2" w:rsidRPr="005026C2" w14:paraId="644FA09B" w14:textId="77777777" w:rsidTr="005026C2">
        <w:trPr>
          <w:trHeight w:val="288"/>
        </w:trPr>
        <w:tc>
          <w:tcPr>
            <w:tcW w:w="2137" w:type="dxa"/>
            <w:noWrap/>
            <w:hideMark/>
          </w:tcPr>
          <w:p w14:paraId="08F25F14" w14:textId="77777777" w:rsidR="005026C2" w:rsidRPr="005026C2" w:rsidRDefault="005026C2">
            <w:pPr>
              <w:rPr>
                <w:rFonts w:cstheme="minorHAnsi"/>
                <w:sz w:val="20"/>
                <w:szCs w:val="20"/>
              </w:rPr>
            </w:pPr>
          </w:p>
        </w:tc>
        <w:tc>
          <w:tcPr>
            <w:tcW w:w="1006" w:type="dxa"/>
            <w:noWrap/>
            <w:hideMark/>
          </w:tcPr>
          <w:p w14:paraId="55363B96" w14:textId="77777777" w:rsidR="005026C2" w:rsidRPr="005026C2" w:rsidRDefault="005026C2">
            <w:pPr>
              <w:rPr>
                <w:rFonts w:cstheme="minorHAnsi"/>
                <w:sz w:val="20"/>
                <w:szCs w:val="20"/>
              </w:rPr>
            </w:pPr>
          </w:p>
        </w:tc>
        <w:tc>
          <w:tcPr>
            <w:tcW w:w="1006" w:type="dxa"/>
            <w:noWrap/>
            <w:hideMark/>
          </w:tcPr>
          <w:p w14:paraId="1C98C19C" w14:textId="77777777" w:rsidR="005026C2" w:rsidRPr="005026C2" w:rsidRDefault="005026C2">
            <w:pPr>
              <w:rPr>
                <w:rFonts w:cstheme="minorHAnsi"/>
                <w:sz w:val="20"/>
                <w:szCs w:val="20"/>
              </w:rPr>
            </w:pPr>
          </w:p>
        </w:tc>
        <w:tc>
          <w:tcPr>
            <w:tcW w:w="1006" w:type="dxa"/>
            <w:noWrap/>
            <w:hideMark/>
          </w:tcPr>
          <w:p w14:paraId="2B484887" w14:textId="77777777" w:rsidR="005026C2" w:rsidRPr="005026C2" w:rsidRDefault="005026C2">
            <w:pPr>
              <w:rPr>
                <w:rFonts w:cstheme="minorHAnsi"/>
                <w:sz w:val="20"/>
                <w:szCs w:val="20"/>
              </w:rPr>
            </w:pPr>
          </w:p>
        </w:tc>
        <w:tc>
          <w:tcPr>
            <w:tcW w:w="1006" w:type="dxa"/>
            <w:noWrap/>
            <w:hideMark/>
          </w:tcPr>
          <w:p w14:paraId="0F132821" w14:textId="77777777" w:rsidR="005026C2" w:rsidRPr="005026C2" w:rsidRDefault="005026C2">
            <w:pPr>
              <w:rPr>
                <w:rFonts w:cstheme="minorHAnsi"/>
                <w:sz w:val="20"/>
                <w:szCs w:val="20"/>
              </w:rPr>
            </w:pPr>
          </w:p>
        </w:tc>
        <w:tc>
          <w:tcPr>
            <w:tcW w:w="1006" w:type="dxa"/>
            <w:noWrap/>
            <w:hideMark/>
          </w:tcPr>
          <w:p w14:paraId="6CF73F98" w14:textId="77777777" w:rsidR="005026C2" w:rsidRPr="005026C2" w:rsidRDefault="005026C2">
            <w:pPr>
              <w:rPr>
                <w:rFonts w:cstheme="minorHAnsi"/>
                <w:sz w:val="20"/>
                <w:szCs w:val="20"/>
              </w:rPr>
            </w:pPr>
          </w:p>
        </w:tc>
      </w:tr>
      <w:tr w:rsidR="005026C2" w:rsidRPr="005026C2" w14:paraId="430AFF7D" w14:textId="77777777" w:rsidTr="005026C2">
        <w:trPr>
          <w:trHeight w:val="288"/>
        </w:trPr>
        <w:tc>
          <w:tcPr>
            <w:tcW w:w="2137" w:type="dxa"/>
            <w:noWrap/>
            <w:hideMark/>
          </w:tcPr>
          <w:p w14:paraId="5DD133D9" w14:textId="77777777" w:rsidR="005026C2" w:rsidRPr="005026C2" w:rsidRDefault="005026C2">
            <w:pPr>
              <w:rPr>
                <w:rFonts w:cstheme="minorHAnsi"/>
                <w:sz w:val="20"/>
                <w:szCs w:val="20"/>
              </w:rPr>
            </w:pPr>
            <w:r w:rsidRPr="005026C2">
              <w:rPr>
                <w:rFonts w:cstheme="minorHAnsi"/>
                <w:sz w:val="20"/>
                <w:szCs w:val="20"/>
              </w:rPr>
              <w:t>$'4'</w:t>
            </w:r>
          </w:p>
        </w:tc>
        <w:tc>
          <w:tcPr>
            <w:tcW w:w="1006" w:type="dxa"/>
            <w:noWrap/>
            <w:hideMark/>
          </w:tcPr>
          <w:p w14:paraId="3DBEE7FF" w14:textId="77777777" w:rsidR="005026C2" w:rsidRPr="005026C2" w:rsidRDefault="005026C2">
            <w:pPr>
              <w:rPr>
                <w:rFonts w:cstheme="minorHAnsi"/>
                <w:sz w:val="20"/>
                <w:szCs w:val="20"/>
              </w:rPr>
            </w:pPr>
          </w:p>
        </w:tc>
        <w:tc>
          <w:tcPr>
            <w:tcW w:w="1006" w:type="dxa"/>
            <w:noWrap/>
            <w:hideMark/>
          </w:tcPr>
          <w:p w14:paraId="5FD6E525" w14:textId="77777777" w:rsidR="005026C2" w:rsidRPr="005026C2" w:rsidRDefault="005026C2">
            <w:pPr>
              <w:rPr>
                <w:rFonts w:cstheme="minorHAnsi"/>
                <w:sz w:val="20"/>
                <w:szCs w:val="20"/>
              </w:rPr>
            </w:pPr>
          </w:p>
        </w:tc>
        <w:tc>
          <w:tcPr>
            <w:tcW w:w="1006" w:type="dxa"/>
            <w:noWrap/>
            <w:hideMark/>
          </w:tcPr>
          <w:p w14:paraId="5221AF88" w14:textId="77777777" w:rsidR="005026C2" w:rsidRPr="005026C2" w:rsidRDefault="005026C2">
            <w:pPr>
              <w:rPr>
                <w:rFonts w:cstheme="minorHAnsi"/>
                <w:sz w:val="20"/>
                <w:szCs w:val="20"/>
              </w:rPr>
            </w:pPr>
          </w:p>
        </w:tc>
        <w:tc>
          <w:tcPr>
            <w:tcW w:w="1006" w:type="dxa"/>
            <w:noWrap/>
            <w:hideMark/>
          </w:tcPr>
          <w:p w14:paraId="7157CE3E" w14:textId="77777777" w:rsidR="005026C2" w:rsidRPr="005026C2" w:rsidRDefault="005026C2">
            <w:pPr>
              <w:rPr>
                <w:rFonts w:cstheme="minorHAnsi"/>
                <w:sz w:val="20"/>
                <w:szCs w:val="20"/>
              </w:rPr>
            </w:pPr>
          </w:p>
        </w:tc>
        <w:tc>
          <w:tcPr>
            <w:tcW w:w="1006" w:type="dxa"/>
            <w:noWrap/>
            <w:hideMark/>
          </w:tcPr>
          <w:p w14:paraId="5090188F" w14:textId="77777777" w:rsidR="005026C2" w:rsidRPr="005026C2" w:rsidRDefault="005026C2">
            <w:pPr>
              <w:rPr>
                <w:rFonts w:cstheme="minorHAnsi"/>
                <w:sz w:val="20"/>
                <w:szCs w:val="20"/>
              </w:rPr>
            </w:pPr>
          </w:p>
        </w:tc>
      </w:tr>
      <w:tr w:rsidR="005026C2" w:rsidRPr="005026C2" w14:paraId="28EBDCEA" w14:textId="77777777" w:rsidTr="005026C2">
        <w:trPr>
          <w:trHeight w:val="288"/>
        </w:trPr>
        <w:tc>
          <w:tcPr>
            <w:tcW w:w="7167" w:type="dxa"/>
            <w:gridSpan w:val="6"/>
            <w:noWrap/>
            <w:hideMark/>
          </w:tcPr>
          <w:p w14:paraId="17F83A93" w14:textId="77777777" w:rsidR="005026C2" w:rsidRPr="005026C2" w:rsidRDefault="005026C2">
            <w:pPr>
              <w:rPr>
                <w:rFonts w:cstheme="minorHAnsi"/>
                <w:sz w:val="20"/>
                <w:szCs w:val="20"/>
              </w:rPr>
            </w:pPr>
            <w:r w:rsidRPr="005026C2">
              <w:rPr>
                <w:rFonts w:cstheme="minorHAnsi"/>
                <w:sz w:val="20"/>
                <w:szCs w:val="20"/>
              </w:rPr>
              <w:t xml:space="preserve"> [1] "ESP. TRU.51" "ESP. TRU.52" "ESP. TRU.53" "ESP. TRU.33" "ESP. TRU.40" </w:t>
            </w:r>
          </w:p>
        </w:tc>
      </w:tr>
      <w:tr w:rsidR="005026C2" w:rsidRPr="005026C2" w14:paraId="7CF60B22" w14:textId="77777777" w:rsidTr="005026C2">
        <w:trPr>
          <w:trHeight w:val="288"/>
        </w:trPr>
        <w:tc>
          <w:tcPr>
            <w:tcW w:w="7167" w:type="dxa"/>
            <w:gridSpan w:val="6"/>
            <w:noWrap/>
            <w:hideMark/>
          </w:tcPr>
          <w:p w14:paraId="7B86C9BB" w14:textId="77777777" w:rsidR="005026C2" w:rsidRPr="005026C2" w:rsidRDefault="005026C2">
            <w:pPr>
              <w:rPr>
                <w:rFonts w:cstheme="minorHAnsi"/>
                <w:sz w:val="20"/>
                <w:szCs w:val="20"/>
              </w:rPr>
            </w:pPr>
            <w:r w:rsidRPr="005026C2">
              <w:rPr>
                <w:rFonts w:cstheme="minorHAnsi"/>
                <w:sz w:val="20"/>
                <w:szCs w:val="20"/>
              </w:rPr>
              <w:t xml:space="preserve"> [6] "ESP. TRU.39" "ESP. TRU.41" "ESP. TRU.47" "ESP. TRU.26" "ESP. TRU.19" </w:t>
            </w:r>
          </w:p>
        </w:tc>
      </w:tr>
      <w:tr w:rsidR="005026C2" w:rsidRPr="005026C2" w14:paraId="3FD1150C" w14:textId="77777777" w:rsidTr="005026C2">
        <w:trPr>
          <w:trHeight w:val="288"/>
        </w:trPr>
        <w:tc>
          <w:tcPr>
            <w:tcW w:w="6161" w:type="dxa"/>
            <w:gridSpan w:val="5"/>
            <w:noWrap/>
            <w:hideMark/>
          </w:tcPr>
          <w:p w14:paraId="06160F77" w14:textId="77777777" w:rsidR="005026C2" w:rsidRPr="005026C2" w:rsidRDefault="005026C2">
            <w:pPr>
              <w:rPr>
                <w:rFonts w:cstheme="minorHAnsi"/>
                <w:sz w:val="20"/>
                <w:szCs w:val="20"/>
              </w:rPr>
            </w:pPr>
            <w:r w:rsidRPr="00E2347F">
              <w:rPr>
                <w:rFonts w:cstheme="minorHAnsi"/>
                <w:sz w:val="20"/>
                <w:szCs w:val="20"/>
                <w:lang w:val="pt-PT"/>
              </w:rPr>
              <w:t xml:space="preserve">[11] "ESP. TRU.06" "ESP. TRU.30" "ESP. </w:t>
            </w:r>
            <w:r w:rsidRPr="005026C2">
              <w:rPr>
                <w:rFonts w:cstheme="minorHAnsi"/>
                <w:sz w:val="20"/>
                <w:szCs w:val="20"/>
              </w:rPr>
              <w:t xml:space="preserve">MALT.55" "ESP. PIL.11" </w:t>
            </w:r>
          </w:p>
        </w:tc>
        <w:tc>
          <w:tcPr>
            <w:tcW w:w="1006" w:type="dxa"/>
            <w:noWrap/>
            <w:hideMark/>
          </w:tcPr>
          <w:p w14:paraId="175C024D" w14:textId="77777777" w:rsidR="005026C2" w:rsidRPr="005026C2" w:rsidRDefault="005026C2">
            <w:pPr>
              <w:rPr>
                <w:rFonts w:cstheme="minorHAnsi"/>
                <w:sz w:val="20"/>
                <w:szCs w:val="20"/>
              </w:rPr>
            </w:pPr>
          </w:p>
        </w:tc>
      </w:tr>
      <w:tr w:rsidR="005026C2" w:rsidRPr="005026C2" w14:paraId="0823A757" w14:textId="77777777" w:rsidTr="005026C2">
        <w:trPr>
          <w:trHeight w:val="288"/>
        </w:trPr>
        <w:tc>
          <w:tcPr>
            <w:tcW w:w="2137" w:type="dxa"/>
            <w:noWrap/>
            <w:hideMark/>
          </w:tcPr>
          <w:p w14:paraId="5321355D" w14:textId="77777777" w:rsidR="005026C2" w:rsidRPr="005026C2" w:rsidRDefault="005026C2">
            <w:pPr>
              <w:rPr>
                <w:rFonts w:cstheme="minorHAnsi"/>
                <w:sz w:val="20"/>
                <w:szCs w:val="20"/>
              </w:rPr>
            </w:pPr>
          </w:p>
        </w:tc>
        <w:tc>
          <w:tcPr>
            <w:tcW w:w="1006" w:type="dxa"/>
            <w:noWrap/>
            <w:hideMark/>
          </w:tcPr>
          <w:p w14:paraId="3C091FFB" w14:textId="77777777" w:rsidR="005026C2" w:rsidRPr="005026C2" w:rsidRDefault="005026C2">
            <w:pPr>
              <w:rPr>
                <w:rFonts w:cstheme="minorHAnsi"/>
                <w:sz w:val="20"/>
                <w:szCs w:val="20"/>
              </w:rPr>
            </w:pPr>
          </w:p>
        </w:tc>
        <w:tc>
          <w:tcPr>
            <w:tcW w:w="1006" w:type="dxa"/>
            <w:noWrap/>
            <w:hideMark/>
          </w:tcPr>
          <w:p w14:paraId="451CA8F0" w14:textId="77777777" w:rsidR="005026C2" w:rsidRPr="005026C2" w:rsidRDefault="005026C2">
            <w:pPr>
              <w:rPr>
                <w:rFonts w:cstheme="minorHAnsi"/>
                <w:sz w:val="20"/>
                <w:szCs w:val="20"/>
              </w:rPr>
            </w:pPr>
          </w:p>
        </w:tc>
        <w:tc>
          <w:tcPr>
            <w:tcW w:w="1006" w:type="dxa"/>
            <w:noWrap/>
            <w:hideMark/>
          </w:tcPr>
          <w:p w14:paraId="7789E756" w14:textId="77777777" w:rsidR="005026C2" w:rsidRPr="005026C2" w:rsidRDefault="005026C2">
            <w:pPr>
              <w:rPr>
                <w:rFonts w:cstheme="minorHAnsi"/>
                <w:sz w:val="20"/>
                <w:szCs w:val="20"/>
              </w:rPr>
            </w:pPr>
          </w:p>
        </w:tc>
        <w:tc>
          <w:tcPr>
            <w:tcW w:w="1006" w:type="dxa"/>
            <w:noWrap/>
            <w:hideMark/>
          </w:tcPr>
          <w:p w14:paraId="007CBA85" w14:textId="77777777" w:rsidR="005026C2" w:rsidRPr="005026C2" w:rsidRDefault="005026C2">
            <w:pPr>
              <w:rPr>
                <w:rFonts w:cstheme="minorHAnsi"/>
                <w:sz w:val="20"/>
                <w:szCs w:val="20"/>
              </w:rPr>
            </w:pPr>
          </w:p>
        </w:tc>
        <w:tc>
          <w:tcPr>
            <w:tcW w:w="1006" w:type="dxa"/>
            <w:noWrap/>
            <w:hideMark/>
          </w:tcPr>
          <w:p w14:paraId="4C0C1F90" w14:textId="77777777" w:rsidR="005026C2" w:rsidRPr="005026C2" w:rsidRDefault="005026C2">
            <w:pPr>
              <w:rPr>
                <w:rFonts w:cstheme="minorHAnsi"/>
                <w:sz w:val="20"/>
                <w:szCs w:val="20"/>
              </w:rPr>
            </w:pPr>
          </w:p>
        </w:tc>
      </w:tr>
      <w:tr w:rsidR="005026C2" w:rsidRPr="005026C2" w14:paraId="6FB08333" w14:textId="77777777" w:rsidTr="005026C2">
        <w:trPr>
          <w:trHeight w:val="288"/>
        </w:trPr>
        <w:tc>
          <w:tcPr>
            <w:tcW w:w="2137" w:type="dxa"/>
            <w:noWrap/>
            <w:hideMark/>
          </w:tcPr>
          <w:p w14:paraId="5AD7733F" w14:textId="77777777" w:rsidR="005026C2" w:rsidRPr="005026C2" w:rsidRDefault="005026C2">
            <w:pPr>
              <w:rPr>
                <w:rFonts w:cstheme="minorHAnsi"/>
                <w:sz w:val="20"/>
                <w:szCs w:val="20"/>
              </w:rPr>
            </w:pPr>
            <w:r w:rsidRPr="005026C2">
              <w:rPr>
                <w:rFonts w:cstheme="minorHAnsi"/>
                <w:sz w:val="20"/>
                <w:szCs w:val="20"/>
              </w:rPr>
              <w:t>$'5'</w:t>
            </w:r>
          </w:p>
        </w:tc>
        <w:tc>
          <w:tcPr>
            <w:tcW w:w="1006" w:type="dxa"/>
            <w:noWrap/>
            <w:hideMark/>
          </w:tcPr>
          <w:p w14:paraId="166D0C09" w14:textId="77777777" w:rsidR="005026C2" w:rsidRPr="005026C2" w:rsidRDefault="005026C2">
            <w:pPr>
              <w:rPr>
                <w:rFonts w:cstheme="minorHAnsi"/>
                <w:sz w:val="20"/>
                <w:szCs w:val="20"/>
              </w:rPr>
            </w:pPr>
          </w:p>
        </w:tc>
        <w:tc>
          <w:tcPr>
            <w:tcW w:w="1006" w:type="dxa"/>
            <w:noWrap/>
            <w:hideMark/>
          </w:tcPr>
          <w:p w14:paraId="70736811" w14:textId="77777777" w:rsidR="005026C2" w:rsidRPr="005026C2" w:rsidRDefault="005026C2">
            <w:pPr>
              <w:rPr>
                <w:rFonts w:cstheme="minorHAnsi"/>
                <w:sz w:val="20"/>
                <w:szCs w:val="20"/>
              </w:rPr>
            </w:pPr>
          </w:p>
        </w:tc>
        <w:tc>
          <w:tcPr>
            <w:tcW w:w="1006" w:type="dxa"/>
            <w:noWrap/>
            <w:hideMark/>
          </w:tcPr>
          <w:p w14:paraId="166C5A3A" w14:textId="77777777" w:rsidR="005026C2" w:rsidRPr="005026C2" w:rsidRDefault="005026C2">
            <w:pPr>
              <w:rPr>
                <w:rFonts w:cstheme="minorHAnsi"/>
                <w:sz w:val="20"/>
                <w:szCs w:val="20"/>
              </w:rPr>
            </w:pPr>
          </w:p>
        </w:tc>
        <w:tc>
          <w:tcPr>
            <w:tcW w:w="1006" w:type="dxa"/>
            <w:noWrap/>
            <w:hideMark/>
          </w:tcPr>
          <w:p w14:paraId="55CE14E6" w14:textId="77777777" w:rsidR="005026C2" w:rsidRPr="005026C2" w:rsidRDefault="005026C2">
            <w:pPr>
              <w:rPr>
                <w:rFonts w:cstheme="minorHAnsi"/>
                <w:sz w:val="20"/>
                <w:szCs w:val="20"/>
              </w:rPr>
            </w:pPr>
          </w:p>
        </w:tc>
        <w:tc>
          <w:tcPr>
            <w:tcW w:w="1006" w:type="dxa"/>
            <w:noWrap/>
            <w:hideMark/>
          </w:tcPr>
          <w:p w14:paraId="5E048D60" w14:textId="77777777" w:rsidR="005026C2" w:rsidRPr="005026C2" w:rsidRDefault="005026C2">
            <w:pPr>
              <w:rPr>
                <w:rFonts w:cstheme="minorHAnsi"/>
                <w:sz w:val="20"/>
                <w:szCs w:val="20"/>
              </w:rPr>
            </w:pPr>
          </w:p>
        </w:tc>
      </w:tr>
      <w:tr w:rsidR="005026C2" w:rsidRPr="00E2347F" w14:paraId="3E548907" w14:textId="77777777" w:rsidTr="005026C2">
        <w:trPr>
          <w:trHeight w:val="288"/>
        </w:trPr>
        <w:tc>
          <w:tcPr>
            <w:tcW w:w="7167" w:type="dxa"/>
            <w:gridSpan w:val="6"/>
            <w:noWrap/>
            <w:hideMark/>
          </w:tcPr>
          <w:p w14:paraId="61A627DF" w14:textId="77777777" w:rsidR="005026C2" w:rsidRPr="00CF0AE7" w:rsidRDefault="005026C2">
            <w:pPr>
              <w:rPr>
                <w:rFonts w:cstheme="minorHAnsi"/>
                <w:sz w:val="20"/>
                <w:szCs w:val="20"/>
                <w:lang w:val="fr-BE"/>
              </w:rPr>
            </w:pPr>
            <w:r w:rsidRPr="00E2347F">
              <w:rPr>
                <w:rFonts w:cstheme="minorHAnsi"/>
                <w:sz w:val="20"/>
                <w:szCs w:val="20"/>
                <w:lang w:val="fr-BE"/>
              </w:rPr>
              <w:t xml:space="preserve"> [1] "ESP. CUD.01" "ESP. EST.02" "ESP. PS.17" "ESP. TRU.37" "ESP. TRU.09" </w:t>
            </w:r>
          </w:p>
        </w:tc>
      </w:tr>
      <w:tr w:rsidR="005026C2" w:rsidRPr="00A32D56" w14:paraId="0EC54C4E" w14:textId="77777777" w:rsidTr="005026C2">
        <w:trPr>
          <w:trHeight w:val="288"/>
        </w:trPr>
        <w:tc>
          <w:tcPr>
            <w:tcW w:w="7167" w:type="dxa"/>
            <w:gridSpan w:val="6"/>
            <w:noWrap/>
            <w:hideMark/>
          </w:tcPr>
          <w:p w14:paraId="4C19A46A" w14:textId="77777777" w:rsidR="005026C2" w:rsidRPr="00E2347F" w:rsidRDefault="005026C2">
            <w:pPr>
              <w:rPr>
                <w:rFonts w:cstheme="minorHAnsi"/>
                <w:sz w:val="20"/>
                <w:szCs w:val="20"/>
                <w:lang w:val="de-DE"/>
              </w:rPr>
            </w:pPr>
            <w:r w:rsidRPr="00E2347F">
              <w:rPr>
                <w:rFonts w:cstheme="minorHAnsi"/>
                <w:sz w:val="20"/>
                <w:szCs w:val="20"/>
                <w:lang w:val="fr-BE"/>
              </w:rPr>
              <w:t xml:space="preserve"> </w:t>
            </w:r>
            <w:r w:rsidRPr="00E2347F">
              <w:rPr>
                <w:rFonts w:cstheme="minorHAnsi"/>
                <w:sz w:val="20"/>
                <w:szCs w:val="20"/>
                <w:lang w:val="de-DE"/>
              </w:rPr>
              <w:t>[6] "ESP. GAR.29" "ESP. MALT.41" "ESP. MALT.42" "ESP. MALT.19" "ESP. MALT.30"</w:t>
            </w:r>
          </w:p>
        </w:tc>
      </w:tr>
      <w:tr w:rsidR="005026C2" w:rsidRPr="00A32D56" w14:paraId="079F01A9" w14:textId="77777777" w:rsidTr="005026C2">
        <w:trPr>
          <w:trHeight w:val="288"/>
        </w:trPr>
        <w:tc>
          <w:tcPr>
            <w:tcW w:w="7167" w:type="dxa"/>
            <w:gridSpan w:val="6"/>
            <w:noWrap/>
            <w:hideMark/>
          </w:tcPr>
          <w:p w14:paraId="420CFEFD" w14:textId="77777777" w:rsidR="005026C2" w:rsidRPr="00E2347F" w:rsidRDefault="005026C2">
            <w:pPr>
              <w:rPr>
                <w:rFonts w:cstheme="minorHAnsi"/>
                <w:sz w:val="20"/>
                <w:szCs w:val="20"/>
                <w:lang w:val="de-DE"/>
              </w:rPr>
            </w:pPr>
            <w:r w:rsidRPr="00E2347F">
              <w:rPr>
                <w:rFonts w:cstheme="minorHAnsi"/>
                <w:sz w:val="20"/>
                <w:szCs w:val="20"/>
                <w:lang w:val="de-DE"/>
              </w:rPr>
              <w:t>[11] "ESP. MALT.32" "ESP. MALT.27" "ESP. MALT.03" "ESP. MALT.18" "ESP. MALT.20"</w:t>
            </w:r>
          </w:p>
        </w:tc>
      </w:tr>
      <w:tr w:rsidR="005026C2" w:rsidRPr="00A32D56" w14:paraId="223F8878" w14:textId="77777777" w:rsidTr="005026C2">
        <w:trPr>
          <w:trHeight w:val="288"/>
        </w:trPr>
        <w:tc>
          <w:tcPr>
            <w:tcW w:w="5155" w:type="dxa"/>
            <w:gridSpan w:val="4"/>
            <w:noWrap/>
            <w:hideMark/>
          </w:tcPr>
          <w:p w14:paraId="7A0F6A63" w14:textId="77777777" w:rsidR="005026C2" w:rsidRPr="00E2347F" w:rsidRDefault="005026C2">
            <w:pPr>
              <w:rPr>
                <w:rFonts w:cstheme="minorHAnsi"/>
                <w:sz w:val="20"/>
                <w:szCs w:val="20"/>
                <w:lang w:val="de-DE"/>
              </w:rPr>
            </w:pPr>
            <w:r w:rsidRPr="00E2347F">
              <w:rPr>
                <w:rFonts w:cstheme="minorHAnsi"/>
                <w:sz w:val="20"/>
                <w:szCs w:val="20"/>
                <w:lang w:val="de-DE"/>
              </w:rPr>
              <w:t xml:space="preserve">[16] "ESP. MALT.22" "ESP. MALT.25" "ESP. PIL.12" </w:t>
            </w:r>
          </w:p>
        </w:tc>
        <w:tc>
          <w:tcPr>
            <w:tcW w:w="1006" w:type="dxa"/>
            <w:noWrap/>
            <w:hideMark/>
          </w:tcPr>
          <w:p w14:paraId="3C71486F" w14:textId="77777777" w:rsidR="005026C2" w:rsidRPr="00E2347F" w:rsidRDefault="005026C2">
            <w:pPr>
              <w:rPr>
                <w:rFonts w:cstheme="minorHAnsi"/>
                <w:sz w:val="20"/>
                <w:szCs w:val="20"/>
                <w:lang w:val="de-DE"/>
              </w:rPr>
            </w:pPr>
          </w:p>
        </w:tc>
        <w:tc>
          <w:tcPr>
            <w:tcW w:w="1006" w:type="dxa"/>
            <w:noWrap/>
            <w:hideMark/>
          </w:tcPr>
          <w:p w14:paraId="60F49686" w14:textId="77777777" w:rsidR="005026C2" w:rsidRPr="00E2347F" w:rsidRDefault="005026C2">
            <w:pPr>
              <w:rPr>
                <w:rFonts w:cstheme="minorHAnsi"/>
                <w:sz w:val="20"/>
                <w:szCs w:val="20"/>
                <w:lang w:val="de-DE"/>
              </w:rPr>
            </w:pPr>
          </w:p>
        </w:tc>
      </w:tr>
      <w:tr w:rsidR="005026C2" w:rsidRPr="00A32D56" w14:paraId="3639C25F" w14:textId="77777777" w:rsidTr="005026C2">
        <w:trPr>
          <w:trHeight w:val="288"/>
        </w:trPr>
        <w:tc>
          <w:tcPr>
            <w:tcW w:w="2137" w:type="dxa"/>
            <w:noWrap/>
            <w:hideMark/>
          </w:tcPr>
          <w:p w14:paraId="7A632BBF" w14:textId="77777777" w:rsidR="005026C2" w:rsidRPr="00E2347F" w:rsidRDefault="005026C2">
            <w:pPr>
              <w:rPr>
                <w:rFonts w:cstheme="minorHAnsi"/>
                <w:sz w:val="20"/>
                <w:szCs w:val="20"/>
                <w:lang w:val="de-DE"/>
              </w:rPr>
            </w:pPr>
          </w:p>
        </w:tc>
        <w:tc>
          <w:tcPr>
            <w:tcW w:w="1006" w:type="dxa"/>
            <w:noWrap/>
            <w:hideMark/>
          </w:tcPr>
          <w:p w14:paraId="49923B84" w14:textId="77777777" w:rsidR="005026C2" w:rsidRPr="00E2347F" w:rsidRDefault="005026C2">
            <w:pPr>
              <w:rPr>
                <w:rFonts w:cstheme="minorHAnsi"/>
                <w:sz w:val="20"/>
                <w:szCs w:val="20"/>
                <w:lang w:val="de-DE"/>
              </w:rPr>
            </w:pPr>
          </w:p>
        </w:tc>
        <w:tc>
          <w:tcPr>
            <w:tcW w:w="1006" w:type="dxa"/>
            <w:noWrap/>
            <w:hideMark/>
          </w:tcPr>
          <w:p w14:paraId="0A021DFC" w14:textId="77777777" w:rsidR="005026C2" w:rsidRPr="00E2347F" w:rsidRDefault="005026C2">
            <w:pPr>
              <w:rPr>
                <w:rFonts w:cstheme="minorHAnsi"/>
                <w:sz w:val="20"/>
                <w:szCs w:val="20"/>
                <w:lang w:val="de-DE"/>
              </w:rPr>
            </w:pPr>
          </w:p>
        </w:tc>
        <w:tc>
          <w:tcPr>
            <w:tcW w:w="1006" w:type="dxa"/>
            <w:noWrap/>
            <w:hideMark/>
          </w:tcPr>
          <w:p w14:paraId="0E44F6A9" w14:textId="77777777" w:rsidR="005026C2" w:rsidRPr="00E2347F" w:rsidRDefault="005026C2">
            <w:pPr>
              <w:rPr>
                <w:rFonts w:cstheme="minorHAnsi"/>
                <w:sz w:val="20"/>
                <w:szCs w:val="20"/>
                <w:lang w:val="de-DE"/>
              </w:rPr>
            </w:pPr>
          </w:p>
        </w:tc>
        <w:tc>
          <w:tcPr>
            <w:tcW w:w="1006" w:type="dxa"/>
            <w:noWrap/>
            <w:hideMark/>
          </w:tcPr>
          <w:p w14:paraId="06B76805" w14:textId="77777777" w:rsidR="005026C2" w:rsidRPr="00E2347F" w:rsidRDefault="005026C2">
            <w:pPr>
              <w:rPr>
                <w:rFonts w:cstheme="minorHAnsi"/>
                <w:sz w:val="20"/>
                <w:szCs w:val="20"/>
                <w:lang w:val="de-DE"/>
              </w:rPr>
            </w:pPr>
          </w:p>
        </w:tc>
        <w:tc>
          <w:tcPr>
            <w:tcW w:w="1006" w:type="dxa"/>
            <w:noWrap/>
            <w:hideMark/>
          </w:tcPr>
          <w:p w14:paraId="451E4B40" w14:textId="77777777" w:rsidR="005026C2" w:rsidRPr="00E2347F" w:rsidRDefault="005026C2">
            <w:pPr>
              <w:rPr>
                <w:rFonts w:cstheme="minorHAnsi"/>
                <w:sz w:val="20"/>
                <w:szCs w:val="20"/>
                <w:lang w:val="de-DE"/>
              </w:rPr>
            </w:pPr>
          </w:p>
        </w:tc>
      </w:tr>
      <w:tr w:rsidR="005026C2" w:rsidRPr="005026C2" w14:paraId="5F73899A" w14:textId="77777777" w:rsidTr="005026C2">
        <w:trPr>
          <w:trHeight w:val="288"/>
        </w:trPr>
        <w:tc>
          <w:tcPr>
            <w:tcW w:w="2137" w:type="dxa"/>
            <w:noWrap/>
            <w:hideMark/>
          </w:tcPr>
          <w:p w14:paraId="60E29478" w14:textId="77777777" w:rsidR="005026C2" w:rsidRPr="005026C2" w:rsidRDefault="005026C2">
            <w:pPr>
              <w:rPr>
                <w:rFonts w:cstheme="minorHAnsi"/>
                <w:sz w:val="20"/>
                <w:szCs w:val="20"/>
              </w:rPr>
            </w:pPr>
            <w:r w:rsidRPr="005026C2">
              <w:rPr>
                <w:rFonts w:cstheme="minorHAnsi"/>
                <w:sz w:val="20"/>
                <w:szCs w:val="20"/>
              </w:rPr>
              <w:lastRenderedPageBreak/>
              <w:t>$'6'</w:t>
            </w:r>
          </w:p>
        </w:tc>
        <w:tc>
          <w:tcPr>
            <w:tcW w:w="1006" w:type="dxa"/>
            <w:noWrap/>
            <w:hideMark/>
          </w:tcPr>
          <w:p w14:paraId="6F66B740" w14:textId="77777777" w:rsidR="005026C2" w:rsidRPr="005026C2" w:rsidRDefault="005026C2">
            <w:pPr>
              <w:rPr>
                <w:rFonts w:cstheme="minorHAnsi"/>
                <w:sz w:val="20"/>
                <w:szCs w:val="20"/>
              </w:rPr>
            </w:pPr>
          </w:p>
        </w:tc>
        <w:tc>
          <w:tcPr>
            <w:tcW w:w="1006" w:type="dxa"/>
            <w:noWrap/>
            <w:hideMark/>
          </w:tcPr>
          <w:p w14:paraId="52911586" w14:textId="77777777" w:rsidR="005026C2" w:rsidRPr="005026C2" w:rsidRDefault="005026C2">
            <w:pPr>
              <w:rPr>
                <w:rFonts w:cstheme="minorHAnsi"/>
                <w:sz w:val="20"/>
                <w:szCs w:val="20"/>
              </w:rPr>
            </w:pPr>
          </w:p>
        </w:tc>
        <w:tc>
          <w:tcPr>
            <w:tcW w:w="1006" w:type="dxa"/>
            <w:noWrap/>
            <w:hideMark/>
          </w:tcPr>
          <w:p w14:paraId="22F39883" w14:textId="77777777" w:rsidR="005026C2" w:rsidRPr="005026C2" w:rsidRDefault="005026C2">
            <w:pPr>
              <w:rPr>
                <w:rFonts w:cstheme="minorHAnsi"/>
                <w:sz w:val="20"/>
                <w:szCs w:val="20"/>
              </w:rPr>
            </w:pPr>
          </w:p>
        </w:tc>
        <w:tc>
          <w:tcPr>
            <w:tcW w:w="1006" w:type="dxa"/>
            <w:noWrap/>
            <w:hideMark/>
          </w:tcPr>
          <w:p w14:paraId="762EA377" w14:textId="77777777" w:rsidR="005026C2" w:rsidRPr="005026C2" w:rsidRDefault="005026C2">
            <w:pPr>
              <w:rPr>
                <w:rFonts w:cstheme="minorHAnsi"/>
                <w:sz w:val="20"/>
                <w:szCs w:val="20"/>
              </w:rPr>
            </w:pPr>
          </w:p>
        </w:tc>
        <w:tc>
          <w:tcPr>
            <w:tcW w:w="1006" w:type="dxa"/>
            <w:noWrap/>
            <w:hideMark/>
          </w:tcPr>
          <w:p w14:paraId="7642102D" w14:textId="77777777" w:rsidR="005026C2" w:rsidRPr="005026C2" w:rsidRDefault="005026C2">
            <w:pPr>
              <w:rPr>
                <w:rFonts w:cstheme="minorHAnsi"/>
                <w:sz w:val="20"/>
                <w:szCs w:val="20"/>
              </w:rPr>
            </w:pPr>
          </w:p>
        </w:tc>
      </w:tr>
      <w:tr w:rsidR="005026C2" w:rsidRPr="005026C2" w14:paraId="45DC25AB" w14:textId="77777777" w:rsidTr="005026C2">
        <w:trPr>
          <w:trHeight w:val="288"/>
        </w:trPr>
        <w:tc>
          <w:tcPr>
            <w:tcW w:w="7167" w:type="dxa"/>
            <w:gridSpan w:val="6"/>
            <w:noWrap/>
            <w:hideMark/>
          </w:tcPr>
          <w:p w14:paraId="6E72D181" w14:textId="77777777" w:rsidR="005026C2" w:rsidRPr="005026C2" w:rsidRDefault="005026C2">
            <w:pPr>
              <w:rPr>
                <w:rFonts w:cstheme="minorHAnsi"/>
                <w:sz w:val="20"/>
                <w:szCs w:val="20"/>
              </w:rPr>
            </w:pPr>
            <w:r w:rsidRPr="00A32D56">
              <w:rPr>
                <w:rFonts w:cstheme="minorHAnsi"/>
                <w:sz w:val="20"/>
                <w:szCs w:val="20"/>
                <w:lang w:val="en-GB"/>
              </w:rPr>
              <w:t xml:space="preserve"> [1] "ESP. ALT.04" "ESP. ALT.07" "ESP. ASK.01" "ESP. CAL.01" "ESP. </w:t>
            </w:r>
            <w:r w:rsidRPr="00CF0AE7">
              <w:rPr>
                <w:rFonts w:cstheme="minorHAnsi"/>
                <w:sz w:val="20"/>
                <w:szCs w:val="20"/>
              </w:rPr>
              <w:t>CAST.26"</w:t>
            </w:r>
          </w:p>
        </w:tc>
      </w:tr>
      <w:tr w:rsidR="005026C2" w:rsidRPr="00A32D56" w14:paraId="29FB34A9" w14:textId="77777777" w:rsidTr="005026C2">
        <w:trPr>
          <w:trHeight w:val="288"/>
        </w:trPr>
        <w:tc>
          <w:tcPr>
            <w:tcW w:w="7167" w:type="dxa"/>
            <w:gridSpan w:val="6"/>
            <w:noWrap/>
            <w:hideMark/>
          </w:tcPr>
          <w:p w14:paraId="299DE8DD" w14:textId="77777777" w:rsidR="005026C2" w:rsidRPr="005026C2" w:rsidRDefault="005026C2">
            <w:pPr>
              <w:rPr>
                <w:rFonts w:cstheme="minorHAnsi"/>
                <w:sz w:val="20"/>
                <w:szCs w:val="20"/>
                <w:lang w:val="en-GB"/>
              </w:rPr>
            </w:pPr>
            <w:r w:rsidRPr="004A30C9">
              <w:rPr>
                <w:rFonts w:cstheme="minorHAnsi"/>
                <w:sz w:val="20"/>
                <w:szCs w:val="20"/>
                <w:lang w:val="en-GB"/>
              </w:rPr>
              <w:t xml:space="preserve"> [6] "ESP. CAST.25" "ESP. CAST.49" "ESP. CAST.71" "ESP. CAST.74" "ESP. CAST.66"</w:t>
            </w:r>
          </w:p>
        </w:tc>
      </w:tr>
      <w:tr w:rsidR="005026C2" w:rsidRPr="00A32D56" w14:paraId="5A3C3CBA" w14:textId="77777777" w:rsidTr="005026C2">
        <w:trPr>
          <w:trHeight w:val="288"/>
        </w:trPr>
        <w:tc>
          <w:tcPr>
            <w:tcW w:w="7167" w:type="dxa"/>
            <w:gridSpan w:val="6"/>
            <w:noWrap/>
            <w:hideMark/>
          </w:tcPr>
          <w:p w14:paraId="25201116" w14:textId="77777777" w:rsidR="005026C2" w:rsidRPr="005026C2" w:rsidRDefault="005026C2">
            <w:pPr>
              <w:rPr>
                <w:rFonts w:cstheme="minorHAnsi"/>
                <w:sz w:val="20"/>
                <w:szCs w:val="20"/>
                <w:lang w:val="en-GB"/>
              </w:rPr>
            </w:pPr>
            <w:r w:rsidRPr="004A30C9">
              <w:rPr>
                <w:rFonts w:cstheme="minorHAnsi"/>
                <w:sz w:val="20"/>
                <w:szCs w:val="20"/>
                <w:lang w:val="en-GB"/>
              </w:rPr>
              <w:t>[11] "ESP. CAST.60" "ESP. CAST.33" "ESP. CAST.59" "ESP. CAST.48" "ESP. CAST.50"</w:t>
            </w:r>
          </w:p>
        </w:tc>
      </w:tr>
      <w:tr w:rsidR="005026C2" w:rsidRPr="00736B4E" w14:paraId="1B1FD15E" w14:textId="77777777" w:rsidTr="005026C2">
        <w:trPr>
          <w:trHeight w:val="288"/>
        </w:trPr>
        <w:tc>
          <w:tcPr>
            <w:tcW w:w="7167" w:type="dxa"/>
            <w:gridSpan w:val="6"/>
            <w:noWrap/>
            <w:hideMark/>
          </w:tcPr>
          <w:p w14:paraId="53F28D33" w14:textId="77777777" w:rsidR="005026C2" w:rsidRPr="005026C2" w:rsidRDefault="005026C2">
            <w:pPr>
              <w:rPr>
                <w:rFonts w:cstheme="minorHAnsi"/>
                <w:sz w:val="20"/>
                <w:szCs w:val="20"/>
                <w:lang w:val="en-GB"/>
              </w:rPr>
            </w:pPr>
            <w:r w:rsidRPr="00E2347F">
              <w:rPr>
                <w:rFonts w:cstheme="minorHAnsi"/>
                <w:sz w:val="20"/>
                <w:szCs w:val="20"/>
                <w:lang w:val="en-US"/>
              </w:rPr>
              <w:t xml:space="preserve">[16] "ESP. CAST.67" "ESP. CAST.70" "ESP. CUD.02" "ESP. PS.08" "ESP. </w:t>
            </w:r>
            <w:r w:rsidRPr="00CF0AE7">
              <w:rPr>
                <w:rFonts w:cstheme="minorHAnsi"/>
                <w:sz w:val="20"/>
                <w:szCs w:val="20"/>
              </w:rPr>
              <w:t xml:space="preserve">SALT.10" </w:t>
            </w:r>
          </w:p>
        </w:tc>
      </w:tr>
      <w:tr w:rsidR="005026C2" w:rsidRPr="00E2347F" w14:paraId="2AAF73BE" w14:textId="77777777" w:rsidTr="005026C2">
        <w:trPr>
          <w:trHeight w:val="288"/>
        </w:trPr>
        <w:tc>
          <w:tcPr>
            <w:tcW w:w="7167" w:type="dxa"/>
            <w:gridSpan w:val="6"/>
            <w:noWrap/>
            <w:hideMark/>
          </w:tcPr>
          <w:p w14:paraId="2EAFD5F2" w14:textId="77777777" w:rsidR="005026C2" w:rsidRPr="00CF0AE7" w:rsidRDefault="005026C2">
            <w:pPr>
              <w:rPr>
                <w:rFonts w:cstheme="minorHAnsi"/>
                <w:sz w:val="20"/>
                <w:szCs w:val="20"/>
                <w:lang w:val="fr-BE"/>
              </w:rPr>
            </w:pPr>
            <w:r w:rsidRPr="00E2347F">
              <w:rPr>
                <w:rFonts w:cstheme="minorHAnsi"/>
                <w:sz w:val="20"/>
                <w:szCs w:val="20"/>
                <w:lang w:val="fr-BE"/>
              </w:rPr>
              <w:t xml:space="preserve">[21] "ESP. PS.11" "ESP. PS.20" "ESP. PS.22" "ESP. PS.07" "ESP. TRU.21" </w:t>
            </w:r>
          </w:p>
        </w:tc>
      </w:tr>
      <w:tr w:rsidR="005026C2" w:rsidRPr="00E2347F" w14:paraId="6EC3C17B" w14:textId="77777777" w:rsidTr="005026C2">
        <w:trPr>
          <w:trHeight w:val="288"/>
        </w:trPr>
        <w:tc>
          <w:tcPr>
            <w:tcW w:w="7167" w:type="dxa"/>
            <w:gridSpan w:val="6"/>
            <w:noWrap/>
            <w:hideMark/>
          </w:tcPr>
          <w:p w14:paraId="27F7F6CC" w14:textId="77777777" w:rsidR="005026C2" w:rsidRPr="00CF0AE7" w:rsidRDefault="005026C2">
            <w:pPr>
              <w:rPr>
                <w:rFonts w:cstheme="minorHAnsi"/>
                <w:sz w:val="20"/>
                <w:szCs w:val="20"/>
                <w:lang w:val="fr-BE"/>
              </w:rPr>
            </w:pPr>
            <w:r w:rsidRPr="00E2347F">
              <w:rPr>
                <w:rFonts w:cstheme="minorHAnsi"/>
                <w:sz w:val="20"/>
                <w:szCs w:val="20"/>
                <w:lang w:val="fr-BE"/>
              </w:rPr>
              <w:t xml:space="preserve">[26] "ESP. TRU.03" "ESP. TRU.54" "ESP. TRU.45" "ESP. TRU.25" "ESP. TRU.23" </w:t>
            </w:r>
          </w:p>
        </w:tc>
      </w:tr>
      <w:tr w:rsidR="005026C2" w:rsidRPr="00E2347F" w14:paraId="17DEC619" w14:textId="77777777" w:rsidTr="005026C2">
        <w:trPr>
          <w:trHeight w:val="288"/>
        </w:trPr>
        <w:tc>
          <w:tcPr>
            <w:tcW w:w="7167" w:type="dxa"/>
            <w:gridSpan w:val="6"/>
            <w:noWrap/>
            <w:hideMark/>
          </w:tcPr>
          <w:p w14:paraId="66E26F90" w14:textId="77777777" w:rsidR="005026C2" w:rsidRPr="00E2347F" w:rsidRDefault="005026C2">
            <w:pPr>
              <w:rPr>
                <w:rFonts w:cstheme="minorHAnsi"/>
                <w:sz w:val="20"/>
                <w:szCs w:val="20"/>
                <w:lang w:val="de-DE"/>
              </w:rPr>
            </w:pPr>
            <w:r w:rsidRPr="00E2347F">
              <w:rPr>
                <w:rFonts w:cstheme="minorHAnsi"/>
                <w:sz w:val="20"/>
                <w:szCs w:val="20"/>
                <w:lang w:val="de-DE"/>
              </w:rPr>
              <w:t xml:space="preserve">[31] "ESP. TRU.56" "ESP. GAR.15" "ESP. GAR.19" "ESP. GAR.11" "ESP. GAR.36" </w:t>
            </w:r>
          </w:p>
        </w:tc>
      </w:tr>
      <w:tr w:rsidR="005026C2" w:rsidRPr="00E2347F" w14:paraId="55944C47" w14:textId="77777777" w:rsidTr="005026C2">
        <w:trPr>
          <w:trHeight w:val="288"/>
        </w:trPr>
        <w:tc>
          <w:tcPr>
            <w:tcW w:w="7167" w:type="dxa"/>
            <w:gridSpan w:val="6"/>
            <w:noWrap/>
            <w:hideMark/>
          </w:tcPr>
          <w:p w14:paraId="58627E4E" w14:textId="77777777" w:rsidR="005026C2" w:rsidRPr="00E2347F" w:rsidRDefault="005026C2">
            <w:pPr>
              <w:rPr>
                <w:rFonts w:cstheme="minorHAnsi"/>
                <w:sz w:val="20"/>
                <w:szCs w:val="20"/>
                <w:lang w:val="de-DE"/>
              </w:rPr>
            </w:pPr>
            <w:r w:rsidRPr="00E2347F">
              <w:rPr>
                <w:rFonts w:cstheme="minorHAnsi"/>
                <w:sz w:val="20"/>
                <w:szCs w:val="20"/>
                <w:lang w:val="de-DE"/>
              </w:rPr>
              <w:t xml:space="preserve">[36] "ESP. GAR.21" "ESP. GAR.18" "ESP. GAR.07" "ESP. GAR.04" "ESP. GAR.03" </w:t>
            </w:r>
          </w:p>
        </w:tc>
      </w:tr>
      <w:tr w:rsidR="005026C2" w:rsidRPr="005026C2" w14:paraId="52BE36E4" w14:textId="77777777" w:rsidTr="005026C2">
        <w:trPr>
          <w:trHeight w:val="288"/>
        </w:trPr>
        <w:tc>
          <w:tcPr>
            <w:tcW w:w="7167" w:type="dxa"/>
            <w:gridSpan w:val="6"/>
            <w:noWrap/>
            <w:hideMark/>
          </w:tcPr>
          <w:p w14:paraId="353F26BF" w14:textId="77777777" w:rsidR="005026C2" w:rsidRPr="005026C2" w:rsidRDefault="005026C2">
            <w:pPr>
              <w:rPr>
                <w:rFonts w:cstheme="minorHAnsi"/>
                <w:sz w:val="20"/>
                <w:szCs w:val="20"/>
              </w:rPr>
            </w:pPr>
            <w:r w:rsidRPr="00E2347F">
              <w:rPr>
                <w:rFonts w:cstheme="minorHAnsi"/>
                <w:sz w:val="20"/>
                <w:szCs w:val="20"/>
                <w:lang w:val="de-DE"/>
              </w:rPr>
              <w:t xml:space="preserve">[41] "ESP. GAR.35" "ESP. GAR.01" "ESP. GAR.05" "ESP. </w:t>
            </w:r>
            <w:r w:rsidRPr="005026C2">
              <w:rPr>
                <w:rFonts w:cstheme="minorHAnsi"/>
                <w:sz w:val="20"/>
                <w:szCs w:val="20"/>
              </w:rPr>
              <w:t>LAST.01" "ESP. LAST.02"</w:t>
            </w:r>
          </w:p>
        </w:tc>
      </w:tr>
      <w:tr w:rsidR="005026C2" w:rsidRPr="00A32D56" w14:paraId="395BA388" w14:textId="77777777" w:rsidTr="005026C2">
        <w:trPr>
          <w:trHeight w:val="288"/>
        </w:trPr>
        <w:tc>
          <w:tcPr>
            <w:tcW w:w="6161" w:type="dxa"/>
            <w:gridSpan w:val="5"/>
            <w:noWrap/>
            <w:hideMark/>
          </w:tcPr>
          <w:p w14:paraId="664CA9EF" w14:textId="77777777" w:rsidR="005026C2" w:rsidRPr="005026C2" w:rsidRDefault="005026C2">
            <w:pPr>
              <w:rPr>
                <w:rFonts w:cstheme="minorHAnsi"/>
                <w:sz w:val="20"/>
                <w:szCs w:val="20"/>
                <w:lang w:val="en-GB"/>
              </w:rPr>
            </w:pPr>
            <w:r w:rsidRPr="004A30C9">
              <w:rPr>
                <w:rFonts w:cstheme="minorHAnsi"/>
                <w:sz w:val="20"/>
                <w:szCs w:val="20"/>
                <w:lang w:val="en-GB"/>
              </w:rPr>
              <w:t xml:space="preserve">[46] "ESP. LAST.03" "ID_302" "ESP. PIL.10" "ESP. PIL.07" </w:t>
            </w:r>
          </w:p>
        </w:tc>
        <w:tc>
          <w:tcPr>
            <w:tcW w:w="1006" w:type="dxa"/>
            <w:noWrap/>
            <w:hideMark/>
          </w:tcPr>
          <w:p w14:paraId="26201F40" w14:textId="77777777" w:rsidR="005026C2" w:rsidRPr="005026C2" w:rsidRDefault="005026C2">
            <w:pPr>
              <w:rPr>
                <w:rFonts w:cstheme="minorHAnsi"/>
                <w:sz w:val="20"/>
                <w:szCs w:val="20"/>
                <w:lang w:val="en-GB"/>
              </w:rPr>
            </w:pPr>
          </w:p>
        </w:tc>
      </w:tr>
      <w:tr w:rsidR="005026C2" w:rsidRPr="00A32D56" w14:paraId="4900C449" w14:textId="77777777" w:rsidTr="005026C2">
        <w:trPr>
          <w:trHeight w:val="288"/>
        </w:trPr>
        <w:tc>
          <w:tcPr>
            <w:tcW w:w="2137" w:type="dxa"/>
            <w:noWrap/>
            <w:hideMark/>
          </w:tcPr>
          <w:p w14:paraId="0B9D649D" w14:textId="77777777" w:rsidR="005026C2" w:rsidRPr="005026C2" w:rsidRDefault="005026C2">
            <w:pPr>
              <w:rPr>
                <w:rFonts w:cstheme="minorHAnsi"/>
                <w:sz w:val="20"/>
                <w:szCs w:val="20"/>
                <w:lang w:val="en-GB"/>
              </w:rPr>
            </w:pPr>
          </w:p>
        </w:tc>
        <w:tc>
          <w:tcPr>
            <w:tcW w:w="1006" w:type="dxa"/>
            <w:noWrap/>
            <w:hideMark/>
          </w:tcPr>
          <w:p w14:paraId="30298419" w14:textId="77777777" w:rsidR="005026C2" w:rsidRPr="005026C2" w:rsidRDefault="005026C2">
            <w:pPr>
              <w:rPr>
                <w:rFonts w:cstheme="minorHAnsi"/>
                <w:sz w:val="20"/>
                <w:szCs w:val="20"/>
                <w:lang w:val="en-GB"/>
              </w:rPr>
            </w:pPr>
          </w:p>
        </w:tc>
        <w:tc>
          <w:tcPr>
            <w:tcW w:w="1006" w:type="dxa"/>
            <w:noWrap/>
            <w:hideMark/>
          </w:tcPr>
          <w:p w14:paraId="43BD7B3D" w14:textId="77777777" w:rsidR="005026C2" w:rsidRPr="005026C2" w:rsidRDefault="005026C2">
            <w:pPr>
              <w:rPr>
                <w:rFonts w:cstheme="minorHAnsi"/>
                <w:sz w:val="20"/>
                <w:szCs w:val="20"/>
                <w:lang w:val="en-GB"/>
              </w:rPr>
            </w:pPr>
          </w:p>
        </w:tc>
        <w:tc>
          <w:tcPr>
            <w:tcW w:w="1006" w:type="dxa"/>
            <w:noWrap/>
            <w:hideMark/>
          </w:tcPr>
          <w:p w14:paraId="572DA9ED" w14:textId="77777777" w:rsidR="005026C2" w:rsidRPr="005026C2" w:rsidRDefault="005026C2">
            <w:pPr>
              <w:rPr>
                <w:rFonts w:cstheme="minorHAnsi"/>
                <w:sz w:val="20"/>
                <w:szCs w:val="20"/>
                <w:lang w:val="en-GB"/>
              </w:rPr>
            </w:pPr>
          </w:p>
        </w:tc>
        <w:tc>
          <w:tcPr>
            <w:tcW w:w="1006" w:type="dxa"/>
            <w:noWrap/>
            <w:hideMark/>
          </w:tcPr>
          <w:p w14:paraId="0DDCCFFA" w14:textId="77777777" w:rsidR="005026C2" w:rsidRPr="005026C2" w:rsidRDefault="005026C2">
            <w:pPr>
              <w:rPr>
                <w:rFonts w:cstheme="minorHAnsi"/>
                <w:sz w:val="20"/>
                <w:szCs w:val="20"/>
                <w:lang w:val="en-GB"/>
              </w:rPr>
            </w:pPr>
          </w:p>
        </w:tc>
        <w:tc>
          <w:tcPr>
            <w:tcW w:w="1006" w:type="dxa"/>
            <w:noWrap/>
            <w:hideMark/>
          </w:tcPr>
          <w:p w14:paraId="6B236C5B" w14:textId="77777777" w:rsidR="005026C2" w:rsidRPr="005026C2" w:rsidRDefault="005026C2">
            <w:pPr>
              <w:rPr>
                <w:rFonts w:cstheme="minorHAnsi"/>
                <w:sz w:val="20"/>
                <w:szCs w:val="20"/>
                <w:lang w:val="en-GB"/>
              </w:rPr>
            </w:pPr>
          </w:p>
        </w:tc>
      </w:tr>
      <w:tr w:rsidR="005026C2" w:rsidRPr="005026C2" w14:paraId="6571BEBD" w14:textId="77777777" w:rsidTr="005026C2">
        <w:trPr>
          <w:trHeight w:val="288"/>
        </w:trPr>
        <w:tc>
          <w:tcPr>
            <w:tcW w:w="2137" w:type="dxa"/>
            <w:noWrap/>
            <w:hideMark/>
          </w:tcPr>
          <w:p w14:paraId="3D770DA5" w14:textId="77777777" w:rsidR="005026C2" w:rsidRPr="005026C2" w:rsidRDefault="005026C2">
            <w:pPr>
              <w:rPr>
                <w:rFonts w:cstheme="minorHAnsi"/>
                <w:sz w:val="20"/>
                <w:szCs w:val="20"/>
              </w:rPr>
            </w:pPr>
            <w:r w:rsidRPr="005026C2">
              <w:rPr>
                <w:rFonts w:cstheme="minorHAnsi"/>
                <w:sz w:val="20"/>
                <w:szCs w:val="20"/>
              </w:rPr>
              <w:t>$'7'</w:t>
            </w:r>
          </w:p>
        </w:tc>
        <w:tc>
          <w:tcPr>
            <w:tcW w:w="1006" w:type="dxa"/>
            <w:noWrap/>
            <w:hideMark/>
          </w:tcPr>
          <w:p w14:paraId="1B5346B7" w14:textId="77777777" w:rsidR="005026C2" w:rsidRPr="005026C2" w:rsidRDefault="005026C2">
            <w:pPr>
              <w:rPr>
                <w:rFonts w:cstheme="minorHAnsi"/>
                <w:sz w:val="20"/>
                <w:szCs w:val="20"/>
              </w:rPr>
            </w:pPr>
          </w:p>
        </w:tc>
        <w:tc>
          <w:tcPr>
            <w:tcW w:w="1006" w:type="dxa"/>
            <w:noWrap/>
            <w:hideMark/>
          </w:tcPr>
          <w:p w14:paraId="64CC90CD" w14:textId="77777777" w:rsidR="005026C2" w:rsidRPr="005026C2" w:rsidRDefault="005026C2">
            <w:pPr>
              <w:rPr>
                <w:rFonts w:cstheme="minorHAnsi"/>
                <w:sz w:val="20"/>
                <w:szCs w:val="20"/>
              </w:rPr>
            </w:pPr>
          </w:p>
        </w:tc>
        <w:tc>
          <w:tcPr>
            <w:tcW w:w="1006" w:type="dxa"/>
            <w:noWrap/>
            <w:hideMark/>
          </w:tcPr>
          <w:p w14:paraId="16DBFCC4" w14:textId="77777777" w:rsidR="005026C2" w:rsidRPr="005026C2" w:rsidRDefault="005026C2">
            <w:pPr>
              <w:rPr>
                <w:rFonts w:cstheme="minorHAnsi"/>
                <w:sz w:val="20"/>
                <w:szCs w:val="20"/>
              </w:rPr>
            </w:pPr>
          </w:p>
        </w:tc>
        <w:tc>
          <w:tcPr>
            <w:tcW w:w="1006" w:type="dxa"/>
            <w:noWrap/>
            <w:hideMark/>
          </w:tcPr>
          <w:p w14:paraId="107C9B16" w14:textId="77777777" w:rsidR="005026C2" w:rsidRPr="005026C2" w:rsidRDefault="005026C2">
            <w:pPr>
              <w:rPr>
                <w:rFonts w:cstheme="minorHAnsi"/>
                <w:sz w:val="20"/>
                <w:szCs w:val="20"/>
              </w:rPr>
            </w:pPr>
          </w:p>
        </w:tc>
        <w:tc>
          <w:tcPr>
            <w:tcW w:w="1006" w:type="dxa"/>
            <w:noWrap/>
            <w:hideMark/>
          </w:tcPr>
          <w:p w14:paraId="17565118" w14:textId="77777777" w:rsidR="005026C2" w:rsidRPr="005026C2" w:rsidRDefault="005026C2">
            <w:pPr>
              <w:rPr>
                <w:rFonts w:cstheme="minorHAnsi"/>
                <w:sz w:val="20"/>
                <w:szCs w:val="20"/>
              </w:rPr>
            </w:pPr>
          </w:p>
        </w:tc>
      </w:tr>
      <w:tr w:rsidR="005026C2" w:rsidRPr="00A32D56" w14:paraId="78817B0A" w14:textId="77777777" w:rsidTr="005026C2">
        <w:trPr>
          <w:trHeight w:val="288"/>
        </w:trPr>
        <w:tc>
          <w:tcPr>
            <w:tcW w:w="7167" w:type="dxa"/>
            <w:gridSpan w:val="6"/>
            <w:noWrap/>
            <w:hideMark/>
          </w:tcPr>
          <w:p w14:paraId="57AF3B44" w14:textId="77777777" w:rsidR="005026C2" w:rsidRPr="005026C2" w:rsidRDefault="005026C2">
            <w:pPr>
              <w:rPr>
                <w:rFonts w:cstheme="minorHAnsi"/>
                <w:sz w:val="20"/>
                <w:szCs w:val="20"/>
                <w:lang w:val="en-GB"/>
              </w:rPr>
            </w:pPr>
            <w:r w:rsidRPr="00E2347F">
              <w:rPr>
                <w:rFonts w:cstheme="minorHAnsi"/>
                <w:sz w:val="20"/>
                <w:szCs w:val="20"/>
                <w:lang w:val="de-DE"/>
              </w:rPr>
              <w:t xml:space="preserve"> [1] "ESP. ALT.03" "ESP. CAST.46" "ESP. </w:t>
            </w:r>
            <w:r w:rsidRPr="004A30C9">
              <w:rPr>
                <w:rFonts w:cstheme="minorHAnsi"/>
                <w:sz w:val="20"/>
                <w:szCs w:val="20"/>
                <w:lang w:val="en-GB"/>
              </w:rPr>
              <w:t xml:space="preserve">CAST.64" "ESP. PS.06" "ESP. SALT .02" </w:t>
            </w:r>
          </w:p>
        </w:tc>
      </w:tr>
      <w:tr w:rsidR="005026C2" w:rsidRPr="00416AAA" w14:paraId="0D6DDFFA" w14:textId="77777777" w:rsidTr="005026C2">
        <w:trPr>
          <w:trHeight w:val="288"/>
        </w:trPr>
        <w:tc>
          <w:tcPr>
            <w:tcW w:w="7167" w:type="dxa"/>
            <w:gridSpan w:val="6"/>
            <w:noWrap/>
            <w:hideMark/>
          </w:tcPr>
          <w:p w14:paraId="1A5A1896" w14:textId="77777777" w:rsidR="005026C2" w:rsidRPr="00E2347F" w:rsidRDefault="005026C2">
            <w:pPr>
              <w:rPr>
                <w:rFonts w:cstheme="minorHAnsi"/>
                <w:sz w:val="20"/>
                <w:szCs w:val="20"/>
              </w:rPr>
            </w:pPr>
            <w:r w:rsidRPr="00A32D56">
              <w:rPr>
                <w:rFonts w:cstheme="minorHAnsi"/>
                <w:sz w:val="20"/>
                <w:szCs w:val="20"/>
                <w:lang w:val="en-GB"/>
              </w:rPr>
              <w:t xml:space="preserve"> </w:t>
            </w:r>
            <w:r w:rsidRPr="00E2347F">
              <w:rPr>
                <w:rFonts w:cstheme="minorHAnsi"/>
                <w:sz w:val="20"/>
                <w:szCs w:val="20"/>
              </w:rPr>
              <w:t xml:space="preserve">[6] "ESP. TRU.01" "ESP. TRU.35" "ESP. TRU.36" "ESP. TRU.17" "ESP. GAR.34" </w:t>
            </w:r>
          </w:p>
        </w:tc>
      </w:tr>
      <w:tr w:rsidR="005026C2" w:rsidRPr="00E2347F" w14:paraId="79ED1D56" w14:textId="77777777" w:rsidTr="005026C2">
        <w:trPr>
          <w:trHeight w:val="288"/>
        </w:trPr>
        <w:tc>
          <w:tcPr>
            <w:tcW w:w="7167" w:type="dxa"/>
            <w:gridSpan w:val="6"/>
            <w:noWrap/>
            <w:hideMark/>
          </w:tcPr>
          <w:p w14:paraId="4B36371C" w14:textId="77777777" w:rsidR="005026C2" w:rsidRPr="00E2347F" w:rsidRDefault="005026C2">
            <w:pPr>
              <w:rPr>
                <w:rFonts w:cstheme="minorHAnsi"/>
                <w:sz w:val="20"/>
                <w:szCs w:val="20"/>
                <w:lang w:val="de-DE"/>
              </w:rPr>
            </w:pPr>
            <w:r w:rsidRPr="00E2347F">
              <w:rPr>
                <w:rFonts w:cstheme="minorHAnsi"/>
                <w:sz w:val="20"/>
                <w:szCs w:val="20"/>
                <w:lang w:val="de-DE"/>
              </w:rPr>
              <w:t xml:space="preserve">[11] "ESP. GAR.08" "ESP. GAR.12" "ESP. GAR.27" "ESP. GAR.28" "ESP. GAR.32" </w:t>
            </w:r>
          </w:p>
        </w:tc>
      </w:tr>
      <w:tr w:rsidR="005026C2" w:rsidRPr="005026C2" w14:paraId="375088A6" w14:textId="77777777" w:rsidTr="005026C2">
        <w:trPr>
          <w:trHeight w:val="288"/>
        </w:trPr>
        <w:tc>
          <w:tcPr>
            <w:tcW w:w="7167" w:type="dxa"/>
            <w:gridSpan w:val="6"/>
            <w:noWrap/>
            <w:hideMark/>
          </w:tcPr>
          <w:p w14:paraId="188B693A" w14:textId="77777777" w:rsidR="005026C2" w:rsidRPr="005026C2" w:rsidRDefault="005026C2">
            <w:pPr>
              <w:rPr>
                <w:rFonts w:cstheme="minorHAnsi"/>
                <w:sz w:val="20"/>
                <w:szCs w:val="20"/>
              </w:rPr>
            </w:pPr>
            <w:r w:rsidRPr="00E2347F">
              <w:rPr>
                <w:rFonts w:cstheme="minorHAnsi"/>
                <w:sz w:val="20"/>
                <w:szCs w:val="20"/>
                <w:lang w:val="de-DE"/>
              </w:rPr>
              <w:t xml:space="preserve">[16] "ESP. GAR.33" "ESP. GAR.17" "ESP. GAR.02" "ESP. </w:t>
            </w:r>
            <w:r w:rsidRPr="005026C2">
              <w:rPr>
                <w:rFonts w:cstheme="minorHAnsi"/>
                <w:sz w:val="20"/>
                <w:szCs w:val="20"/>
              </w:rPr>
              <w:t>MALT.15" "ESP. MALT.43"</w:t>
            </w:r>
          </w:p>
        </w:tc>
      </w:tr>
      <w:tr w:rsidR="005026C2" w:rsidRPr="00A32D56" w14:paraId="69C3F11B" w14:textId="77777777" w:rsidTr="005026C2">
        <w:trPr>
          <w:trHeight w:val="288"/>
        </w:trPr>
        <w:tc>
          <w:tcPr>
            <w:tcW w:w="7167" w:type="dxa"/>
            <w:gridSpan w:val="6"/>
            <w:noWrap/>
            <w:hideMark/>
          </w:tcPr>
          <w:p w14:paraId="27971316" w14:textId="77777777" w:rsidR="005026C2" w:rsidRPr="00E2347F" w:rsidRDefault="005026C2">
            <w:pPr>
              <w:rPr>
                <w:rFonts w:cstheme="minorHAnsi"/>
                <w:sz w:val="20"/>
                <w:szCs w:val="20"/>
                <w:lang w:val="de-DE"/>
              </w:rPr>
            </w:pPr>
            <w:r w:rsidRPr="00E2347F">
              <w:rPr>
                <w:rFonts w:cstheme="minorHAnsi"/>
                <w:sz w:val="20"/>
                <w:szCs w:val="20"/>
                <w:lang w:val="de-DE"/>
              </w:rPr>
              <w:t>[21] "MALT.44" "MALT.40" "MALT.49" "MALT.09" "MALT.07"</w:t>
            </w:r>
          </w:p>
        </w:tc>
      </w:tr>
      <w:tr w:rsidR="005026C2" w:rsidRPr="005026C2" w14:paraId="186BA8D0" w14:textId="77777777" w:rsidTr="005026C2">
        <w:trPr>
          <w:trHeight w:val="288"/>
        </w:trPr>
        <w:tc>
          <w:tcPr>
            <w:tcW w:w="2137" w:type="dxa"/>
            <w:noWrap/>
            <w:hideMark/>
          </w:tcPr>
          <w:p w14:paraId="1D0588E7" w14:textId="77777777" w:rsidR="005026C2" w:rsidRPr="005026C2" w:rsidRDefault="005026C2">
            <w:pPr>
              <w:rPr>
                <w:rFonts w:cstheme="minorHAnsi"/>
                <w:sz w:val="20"/>
                <w:szCs w:val="20"/>
              </w:rPr>
            </w:pPr>
            <w:r w:rsidRPr="005026C2">
              <w:rPr>
                <w:rFonts w:cstheme="minorHAnsi"/>
                <w:sz w:val="20"/>
                <w:szCs w:val="20"/>
              </w:rPr>
              <w:t>[26] "ESP. MALT.21"</w:t>
            </w:r>
          </w:p>
        </w:tc>
        <w:tc>
          <w:tcPr>
            <w:tcW w:w="1006" w:type="dxa"/>
            <w:noWrap/>
            <w:hideMark/>
          </w:tcPr>
          <w:p w14:paraId="7861D590" w14:textId="77777777" w:rsidR="005026C2" w:rsidRPr="005026C2" w:rsidRDefault="005026C2">
            <w:pPr>
              <w:rPr>
                <w:rFonts w:cstheme="minorHAnsi"/>
                <w:sz w:val="20"/>
                <w:szCs w:val="20"/>
              </w:rPr>
            </w:pPr>
          </w:p>
        </w:tc>
        <w:tc>
          <w:tcPr>
            <w:tcW w:w="1006" w:type="dxa"/>
            <w:noWrap/>
            <w:hideMark/>
          </w:tcPr>
          <w:p w14:paraId="5C4AF8BC" w14:textId="77777777" w:rsidR="005026C2" w:rsidRPr="005026C2" w:rsidRDefault="005026C2">
            <w:pPr>
              <w:rPr>
                <w:rFonts w:cstheme="minorHAnsi"/>
                <w:sz w:val="20"/>
                <w:szCs w:val="20"/>
              </w:rPr>
            </w:pPr>
          </w:p>
        </w:tc>
        <w:tc>
          <w:tcPr>
            <w:tcW w:w="1006" w:type="dxa"/>
            <w:noWrap/>
            <w:hideMark/>
          </w:tcPr>
          <w:p w14:paraId="43353537" w14:textId="77777777" w:rsidR="005026C2" w:rsidRPr="005026C2" w:rsidRDefault="005026C2">
            <w:pPr>
              <w:rPr>
                <w:rFonts w:cstheme="minorHAnsi"/>
                <w:sz w:val="20"/>
                <w:szCs w:val="20"/>
              </w:rPr>
            </w:pPr>
          </w:p>
        </w:tc>
        <w:tc>
          <w:tcPr>
            <w:tcW w:w="1006" w:type="dxa"/>
            <w:noWrap/>
            <w:hideMark/>
          </w:tcPr>
          <w:p w14:paraId="6B474E8D" w14:textId="77777777" w:rsidR="005026C2" w:rsidRPr="005026C2" w:rsidRDefault="005026C2">
            <w:pPr>
              <w:rPr>
                <w:rFonts w:cstheme="minorHAnsi"/>
                <w:sz w:val="20"/>
                <w:szCs w:val="20"/>
              </w:rPr>
            </w:pPr>
          </w:p>
        </w:tc>
        <w:tc>
          <w:tcPr>
            <w:tcW w:w="1006" w:type="dxa"/>
            <w:noWrap/>
            <w:hideMark/>
          </w:tcPr>
          <w:p w14:paraId="299D73AE" w14:textId="77777777" w:rsidR="005026C2" w:rsidRPr="005026C2" w:rsidRDefault="005026C2">
            <w:pPr>
              <w:rPr>
                <w:rFonts w:cstheme="minorHAnsi"/>
                <w:sz w:val="20"/>
                <w:szCs w:val="20"/>
              </w:rPr>
            </w:pPr>
          </w:p>
        </w:tc>
      </w:tr>
    </w:tbl>
    <w:p w14:paraId="3A8C3BEE" w14:textId="15B3EE53" w:rsidR="005026C2" w:rsidRDefault="005026C2" w:rsidP="0008357F"/>
    <w:p w14:paraId="4FE106F3" w14:textId="77777777" w:rsidR="004A30C9" w:rsidRDefault="004A30C9" w:rsidP="0008357F"/>
    <w:p w14:paraId="1FFF7101" w14:textId="77777777" w:rsidR="004A30C9" w:rsidRDefault="004A30C9" w:rsidP="0008357F">
      <w:pPr>
        <w:rPr>
          <w:lang w:val="en-GB"/>
        </w:rPr>
      </w:pPr>
    </w:p>
    <w:p w14:paraId="5C441530" w14:textId="77777777" w:rsidR="004A30C9" w:rsidRDefault="004A30C9" w:rsidP="0008357F">
      <w:pPr>
        <w:rPr>
          <w:lang w:val="en-GB"/>
        </w:rPr>
      </w:pPr>
    </w:p>
    <w:p w14:paraId="4FCAF9DB" w14:textId="77777777" w:rsidR="004A30C9" w:rsidRDefault="004A30C9" w:rsidP="0008357F">
      <w:pPr>
        <w:rPr>
          <w:lang w:val="en-GB"/>
        </w:rPr>
      </w:pPr>
    </w:p>
    <w:p w14:paraId="081CC82E" w14:textId="77777777" w:rsidR="004A30C9" w:rsidRDefault="004A30C9" w:rsidP="0008357F">
      <w:pPr>
        <w:rPr>
          <w:lang w:val="en-GB"/>
        </w:rPr>
      </w:pPr>
    </w:p>
    <w:p w14:paraId="30EEF882" w14:textId="77777777" w:rsidR="004A30C9" w:rsidRDefault="004A30C9" w:rsidP="0008357F">
      <w:pPr>
        <w:rPr>
          <w:lang w:val="en-GB"/>
        </w:rPr>
      </w:pPr>
    </w:p>
    <w:p w14:paraId="1E6DAD2B" w14:textId="77777777" w:rsidR="004A30C9" w:rsidRDefault="004A30C9" w:rsidP="0008357F">
      <w:pPr>
        <w:rPr>
          <w:lang w:val="en-GB"/>
        </w:rPr>
      </w:pPr>
    </w:p>
    <w:p w14:paraId="38F40FC5" w14:textId="77777777" w:rsidR="004A30C9" w:rsidRDefault="004A30C9" w:rsidP="0008357F">
      <w:pPr>
        <w:rPr>
          <w:lang w:val="en-GB"/>
        </w:rPr>
      </w:pPr>
    </w:p>
    <w:p w14:paraId="5C61A509" w14:textId="77777777" w:rsidR="004A30C9" w:rsidRDefault="004A30C9" w:rsidP="0008357F">
      <w:pPr>
        <w:rPr>
          <w:lang w:val="en-GB"/>
        </w:rPr>
      </w:pPr>
    </w:p>
    <w:p w14:paraId="4929AB19" w14:textId="77777777" w:rsidR="004A30C9" w:rsidRDefault="004A30C9" w:rsidP="0008357F">
      <w:pPr>
        <w:rPr>
          <w:lang w:val="en-GB"/>
        </w:rPr>
      </w:pPr>
    </w:p>
    <w:p w14:paraId="2FB5364E" w14:textId="77777777" w:rsidR="004A30C9" w:rsidRDefault="004A30C9" w:rsidP="0008357F">
      <w:pPr>
        <w:rPr>
          <w:lang w:val="en-GB"/>
        </w:rPr>
      </w:pPr>
    </w:p>
    <w:p w14:paraId="1EE1608F" w14:textId="77777777" w:rsidR="004A30C9" w:rsidRDefault="004A30C9" w:rsidP="0008357F">
      <w:pPr>
        <w:rPr>
          <w:lang w:val="en-GB"/>
        </w:rPr>
      </w:pPr>
    </w:p>
    <w:p w14:paraId="4AB07F19" w14:textId="77777777" w:rsidR="004A30C9" w:rsidRDefault="004A30C9" w:rsidP="0008357F">
      <w:pPr>
        <w:rPr>
          <w:lang w:val="en-GB"/>
        </w:rPr>
      </w:pPr>
    </w:p>
    <w:p w14:paraId="1857F2D8" w14:textId="77777777" w:rsidR="004A30C9" w:rsidRDefault="004A30C9" w:rsidP="0008357F">
      <w:pPr>
        <w:rPr>
          <w:lang w:val="en-GB"/>
        </w:rPr>
      </w:pPr>
    </w:p>
    <w:p w14:paraId="4393C72C" w14:textId="77777777" w:rsidR="004A30C9" w:rsidRDefault="004A30C9" w:rsidP="0008357F">
      <w:pPr>
        <w:rPr>
          <w:lang w:val="en-GB"/>
        </w:rPr>
      </w:pPr>
    </w:p>
    <w:p w14:paraId="76BDFEBB" w14:textId="77777777" w:rsidR="004A30C9" w:rsidRDefault="004A30C9" w:rsidP="0008357F">
      <w:pPr>
        <w:rPr>
          <w:lang w:val="en-GB"/>
        </w:rPr>
      </w:pPr>
    </w:p>
    <w:p w14:paraId="7256B53F" w14:textId="58F224B6" w:rsidR="004A30C9" w:rsidRPr="004A30C9" w:rsidRDefault="004A30C9" w:rsidP="0008357F">
      <w:pPr>
        <w:rPr>
          <w:sz w:val="20"/>
          <w:szCs w:val="20"/>
          <w:lang w:val="en-GB"/>
        </w:rPr>
      </w:pPr>
      <w:r w:rsidRPr="004A30C9">
        <w:rPr>
          <w:lang w:val="en-GB"/>
        </w:rPr>
        <w:t xml:space="preserve">Supp.5. </w:t>
      </w:r>
      <w:r w:rsidRPr="00251885">
        <w:rPr>
          <w:sz w:val="20"/>
          <w:szCs w:val="20"/>
          <w:lang w:val="en-GB"/>
        </w:rPr>
        <w:t xml:space="preserve">Characterization of each </w:t>
      </w:r>
      <w:r>
        <w:rPr>
          <w:sz w:val="20"/>
          <w:szCs w:val="20"/>
          <w:lang w:val="en-GB"/>
        </w:rPr>
        <w:t xml:space="preserve">experimental </w:t>
      </w:r>
      <w:r w:rsidRPr="00251885">
        <w:rPr>
          <w:sz w:val="20"/>
          <w:szCs w:val="20"/>
          <w:lang w:val="en-GB"/>
        </w:rPr>
        <w:t>technique</w:t>
      </w:r>
    </w:p>
    <w:tbl>
      <w:tblPr>
        <w:tblStyle w:val="Tablaconcuadrcula"/>
        <w:tblpPr w:leftFromText="141" w:rightFromText="141" w:horzAnchor="page" w:tblpX="558" w:tblpY="-858"/>
        <w:tblW w:w="0" w:type="auto"/>
        <w:tblCellMar>
          <w:top w:w="57" w:type="dxa"/>
          <w:bottom w:w="57" w:type="dxa"/>
        </w:tblCellMar>
        <w:tblLook w:val="04A0" w:firstRow="1" w:lastRow="0" w:firstColumn="1" w:lastColumn="0" w:noHBand="0" w:noVBand="1"/>
      </w:tblPr>
      <w:tblGrid>
        <w:gridCol w:w="387"/>
        <w:gridCol w:w="1069"/>
        <w:gridCol w:w="1010"/>
        <w:gridCol w:w="671"/>
        <w:gridCol w:w="3815"/>
        <w:gridCol w:w="1542"/>
      </w:tblGrid>
      <w:tr w:rsidR="004A30C9" w:rsidRPr="00260D13" w14:paraId="74081BB4" w14:textId="77777777" w:rsidTr="004A30C9">
        <w:trPr>
          <w:trHeight w:val="393"/>
        </w:trPr>
        <w:tc>
          <w:tcPr>
            <w:tcW w:w="0" w:type="auto"/>
            <w:vAlign w:val="center"/>
          </w:tcPr>
          <w:p w14:paraId="01F6D1DA" w14:textId="77777777" w:rsidR="004A30C9" w:rsidRPr="00A3597A" w:rsidRDefault="004A30C9" w:rsidP="008C1E0A">
            <w:pPr>
              <w:jc w:val="center"/>
              <w:rPr>
                <w:rFonts w:cs="Times New Roman"/>
                <w:b/>
                <w:bCs/>
                <w:sz w:val="17"/>
                <w:szCs w:val="17"/>
                <w:lang w:val="en-GB"/>
              </w:rPr>
            </w:pPr>
            <w:bookmarkStart w:id="15" w:name="_Hlk203642047"/>
            <w:r w:rsidRPr="00A3597A">
              <w:rPr>
                <w:rFonts w:cs="Times New Roman"/>
                <w:b/>
                <w:bCs/>
                <w:sz w:val="17"/>
                <w:szCs w:val="17"/>
                <w:lang w:val="en-GB"/>
              </w:rPr>
              <w:lastRenderedPageBreak/>
              <w:t>N°</w:t>
            </w:r>
          </w:p>
        </w:tc>
        <w:tc>
          <w:tcPr>
            <w:tcW w:w="0" w:type="auto"/>
            <w:vAlign w:val="center"/>
          </w:tcPr>
          <w:p w14:paraId="74DD4AB2" w14:textId="77777777" w:rsidR="004A30C9" w:rsidRPr="00A3597A" w:rsidRDefault="004A30C9" w:rsidP="008C1E0A">
            <w:pPr>
              <w:jc w:val="center"/>
              <w:rPr>
                <w:rFonts w:cs="Times New Roman"/>
                <w:b/>
                <w:bCs/>
                <w:sz w:val="17"/>
                <w:szCs w:val="17"/>
                <w:lang w:val="en-GB"/>
              </w:rPr>
            </w:pPr>
            <w:r w:rsidRPr="00A3597A">
              <w:rPr>
                <w:rFonts w:cs="Times New Roman"/>
                <w:b/>
                <w:bCs/>
                <w:sz w:val="17"/>
                <w:szCs w:val="17"/>
                <w:lang w:val="en-GB"/>
              </w:rPr>
              <w:t>Technique</w:t>
            </w:r>
          </w:p>
        </w:tc>
        <w:tc>
          <w:tcPr>
            <w:tcW w:w="0" w:type="auto"/>
            <w:vAlign w:val="center"/>
          </w:tcPr>
          <w:p w14:paraId="688778D6" w14:textId="77777777" w:rsidR="004A30C9" w:rsidRPr="00A3597A" w:rsidRDefault="004A30C9" w:rsidP="008C1E0A">
            <w:pPr>
              <w:jc w:val="center"/>
              <w:rPr>
                <w:rFonts w:cs="Times New Roman"/>
                <w:b/>
                <w:bCs/>
                <w:sz w:val="17"/>
                <w:szCs w:val="17"/>
                <w:lang w:val="en-GB"/>
              </w:rPr>
            </w:pPr>
            <w:r w:rsidRPr="00A3597A">
              <w:rPr>
                <w:rFonts w:cs="Times New Roman"/>
                <w:b/>
                <w:bCs/>
                <w:sz w:val="17"/>
                <w:szCs w:val="17"/>
                <w:lang w:val="en-GB"/>
              </w:rPr>
              <w:t>Pigment type</w:t>
            </w:r>
          </w:p>
        </w:tc>
        <w:tc>
          <w:tcPr>
            <w:tcW w:w="0" w:type="auto"/>
            <w:vAlign w:val="center"/>
          </w:tcPr>
          <w:p w14:paraId="3033A959" w14:textId="77777777" w:rsidR="004A30C9" w:rsidRPr="00A3597A" w:rsidRDefault="004A30C9" w:rsidP="008C1E0A">
            <w:pPr>
              <w:jc w:val="center"/>
              <w:rPr>
                <w:rFonts w:cs="Times New Roman"/>
                <w:b/>
                <w:bCs/>
                <w:sz w:val="17"/>
                <w:szCs w:val="17"/>
                <w:lang w:val="en-GB"/>
              </w:rPr>
            </w:pPr>
            <w:r w:rsidRPr="00A3597A">
              <w:rPr>
                <w:rFonts w:cs="Times New Roman"/>
                <w:b/>
                <w:bCs/>
                <w:sz w:val="17"/>
                <w:szCs w:val="17"/>
                <w:lang w:val="en-GB"/>
              </w:rPr>
              <w:t>Wall type</w:t>
            </w:r>
          </w:p>
        </w:tc>
        <w:tc>
          <w:tcPr>
            <w:tcW w:w="0" w:type="auto"/>
            <w:vAlign w:val="center"/>
          </w:tcPr>
          <w:p w14:paraId="48F47B9F" w14:textId="77777777" w:rsidR="004A30C9" w:rsidRPr="00A3597A" w:rsidRDefault="004A30C9" w:rsidP="008C1E0A">
            <w:pPr>
              <w:rPr>
                <w:rFonts w:cs="Times New Roman"/>
                <w:b/>
                <w:bCs/>
                <w:sz w:val="17"/>
                <w:szCs w:val="17"/>
                <w:lang w:val="en-GB"/>
              </w:rPr>
            </w:pPr>
            <w:r w:rsidRPr="00A3597A">
              <w:rPr>
                <w:rFonts w:cs="Times New Roman"/>
                <w:b/>
                <w:bCs/>
                <w:sz w:val="17"/>
                <w:szCs w:val="17"/>
                <w:lang w:val="en-GB"/>
              </w:rPr>
              <w:t>Summary of characteristics</w:t>
            </w:r>
          </w:p>
        </w:tc>
        <w:tc>
          <w:tcPr>
            <w:tcW w:w="0" w:type="auto"/>
            <w:vAlign w:val="center"/>
          </w:tcPr>
          <w:p w14:paraId="663756C1" w14:textId="77777777" w:rsidR="004A30C9" w:rsidRPr="00A3597A" w:rsidRDefault="004A30C9" w:rsidP="008C1E0A">
            <w:pPr>
              <w:jc w:val="center"/>
              <w:rPr>
                <w:rFonts w:cs="Times New Roman"/>
                <w:b/>
                <w:bCs/>
                <w:sz w:val="17"/>
                <w:szCs w:val="17"/>
                <w:lang w:val="en-GB"/>
              </w:rPr>
            </w:pPr>
            <w:r w:rsidRPr="00A3597A">
              <w:rPr>
                <w:rFonts w:cs="Times New Roman"/>
                <w:b/>
                <w:bCs/>
                <w:sz w:val="17"/>
                <w:szCs w:val="17"/>
                <w:lang w:val="en-GB"/>
              </w:rPr>
              <w:t>Splatters</w:t>
            </w:r>
          </w:p>
        </w:tc>
      </w:tr>
      <w:tr w:rsidR="004A30C9" w:rsidRPr="00260D13" w14:paraId="04C2B1EE" w14:textId="77777777" w:rsidTr="004A30C9">
        <w:trPr>
          <w:trHeight w:val="787"/>
        </w:trPr>
        <w:tc>
          <w:tcPr>
            <w:tcW w:w="0" w:type="auto"/>
            <w:vAlign w:val="center"/>
          </w:tcPr>
          <w:p w14:paraId="761BB050"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A</w:t>
            </w:r>
          </w:p>
        </w:tc>
        <w:tc>
          <w:tcPr>
            <w:tcW w:w="0" w:type="auto"/>
            <w:vAlign w:val="center"/>
          </w:tcPr>
          <w:p w14:paraId="1F47EADF"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Brush</w:t>
            </w:r>
          </w:p>
        </w:tc>
        <w:tc>
          <w:tcPr>
            <w:tcW w:w="0" w:type="auto"/>
            <w:vAlign w:val="center"/>
          </w:tcPr>
          <w:p w14:paraId="250A1F97"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106AAEA3" w14:textId="77777777" w:rsidR="004A30C9" w:rsidRPr="00A3597A" w:rsidRDefault="004A30C9" w:rsidP="004A30C9">
            <w:pPr>
              <w:jc w:val="center"/>
              <w:rPr>
                <w:rFonts w:cs="Times New Roman"/>
                <w:sz w:val="17"/>
                <w:szCs w:val="17"/>
                <w:lang w:val="en-GB"/>
              </w:rPr>
            </w:pPr>
            <w:r w:rsidRPr="00A3597A">
              <w:rPr>
                <w:rFonts w:cs="Times New Roman"/>
                <w:sz w:val="17"/>
                <w:szCs w:val="17"/>
                <w:lang w:val="en-GB"/>
              </w:rPr>
              <w:t>Damp</w:t>
            </w:r>
          </w:p>
        </w:tc>
        <w:tc>
          <w:tcPr>
            <w:tcW w:w="0" w:type="auto"/>
            <w:vAlign w:val="center"/>
          </w:tcPr>
          <w:p w14:paraId="67BA6154"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characterized by an opaque and homogeneous appearance. The halo is continuous, with abrupt edges and totally conditioned by the artist's will.</w:t>
            </w:r>
          </w:p>
          <w:p w14:paraId="7434C39B" w14:textId="77777777" w:rsidR="004A30C9" w:rsidRPr="00A3597A" w:rsidRDefault="004A30C9" w:rsidP="008C1E0A">
            <w:pPr>
              <w:rPr>
                <w:rFonts w:cs="Times New Roman"/>
                <w:sz w:val="17"/>
                <w:szCs w:val="17"/>
                <w:lang w:val="en-GB"/>
              </w:rPr>
            </w:pPr>
            <w:r w:rsidRPr="00A3597A">
              <w:rPr>
                <w:rFonts w:cs="Times New Roman"/>
                <w:sz w:val="17"/>
                <w:szCs w:val="17"/>
                <w:lang w:val="en-GB"/>
              </w:rPr>
              <w:t>The traces of the brushstrokes are visible, as well as those of the hair in certain places.</w:t>
            </w:r>
          </w:p>
        </w:tc>
        <w:tc>
          <w:tcPr>
            <w:tcW w:w="0" w:type="auto"/>
            <w:vAlign w:val="center"/>
          </w:tcPr>
          <w:p w14:paraId="27410753"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No</w:t>
            </w:r>
          </w:p>
        </w:tc>
      </w:tr>
      <w:tr w:rsidR="004A30C9" w:rsidRPr="00260D13" w14:paraId="51FDE83B" w14:textId="77777777" w:rsidTr="004A30C9">
        <w:trPr>
          <w:trHeight w:val="602"/>
        </w:trPr>
        <w:tc>
          <w:tcPr>
            <w:tcW w:w="0" w:type="auto"/>
            <w:vAlign w:val="center"/>
          </w:tcPr>
          <w:p w14:paraId="3C30A278"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B</w:t>
            </w:r>
          </w:p>
        </w:tc>
        <w:tc>
          <w:tcPr>
            <w:tcW w:w="0" w:type="auto"/>
            <w:vAlign w:val="center"/>
          </w:tcPr>
          <w:p w14:paraId="30D5B979"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Brush</w:t>
            </w:r>
          </w:p>
        </w:tc>
        <w:tc>
          <w:tcPr>
            <w:tcW w:w="0" w:type="auto"/>
            <w:vAlign w:val="center"/>
          </w:tcPr>
          <w:p w14:paraId="123935AB"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37CCAB60"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41D75BF0"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very similar in appearance to the first one (A). In this case the brushstrokes are less visible. The halo is very opaque, with abrupt edges, also depends entirely on the will of the artist.</w:t>
            </w:r>
          </w:p>
        </w:tc>
        <w:tc>
          <w:tcPr>
            <w:tcW w:w="0" w:type="auto"/>
            <w:vAlign w:val="center"/>
          </w:tcPr>
          <w:p w14:paraId="7DEEECC3"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No</w:t>
            </w:r>
          </w:p>
        </w:tc>
      </w:tr>
      <w:tr w:rsidR="004A30C9" w:rsidRPr="00A32D56" w14:paraId="176E0A55" w14:textId="77777777" w:rsidTr="004A30C9">
        <w:trPr>
          <w:trHeight w:val="590"/>
        </w:trPr>
        <w:tc>
          <w:tcPr>
            <w:tcW w:w="0" w:type="auto"/>
            <w:vAlign w:val="center"/>
          </w:tcPr>
          <w:p w14:paraId="14C2EEC9"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C</w:t>
            </w:r>
          </w:p>
        </w:tc>
        <w:tc>
          <w:tcPr>
            <w:tcW w:w="0" w:type="auto"/>
            <w:vAlign w:val="center"/>
          </w:tcPr>
          <w:p w14:paraId="154F5636"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Brush. Forceful paint projection</w:t>
            </w:r>
          </w:p>
        </w:tc>
        <w:tc>
          <w:tcPr>
            <w:tcW w:w="0" w:type="auto"/>
            <w:vAlign w:val="center"/>
          </w:tcPr>
          <w:p w14:paraId="1FAB0A25"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7FB0ED94"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41973330"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that can be refuted with a fair degree of certainty. The shape of the hand is not perceptible, and the drips and marks of the paint prevent the definition of the motif.</w:t>
            </w:r>
          </w:p>
        </w:tc>
        <w:tc>
          <w:tcPr>
            <w:tcW w:w="0" w:type="auto"/>
            <w:vAlign w:val="center"/>
          </w:tcPr>
          <w:p w14:paraId="60938BFB"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many, on the walls and on the floor.</w:t>
            </w:r>
          </w:p>
        </w:tc>
      </w:tr>
      <w:tr w:rsidR="004A30C9" w:rsidRPr="00A32D56" w14:paraId="23794410" w14:textId="77777777" w:rsidTr="004A30C9">
        <w:trPr>
          <w:trHeight w:val="590"/>
        </w:trPr>
        <w:tc>
          <w:tcPr>
            <w:tcW w:w="0" w:type="auto"/>
            <w:vAlign w:val="center"/>
          </w:tcPr>
          <w:p w14:paraId="738F12CD"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w:t>
            </w:r>
          </w:p>
        </w:tc>
        <w:tc>
          <w:tcPr>
            <w:tcW w:w="0" w:type="auto"/>
            <w:vAlign w:val="center"/>
          </w:tcPr>
          <w:p w14:paraId="52D13DF4"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Short bristle brush</w:t>
            </w:r>
          </w:p>
        </w:tc>
        <w:tc>
          <w:tcPr>
            <w:tcW w:w="0" w:type="auto"/>
            <w:vAlign w:val="center"/>
          </w:tcPr>
          <w:p w14:paraId="4042A0AB"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571A9098"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3129F435" w14:textId="77777777" w:rsidR="004A30C9" w:rsidRPr="00A3597A" w:rsidRDefault="004A30C9" w:rsidP="008C1E0A">
            <w:pPr>
              <w:rPr>
                <w:rFonts w:cs="Times New Roman"/>
                <w:sz w:val="17"/>
                <w:szCs w:val="17"/>
                <w:lang w:val="en-GB"/>
              </w:rPr>
            </w:pPr>
            <w:r w:rsidRPr="00A3597A">
              <w:rPr>
                <w:rFonts w:cs="Times New Roman"/>
                <w:sz w:val="17"/>
                <w:szCs w:val="17"/>
                <w:lang w:val="en-GB"/>
              </w:rPr>
              <w:t>This technique produces a very inhomogeneous result, which does not allow us to appreciate the shape of the hand stencil. The projected drops are very large and separated. The shape of the halo is very irregular.</w:t>
            </w:r>
          </w:p>
        </w:tc>
        <w:tc>
          <w:tcPr>
            <w:tcW w:w="0" w:type="auto"/>
            <w:vAlign w:val="center"/>
          </w:tcPr>
          <w:p w14:paraId="318A58B1"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some on the walls and floor.</w:t>
            </w:r>
          </w:p>
        </w:tc>
      </w:tr>
      <w:tr w:rsidR="004A30C9" w:rsidRPr="00260D13" w14:paraId="55A9B982" w14:textId="77777777" w:rsidTr="004A30C9">
        <w:trPr>
          <w:trHeight w:val="1192"/>
        </w:trPr>
        <w:tc>
          <w:tcPr>
            <w:tcW w:w="0" w:type="auto"/>
            <w:vAlign w:val="center"/>
          </w:tcPr>
          <w:p w14:paraId="7E34D168"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E</w:t>
            </w:r>
          </w:p>
        </w:tc>
        <w:tc>
          <w:tcPr>
            <w:tcW w:w="0" w:type="auto"/>
            <w:vAlign w:val="center"/>
          </w:tcPr>
          <w:p w14:paraId="4B527A71"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Stamp</w:t>
            </w:r>
          </w:p>
        </w:tc>
        <w:tc>
          <w:tcPr>
            <w:tcW w:w="0" w:type="auto"/>
            <w:vAlign w:val="center"/>
          </w:tcPr>
          <w:p w14:paraId="36301E0A"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6EFD2911"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Damp</w:t>
            </w:r>
          </w:p>
        </w:tc>
        <w:tc>
          <w:tcPr>
            <w:tcW w:w="0" w:type="auto"/>
            <w:vAlign w:val="center"/>
          </w:tcPr>
          <w:p w14:paraId="011D5D4D"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whose most characteristic result is the formation of a drawn outline, in which the interdigital spaces are absent.</w:t>
            </w:r>
          </w:p>
          <w:p w14:paraId="5E910AA5" w14:textId="77777777" w:rsidR="004A30C9" w:rsidRPr="00A3597A" w:rsidRDefault="004A30C9" w:rsidP="008C1E0A">
            <w:pPr>
              <w:rPr>
                <w:rFonts w:cs="Times New Roman"/>
                <w:sz w:val="17"/>
                <w:szCs w:val="17"/>
                <w:lang w:val="en-GB"/>
              </w:rPr>
            </w:pPr>
            <w:r w:rsidRPr="00A3597A">
              <w:rPr>
                <w:rFonts w:cs="Times New Roman"/>
                <w:sz w:val="17"/>
                <w:szCs w:val="17"/>
                <w:lang w:val="en-GB"/>
              </w:rPr>
              <w:t>The width of the tool creates an impression of finger thickness that does not correspond to the real model. The buffer marks are visible, and the halo formed is abrupt. It is also observed that the painted surface is not homogeneous, as the pigment does not penetrate into the cracks of the wall.</w:t>
            </w:r>
          </w:p>
        </w:tc>
        <w:tc>
          <w:tcPr>
            <w:tcW w:w="0" w:type="auto"/>
            <w:vAlign w:val="center"/>
          </w:tcPr>
          <w:p w14:paraId="7D523434"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No</w:t>
            </w:r>
          </w:p>
        </w:tc>
      </w:tr>
      <w:tr w:rsidR="004A30C9" w:rsidRPr="00260D13" w14:paraId="66D205BB" w14:textId="77777777" w:rsidTr="004A30C9">
        <w:trPr>
          <w:trHeight w:val="995"/>
        </w:trPr>
        <w:tc>
          <w:tcPr>
            <w:tcW w:w="0" w:type="auto"/>
            <w:vAlign w:val="center"/>
          </w:tcPr>
          <w:p w14:paraId="6B3E8B90"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F</w:t>
            </w:r>
          </w:p>
        </w:tc>
        <w:tc>
          <w:tcPr>
            <w:tcW w:w="0" w:type="auto"/>
            <w:vAlign w:val="center"/>
          </w:tcPr>
          <w:p w14:paraId="597CFD43"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Stamp</w:t>
            </w:r>
          </w:p>
        </w:tc>
        <w:tc>
          <w:tcPr>
            <w:tcW w:w="0" w:type="auto"/>
            <w:vAlign w:val="center"/>
          </w:tcPr>
          <w:p w14:paraId="2B0CC730"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244239BB"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1BAD84BE"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very similar to that used with dry pigment stamping on a wet wall (E), which gives a similar appearance of fingers with very wide and poorly defined interdigital spaces. Also visible are the traces of the tampon, the outline of which is very characteristic. Similarly, the pigment does not reach the crevices of the support.</w:t>
            </w:r>
          </w:p>
        </w:tc>
        <w:tc>
          <w:tcPr>
            <w:tcW w:w="0" w:type="auto"/>
            <w:vAlign w:val="center"/>
          </w:tcPr>
          <w:p w14:paraId="6ACA1D46"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some large drops.</w:t>
            </w:r>
          </w:p>
        </w:tc>
      </w:tr>
      <w:tr w:rsidR="004A30C9" w:rsidRPr="00260D13" w14:paraId="528F5BC5" w14:textId="77777777" w:rsidTr="004A30C9">
        <w:trPr>
          <w:trHeight w:val="995"/>
        </w:trPr>
        <w:tc>
          <w:tcPr>
            <w:tcW w:w="0" w:type="auto"/>
            <w:vAlign w:val="center"/>
          </w:tcPr>
          <w:p w14:paraId="2232C827"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G</w:t>
            </w:r>
          </w:p>
        </w:tc>
        <w:tc>
          <w:tcPr>
            <w:tcW w:w="0" w:type="auto"/>
            <w:vAlign w:val="center"/>
          </w:tcPr>
          <w:p w14:paraId="11354541"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Finger</w:t>
            </w:r>
          </w:p>
        </w:tc>
        <w:tc>
          <w:tcPr>
            <w:tcW w:w="0" w:type="auto"/>
            <w:vAlign w:val="center"/>
          </w:tcPr>
          <w:p w14:paraId="43AE9439"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1B791EBC"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Damp</w:t>
            </w:r>
          </w:p>
        </w:tc>
        <w:tc>
          <w:tcPr>
            <w:tcW w:w="0" w:type="auto"/>
            <w:vAlign w:val="center"/>
          </w:tcPr>
          <w:p w14:paraId="109CC57A" w14:textId="77777777" w:rsidR="004A30C9" w:rsidRPr="00A3597A" w:rsidRDefault="004A30C9" w:rsidP="008C1E0A">
            <w:pPr>
              <w:rPr>
                <w:rFonts w:cs="Times New Roman"/>
                <w:sz w:val="17"/>
                <w:szCs w:val="17"/>
                <w:lang w:val="en-GB"/>
              </w:rPr>
            </w:pPr>
            <w:r w:rsidRPr="00A3597A">
              <w:rPr>
                <w:rFonts w:cs="Times New Roman"/>
                <w:sz w:val="17"/>
                <w:szCs w:val="17"/>
                <w:lang w:val="en-GB"/>
              </w:rPr>
              <w:t>This technique, like stamping techniques, has a characteristic drawn appearance. The outline is well defined, depending on the artist's will, and the pigment does not slip on the irregularities of the support. The overall appearance is quite similar to that of the brush (A &amp; B), but without traces of bristles or lines. The pigment is also very condensed.</w:t>
            </w:r>
          </w:p>
        </w:tc>
        <w:tc>
          <w:tcPr>
            <w:tcW w:w="0" w:type="auto"/>
            <w:vAlign w:val="center"/>
          </w:tcPr>
          <w:p w14:paraId="69508F1E"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No</w:t>
            </w:r>
          </w:p>
        </w:tc>
      </w:tr>
      <w:tr w:rsidR="004A30C9" w:rsidRPr="00260D13" w14:paraId="28F1AE59" w14:textId="77777777" w:rsidTr="004A30C9">
        <w:trPr>
          <w:trHeight w:val="590"/>
        </w:trPr>
        <w:tc>
          <w:tcPr>
            <w:tcW w:w="0" w:type="auto"/>
            <w:vAlign w:val="center"/>
          </w:tcPr>
          <w:p w14:paraId="60C087A8"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H</w:t>
            </w:r>
          </w:p>
        </w:tc>
        <w:tc>
          <w:tcPr>
            <w:tcW w:w="0" w:type="auto"/>
            <w:vAlign w:val="center"/>
          </w:tcPr>
          <w:p w14:paraId="552111DF"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Finger</w:t>
            </w:r>
          </w:p>
        </w:tc>
        <w:tc>
          <w:tcPr>
            <w:tcW w:w="0" w:type="auto"/>
            <w:vAlign w:val="center"/>
          </w:tcPr>
          <w:p w14:paraId="70B769AE"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475E37F7"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0495CD09"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that produces a very homogeneous and characteristic rough outline. As with the finger application of dry pigment on a wet wall (G), the paint does not reach the small holes in the wall.</w:t>
            </w:r>
          </w:p>
        </w:tc>
        <w:tc>
          <w:tcPr>
            <w:tcW w:w="0" w:type="auto"/>
            <w:vAlign w:val="center"/>
          </w:tcPr>
          <w:p w14:paraId="01E77EA2"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No</w:t>
            </w:r>
          </w:p>
        </w:tc>
      </w:tr>
      <w:tr w:rsidR="004A30C9" w:rsidRPr="00A32D56" w14:paraId="6211DEF9" w14:textId="77777777" w:rsidTr="004A30C9">
        <w:trPr>
          <w:trHeight w:val="787"/>
        </w:trPr>
        <w:tc>
          <w:tcPr>
            <w:tcW w:w="0" w:type="auto"/>
            <w:vAlign w:val="center"/>
          </w:tcPr>
          <w:p w14:paraId="5ABA473A"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I</w:t>
            </w:r>
          </w:p>
        </w:tc>
        <w:tc>
          <w:tcPr>
            <w:tcW w:w="0" w:type="auto"/>
            <w:vAlign w:val="center"/>
          </w:tcPr>
          <w:p w14:paraId="374B6412"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1 tube. Water in the mouth</w:t>
            </w:r>
          </w:p>
        </w:tc>
        <w:tc>
          <w:tcPr>
            <w:tcW w:w="0" w:type="auto"/>
            <w:vAlign w:val="center"/>
          </w:tcPr>
          <w:p w14:paraId="624AE4DF"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6E3B3326"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70262779"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characterized by a very diluted pigment, not very opaque, which does not allow to define the hand in an appreciable way.</w:t>
            </w:r>
          </w:p>
        </w:tc>
        <w:tc>
          <w:tcPr>
            <w:tcW w:w="0" w:type="auto"/>
            <w:vAlign w:val="center"/>
          </w:tcPr>
          <w:p w14:paraId="02C531BD"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some on the ground, with medium intensity.</w:t>
            </w:r>
          </w:p>
        </w:tc>
      </w:tr>
      <w:tr w:rsidR="004A30C9" w:rsidRPr="00A32D56" w14:paraId="38602247" w14:textId="77777777" w:rsidTr="004A30C9">
        <w:trPr>
          <w:trHeight w:val="798"/>
        </w:trPr>
        <w:tc>
          <w:tcPr>
            <w:tcW w:w="0" w:type="auto"/>
            <w:vAlign w:val="center"/>
          </w:tcPr>
          <w:p w14:paraId="62A3E2F4"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J</w:t>
            </w:r>
          </w:p>
        </w:tc>
        <w:tc>
          <w:tcPr>
            <w:tcW w:w="0" w:type="auto"/>
            <w:vAlign w:val="center"/>
          </w:tcPr>
          <w:p w14:paraId="44469C15"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1 tube. Liquid Paint projection</w:t>
            </w:r>
          </w:p>
        </w:tc>
        <w:tc>
          <w:tcPr>
            <w:tcW w:w="0" w:type="auto"/>
            <w:vAlign w:val="center"/>
          </w:tcPr>
          <w:p w14:paraId="63DEAB9E" w14:textId="77777777" w:rsidR="004A30C9" w:rsidRPr="00A3597A" w:rsidRDefault="004A30C9" w:rsidP="008C1E0A">
            <w:pPr>
              <w:jc w:val="center"/>
              <w:rPr>
                <w:rFonts w:cs="Times New Roman"/>
                <w:sz w:val="17"/>
                <w:szCs w:val="17"/>
              </w:rPr>
            </w:pPr>
            <w:proofErr w:type="spellStart"/>
            <w:r w:rsidRPr="00A3597A">
              <w:rPr>
                <w:rFonts w:cs="Times New Roman"/>
                <w:sz w:val="17"/>
                <w:szCs w:val="17"/>
              </w:rPr>
              <w:t>Liquid</w:t>
            </w:r>
            <w:proofErr w:type="spellEnd"/>
            <w:r w:rsidRPr="00A3597A">
              <w:rPr>
                <w:rFonts w:cs="Times New Roman"/>
                <w:sz w:val="17"/>
                <w:szCs w:val="17"/>
              </w:rPr>
              <w:t xml:space="preserve"> (seco mesclado en la boca)</w:t>
            </w:r>
          </w:p>
        </w:tc>
        <w:tc>
          <w:tcPr>
            <w:tcW w:w="0" w:type="auto"/>
            <w:vAlign w:val="center"/>
          </w:tcPr>
          <w:p w14:paraId="706AAC01"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475599E0" w14:textId="77777777" w:rsidR="004A30C9" w:rsidRPr="00A3597A" w:rsidRDefault="004A30C9" w:rsidP="008C1E0A">
            <w:pPr>
              <w:rPr>
                <w:rFonts w:cs="Times New Roman"/>
                <w:sz w:val="17"/>
                <w:szCs w:val="17"/>
                <w:lang w:val="en-GB"/>
              </w:rPr>
            </w:pPr>
            <w:r w:rsidRPr="00A3597A">
              <w:rPr>
                <w:rFonts w:cs="Times New Roman"/>
                <w:sz w:val="17"/>
                <w:szCs w:val="17"/>
                <w:lang w:val="en-GB"/>
              </w:rPr>
              <w:t>Technique defined by the scarce definition of the hand, due to the great liquidity of the paint. This characteristic causes the paint to slide between the hand and the wall, preventing the fingers from being drawn. The halo is not very diffuse.</w:t>
            </w:r>
          </w:p>
        </w:tc>
        <w:tc>
          <w:tcPr>
            <w:tcW w:w="0" w:type="auto"/>
            <w:vAlign w:val="center"/>
          </w:tcPr>
          <w:p w14:paraId="39FCF56D"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on the floor and wall, large drops.</w:t>
            </w:r>
          </w:p>
        </w:tc>
      </w:tr>
      <w:tr w:rsidR="004A30C9" w:rsidRPr="00A32D56" w14:paraId="66340C20" w14:textId="77777777" w:rsidTr="004A30C9">
        <w:trPr>
          <w:trHeight w:val="1389"/>
        </w:trPr>
        <w:tc>
          <w:tcPr>
            <w:tcW w:w="0" w:type="auto"/>
            <w:vAlign w:val="center"/>
          </w:tcPr>
          <w:p w14:paraId="5B0FC2CD"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lastRenderedPageBreak/>
              <w:t>K</w:t>
            </w:r>
          </w:p>
        </w:tc>
        <w:tc>
          <w:tcPr>
            <w:tcW w:w="0" w:type="auto"/>
            <w:vAlign w:val="center"/>
          </w:tcPr>
          <w:p w14:paraId="06B1177B"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1 tube. Dry pigment projection</w:t>
            </w:r>
          </w:p>
        </w:tc>
        <w:tc>
          <w:tcPr>
            <w:tcW w:w="0" w:type="auto"/>
            <w:vAlign w:val="center"/>
          </w:tcPr>
          <w:p w14:paraId="52DE7777"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3B99E965"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Damp (cave)</w:t>
            </w:r>
          </w:p>
        </w:tc>
        <w:tc>
          <w:tcPr>
            <w:tcW w:w="0" w:type="auto"/>
            <w:vAlign w:val="center"/>
          </w:tcPr>
          <w:p w14:paraId="1A9BA761" w14:textId="77777777" w:rsidR="004A30C9" w:rsidRPr="00A3597A" w:rsidRDefault="004A30C9" w:rsidP="008C1E0A">
            <w:pPr>
              <w:rPr>
                <w:rFonts w:cs="Times New Roman"/>
                <w:sz w:val="17"/>
                <w:szCs w:val="17"/>
                <w:lang w:val="en-GB"/>
              </w:rPr>
            </w:pPr>
            <w:r w:rsidRPr="00A3597A">
              <w:rPr>
                <w:rFonts w:cs="Times New Roman"/>
                <w:sz w:val="17"/>
                <w:szCs w:val="17"/>
                <w:lang w:val="en-GB"/>
              </w:rPr>
              <w:t>Convincing technique that gives a defined and very clean result. The halo is smooth and the surface is uniform and shiny. However, it is slightly less opaque than the venturi technique (L) and direct mouth projection (N). The technique is a bit tedious, as it requires filling the tube with pigment (at least 7 times for a negative hand), which requires the intervention of at least two people. Numerous small lumps of hematite can be observed around the form, leaning on the irregularities of the wall.</w:t>
            </w:r>
          </w:p>
        </w:tc>
        <w:tc>
          <w:tcPr>
            <w:tcW w:w="0" w:type="auto"/>
            <w:vAlign w:val="center"/>
          </w:tcPr>
          <w:p w14:paraId="6070E5FD"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the dry pigment falls in flakes. Powder remains on the surrounding irregularities.</w:t>
            </w:r>
          </w:p>
        </w:tc>
      </w:tr>
      <w:tr w:rsidR="004A30C9" w:rsidRPr="00A32D56" w14:paraId="66761888" w14:textId="77777777" w:rsidTr="004A30C9">
        <w:trPr>
          <w:trHeight w:val="393"/>
        </w:trPr>
        <w:tc>
          <w:tcPr>
            <w:tcW w:w="0" w:type="auto"/>
            <w:vAlign w:val="center"/>
          </w:tcPr>
          <w:p w14:paraId="75C21312"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w:t>
            </w:r>
          </w:p>
        </w:tc>
        <w:tc>
          <w:tcPr>
            <w:tcW w:w="0" w:type="auto"/>
            <w:vAlign w:val="center"/>
          </w:tcPr>
          <w:p w14:paraId="31628583"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Airbrush (</w:t>
            </w:r>
            <w:r w:rsidRPr="00A3597A">
              <w:rPr>
                <w:rFonts w:cs="Times New Roman"/>
                <w:i/>
                <w:iCs/>
                <w:sz w:val="17"/>
                <w:szCs w:val="17"/>
                <w:lang w:val="en-GB"/>
              </w:rPr>
              <w:t xml:space="preserve">venturi </w:t>
            </w:r>
            <w:r w:rsidRPr="00A3597A">
              <w:rPr>
                <w:rFonts w:cs="Times New Roman"/>
                <w:sz w:val="17"/>
                <w:szCs w:val="17"/>
                <w:lang w:val="en-GB"/>
              </w:rPr>
              <w:t>effect)</w:t>
            </w:r>
          </w:p>
        </w:tc>
        <w:tc>
          <w:tcPr>
            <w:tcW w:w="0" w:type="auto"/>
            <w:vAlign w:val="center"/>
          </w:tcPr>
          <w:p w14:paraId="2BA8C2B1"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0441BA73"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 (cave)</w:t>
            </w:r>
          </w:p>
        </w:tc>
        <w:tc>
          <w:tcPr>
            <w:tcW w:w="0" w:type="auto"/>
            <w:vAlign w:val="center"/>
          </w:tcPr>
          <w:p w14:paraId="689A7F74" w14:textId="77777777" w:rsidR="004A30C9" w:rsidRPr="00A3597A" w:rsidRDefault="004A30C9" w:rsidP="008C1E0A">
            <w:pPr>
              <w:rPr>
                <w:rFonts w:cs="Times New Roman"/>
                <w:sz w:val="17"/>
                <w:szCs w:val="17"/>
                <w:lang w:val="en-GB"/>
              </w:rPr>
            </w:pPr>
            <w:r w:rsidRPr="00A3597A">
              <w:rPr>
                <w:rFonts w:cs="Times New Roman"/>
                <w:sz w:val="17"/>
                <w:szCs w:val="17"/>
                <w:lang w:val="en-GB"/>
              </w:rPr>
              <w:t>A very efficient, fast and clean technique that provides a convincing result with a smooth halo and a uniform, opaque surface. No dripping marks are present.</w:t>
            </w:r>
          </w:p>
        </w:tc>
        <w:tc>
          <w:tcPr>
            <w:tcW w:w="0" w:type="auto"/>
            <w:vAlign w:val="center"/>
          </w:tcPr>
          <w:p w14:paraId="0A186F64"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very few on the ground.</w:t>
            </w:r>
          </w:p>
        </w:tc>
      </w:tr>
      <w:tr w:rsidR="004A30C9" w:rsidRPr="00A32D56" w14:paraId="1FD67E69" w14:textId="77777777" w:rsidTr="004A30C9">
        <w:trPr>
          <w:trHeight w:val="1192"/>
        </w:trPr>
        <w:tc>
          <w:tcPr>
            <w:tcW w:w="0" w:type="auto"/>
            <w:vAlign w:val="center"/>
          </w:tcPr>
          <w:p w14:paraId="5B980500"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M</w:t>
            </w:r>
          </w:p>
        </w:tc>
        <w:tc>
          <w:tcPr>
            <w:tcW w:w="0" w:type="auto"/>
            <w:vAlign w:val="center"/>
          </w:tcPr>
          <w:p w14:paraId="7204CAE8"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1 tube</w:t>
            </w:r>
          </w:p>
        </w:tc>
        <w:tc>
          <w:tcPr>
            <w:tcW w:w="0" w:type="auto"/>
            <w:vAlign w:val="center"/>
          </w:tcPr>
          <w:p w14:paraId="3CE9146D"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w:t>
            </w:r>
          </w:p>
        </w:tc>
        <w:tc>
          <w:tcPr>
            <w:tcW w:w="0" w:type="auto"/>
            <w:vAlign w:val="center"/>
          </w:tcPr>
          <w:p w14:paraId="54C17409"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 (cave)</w:t>
            </w:r>
          </w:p>
        </w:tc>
        <w:tc>
          <w:tcPr>
            <w:tcW w:w="0" w:type="auto"/>
            <w:vAlign w:val="center"/>
          </w:tcPr>
          <w:p w14:paraId="1C8D6054" w14:textId="77777777" w:rsidR="004A30C9" w:rsidRPr="00A3597A" w:rsidRDefault="004A30C9" w:rsidP="008C1E0A">
            <w:pPr>
              <w:rPr>
                <w:rFonts w:cs="Times New Roman"/>
                <w:sz w:val="17"/>
                <w:szCs w:val="17"/>
                <w:lang w:val="en-GB"/>
              </w:rPr>
            </w:pPr>
            <w:r w:rsidRPr="00A3597A">
              <w:rPr>
                <w:rFonts w:cs="Times New Roman"/>
                <w:sz w:val="17"/>
                <w:szCs w:val="17"/>
                <w:lang w:val="en-GB"/>
              </w:rPr>
              <w:t>The results of this technique are exactly the same as those obtained using a tube of dry pigment on a wet wall (K). The pigment is well fixed to the wall.</w:t>
            </w:r>
          </w:p>
        </w:tc>
        <w:tc>
          <w:tcPr>
            <w:tcW w:w="0" w:type="auto"/>
            <w:vAlign w:val="center"/>
          </w:tcPr>
          <w:p w14:paraId="76B52EEF"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the dry pigment falls in flakes. Powder remains on the surrounding irregularities.</w:t>
            </w:r>
          </w:p>
        </w:tc>
      </w:tr>
      <w:tr w:rsidR="004A30C9" w:rsidRPr="00A32D56" w14:paraId="092DF5B1" w14:textId="77777777" w:rsidTr="004A30C9">
        <w:trPr>
          <w:trHeight w:val="995"/>
        </w:trPr>
        <w:tc>
          <w:tcPr>
            <w:tcW w:w="0" w:type="auto"/>
            <w:vAlign w:val="center"/>
          </w:tcPr>
          <w:p w14:paraId="02BC5817"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N</w:t>
            </w:r>
          </w:p>
        </w:tc>
        <w:tc>
          <w:tcPr>
            <w:tcW w:w="0" w:type="auto"/>
            <w:vAlign w:val="center"/>
          </w:tcPr>
          <w:p w14:paraId="0E8C2AF2"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Direct mouth projection</w:t>
            </w:r>
          </w:p>
        </w:tc>
        <w:tc>
          <w:tcPr>
            <w:tcW w:w="0" w:type="auto"/>
            <w:vAlign w:val="center"/>
          </w:tcPr>
          <w:p w14:paraId="32584F6C"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Liquid</w:t>
            </w:r>
          </w:p>
        </w:tc>
        <w:tc>
          <w:tcPr>
            <w:tcW w:w="0" w:type="auto"/>
            <w:vAlign w:val="center"/>
          </w:tcPr>
          <w:p w14:paraId="00EBB3FC"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Dry (cave)</w:t>
            </w:r>
          </w:p>
        </w:tc>
        <w:tc>
          <w:tcPr>
            <w:tcW w:w="0" w:type="auto"/>
            <w:vAlign w:val="center"/>
          </w:tcPr>
          <w:p w14:paraId="6D64848A" w14:textId="77777777" w:rsidR="004A30C9" w:rsidRPr="00A3597A" w:rsidRDefault="004A30C9" w:rsidP="008C1E0A">
            <w:pPr>
              <w:rPr>
                <w:rFonts w:cs="Times New Roman"/>
                <w:sz w:val="17"/>
                <w:szCs w:val="17"/>
                <w:lang w:val="en-GB"/>
              </w:rPr>
            </w:pPr>
            <w:r w:rsidRPr="00A3597A">
              <w:rPr>
                <w:rFonts w:cs="Times New Roman"/>
                <w:sz w:val="17"/>
                <w:szCs w:val="17"/>
                <w:lang w:val="en-GB"/>
              </w:rPr>
              <w:t xml:space="preserve">A convincing, fast and effective technique, but which requires specific management and possible training on the part of the operator if the result is to be achieved. May produce drips and larger droplets depending on the skill of the person blowing. </w:t>
            </w:r>
            <w:r w:rsidRPr="00A3597A">
              <w:rPr>
                <w:sz w:val="17"/>
                <w:szCs w:val="17"/>
                <w:lang w:val="en-GB"/>
              </w:rPr>
              <w:t xml:space="preserve"> </w:t>
            </w:r>
            <w:r w:rsidRPr="00A3597A">
              <w:rPr>
                <w:rFonts w:cs="Times New Roman"/>
                <w:sz w:val="17"/>
                <w:szCs w:val="17"/>
                <w:lang w:val="en-GB"/>
              </w:rPr>
              <w:t>The direction of blowing can be observed in the shapes of the halo droplets.</w:t>
            </w:r>
          </w:p>
        </w:tc>
        <w:tc>
          <w:tcPr>
            <w:tcW w:w="0" w:type="auto"/>
            <w:vAlign w:val="center"/>
          </w:tcPr>
          <w:p w14:paraId="443D929A" w14:textId="77777777" w:rsidR="004A30C9" w:rsidRPr="00A3597A" w:rsidRDefault="004A30C9" w:rsidP="008C1E0A">
            <w:pPr>
              <w:jc w:val="center"/>
              <w:rPr>
                <w:rFonts w:cs="Times New Roman"/>
                <w:sz w:val="17"/>
                <w:szCs w:val="17"/>
                <w:lang w:val="en-GB"/>
              </w:rPr>
            </w:pPr>
            <w:r w:rsidRPr="00A3597A">
              <w:rPr>
                <w:rFonts w:cs="Times New Roman"/>
                <w:sz w:val="17"/>
                <w:szCs w:val="17"/>
                <w:lang w:val="en-GB"/>
              </w:rPr>
              <w:t>Yes, large drops on the ground.</w:t>
            </w:r>
          </w:p>
        </w:tc>
      </w:tr>
      <w:bookmarkEnd w:id="15"/>
    </w:tbl>
    <w:p w14:paraId="48806D88" w14:textId="2F0E0635" w:rsidR="004A30C9" w:rsidRPr="00416AAA" w:rsidRDefault="004A30C9" w:rsidP="0008357F">
      <w:pPr>
        <w:rPr>
          <w:lang w:val="en-GB"/>
        </w:rPr>
      </w:pPr>
    </w:p>
    <w:p w14:paraId="4810E802" w14:textId="4BA17CE0" w:rsidR="00416AAA" w:rsidRDefault="00416AAA" w:rsidP="0008357F">
      <w:pPr>
        <w:rPr>
          <w:lang w:val="en-GB"/>
        </w:rPr>
      </w:pPr>
    </w:p>
    <w:p w14:paraId="0D4089A6" w14:textId="7FED6AD6" w:rsidR="00416AAA" w:rsidRDefault="00416AAA" w:rsidP="0008357F">
      <w:pPr>
        <w:rPr>
          <w:lang w:val="en-GB"/>
        </w:rPr>
      </w:pPr>
    </w:p>
    <w:p w14:paraId="52288329" w14:textId="773C99A0" w:rsidR="00416AAA" w:rsidRDefault="00416AAA" w:rsidP="0008357F">
      <w:pPr>
        <w:rPr>
          <w:lang w:val="en-GB"/>
        </w:rPr>
      </w:pPr>
    </w:p>
    <w:p w14:paraId="6ADE983E" w14:textId="78836BF2" w:rsidR="00416AAA" w:rsidRDefault="00416AAA" w:rsidP="0008357F">
      <w:pPr>
        <w:rPr>
          <w:lang w:val="en-GB"/>
        </w:rPr>
      </w:pPr>
    </w:p>
    <w:p w14:paraId="64D112A1" w14:textId="43C4A419" w:rsidR="00416AAA" w:rsidRDefault="00416AAA" w:rsidP="0008357F">
      <w:pPr>
        <w:rPr>
          <w:lang w:val="en-GB"/>
        </w:rPr>
      </w:pPr>
    </w:p>
    <w:p w14:paraId="69D8255A" w14:textId="241DD878" w:rsidR="00416AAA" w:rsidRDefault="00416AAA" w:rsidP="0008357F">
      <w:pPr>
        <w:rPr>
          <w:lang w:val="en-GB"/>
        </w:rPr>
      </w:pPr>
    </w:p>
    <w:p w14:paraId="28064737" w14:textId="13E6D7BC" w:rsidR="00416AAA" w:rsidRDefault="00416AAA" w:rsidP="0008357F">
      <w:pPr>
        <w:rPr>
          <w:lang w:val="en-GB"/>
        </w:rPr>
      </w:pPr>
    </w:p>
    <w:p w14:paraId="19EEF71B" w14:textId="7F8A75EF" w:rsidR="00416AAA" w:rsidRDefault="00416AAA" w:rsidP="0008357F">
      <w:pPr>
        <w:rPr>
          <w:lang w:val="en-GB"/>
        </w:rPr>
      </w:pPr>
    </w:p>
    <w:p w14:paraId="7DDB5BB0" w14:textId="63597788" w:rsidR="00416AAA" w:rsidRDefault="00416AAA" w:rsidP="0008357F">
      <w:pPr>
        <w:rPr>
          <w:lang w:val="en-GB"/>
        </w:rPr>
      </w:pPr>
    </w:p>
    <w:p w14:paraId="7A4B7B56" w14:textId="3CC797C4" w:rsidR="00416AAA" w:rsidRDefault="00416AAA" w:rsidP="0008357F">
      <w:pPr>
        <w:rPr>
          <w:lang w:val="en-GB"/>
        </w:rPr>
      </w:pPr>
    </w:p>
    <w:p w14:paraId="5016080E" w14:textId="783FD05B" w:rsidR="00416AAA" w:rsidRDefault="00416AAA" w:rsidP="0008357F">
      <w:pPr>
        <w:rPr>
          <w:lang w:val="en-GB"/>
        </w:rPr>
      </w:pPr>
    </w:p>
    <w:p w14:paraId="43293A01" w14:textId="1FA31773" w:rsidR="00416AAA" w:rsidRDefault="00416AAA" w:rsidP="0008357F">
      <w:pPr>
        <w:rPr>
          <w:lang w:val="en-GB"/>
        </w:rPr>
      </w:pPr>
    </w:p>
    <w:p w14:paraId="4EC75D82" w14:textId="515B300C" w:rsidR="00416AAA" w:rsidRDefault="00416AAA" w:rsidP="0008357F">
      <w:pPr>
        <w:rPr>
          <w:lang w:val="en-GB"/>
        </w:rPr>
      </w:pPr>
    </w:p>
    <w:p w14:paraId="324F24D0" w14:textId="2143FAFC" w:rsidR="00416AAA" w:rsidRDefault="00416AAA" w:rsidP="0008357F">
      <w:pPr>
        <w:rPr>
          <w:lang w:val="en-GB"/>
        </w:rPr>
      </w:pPr>
    </w:p>
    <w:p w14:paraId="48004A99" w14:textId="4E3A9A23" w:rsidR="00416AAA" w:rsidRDefault="00416AAA" w:rsidP="0008357F">
      <w:pPr>
        <w:rPr>
          <w:lang w:val="en-GB"/>
        </w:rPr>
      </w:pPr>
    </w:p>
    <w:p w14:paraId="3938004A" w14:textId="346FECFA" w:rsidR="00416AAA" w:rsidRDefault="00416AAA" w:rsidP="0008357F">
      <w:pPr>
        <w:rPr>
          <w:lang w:val="en-GB"/>
        </w:rPr>
      </w:pPr>
    </w:p>
    <w:p w14:paraId="44E30158" w14:textId="53B77498" w:rsidR="00416AAA" w:rsidRDefault="00416AAA" w:rsidP="0008357F">
      <w:pPr>
        <w:rPr>
          <w:lang w:val="en-GB"/>
        </w:rPr>
      </w:pPr>
    </w:p>
    <w:p w14:paraId="4000CD13" w14:textId="79C83448" w:rsidR="00416AAA" w:rsidRDefault="00416AAA" w:rsidP="0008357F">
      <w:pPr>
        <w:rPr>
          <w:lang w:val="en-GB"/>
        </w:rPr>
      </w:pPr>
    </w:p>
    <w:p w14:paraId="108A9AF5" w14:textId="30675297" w:rsidR="00416AAA" w:rsidRDefault="00416AAA" w:rsidP="0008357F">
      <w:pPr>
        <w:rPr>
          <w:lang w:val="en-GB"/>
        </w:rPr>
      </w:pPr>
    </w:p>
    <w:p w14:paraId="06D83D6E" w14:textId="30B95EE2" w:rsidR="00416AAA" w:rsidRDefault="00416AAA" w:rsidP="0008357F">
      <w:pPr>
        <w:rPr>
          <w:lang w:val="en-GB"/>
        </w:rPr>
      </w:pPr>
    </w:p>
    <w:p w14:paraId="5279C73D" w14:textId="24DD3F69" w:rsidR="00416AAA" w:rsidRDefault="00416AAA" w:rsidP="0008357F">
      <w:pPr>
        <w:rPr>
          <w:lang w:val="en-GB"/>
        </w:rPr>
      </w:pPr>
    </w:p>
    <w:p w14:paraId="56D66739" w14:textId="7A42EBDE" w:rsidR="00416AAA" w:rsidRDefault="00416AAA" w:rsidP="0008357F">
      <w:pPr>
        <w:rPr>
          <w:lang w:val="en-GB"/>
        </w:rPr>
      </w:pPr>
    </w:p>
    <w:p w14:paraId="745F8EA5" w14:textId="10F03878" w:rsidR="00416AAA" w:rsidRDefault="00416AAA" w:rsidP="0008357F">
      <w:pPr>
        <w:rPr>
          <w:lang w:val="en-GB"/>
        </w:rPr>
      </w:pPr>
    </w:p>
    <w:p w14:paraId="6AB3160E" w14:textId="7361F558" w:rsidR="00416AAA" w:rsidRDefault="00416AAA" w:rsidP="0008357F">
      <w:pPr>
        <w:rPr>
          <w:lang w:val="en-GB"/>
        </w:rPr>
      </w:pPr>
    </w:p>
    <w:p w14:paraId="100E1E24" w14:textId="08A71795" w:rsidR="00416AAA" w:rsidRDefault="00416AAA" w:rsidP="0008357F">
      <w:pPr>
        <w:rPr>
          <w:lang w:val="en-GB"/>
        </w:rPr>
      </w:pPr>
    </w:p>
    <w:p w14:paraId="0D407411" w14:textId="7CB167D8" w:rsidR="00416AAA" w:rsidRDefault="00416AAA" w:rsidP="0008357F">
      <w:pPr>
        <w:rPr>
          <w:lang w:val="en-GB"/>
        </w:rPr>
      </w:pPr>
    </w:p>
    <w:p w14:paraId="3CE9C819" w14:textId="6FAE4005" w:rsidR="00416AAA" w:rsidRDefault="00416AAA" w:rsidP="0008357F">
      <w:pPr>
        <w:rPr>
          <w:lang w:val="en-GB"/>
        </w:rPr>
      </w:pPr>
    </w:p>
    <w:p w14:paraId="0ADAF0F6" w14:textId="0C5ACBA3" w:rsidR="00416AAA" w:rsidRDefault="00416AAA" w:rsidP="0008357F">
      <w:pPr>
        <w:rPr>
          <w:lang w:val="en-GB"/>
        </w:rPr>
      </w:pPr>
    </w:p>
    <w:p w14:paraId="1242DD85" w14:textId="2A38FEBA" w:rsidR="00416AAA" w:rsidRDefault="00416AAA" w:rsidP="0008357F">
      <w:pPr>
        <w:rPr>
          <w:lang w:val="en-GB"/>
        </w:rPr>
      </w:pPr>
    </w:p>
    <w:p w14:paraId="6790DD04" w14:textId="56198834" w:rsidR="00416AAA" w:rsidRDefault="00416AAA" w:rsidP="0008357F">
      <w:pPr>
        <w:rPr>
          <w:lang w:val="en-GB"/>
        </w:rPr>
      </w:pPr>
    </w:p>
    <w:p w14:paraId="2C8B242F" w14:textId="001E393D" w:rsidR="00416AAA" w:rsidRDefault="00416AAA" w:rsidP="0008357F">
      <w:pPr>
        <w:rPr>
          <w:lang w:val="en-GB"/>
        </w:rPr>
      </w:pPr>
      <w:r>
        <w:rPr>
          <w:lang w:val="en-GB"/>
        </w:rPr>
        <w:lastRenderedPageBreak/>
        <w:t xml:space="preserve">Supp. 6. R Complete code. </w:t>
      </w:r>
    </w:p>
    <w:p w14:paraId="384EEF61" w14:textId="77777777" w:rsidR="00416AAA" w:rsidRPr="00416AAA" w:rsidRDefault="00416AAA" w:rsidP="00416AAA">
      <w:pPr>
        <w:spacing w:after="0" w:line="240" w:lineRule="auto"/>
        <w:rPr>
          <w:lang w:val="en-GB"/>
        </w:rPr>
      </w:pPr>
      <w:r w:rsidRPr="00416AAA">
        <w:rPr>
          <w:lang w:val="en-GB"/>
        </w:rPr>
        <w:t>## Install necessary packages</w:t>
      </w:r>
    </w:p>
    <w:p w14:paraId="474235A1" w14:textId="77777777" w:rsidR="00416AAA" w:rsidRPr="00416AAA" w:rsidRDefault="00416AAA" w:rsidP="00416AAA">
      <w:pPr>
        <w:spacing w:after="0" w:line="240" w:lineRule="auto"/>
        <w:rPr>
          <w:lang w:val="en-GB"/>
        </w:rPr>
      </w:pPr>
      <w:proofErr w:type="spellStart"/>
      <w:proofErr w:type="gramStart"/>
      <w:r w:rsidRPr="00416AAA">
        <w:rPr>
          <w:lang w:val="en-GB"/>
        </w:rPr>
        <w:t>install.packages</w:t>
      </w:r>
      <w:proofErr w:type="spellEnd"/>
      <w:proofErr w:type="gramEnd"/>
      <w:r w:rsidRPr="00416AAA">
        <w:rPr>
          <w:lang w:val="en-GB"/>
        </w:rPr>
        <w:t>(c("</w:t>
      </w:r>
      <w:proofErr w:type="spellStart"/>
      <w:r w:rsidRPr="00416AAA">
        <w:rPr>
          <w:lang w:val="en-GB"/>
        </w:rPr>
        <w:t>FactoMineR</w:t>
      </w:r>
      <w:proofErr w:type="spellEnd"/>
      <w:r w:rsidRPr="00416AAA">
        <w:rPr>
          <w:lang w:val="en-GB"/>
        </w:rPr>
        <w:t>", "</w:t>
      </w:r>
      <w:proofErr w:type="spellStart"/>
      <w:r w:rsidRPr="00416AAA">
        <w:rPr>
          <w:lang w:val="en-GB"/>
        </w:rPr>
        <w:t>factoextra</w:t>
      </w:r>
      <w:proofErr w:type="spellEnd"/>
      <w:r w:rsidRPr="00416AAA">
        <w:rPr>
          <w:lang w:val="en-GB"/>
        </w:rPr>
        <w:t>", "</w:t>
      </w:r>
      <w:proofErr w:type="spellStart"/>
      <w:r w:rsidRPr="00416AAA">
        <w:rPr>
          <w:lang w:val="en-GB"/>
        </w:rPr>
        <w:t>tidyverse</w:t>
      </w:r>
      <w:proofErr w:type="spellEnd"/>
      <w:r w:rsidRPr="00416AAA">
        <w:rPr>
          <w:lang w:val="en-GB"/>
        </w:rPr>
        <w:t>","xlsx","</w:t>
      </w:r>
      <w:proofErr w:type="spellStart"/>
      <w:r w:rsidRPr="00416AAA">
        <w:rPr>
          <w:lang w:val="en-GB"/>
        </w:rPr>
        <w:t>reprex</w:t>
      </w:r>
      <w:proofErr w:type="spellEnd"/>
      <w:r w:rsidRPr="00416AAA">
        <w:rPr>
          <w:lang w:val="en-GB"/>
        </w:rPr>
        <w:t>"))</w:t>
      </w:r>
    </w:p>
    <w:p w14:paraId="52102FB6" w14:textId="77777777" w:rsidR="00416AAA" w:rsidRPr="00416AAA" w:rsidRDefault="00416AAA" w:rsidP="00416AAA">
      <w:pPr>
        <w:spacing w:after="0" w:line="240" w:lineRule="auto"/>
        <w:rPr>
          <w:lang w:val="en-GB"/>
        </w:rPr>
      </w:pPr>
      <w:r w:rsidRPr="00416AAA">
        <w:rPr>
          <w:lang w:val="en-GB"/>
        </w:rPr>
        <w:t>library(xlsx)</w:t>
      </w:r>
    </w:p>
    <w:p w14:paraId="52034B3B" w14:textId="77777777" w:rsidR="00416AAA" w:rsidRPr="00416AAA" w:rsidRDefault="00416AAA" w:rsidP="00416AAA">
      <w:pPr>
        <w:spacing w:after="0" w:line="240" w:lineRule="auto"/>
        <w:rPr>
          <w:lang w:val="en-GB"/>
        </w:rPr>
      </w:pPr>
      <w:proofErr w:type="gramStart"/>
      <w:r w:rsidRPr="00416AAA">
        <w:rPr>
          <w:lang w:val="en-GB"/>
        </w:rPr>
        <w:t>library(</w:t>
      </w:r>
      <w:proofErr w:type="gramEnd"/>
      <w:r w:rsidRPr="00416AAA">
        <w:rPr>
          <w:lang w:val="en-GB"/>
        </w:rPr>
        <w:t>FactoMineR)</w:t>
      </w:r>
    </w:p>
    <w:p w14:paraId="636A08C6"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factoextra</w:t>
      </w:r>
      <w:proofErr w:type="spellEnd"/>
      <w:r w:rsidRPr="00416AAA">
        <w:rPr>
          <w:lang w:val="en-GB"/>
        </w:rPr>
        <w:t>)</w:t>
      </w:r>
    </w:p>
    <w:p w14:paraId="75DF74CF" w14:textId="77777777" w:rsidR="00416AAA" w:rsidRPr="00416AAA" w:rsidRDefault="00416AAA" w:rsidP="00416AAA">
      <w:pPr>
        <w:spacing w:after="0" w:line="240" w:lineRule="auto"/>
        <w:rPr>
          <w:lang w:val="en-GB"/>
        </w:rPr>
      </w:pPr>
      <w:r w:rsidRPr="00416AAA">
        <w:rPr>
          <w:lang w:val="en-GB"/>
        </w:rPr>
        <w:t>library(ggplot2)</w:t>
      </w:r>
    </w:p>
    <w:p w14:paraId="18912416"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tidyverse</w:t>
      </w:r>
      <w:proofErr w:type="spellEnd"/>
      <w:r w:rsidRPr="00416AAA">
        <w:rPr>
          <w:lang w:val="en-GB"/>
        </w:rPr>
        <w:t>)</w:t>
      </w:r>
    </w:p>
    <w:p w14:paraId="13220F46"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reprex</w:t>
      </w:r>
      <w:proofErr w:type="spellEnd"/>
      <w:r w:rsidRPr="00416AAA">
        <w:rPr>
          <w:lang w:val="en-GB"/>
        </w:rPr>
        <w:t>)</w:t>
      </w:r>
    </w:p>
    <w:p w14:paraId="1CB0BB83" w14:textId="77777777" w:rsidR="00416AAA" w:rsidRPr="00416AAA" w:rsidRDefault="00416AAA" w:rsidP="00416AAA">
      <w:pPr>
        <w:spacing w:after="0" w:line="240" w:lineRule="auto"/>
        <w:rPr>
          <w:lang w:val="en-GB"/>
        </w:rPr>
      </w:pPr>
      <w:r w:rsidRPr="00416AAA">
        <w:rPr>
          <w:lang w:val="en-GB"/>
        </w:rPr>
        <w:t>library(scales)</w:t>
      </w:r>
    </w:p>
    <w:p w14:paraId="43164437"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ggrepel</w:t>
      </w:r>
      <w:proofErr w:type="spellEnd"/>
      <w:r w:rsidRPr="00416AAA">
        <w:rPr>
          <w:lang w:val="en-GB"/>
        </w:rPr>
        <w:t>)</w:t>
      </w:r>
    </w:p>
    <w:p w14:paraId="4843D197" w14:textId="77777777" w:rsidR="00416AAA" w:rsidRPr="00416AAA" w:rsidRDefault="00416AAA" w:rsidP="00416AAA">
      <w:pPr>
        <w:spacing w:after="0" w:line="240" w:lineRule="auto"/>
        <w:rPr>
          <w:lang w:val="en-GB"/>
        </w:rPr>
      </w:pPr>
    </w:p>
    <w:p w14:paraId="6CCC5F00" w14:textId="77777777" w:rsidR="00416AAA" w:rsidRPr="00416AAA" w:rsidRDefault="00416AAA" w:rsidP="00416AAA">
      <w:pPr>
        <w:spacing w:after="0" w:line="240" w:lineRule="auto"/>
        <w:rPr>
          <w:lang w:val="en-GB"/>
        </w:rPr>
      </w:pPr>
      <w:r w:rsidRPr="00416AAA">
        <w:rPr>
          <w:lang w:val="en-GB"/>
        </w:rPr>
        <w:t># Install and load required libraries if not already installed</w:t>
      </w:r>
    </w:p>
    <w:p w14:paraId="77657856" w14:textId="77777777" w:rsidR="00416AAA" w:rsidRPr="00416AAA" w:rsidRDefault="00416AAA" w:rsidP="00416AAA">
      <w:pPr>
        <w:spacing w:after="0" w:line="240" w:lineRule="auto"/>
        <w:rPr>
          <w:lang w:val="en-GB"/>
        </w:rPr>
      </w:pPr>
      <w:proofErr w:type="gramStart"/>
      <w:r w:rsidRPr="00416AAA">
        <w:rPr>
          <w:lang w:val="en-GB"/>
        </w:rPr>
        <w:t>library(</w:t>
      </w:r>
      <w:proofErr w:type="gramEnd"/>
      <w:r w:rsidRPr="00416AAA">
        <w:rPr>
          <w:lang w:val="en-GB"/>
        </w:rPr>
        <w:t>FactoMineR)</w:t>
      </w:r>
    </w:p>
    <w:p w14:paraId="0AC66678"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factoextra</w:t>
      </w:r>
      <w:proofErr w:type="spellEnd"/>
      <w:r w:rsidRPr="00416AAA">
        <w:rPr>
          <w:lang w:val="en-GB"/>
        </w:rPr>
        <w:t>)</w:t>
      </w:r>
    </w:p>
    <w:p w14:paraId="7855BA5E"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readxl</w:t>
      </w:r>
      <w:proofErr w:type="spellEnd"/>
      <w:r w:rsidRPr="00416AAA">
        <w:rPr>
          <w:lang w:val="en-GB"/>
        </w:rPr>
        <w:t>)</w:t>
      </w:r>
    </w:p>
    <w:p w14:paraId="0BDBB1DF" w14:textId="77777777" w:rsidR="00416AAA" w:rsidRPr="00416AAA" w:rsidRDefault="00416AAA" w:rsidP="00416AAA">
      <w:pPr>
        <w:spacing w:after="0" w:line="240" w:lineRule="auto"/>
        <w:rPr>
          <w:lang w:val="en-GB"/>
        </w:rPr>
      </w:pPr>
    </w:p>
    <w:p w14:paraId="06436619" w14:textId="77777777" w:rsidR="00416AAA" w:rsidRPr="00416AAA" w:rsidRDefault="00416AAA" w:rsidP="00416AAA">
      <w:pPr>
        <w:spacing w:after="0" w:line="240" w:lineRule="auto"/>
        <w:rPr>
          <w:lang w:val="en-GB"/>
        </w:rPr>
      </w:pPr>
      <w:r w:rsidRPr="00416AAA">
        <w:rPr>
          <w:lang w:val="en-GB"/>
        </w:rPr>
        <w:t># Load required libraries</w:t>
      </w:r>
    </w:p>
    <w:p w14:paraId="62B07564" w14:textId="77777777" w:rsidR="00416AAA" w:rsidRPr="00416AAA" w:rsidRDefault="00416AAA" w:rsidP="00416AAA">
      <w:pPr>
        <w:spacing w:after="0" w:line="240" w:lineRule="auto"/>
        <w:rPr>
          <w:lang w:val="en-GB"/>
        </w:rPr>
      </w:pPr>
      <w:proofErr w:type="gramStart"/>
      <w:r w:rsidRPr="00416AAA">
        <w:rPr>
          <w:lang w:val="en-GB"/>
        </w:rPr>
        <w:t>library(</w:t>
      </w:r>
      <w:proofErr w:type="gramEnd"/>
      <w:r w:rsidRPr="00416AAA">
        <w:rPr>
          <w:lang w:val="en-GB"/>
        </w:rPr>
        <w:t>FactoMineR)</w:t>
      </w:r>
    </w:p>
    <w:p w14:paraId="269472E4"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factoextra</w:t>
      </w:r>
      <w:proofErr w:type="spellEnd"/>
      <w:r w:rsidRPr="00416AAA">
        <w:rPr>
          <w:lang w:val="en-GB"/>
        </w:rPr>
        <w:t>)</w:t>
      </w:r>
    </w:p>
    <w:p w14:paraId="28086E72"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readxl</w:t>
      </w:r>
      <w:proofErr w:type="spellEnd"/>
      <w:r w:rsidRPr="00416AAA">
        <w:rPr>
          <w:lang w:val="en-GB"/>
        </w:rPr>
        <w:t>)</w:t>
      </w:r>
    </w:p>
    <w:p w14:paraId="6681C82E" w14:textId="77777777" w:rsidR="00416AAA" w:rsidRPr="00416AAA" w:rsidRDefault="00416AAA" w:rsidP="00416AAA">
      <w:pPr>
        <w:spacing w:after="0" w:line="240" w:lineRule="auto"/>
        <w:rPr>
          <w:lang w:val="en-GB"/>
        </w:rPr>
      </w:pPr>
    </w:p>
    <w:p w14:paraId="1BE97277" w14:textId="77777777" w:rsidR="00416AAA" w:rsidRPr="00416AAA" w:rsidRDefault="00416AAA" w:rsidP="00416AAA">
      <w:pPr>
        <w:spacing w:after="0" w:line="240" w:lineRule="auto"/>
        <w:rPr>
          <w:lang w:val="en-GB"/>
        </w:rPr>
      </w:pPr>
      <w:r w:rsidRPr="00416AAA">
        <w:rPr>
          <w:lang w:val="en-GB"/>
        </w:rPr>
        <w:t># Ensure all columns are treated as factors</w:t>
      </w:r>
    </w:p>
    <w:p w14:paraId="65D90C54" w14:textId="77777777" w:rsidR="00416AAA" w:rsidRPr="00416AAA" w:rsidRDefault="00416AAA" w:rsidP="00416AAA">
      <w:pPr>
        <w:spacing w:after="0" w:line="240" w:lineRule="auto"/>
      </w:pPr>
      <w:proofErr w:type="spellStart"/>
      <w:r w:rsidRPr="00416AAA">
        <w:t>Combinaciones_</w:t>
      </w:r>
      <w:proofErr w:type="gramStart"/>
      <w:r w:rsidRPr="00416AAA">
        <w:t>copia</w:t>
      </w:r>
      <w:proofErr w:type="spellEnd"/>
      <w:r w:rsidRPr="00416AAA">
        <w:t>[</w:t>
      </w:r>
      <w:proofErr w:type="gramEnd"/>
      <w:r w:rsidRPr="00416AAA">
        <w:t xml:space="preserve">] &lt;- </w:t>
      </w:r>
      <w:proofErr w:type="spellStart"/>
      <w:r w:rsidRPr="00416AAA">
        <w:t>lapply</w:t>
      </w:r>
      <w:proofErr w:type="spellEnd"/>
      <w:r w:rsidRPr="00416AAA">
        <w:t>(</w:t>
      </w:r>
      <w:proofErr w:type="spellStart"/>
      <w:r w:rsidRPr="00416AAA">
        <w:t>Combinaciones_copia</w:t>
      </w:r>
      <w:proofErr w:type="spellEnd"/>
      <w:r w:rsidRPr="00416AAA">
        <w:t>, factor)</w:t>
      </w:r>
    </w:p>
    <w:p w14:paraId="52BAEF32" w14:textId="77777777" w:rsidR="00416AAA" w:rsidRPr="00416AAA" w:rsidRDefault="00416AAA" w:rsidP="00416AAA">
      <w:pPr>
        <w:spacing w:after="0" w:line="240" w:lineRule="auto"/>
      </w:pPr>
    </w:p>
    <w:p w14:paraId="68773497" w14:textId="77777777" w:rsidR="00416AAA" w:rsidRPr="00416AAA" w:rsidRDefault="00416AAA" w:rsidP="00416AAA">
      <w:pPr>
        <w:spacing w:after="0" w:line="240" w:lineRule="auto"/>
        <w:rPr>
          <w:lang w:val="en-GB"/>
        </w:rPr>
      </w:pPr>
      <w:r w:rsidRPr="00416AAA">
        <w:rPr>
          <w:lang w:val="en-GB"/>
        </w:rPr>
        <w:t># Check the structure of the data after conversion to factors</w:t>
      </w:r>
    </w:p>
    <w:p w14:paraId="4029867B" w14:textId="77777777" w:rsidR="00416AAA" w:rsidRPr="00416AAA" w:rsidRDefault="00416AAA" w:rsidP="00416AAA">
      <w:pPr>
        <w:spacing w:after="0" w:line="240" w:lineRule="auto"/>
        <w:rPr>
          <w:lang w:val="en-GB"/>
        </w:rPr>
      </w:pPr>
      <w:proofErr w:type="gramStart"/>
      <w:r w:rsidRPr="00416AAA">
        <w:rPr>
          <w:lang w:val="en-GB"/>
        </w:rPr>
        <w:t>cat(</w:t>
      </w:r>
      <w:proofErr w:type="gramEnd"/>
      <w:r w:rsidRPr="00416AAA">
        <w:rPr>
          <w:lang w:val="en-GB"/>
        </w:rPr>
        <w:t>"Data structure after conversion to factors:\n")</w:t>
      </w:r>
    </w:p>
    <w:p w14:paraId="1418FFAB" w14:textId="77777777" w:rsidR="00416AAA" w:rsidRPr="00416AAA" w:rsidRDefault="00416AAA" w:rsidP="00416AAA">
      <w:pPr>
        <w:spacing w:after="0" w:line="240" w:lineRule="auto"/>
        <w:rPr>
          <w:lang w:val="en-GB"/>
        </w:rPr>
      </w:pPr>
      <w:proofErr w:type="gramStart"/>
      <w:r w:rsidRPr="00416AAA">
        <w:rPr>
          <w:lang w:val="en-GB"/>
        </w:rPr>
        <w:t>str(</w:t>
      </w:r>
      <w:proofErr w:type="spellStart"/>
      <w:proofErr w:type="gramEnd"/>
      <w:r w:rsidRPr="00416AAA">
        <w:rPr>
          <w:lang w:val="en-GB"/>
        </w:rPr>
        <w:t>Combinaciones_copia</w:t>
      </w:r>
      <w:proofErr w:type="spellEnd"/>
      <w:r w:rsidRPr="00416AAA">
        <w:rPr>
          <w:lang w:val="en-GB"/>
        </w:rPr>
        <w:t>)</w:t>
      </w:r>
    </w:p>
    <w:p w14:paraId="1E14F493" w14:textId="77777777" w:rsidR="00416AAA" w:rsidRPr="00416AAA" w:rsidRDefault="00416AAA" w:rsidP="00416AAA">
      <w:pPr>
        <w:spacing w:after="0" w:line="240" w:lineRule="auto"/>
        <w:rPr>
          <w:lang w:val="en-GB"/>
        </w:rPr>
      </w:pPr>
    </w:p>
    <w:p w14:paraId="24F780BF" w14:textId="77777777" w:rsidR="00416AAA" w:rsidRPr="00416AAA" w:rsidRDefault="00416AAA" w:rsidP="00416AAA">
      <w:pPr>
        <w:spacing w:after="0" w:line="240" w:lineRule="auto"/>
        <w:rPr>
          <w:lang w:val="en-GB"/>
        </w:rPr>
      </w:pPr>
      <w:r w:rsidRPr="00416AAA">
        <w:rPr>
          <w:lang w:val="en-GB"/>
        </w:rPr>
        <w:t># Run Multiple Correspondence Analysis (MCA)</w:t>
      </w:r>
    </w:p>
    <w:p w14:paraId="4612F4F4" w14:textId="77777777" w:rsidR="00416AAA" w:rsidRPr="00416AAA" w:rsidRDefault="00416AAA" w:rsidP="00416AAA">
      <w:pPr>
        <w:spacing w:after="0" w:line="240" w:lineRule="auto"/>
        <w:rPr>
          <w:lang w:val="en-GB"/>
        </w:rPr>
      </w:pPr>
      <w:proofErr w:type="gramStart"/>
      <w:r w:rsidRPr="00416AAA">
        <w:rPr>
          <w:lang w:val="en-GB"/>
        </w:rPr>
        <w:t>cat(</w:t>
      </w:r>
      <w:proofErr w:type="gramEnd"/>
      <w:r w:rsidRPr="00416AAA">
        <w:rPr>
          <w:lang w:val="en-GB"/>
        </w:rPr>
        <w:t>"Running MCA...\n")</w:t>
      </w:r>
    </w:p>
    <w:p w14:paraId="604C1F1D" w14:textId="77777777" w:rsidR="00416AAA" w:rsidRPr="00416AAA" w:rsidRDefault="00416AAA" w:rsidP="00416AAA">
      <w:pPr>
        <w:spacing w:after="0" w:line="240" w:lineRule="auto"/>
        <w:rPr>
          <w:lang w:val="en-GB"/>
        </w:rPr>
      </w:pPr>
      <w:proofErr w:type="spellStart"/>
      <w:r w:rsidRPr="00416AAA">
        <w:rPr>
          <w:lang w:val="en-GB"/>
        </w:rPr>
        <w:t>res.mca</w:t>
      </w:r>
      <w:proofErr w:type="spellEnd"/>
      <w:r w:rsidRPr="00416AAA">
        <w:rPr>
          <w:lang w:val="en-GB"/>
        </w:rPr>
        <w:t xml:space="preserve"> &lt;- </w:t>
      </w:r>
      <w:proofErr w:type="gramStart"/>
      <w:r w:rsidRPr="00416AAA">
        <w:rPr>
          <w:lang w:val="en-GB"/>
        </w:rPr>
        <w:t>MCA(</w:t>
      </w:r>
      <w:proofErr w:type="spellStart"/>
      <w:proofErr w:type="gramEnd"/>
      <w:r w:rsidRPr="00416AAA">
        <w:rPr>
          <w:lang w:val="en-GB"/>
        </w:rPr>
        <w:t>Combinaciones_copia</w:t>
      </w:r>
      <w:proofErr w:type="spellEnd"/>
      <w:r w:rsidRPr="00416AAA">
        <w:rPr>
          <w:lang w:val="en-GB"/>
        </w:rPr>
        <w:t>, graph = FALSE)</w:t>
      </w:r>
    </w:p>
    <w:p w14:paraId="635279A5" w14:textId="77777777" w:rsidR="00416AAA" w:rsidRPr="00416AAA" w:rsidRDefault="00416AAA" w:rsidP="00416AAA">
      <w:pPr>
        <w:spacing w:after="0" w:line="240" w:lineRule="auto"/>
        <w:rPr>
          <w:lang w:val="en-GB"/>
        </w:rPr>
      </w:pPr>
    </w:p>
    <w:p w14:paraId="6E118E2C" w14:textId="77777777" w:rsidR="00416AAA" w:rsidRPr="00416AAA" w:rsidRDefault="00416AAA" w:rsidP="00416AAA">
      <w:pPr>
        <w:spacing w:after="0" w:line="240" w:lineRule="auto"/>
        <w:rPr>
          <w:lang w:val="en-GB"/>
        </w:rPr>
      </w:pPr>
      <w:r w:rsidRPr="00416AAA">
        <w:rPr>
          <w:lang w:val="en-GB"/>
        </w:rPr>
        <w:t># If MCA was successful, proceed with visualization</w:t>
      </w:r>
    </w:p>
    <w:p w14:paraId="32882905" w14:textId="77777777" w:rsidR="00416AAA" w:rsidRPr="00416AAA" w:rsidRDefault="00416AAA" w:rsidP="00416AAA">
      <w:pPr>
        <w:spacing w:after="0" w:line="240" w:lineRule="auto"/>
        <w:rPr>
          <w:lang w:val="en-GB"/>
        </w:rPr>
      </w:pPr>
      <w:r w:rsidRPr="00416AAA">
        <w:rPr>
          <w:lang w:val="en-GB"/>
        </w:rPr>
        <w:t xml:space="preserve">if </w:t>
      </w:r>
      <w:proofErr w:type="gramStart"/>
      <w:r w:rsidRPr="00416AAA">
        <w:rPr>
          <w:lang w:val="en-GB"/>
        </w:rPr>
        <w:t>(!</w:t>
      </w:r>
      <w:proofErr w:type="spellStart"/>
      <w:r w:rsidRPr="00416AAA">
        <w:rPr>
          <w:lang w:val="en-GB"/>
        </w:rPr>
        <w:t>is</w:t>
      </w:r>
      <w:proofErr w:type="gramEnd"/>
      <w:r w:rsidRPr="00416AAA">
        <w:rPr>
          <w:lang w:val="en-GB"/>
        </w:rPr>
        <w:t>.null</w:t>
      </w:r>
      <w:proofErr w:type="spellEnd"/>
      <w:r w:rsidRPr="00416AAA">
        <w:rPr>
          <w:lang w:val="en-GB"/>
        </w:rPr>
        <w:t>(</w:t>
      </w:r>
      <w:proofErr w:type="spellStart"/>
      <w:r w:rsidRPr="00416AAA">
        <w:rPr>
          <w:lang w:val="en-GB"/>
        </w:rPr>
        <w:t>res.mca</w:t>
      </w:r>
      <w:proofErr w:type="spellEnd"/>
      <w:r w:rsidRPr="00416AAA">
        <w:rPr>
          <w:lang w:val="en-GB"/>
        </w:rPr>
        <w:t>)) {</w:t>
      </w:r>
    </w:p>
    <w:p w14:paraId="2C9A622F" w14:textId="77777777" w:rsidR="00416AAA" w:rsidRPr="00416AAA" w:rsidRDefault="00416AAA" w:rsidP="00416AAA">
      <w:pPr>
        <w:spacing w:after="0" w:line="240" w:lineRule="auto"/>
        <w:rPr>
          <w:lang w:val="en-GB"/>
        </w:rPr>
      </w:pPr>
      <w:r w:rsidRPr="00416AAA">
        <w:rPr>
          <w:lang w:val="en-GB"/>
        </w:rPr>
        <w:t xml:space="preserve">  </w:t>
      </w:r>
      <w:proofErr w:type="gramStart"/>
      <w:r w:rsidRPr="00416AAA">
        <w:rPr>
          <w:lang w:val="en-GB"/>
        </w:rPr>
        <w:t>cat(</w:t>
      </w:r>
      <w:proofErr w:type="gramEnd"/>
      <w:r w:rsidRPr="00416AAA">
        <w:rPr>
          <w:lang w:val="en-GB"/>
        </w:rPr>
        <w:t>"MCA analysis completed successfully. Generating plots...\n")</w:t>
      </w:r>
    </w:p>
    <w:p w14:paraId="39B575D9" w14:textId="77777777" w:rsidR="00416AAA" w:rsidRPr="00416AAA" w:rsidRDefault="00416AAA" w:rsidP="00416AAA">
      <w:pPr>
        <w:spacing w:after="0" w:line="240" w:lineRule="auto"/>
        <w:rPr>
          <w:lang w:val="en-GB"/>
        </w:rPr>
      </w:pPr>
      <w:r w:rsidRPr="00416AAA">
        <w:rPr>
          <w:lang w:val="en-GB"/>
        </w:rPr>
        <w:t xml:space="preserve">  </w:t>
      </w:r>
    </w:p>
    <w:p w14:paraId="0176D855" w14:textId="77777777" w:rsidR="00416AAA" w:rsidRPr="00416AAA" w:rsidRDefault="00416AAA" w:rsidP="00416AAA">
      <w:pPr>
        <w:spacing w:after="0" w:line="240" w:lineRule="auto"/>
        <w:rPr>
          <w:lang w:val="en-GB"/>
        </w:rPr>
      </w:pPr>
      <w:r w:rsidRPr="00416AAA">
        <w:rPr>
          <w:lang w:val="en-GB"/>
        </w:rPr>
        <w:t xml:space="preserve">  # Visualize scree plot</w:t>
      </w:r>
    </w:p>
    <w:p w14:paraId="4755E7D4"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fviz_screeplot</w:t>
      </w:r>
      <w:proofErr w:type="spellEnd"/>
      <w:r w:rsidRPr="00416AAA">
        <w:rPr>
          <w:lang w:val="en-GB"/>
        </w:rPr>
        <w:t>(</w:t>
      </w:r>
      <w:proofErr w:type="spellStart"/>
      <w:r w:rsidRPr="00416AAA">
        <w:rPr>
          <w:lang w:val="en-GB"/>
        </w:rPr>
        <w:t>res.mca</w:t>
      </w:r>
      <w:proofErr w:type="spellEnd"/>
      <w:r w:rsidRPr="00416AAA">
        <w:rPr>
          <w:lang w:val="en-GB"/>
        </w:rPr>
        <w:t>)</w:t>
      </w:r>
    </w:p>
    <w:p w14:paraId="45AB9DA3" w14:textId="77777777" w:rsidR="00416AAA" w:rsidRPr="00416AAA" w:rsidRDefault="00416AAA" w:rsidP="00416AAA">
      <w:pPr>
        <w:spacing w:after="0" w:line="240" w:lineRule="auto"/>
        <w:rPr>
          <w:lang w:val="en-GB"/>
        </w:rPr>
      </w:pPr>
      <w:r w:rsidRPr="00416AAA">
        <w:rPr>
          <w:lang w:val="en-GB"/>
        </w:rPr>
        <w:t xml:space="preserve">  </w:t>
      </w:r>
    </w:p>
    <w:p w14:paraId="63CB518D" w14:textId="77777777" w:rsidR="00416AAA" w:rsidRPr="00416AAA" w:rsidRDefault="00416AAA" w:rsidP="00416AAA">
      <w:pPr>
        <w:spacing w:after="0" w:line="240" w:lineRule="auto"/>
        <w:rPr>
          <w:lang w:val="en-GB"/>
        </w:rPr>
      </w:pPr>
      <w:r w:rsidRPr="00416AAA">
        <w:rPr>
          <w:lang w:val="en-GB"/>
        </w:rPr>
        <w:t xml:space="preserve">  # Visualize variable contributions</w:t>
      </w:r>
    </w:p>
    <w:p w14:paraId="0A04782D"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fviz_</w:t>
      </w:r>
      <w:proofErr w:type="gramStart"/>
      <w:r w:rsidRPr="00416AAA">
        <w:rPr>
          <w:lang w:val="en-GB"/>
        </w:rPr>
        <w:t>contrib</w:t>
      </w:r>
      <w:proofErr w:type="spellEnd"/>
      <w:r w:rsidRPr="00416AAA">
        <w:rPr>
          <w:lang w:val="en-GB"/>
        </w:rPr>
        <w:t>(</w:t>
      </w:r>
      <w:proofErr w:type="spellStart"/>
      <w:proofErr w:type="gramEnd"/>
      <w:r w:rsidRPr="00416AAA">
        <w:rPr>
          <w:lang w:val="en-GB"/>
        </w:rPr>
        <w:t>res.mca</w:t>
      </w:r>
      <w:proofErr w:type="spellEnd"/>
      <w:r w:rsidRPr="00416AAA">
        <w:rPr>
          <w:lang w:val="en-GB"/>
        </w:rPr>
        <w:t>, choice = "var", axes = 1, top = 20, palette = "</w:t>
      </w:r>
      <w:proofErr w:type="spellStart"/>
      <w:r w:rsidRPr="00416AAA">
        <w:rPr>
          <w:lang w:val="en-GB"/>
        </w:rPr>
        <w:t>jco</w:t>
      </w:r>
      <w:proofErr w:type="spellEnd"/>
      <w:r w:rsidRPr="00416AAA">
        <w:rPr>
          <w:lang w:val="en-GB"/>
        </w:rPr>
        <w:t>")</w:t>
      </w:r>
    </w:p>
    <w:p w14:paraId="688303AD"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fviz_</w:t>
      </w:r>
      <w:proofErr w:type="gramStart"/>
      <w:r w:rsidRPr="00416AAA">
        <w:rPr>
          <w:lang w:val="en-GB"/>
        </w:rPr>
        <w:t>contrib</w:t>
      </w:r>
      <w:proofErr w:type="spellEnd"/>
      <w:r w:rsidRPr="00416AAA">
        <w:rPr>
          <w:lang w:val="en-GB"/>
        </w:rPr>
        <w:t>(</w:t>
      </w:r>
      <w:proofErr w:type="spellStart"/>
      <w:proofErr w:type="gramEnd"/>
      <w:r w:rsidRPr="00416AAA">
        <w:rPr>
          <w:lang w:val="en-GB"/>
        </w:rPr>
        <w:t>res.mca</w:t>
      </w:r>
      <w:proofErr w:type="spellEnd"/>
      <w:r w:rsidRPr="00416AAA">
        <w:rPr>
          <w:lang w:val="en-GB"/>
        </w:rPr>
        <w:t>, choice = "var", axes = 2, top = 20, palette = "</w:t>
      </w:r>
      <w:proofErr w:type="spellStart"/>
      <w:r w:rsidRPr="00416AAA">
        <w:rPr>
          <w:lang w:val="en-GB"/>
        </w:rPr>
        <w:t>jco</w:t>
      </w:r>
      <w:proofErr w:type="spellEnd"/>
      <w:r w:rsidRPr="00416AAA">
        <w:rPr>
          <w:lang w:val="en-GB"/>
        </w:rPr>
        <w:t>")</w:t>
      </w:r>
    </w:p>
    <w:p w14:paraId="0530FFEF" w14:textId="77777777" w:rsidR="00416AAA" w:rsidRPr="00416AAA" w:rsidRDefault="00416AAA" w:rsidP="00416AAA">
      <w:pPr>
        <w:spacing w:after="0" w:line="240" w:lineRule="auto"/>
        <w:rPr>
          <w:lang w:val="en-GB"/>
        </w:rPr>
      </w:pPr>
      <w:r w:rsidRPr="00416AAA">
        <w:rPr>
          <w:lang w:val="en-GB"/>
        </w:rPr>
        <w:t xml:space="preserve">  </w:t>
      </w:r>
    </w:p>
    <w:p w14:paraId="43D71F82" w14:textId="77777777" w:rsidR="00416AAA" w:rsidRPr="00416AAA" w:rsidRDefault="00416AAA" w:rsidP="00416AAA">
      <w:pPr>
        <w:spacing w:after="0" w:line="240" w:lineRule="auto"/>
        <w:rPr>
          <w:lang w:val="en-GB"/>
        </w:rPr>
      </w:pPr>
      <w:r w:rsidRPr="00416AAA">
        <w:rPr>
          <w:lang w:val="en-GB"/>
        </w:rPr>
        <w:t xml:space="preserve">  # Run Hierarchical Clustering on Principal Components (HCPC)</w:t>
      </w:r>
    </w:p>
    <w:p w14:paraId="2EE09419" w14:textId="77777777" w:rsidR="00416AAA" w:rsidRPr="00416AAA" w:rsidRDefault="00416AAA" w:rsidP="00416AAA">
      <w:pPr>
        <w:spacing w:after="0" w:line="240" w:lineRule="auto"/>
        <w:rPr>
          <w:lang w:val="en-GB"/>
        </w:rPr>
      </w:pPr>
      <w:r w:rsidRPr="00416AAA">
        <w:rPr>
          <w:lang w:val="en-GB"/>
        </w:rPr>
        <w:t xml:space="preserve">  </w:t>
      </w:r>
      <w:proofErr w:type="gramStart"/>
      <w:r w:rsidRPr="00416AAA">
        <w:rPr>
          <w:lang w:val="en-GB"/>
        </w:rPr>
        <w:t>cat(</w:t>
      </w:r>
      <w:proofErr w:type="gramEnd"/>
      <w:r w:rsidRPr="00416AAA">
        <w:rPr>
          <w:lang w:val="en-GB"/>
        </w:rPr>
        <w:t>"Running HCPC...\n")</w:t>
      </w:r>
    </w:p>
    <w:p w14:paraId="789E3CB3" w14:textId="77777777" w:rsidR="00416AAA" w:rsidRPr="00416AAA" w:rsidRDefault="00416AAA" w:rsidP="00416AAA">
      <w:pPr>
        <w:spacing w:after="0" w:line="240" w:lineRule="auto"/>
        <w:rPr>
          <w:lang w:val="en-GB"/>
        </w:rPr>
      </w:pPr>
      <w:r w:rsidRPr="00416AAA">
        <w:rPr>
          <w:lang w:val="en-GB"/>
        </w:rPr>
        <w:t xml:space="preserve">  clusters &lt;- </w:t>
      </w:r>
      <w:proofErr w:type="gramStart"/>
      <w:r w:rsidRPr="00416AAA">
        <w:rPr>
          <w:lang w:val="en-GB"/>
        </w:rPr>
        <w:t>HCPC(</w:t>
      </w:r>
      <w:proofErr w:type="spellStart"/>
      <w:proofErr w:type="gramEnd"/>
      <w:r w:rsidRPr="00416AAA">
        <w:rPr>
          <w:lang w:val="en-GB"/>
        </w:rPr>
        <w:t>res.mca</w:t>
      </w:r>
      <w:proofErr w:type="spellEnd"/>
      <w:r w:rsidRPr="00416AAA">
        <w:rPr>
          <w:lang w:val="en-GB"/>
        </w:rPr>
        <w:t xml:space="preserve">, </w:t>
      </w:r>
      <w:proofErr w:type="spellStart"/>
      <w:r w:rsidRPr="00416AAA">
        <w:rPr>
          <w:lang w:val="en-GB"/>
        </w:rPr>
        <w:t>nb.clus</w:t>
      </w:r>
      <w:proofErr w:type="spellEnd"/>
      <w:r w:rsidRPr="00416AAA">
        <w:rPr>
          <w:lang w:val="en-GB"/>
        </w:rPr>
        <w:t xml:space="preserve"> = -1, graph = FALSE)</w:t>
      </w:r>
    </w:p>
    <w:p w14:paraId="698B9304" w14:textId="77777777" w:rsidR="00416AAA" w:rsidRPr="00416AAA" w:rsidRDefault="00416AAA" w:rsidP="00416AAA">
      <w:pPr>
        <w:spacing w:after="0" w:line="240" w:lineRule="auto"/>
        <w:rPr>
          <w:lang w:val="en-GB"/>
        </w:rPr>
      </w:pPr>
      <w:r w:rsidRPr="00416AAA">
        <w:rPr>
          <w:lang w:val="en-GB"/>
        </w:rPr>
        <w:t xml:space="preserve">  </w:t>
      </w:r>
    </w:p>
    <w:p w14:paraId="2A93E130" w14:textId="77777777" w:rsidR="00416AAA" w:rsidRPr="00416AAA" w:rsidRDefault="00416AAA" w:rsidP="00416AAA">
      <w:pPr>
        <w:spacing w:after="0" w:line="240" w:lineRule="auto"/>
        <w:rPr>
          <w:lang w:val="en-GB"/>
        </w:rPr>
      </w:pPr>
      <w:r w:rsidRPr="00416AAA">
        <w:rPr>
          <w:lang w:val="en-GB"/>
        </w:rPr>
        <w:t xml:space="preserve">  # Visualize clusters and dendrogram</w:t>
      </w:r>
    </w:p>
    <w:p w14:paraId="0632B506"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fviz_</w:t>
      </w:r>
      <w:proofErr w:type="gramStart"/>
      <w:r w:rsidRPr="00416AAA">
        <w:rPr>
          <w:lang w:val="en-GB"/>
        </w:rPr>
        <w:t>cluster</w:t>
      </w:r>
      <w:proofErr w:type="spellEnd"/>
      <w:r w:rsidRPr="00416AAA">
        <w:rPr>
          <w:lang w:val="en-GB"/>
        </w:rPr>
        <w:t>(</w:t>
      </w:r>
      <w:proofErr w:type="gramEnd"/>
      <w:r w:rsidRPr="00416AAA">
        <w:rPr>
          <w:lang w:val="en-GB"/>
        </w:rPr>
        <w:t xml:space="preserve">clusters, repel = TRUE, </w:t>
      </w:r>
      <w:proofErr w:type="spellStart"/>
      <w:r w:rsidRPr="00416AAA">
        <w:rPr>
          <w:lang w:val="en-GB"/>
        </w:rPr>
        <w:t>show.clust.cent</w:t>
      </w:r>
      <w:proofErr w:type="spellEnd"/>
      <w:r w:rsidRPr="00416AAA">
        <w:rPr>
          <w:lang w:val="en-GB"/>
        </w:rPr>
        <w:t xml:space="preserve"> = TRUE, palette = "</w:t>
      </w:r>
      <w:proofErr w:type="spellStart"/>
      <w:r w:rsidRPr="00416AAA">
        <w:rPr>
          <w:lang w:val="en-GB"/>
        </w:rPr>
        <w:t>jco</w:t>
      </w:r>
      <w:proofErr w:type="spellEnd"/>
      <w:r w:rsidRPr="00416AAA">
        <w:rPr>
          <w:lang w:val="en-GB"/>
        </w:rPr>
        <w:t xml:space="preserve">", </w:t>
      </w:r>
    </w:p>
    <w:p w14:paraId="62575EB3"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ggtheme</w:t>
      </w:r>
      <w:proofErr w:type="spellEnd"/>
      <w:r w:rsidRPr="00416AAA">
        <w:rPr>
          <w:lang w:val="en-GB"/>
        </w:rPr>
        <w:t xml:space="preserve"> = </w:t>
      </w:r>
      <w:proofErr w:type="spellStart"/>
      <w:r w:rsidRPr="00416AAA">
        <w:rPr>
          <w:lang w:val="en-GB"/>
        </w:rPr>
        <w:t>theme_</w:t>
      </w:r>
      <w:proofErr w:type="gramStart"/>
      <w:r w:rsidRPr="00416AAA">
        <w:rPr>
          <w:lang w:val="en-GB"/>
        </w:rPr>
        <w:t>minimal</w:t>
      </w:r>
      <w:proofErr w:type="spellEnd"/>
      <w:r w:rsidRPr="00416AAA">
        <w:rPr>
          <w:lang w:val="en-GB"/>
        </w:rPr>
        <w:t>(</w:t>
      </w:r>
      <w:proofErr w:type="gramEnd"/>
      <w:r w:rsidRPr="00416AAA">
        <w:rPr>
          <w:lang w:val="en-GB"/>
        </w:rPr>
        <w:t>), main = "Cluster Factor Map")</w:t>
      </w:r>
    </w:p>
    <w:p w14:paraId="4CD8E9B8" w14:textId="77777777" w:rsidR="00416AAA" w:rsidRPr="00416AAA" w:rsidRDefault="00416AAA" w:rsidP="00416AAA">
      <w:pPr>
        <w:spacing w:after="0" w:line="240" w:lineRule="auto"/>
        <w:rPr>
          <w:lang w:val="en-GB"/>
        </w:rPr>
      </w:pPr>
      <w:r w:rsidRPr="00416AAA">
        <w:rPr>
          <w:lang w:val="en-GB"/>
        </w:rPr>
        <w:lastRenderedPageBreak/>
        <w:t xml:space="preserve">  </w:t>
      </w:r>
      <w:proofErr w:type="spellStart"/>
      <w:r w:rsidRPr="00416AAA">
        <w:rPr>
          <w:lang w:val="en-GB"/>
        </w:rPr>
        <w:t>fviz_</w:t>
      </w:r>
      <w:proofErr w:type="gramStart"/>
      <w:r w:rsidRPr="00416AAA">
        <w:rPr>
          <w:lang w:val="en-GB"/>
        </w:rPr>
        <w:t>dend</w:t>
      </w:r>
      <w:proofErr w:type="spellEnd"/>
      <w:r w:rsidRPr="00416AAA">
        <w:rPr>
          <w:lang w:val="en-GB"/>
        </w:rPr>
        <w:t>(</w:t>
      </w:r>
      <w:proofErr w:type="gramEnd"/>
      <w:r w:rsidRPr="00416AAA">
        <w:rPr>
          <w:lang w:val="en-GB"/>
        </w:rPr>
        <w:t xml:space="preserve">clusters, </w:t>
      </w:r>
      <w:proofErr w:type="spellStart"/>
      <w:r w:rsidRPr="00416AAA">
        <w:rPr>
          <w:lang w:val="en-GB"/>
        </w:rPr>
        <w:t>cex</w:t>
      </w:r>
      <w:proofErr w:type="spellEnd"/>
      <w:r w:rsidRPr="00416AAA">
        <w:rPr>
          <w:lang w:val="en-GB"/>
        </w:rPr>
        <w:t xml:space="preserve"> = 0.1, </w:t>
      </w:r>
      <w:proofErr w:type="spellStart"/>
      <w:r w:rsidRPr="00416AAA">
        <w:rPr>
          <w:lang w:val="en-GB"/>
        </w:rPr>
        <w:t>k_colors</w:t>
      </w:r>
      <w:proofErr w:type="spellEnd"/>
      <w:r w:rsidRPr="00416AAA">
        <w:rPr>
          <w:lang w:val="en-GB"/>
        </w:rPr>
        <w:t xml:space="preserve"> = c("#CD534CFF", "#868686FF", "#EFC000FF", "#0073C2FF"))</w:t>
      </w:r>
    </w:p>
    <w:p w14:paraId="388B18E0" w14:textId="77777777" w:rsidR="00416AAA" w:rsidRPr="00416AAA" w:rsidRDefault="00416AAA" w:rsidP="00416AAA">
      <w:pPr>
        <w:spacing w:after="0" w:line="240" w:lineRule="auto"/>
        <w:rPr>
          <w:lang w:val="en-GB"/>
        </w:rPr>
      </w:pPr>
      <w:r w:rsidRPr="00416AAA">
        <w:rPr>
          <w:lang w:val="en-GB"/>
        </w:rPr>
        <w:t>} else {</w:t>
      </w:r>
    </w:p>
    <w:p w14:paraId="4B462BD5" w14:textId="77777777" w:rsidR="00416AAA" w:rsidRPr="00416AAA" w:rsidRDefault="00416AAA" w:rsidP="00416AAA">
      <w:pPr>
        <w:spacing w:after="0" w:line="240" w:lineRule="auto"/>
        <w:rPr>
          <w:lang w:val="en-GB"/>
        </w:rPr>
      </w:pPr>
      <w:r w:rsidRPr="00416AAA">
        <w:rPr>
          <w:lang w:val="en-GB"/>
        </w:rPr>
        <w:t xml:space="preserve">  </w:t>
      </w:r>
      <w:proofErr w:type="gramStart"/>
      <w:r w:rsidRPr="00416AAA">
        <w:rPr>
          <w:lang w:val="en-GB"/>
        </w:rPr>
        <w:t>cat(</w:t>
      </w:r>
      <w:proofErr w:type="gramEnd"/>
      <w:r w:rsidRPr="00416AAA">
        <w:rPr>
          <w:lang w:val="en-GB"/>
        </w:rPr>
        <w:t>"Error: MCA analysis did not complete successfully.\n")</w:t>
      </w:r>
    </w:p>
    <w:p w14:paraId="5E0C57C7" w14:textId="77777777" w:rsidR="00416AAA" w:rsidRPr="00416AAA" w:rsidRDefault="00416AAA" w:rsidP="00416AAA">
      <w:pPr>
        <w:spacing w:after="0" w:line="240" w:lineRule="auto"/>
        <w:rPr>
          <w:lang w:val="en-GB"/>
        </w:rPr>
      </w:pPr>
      <w:r w:rsidRPr="00416AAA">
        <w:rPr>
          <w:lang w:val="en-GB"/>
        </w:rPr>
        <w:t>}</w:t>
      </w:r>
    </w:p>
    <w:p w14:paraId="1A905F7C" w14:textId="77777777" w:rsidR="00416AAA" w:rsidRPr="00416AAA" w:rsidRDefault="00416AAA" w:rsidP="00416AAA">
      <w:pPr>
        <w:spacing w:after="0" w:line="240" w:lineRule="auto"/>
        <w:rPr>
          <w:lang w:val="en-GB"/>
        </w:rPr>
      </w:pPr>
    </w:p>
    <w:p w14:paraId="2FABEAFE" w14:textId="77777777" w:rsidR="00416AAA" w:rsidRPr="00416AAA" w:rsidRDefault="00416AAA" w:rsidP="00416AAA">
      <w:pPr>
        <w:spacing w:after="0" w:line="240" w:lineRule="auto"/>
        <w:rPr>
          <w:lang w:val="en-GB"/>
        </w:rPr>
      </w:pPr>
      <w:r w:rsidRPr="00416AAA">
        <w:rPr>
          <w:lang w:val="en-GB"/>
        </w:rPr>
        <w:t># Remove columns with null or constant values</w:t>
      </w:r>
    </w:p>
    <w:p w14:paraId="7162EF08" w14:textId="77777777" w:rsidR="00416AAA" w:rsidRPr="00416AAA" w:rsidRDefault="00416AAA" w:rsidP="00416AAA">
      <w:pPr>
        <w:spacing w:after="0" w:line="240" w:lineRule="auto"/>
        <w:rPr>
          <w:lang w:val="en-GB"/>
        </w:rPr>
      </w:pPr>
      <w:r w:rsidRPr="00416AAA">
        <w:rPr>
          <w:lang w:val="en-GB"/>
        </w:rPr>
        <w:t xml:space="preserve">a2 &lt;- a2[, </w:t>
      </w:r>
      <w:proofErr w:type="gramStart"/>
      <w:r w:rsidRPr="00416AAA">
        <w:rPr>
          <w:lang w:val="en-GB"/>
        </w:rPr>
        <w:t>apply(</w:t>
      </w:r>
      <w:proofErr w:type="gramEnd"/>
      <w:r w:rsidRPr="00416AAA">
        <w:rPr>
          <w:lang w:val="en-GB"/>
        </w:rPr>
        <w:t>a2, 2, function(x) length(unique(x)) &gt; 1)]  # Remove constant columns</w:t>
      </w:r>
    </w:p>
    <w:p w14:paraId="7B790129" w14:textId="77777777" w:rsidR="00416AAA" w:rsidRPr="00416AAA" w:rsidRDefault="00416AAA" w:rsidP="00416AAA">
      <w:pPr>
        <w:spacing w:after="0" w:line="240" w:lineRule="auto"/>
        <w:rPr>
          <w:lang w:val="en-GB"/>
        </w:rPr>
      </w:pPr>
    </w:p>
    <w:p w14:paraId="6C2E7A74" w14:textId="77777777" w:rsidR="00416AAA" w:rsidRPr="00416AAA" w:rsidRDefault="00416AAA" w:rsidP="00416AAA">
      <w:pPr>
        <w:spacing w:after="0" w:line="240" w:lineRule="auto"/>
        <w:rPr>
          <w:lang w:val="en-GB"/>
        </w:rPr>
      </w:pPr>
      <w:r w:rsidRPr="00416AAA">
        <w:rPr>
          <w:lang w:val="en-GB"/>
        </w:rPr>
        <w:t># Generate factor map without ellipses</w:t>
      </w:r>
    </w:p>
    <w:p w14:paraId="4E1C9805" w14:textId="77777777" w:rsidR="00416AAA" w:rsidRPr="00416AAA" w:rsidRDefault="00416AAA" w:rsidP="00416AAA">
      <w:pPr>
        <w:spacing w:after="0" w:line="240" w:lineRule="auto"/>
        <w:rPr>
          <w:lang w:val="en-GB"/>
        </w:rPr>
      </w:pPr>
      <w:r w:rsidRPr="00416AAA">
        <w:rPr>
          <w:lang w:val="en-GB"/>
        </w:rPr>
        <w:t>library(ggplot2)</w:t>
      </w:r>
    </w:p>
    <w:p w14:paraId="3A00D69A" w14:textId="77777777" w:rsidR="00416AAA" w:rsidRPr="00E2347F" w:rsidRDefault="00416AAA" w:rsidP="00416AAA">
      <w:pPr>
        <w:spacing w:after="0" w:line="240" w:lineRule="auto"/>
        <w:rPr>
          <w:lang w:val="de-DE"/>
        </w:rPr>
      </w:pPr>
      <w:r w:rsidRPr="00E2347F">
        <w:rPr>
          <w:lang w:val="de-DE"/>
        </w:rPr>
        <w:t xml:space="preserve">fviz_mca_ind(res.mca, </w:t>
      </w:r>
    </w:p>
    <w:p w14:paraId="4D35A32B" w14:textId="77777777" w:rsidR="00416AAA" w:rsidRPr="00416AAA" w:rsidRDefault="00416AAA" w:rsidP="00416AAA">
      <w:pPr>
        <w:spacing w:after="0" w:line="240" w:lineRule="auto"/>
        <w:rPr>
          <w:lang w:val="en-GB"/>
        </w:rPr>
      </w:pPr>
      <w:r w:rsidRPr="00E2347F">
        <w:rPr>
          <w:lang w:val="de-DE"/>
        </w:rPr>
        <w:t xml:space="preserve">             </w:t>
      </w:r>
      <w:proofErr w:type="spellStart"/>
      <w:r w:rsidRPr="00416AAA">
        <w:rPr>
          <w:lang w:val="en-GB"/>
        </w:rPr>
        <w:t>geom</w:t>
      </w:r>
      <w:proofErr w:type="spellEnd"/>
      <w:r w:rsidRPr="00416AAA">
        <w:rPr>
          <w:lang w:val="en-GB"/>
        </w:rPr>
        <w:t xml:space="preserve"> = "point", </w:t>
      </w:r>
    </w:p>
    <w:p w14:paraId="1DC17E91"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col.ind</w:t>
      </w:r>
      <w:proofErr w:type="spellEnd"/>
      <w:r w:rsidRPr="00416AAA">
        <w:rPr>
          <w:lang w:val="en-GB"/>
        </w:rPr>
        <w:t xml:space="preserve"> = "cos2</w:t>
      </w:r>
      <w:proofErr w:type="gramStart"/>
      <w:r w:rsidRPr="00416AAA">
        <w:rPr>
          <w:lang w:val="en-GB"/>
        </w:rPr>
        <w:t>",  #</w:t>
      </w:r>
      <w:proofErr w:type="gramEnd"/>
      <w:r w:rsidRPr="00416AAA">
        <w:rPr>
          <w:lang w:val="en-GB"/>
        </w:rPr>
        <w:t xml:space="preserve"> </w:t>
      </w:r>
      <w:proofErr w:type="spellStart"/>
      <w:r w:rsidRPr="00416AAA">
        <w:rPr>
          <w:lang w:val="en-GB"/>
        </w:rPr>
        <w:t>Color</w:t>
      </w:r>
      <w:proofErr w:type="spellEnd"/>
      <w:r w:rsidRPr="00416AAA">
        <w:rPr>
          <w:lang w:val="en-GB"/>
        </w:rPr>
        <w:t xml:space="preserve"> based on quality of representation</w:t>
      </w:r>
    </w:p>
    <w:p w14:paraId="23214144" w14:textId="77777777" w:rsidR="00416AAA" w:rsidRPr="00E2347F" w:rsidRDefault="00416AAA" w:rsidP="00416AAA">
      <w:pPr>
        <w:spacing w:after="0" w:line="240" w:lineRule="auto"/>
        <w:rPr>
          <w:lang w:val="it-IT"/>
        </w:rPr>
      </w:pPr>
      <w:r w:rsidRPr="00416AAA">
        <w:rPr>
          <w:lang w:val="en-GB"/>
        </w:rPr>
        <w:t xml:space="preserve">             </w:t>
      </w:r>
      <w:r w:rsidRPr="00E2347F">
        <w:rPr>
          <w:lang w:val="it-IT"/>
        </w:rPr>
        <w:t xml:space="preserve">palette = "jco", </w:t>
      </w:r>
    </w:p>
    <w:p w14:paraId="4DD19735" w14:textId="77777777" w:rsidR="00416AAA" w:rsidRPr="00E2347F" w:rsidRDefault="00416AAA" w:rsidP="00416AAA">
      <w:pPr>
        <w:spacing w:after="0" w:line="240" w:lineRule="auto"/>
        <w:rPr>
          <w:lang w:val="it-IT"/>
        </w:rPr>
      </w:pPr>
      <w:r w:rsidRPr="00E2347F">
        <w:rPr>
          <w:lang w:val="it-IT"/>
        </w:rPr>
        <w:t xml:space="preserve">             legend.title = "Cos2", </w:t>
      </w:r>
    </w:p>
    <w:p w14:paraId="7CA2AD5C" w14:textId="77777777" w:rsidR="00416AAA" w:rsidRPr="00416AAA" w:rsidRDefault="00416AAA" w:rsidP="00416AAA">
      <w:pPr>
        <w:spacing w:after="0" w:line="240" w:lineRule="auto"/>
        <w:rPr>
          <w:lang w:val="en-GB"/>
        </w:rPr>
      </w:pPr>
      <w:r w:rsidRPr="00E2347F">
        <w:rPr>
          <w:lang w:val="it-IT"/>
        </w:rPr>
        <w:t xml:space="preserve">             </w:t>
      </w:r>
      <w:proofErr w:type="spellStart"/>
      <w:r w:rsidRPr="00416AAA">
        <w:rPr>
          <w:lang w:val="en-GB"/>
        </w:rPr>
        <w:t>ggtheme</w:t>
      </w:r>
      <w:proofErr w:type="spellEnd"/>
      <w:r w:rsidRPr="00416AAA">
        <w:rPr>
          <w:lang w:val="en-GB"/>
        </w:rPr>
        <w:t xml:space="preserve"> = </w:t>
      </w:r>
      <w:proofErr w:type="spellStart"/>
      <w:r w:rsidRPr="00416AAA">
        <w:rPr>
          <w:lang w:val="en-GB"/>
        </w:rPr>
        <w:t>theme_</w:t>
      </w:r>
      <w:proofErr w:type="gramStart"/>
      <w:r w:rsidRPr="00416AAA">
        <w:rPr>
          <w:lang w:val="en-GB"/>
        </w:rPr>
        <w:t>minimal</w:t>
      </w:r>
      <w:proofErr w:type="spellEnd"/>
      <w:r w:rsidRPr="00416AAA">
        <w:rPr>
          <w:lang w:val="en-GB"/>
        </w:rPr>
        <w:t>(</w:t>
      </w:r>
      <w:proofErr w:type="gramEnd"/>
      <w:r w:rsidRPr="00416AAA">
        <w:rPr>
          <w:lang w:val="en-GB"/>
        </w:rPr>
        <w:t xml:space="preserve">)) + </w:t>
      </w:r>
    </w:p>
    <w:p w14:paraId="07E18BDA" w14:textId="77777777" w:rsidR="00416AAA" w:rsidRPr="00416AAA" w:rsidRDefault="00416AAA" w:rsidP="00416AAA">
      <w:pPr>
        <w:spacing w:after="0" w:line="240" w:lineRule="auto"/>
        <w:rPr>
          <w:lang w:val="en-GB"/>
        </w:rPr>
      </w:pPr>
      <w:r w:rsidRPr="00416AAA">
        <w:rPr>
          <w:lang w:val="en-GB"/>
        </w:rPr>
        <w:t xml:space="preserve">  </w:t>
      </w:r>
      <w:proofErr w:type="spellStart"/>
      <w:proofErr w:type="gramStart"/>
      <w:r w:rsidRPr="00416AAA">
        <w:rPr>
          <w:lang w:val="en-GB"/>
        </w:rPr>
        <w:t>ggtitle</w:t>
      </w:r>
      <w:proofErr w:type="spellEnd"/>
      <w:r w:rsidRPr="00416AAA">
        <w:rPr>
          <w:lang w:val="en-GB"/>
        </w:rPr>
        <w:t>(</w:t>
      </w:r>
      <w:proofErr w:type="gramEnd"/>
      <w:r w:rsidRPr="00416AAA">
        <w:rPr>
          <w:lang w:val="en-GB"/>
        </w:rPr>
        <w:t>"MCA Individual Factor Map") +</w:t>
      </w:r>
    </w:p>
    <w:p w14:paraId="72BECD2F"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scale_color_</w:t>
      </w:r>
      <w:proofErr w:type="gramStart"/>
      <w:r w:rsidRPr="00416AAA">
        <w:rPr>
          <w:lang w:val="en-GB"/>
        </w:rPr>
        <w:t>gradient</w:t>
      </w:r>
      <w:proofErr w:type="spellEnd"/>
      <w:r w:rsidRPr="00416AAA">
        <w:rPr>
          <w:lang w:val="en-GB"/>
        </w:rPr>
        <w:t>(</w:t>
      </w:r>
      <w:proofErr w:type="gramEnd"/>
      <w:r w:rsidRPr="00416AAA">
        <w:rPr>
          <w:lang w:val="en-GB"/>
        </w:rPr>
        <w:t>low = "blue", high = "red")</w:t>
      </w:r>
    </w:p>
    <w:p w14:paraId="1CD27D9C" w14:textId="77777777" w:rsidR="00416AAA" w:rsidRPr="00416AAA" w:rsidRDefault="00416AAA" w:rsidP="00416AAA">
      <w:pPr>
        <w:spacing w:after="0" w:line="240" w:lineRule="auto"/>
        <w:rPr>
          <w:lang w:val="en-GB"/>
        </w:rPr>
      </w:pPr>
    </w:p>
    <w:p w14:paraId="52299520" w14:textId="77777777" w:rsidR="00416AAA" w:rsidRPr="00416AAA" w:rsidRDefault="00416AAA" w:rsidP="00416AAA">
      <w:pPr>
        <w:spacing w:after="0" w:line="240" w:lineRule="auto"/>
        <w:rPr>
          <w:lang w:val="en-GB"/>
        </w:rPr>
      </w:pPr>
      <w:r w:rsidRPr="00416AAA">
        <w:rPr>
          <w:lang w:val="en-GB"/>
        </w:rPr>
        <w:t>library(ggplot2)</w:t>
      </w:r>
    </w:p>
    <w:p w14:paraId="204AC318"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viridis</w:t>
      </w:r>
      <w:proofErr w:type="spellEnd"/>
      <w:r w:rsidRPr="00416AAA">
        <w:rPr>
          <w:lang w:val="en-GB"/>
        </w:rPr>
        <w:t>)</w:t>
      </w:r>
    </w:p>
    <w:p w14:paraId="6F2B3AB8" w14:textId="77777777" w:rsidR="00416AAA" w:rsidRPr="00416AAA" w:rsidRDefault="00416AAA" w:rsidP="00416AAA">
      <w:pPr>
        <w:spacing w:after="0" w:line="240" w:lineRule="auto"/>
        <w:rPr>
          <w:lang w:val="en-GB"/>
        </w:rPr>
      </w:pPr>
    </w:p>
    <w:p w14:paraId="68789E3A" w14:textId="77777777" w:rsidR="00416AAA" w:rsidRPr="00416AAA" w:rsidRDefault="00416AAA" w:rsidP="00416AAA">
      <w:pPr>
        <w:spacing w:after="0" w:line="240" w:lineRule="auto"/>
        <w:rPr>
          <w:lang w:val="en-GB"/>
        </w:rPr>
      </w:pPr>
      <w:proofErr w:type="spellStart"/>
      <w:r w:rsidRPr="00416AAA">
        <w:rPr>
          <w:lang w:val="en-GB"/>
        </w:rPr>
        <w:t>fviz_mca_</w:t>
      </w:r>
      <w:proofErr w:type="gramStart"/>
      <w:r w:rsidRPr="00416AAA">
        <w:rPr>
          <w:lang w:val="en-GB"/>
        </w:rPr>
        <w:t>ind</w:t>
      </w:r>
      <w:proofErr w:type="spellEnd"/>
      <w:r w:rsidRPr="00416AAA">
        <w:rPr>
          <w:lang w:val="en-GB"/>
        </w:rPr>
        <w:t>(</w:t>
      </w:r>
      <w:proofErr w:type="spellStart"/>
      <w:proofErr w:type="gramEnd"/>
      <w:r w:rsidRPr="00416AAA">
        <w:rPr>
          <w:lang w:val="en-GB"/>
        </w:rPr>
        <w:t>res.mca</w:t>
      </w:r>
      <w:proofErr w:type="spellEnd"/>
      <w:r w:rsidRPr="00416AAA">
        <w:rPr>
          <w:lang w:val="en-GB"/>
        </w:rPr>
        <w:t xml:space="preserve">, </w:t>
      </w:r>
    </w:p>
    <w:p w14:paraId="765AFACC"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geom</w:t>
      </w:r>
      <w:proofErr w:type="spellEnd"/>
      <w:r w:rsidRPr="00416AAA">
        <w:rPr>
          <w:lang w:val="en-GB"/>
        </w:rPr>
        <w:t xml:space="preserve"> = "point", </w:t>
      </w:r>
    </w:p>
    <w:p w14:paraId="1B545B3F"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col.ind</w:t>
      </w:r>
      <w:proofErr w:type="spellEnd"/>
      <w:r w:rsidRPr="00416AAA">
        <w:rPr>
          <w:lang w:val="en-GB"/>
        </w:rPr>
        <w:t xml:space="preserve"> = "cos2", </w:t>
      </w:r>
    </w:p>
    <w:p w14:paraId="0E3D5289" w14:textId="77777777" w:rsidR="00416AAA" w:rsidRPr="00E2347F" w:rsidRDefault="00416AAA" w:rsidP="00416AAA">
      <w:pPr>
        <w:spacing w:after="0" w:line="240" w:lineRule="auto"/>
        <w:rPr>
          <w:lang w:val="it-IT"/>
        </w:rPr>
      </w:pPr>
      <w:r w:rsidRPr="00416AAA">
        <w:rPr>
          <w:lang w:val="en-GB"/>
        </w:rPr>
        <w:t xml:space="preserve">             </w:t>
      </w:r>
      <w:r w:rsidRPr="00E2347F">
        <w:rPr>
          <w:lang w:val="it-IT"/>
        </w:rPr>
        <w:t xml:space="preserve">palette = "jco", </w:t>
      </w:r>
    </w:p>
    <w:p w14:paraId="619412A8" w14:textId="77777777" w:rsidR="00416AAA" w:rsidRPr="00E2347F" w:rsidRDefault="00416AAA" w:rsidP="00416AAA">
      <w:pPr>
        <w:spacing w:after="0" w:line="240" w:lineRule="auto"/>
        <w:rPr>
          <w:lang w:val="it-IT"/>
        </w:rPr>
      </w:pPr>
      <w:r w:rsidRPr="00E2347F">
        <w:rPr>
          <w:lang w:val="it-IT"/>
        </w:rPr>
        <w:t xml:space="preserve">             legend.title = "Cos2", </w:t>
      </w:r>
    </w:p>
    <w:p w14:paraId="089C9C6A" w14:textId="77777777" w:rsidR="00416AAA" w:rsidRPr="00416AAA" w:rsidRDefault="00416AAA" w:rsidP="00416AAA">
      <w:pPr>
        <w:spacing w:after="0" w:line="240" w:lineRule="auto"/>
        <w:rPr>
          <w:lang w:val="en-GB"/>
        </w:rPr>
      </w:pPr>
      <w:r w:rsidRPr="00E2347F">
        <w:rPr>
          <w:lang w:val="it-IT"/>
        </w:rPr>
        <w:t xml:space="preserve">             </w:t>
      </w:r>
      <w:proofErr w:type="spellStart"/>
      <w:r w:rsidRPr="00416AAA">
        <w:rPr>
          <w:lang w:val="en-GB"/>
        </w:rPr>
        <w:t>ggtheme</w:t>
      </w:r>
      <w:proofErr w:type="spellEnd"/>
      <w:r w:rsidRPr="00416AAA">
        <w:rPr>
          <w:lang w:val="en-GB"/>
        </w:rPr>
        <w:t xml:space="preserve"> = </w:t>
      </w:r>
      <w:proofErr w:type="spellStart"/>
      <w:r w:rsidRPr="00416AAA">
        <w:rPr>
          <w:lang w:val="en-GB"/>
        </w:rPr>
        <w:t>theme_</w:t>
      </w:r>
      <w:proofErr w:type="gramStart"/>
      <w:r w:rsidRPr="00416AAA">
        <w:rPr>
          <w:lang w:val="en-GB"/>
        </w:rPr>
        <w:t>minimal</w:t>
      </w:r>
      <w:proofErr w:type="spellEnd"/>
      <w:r w:rsidRPr="00416AAA">
        <w:rPr>
          <w:lang w:val="en-GB"/>
        </w:rPr>
        <w:t>(</w:t>
      </w:r>
      <w:proofErr w:type="gramEnd"/>
      <w:r w:rsidRPr="00416AAA">
        <w:rPr>
          <w:lang w:val="en-GB"/>
        </w:rPr>
        <w:t>),</w:t>
      </w:r>
    </w:p>
    <w:p w14:paraId="7B2938C4"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addEllipses</w:t>
      </w:r>
      <w:proofErr w:type="spellEnd"/>
      <w:r w:rsidRPr="00416AAA">
        <w:rPr>
          <w:lang w:val="en-GB"/>
        </w:rPr>
        <w:t xml:space="preserve"> = </w:t>
      </w:r>
      <w:proofErr w:type="gramStart"/>
      <w:r w:rsidRPr="00416AAA">
        <w:rPr>
          <w:lang w:val="en-GB"/>
        </w:rPr>
        <w:t>TRUE,  #</w:t>
      </w:r>
      <w:proofErr w:type="gramEnd"/>
      <w:r w:rsidRPr="00416AAA">
        <w:rPr>
          <w:lang w:val="en-GB"/>
        </w:rPr>
        <w:t xml:space="preserve"> Add confidence ellipses</w:t>
      </w:r>
    </w:p>
    <w:p w14:paraId="7773A21F" w14:textId="77777777" w:rsidR="00416AAA" w:rsidRPr="00416AAA" w:rsidRDefault="00416AAA" w:rsidP="00416AAA">
      <w:pPr>
        <w:spacing w:after="0" w:line="240" w:lineRule="auto"/>
        <w:rPr>
          <w:lang w:val="en-GB"/>
        </w:rPr>
      </w:pPr>
      <w:r w:rsidRPr="00416AAA">
        <w:rPr>
          <w:lang w:val="en-GB"/>
        </w:rPr>
        <w:t xml:space="preserve">             </w:t>
      </w:r>
      <w:proofErr w:type="spellStart"/>
      <w:proofErr w:type="gramStart"/>
      <w:r w:rsidRPr="00416AAA">
        <w:rPr>
          <w:lang w:val="en-GB"/>
        </w:rPr>
        <w:t>ellipse.level</w:t>
      </w:r>
      <w:proofErr w:type="spellEnd"/>
      <w:proofErr w:type="gramEnd"/>
      <w:r w:rsidRPr="00416AAA">
        <w:rPr>
          <w:lang w:val="en-GB"/>
        </w:rPr>
        <w:t xml:space="preserve"> = 0.95) + </w:t>
      </w:r>
    </w:p>
    <w:p w14:paraId="2A1F8742" w14:textId="77777777" w:rsidR="00416AAA" w:rsidRPr="00416AAA" w:rsidRDefault="00416AAA" w:rsidP="00416AAA">
      <w:pPr>
        <w:spacing w:after="0" w:line="240" w:lineRule="auto"/>
        <w:rPr>
          <w:lang w:val="en-GB"/>
        </w:rPr>
      </w:pPr>
      <w:r w:rsidRPr="00416AAA">
        <w:rPr>
          <w:lang w:val="en-GB"/>
        </w:rPr>
        <w:t xml:space="preserve">  </w:t>
      </w:r>
      <w:proofErr w:type="spellStart"/>
      <w:proofErr w:type="gramStart"/>
      <w:r w:rsidRPr="00416AAA">
        <w:rPr>
          <w:lang w:val="en-GB"/>
        </w:rPr>
        <w:t>ggtitle</w:t>
      </w:r>
      <w:proofErr w:type="spellEnd"/>
      <w:r w:rsidRPr="00416AAA">
        <w:rPr>
          <w:lang w:val="en-GB"/>
        </w:rPr>
        <w:t>(</w:t>
      </w:r>
      <w:proofErr w:type="gramEnd"/>
      <w:r w:rsidRPr="00416AAA">
        <w:rPr>
          <w:lang w:val="en-GB"/>
        </w:rPr>
        <w:t>"MCA Individual Factor Map with Ellipses") +</w:t>
      </w:r>
    </w:p>
    <w:p w14:paraId="1694BC88"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scale_color_</w:t>
      </w:r>
      <w:proofErr w:type="gramStart"/>
      <w:r w:rsidRPr="00416AAA">
        <w:rPr>
          <w:lang w:val="en-GB"/>
        </w:rPr>
        <w:t>viridis</w:t>
      </w:r>
      <w:proofErr w:type="spellEnd"/>
      <w:r w:rsidRPr="00416AAA">
        <w:rPr>
          <w:lang w:val="en-GB"/>
        </w:rPr>
        <w:t>(</w:t>
      </w:r>
      <w:proofErr w:type="gramEnd"/>
      <w:r w:rsidRPr="00416AAA">
        <w:rPr>
          <w:lang w:val="en-GB"/>
        </w:rPr>
        <w:t>option = "D")</w:t>
      </w:r>
    </w:p>
    <w:p w14:paraId="631160CE" w14:textId="77777777" w:rsidR="00416AAA" w:rsidRPr="00416AAA" w:rsidRDefault="00416AAA" w:rsidP="00416AAA">
      <w:pPr>
        <w:spacing w:after="0" w:line="240" w:lineRule="auto"/>
        <w:rPr>
          <w:lang w:val="en-GB"/>
        </w:rPr>
      </w:pPr>
    </w:p>
    <w:p w14:paraId="2CBBAFE7" w14:textId="77777777" w:rsidR="00416AAA" w:rsidRPr="00416AAA" w:rsidRDefault="00416AAA" w:rsidP="00416AAA">
      <w:pPr>
        <w:spacing w:after="0" w:line="240" w:lineRule="auto"/>
        <w:rPr>
          <w:lang w:val="en-GB"/>
        </w:rPr>
      </w:pPr>
      <w:r w:rsidRPr="00416AAA">
        <w:rPr>
          <w:lang w:val="en-GB"/>
        </w:rPr>
        <w:t># Run HCPC again</w:t>
      </w:r>
    </w:p>
    <w:p w14:paraId="37580E6E" w14:textId="77777777" w:rsidR="00416AAA" w:rsidRPr="00416AAA" w:rsidRDefault="00416AAA" w:rsidP="00416AAA">
      <w:pPr>
        <w:spacing w:after="0" w:line="240" w:lineRule="auto"/>
        <w:rPr>
          <w:lang w:val="en-GB"/>
        </w:rPr>
      </w:pPr>
      <w:r w:rsidRPr="00416AAA">
        <w:rPr>
          <w:lang w:val="en-GB"/>
        </w:rPr>
        <w:t xml:space="preserve">c &lt;- </w:t>
      </w:r>
      <w:proofErr w:type="gramStart"/>
      <w:r w:rsidRPr="00416AAA">
        <w:rPr>
          <w:lang w:val="en-GB"/>
        </w:rPr>
        <w:t>HCPC(</w:t>
      </w:r>
      <w:proofErr w:type="spellStart"/>
      <w:proofErr w:type="gramEnd"/>
      <w:r w:rsidRPr="00416AAA">
        <w:rPr>
          <w:lang w:val="en-GB"/>
        </w:rPr>
        <w:t>res.mca</w:t>
      </w:r>
      <w:proofErr w:type="spellEnd"/>
      <w:r w:rsidRPr="00416AAA">
        <w:rPr>
          <w:lang w:val="en-GB"/>
        </w:rPr>
        <w:t xml:space="preserve">, </w:t>
      </w:r>
      <w:proofErr w:type="spellStart"/>
      <w:r w:rsidRPr="00416AAA">
        <w:rPr>
          <w:lang w:val="en-GB"/>
        </w:rPr>
        <w:t>nb.clus</w:t>
      </w:r>
      <w:proofErr w:type="spellEnd"/>
      <w:r w:rsidRPr="00416AAA">
        <w:rPr>
          <w:lang w:val="en-GB"/>
        </w:rPr>
        <w:t xml:space="preserve"> = -1, graph = FALSE)</w:t>
      </w:r>
    </w:p>
    <w:p w14:paraId="482E5FD0" w14:textId="77777777" w:rsidR="00416AAA" w:rsidRPr="00416AAA" w:rsidRDefault="00416AAA" w:rsidP="00416AAA">
      <w:pPr>
        <w:spacing w:after="0" w:line="240" w:lineRule="auto"/>
        <w:rPr>
          <w:lang w:val="en-GB"/>
        </w:rPr>
      </w:pPr>
    </w:p>
    <w:p w14:paraId="361E7DD6" w14:textId="77777777" w:rsidR="00416AAA" w:rsidRPr="00416AAA" w:rsidRDefault="00416AAA" w:rsidP="00416AAA">
      <w:pPr>
        <w:spacing w:after="0" w:line="240" w:lineRule="auto"/>
        <w:rPr>
          <w:lang w:val="en-GB"/>
        </w:rPr>
      </w:pPr>
      <w:r w:rsidRPr="00416AAA">
        <w:rPr>
          <w:lang w:val="en-GB"/>
        </w:rPr>
        <w:t># View cluster assignment results</w:t>
      </w:r>
    </w:p>
    <w:p w14:paraId="4ACE5B53" w14:textId="77777777" w:rsidR="00416AAA" w:rsidRPr="00416AAA" w:rsidRDefault="00416AAA" w:rsidP="00416AAA">
      <w:pPr>
        <w:spacing w:after="0" w:line="240" w:lineRule="auto"/>
        <w:rPr>
          <w:lang w:val="en-GB"/>
        </w:rPr>
      </w:pPr>
      <w:proofErr w:type="spellStart"/>
      <w:r w:rsidRPr="00416AAA">
        <w:rPr>
          <w:lang w:val="en-GB"/>
        </w:rPr>
        <w:t>c$</w:t>
      </w:r>
      <w:proofErr w:type="gramStart"/>
      <w:r w:rsidRPr="00416AAA">
        <w:rPr>
          <w:lang w:val="en-GB"/>
        </w:rPr>
        <w:t>data.clust</w:t>
      </w:r>
      <w:proofErr w:type="spellEnd"/>
      <w:proofErr w:type="gramEnd"/>
    </w:p>
    <w:p w14:paraId="69925E29" w14:textId="77777777" w:rsidR="00416AAA" w:rsidRPr="00416AAA" w:rsidRDefault="00416AAA" w:rsidP="00416AAA">
      <w:pPr>
        <w:spacing w:after="0" w:line="240" w:lineRule="auto"/>
        <w:rPr>
          <w:lang w:val="en-GB"/>
        </w:rPr>
      </w:pPr>
    </w:p>
    <w:p w14:paraId="2F333106"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factoextra</w:t>
      </w:r>
      <w:proofErr w:type="spellEnd"/>
      <w:r w:rsidRPr="00416AAA">
        <w:rPr>
          <w:lang w:val="en-GB"/>
        </w:rPr>
        <w:t>)</w:t>
      </w:r>
    </w:p>
    <w:p w14:paraId="59EC7CC2" w14:textId="77777777" w:rsidR="00416AAA" w:rsidRPr="00416AAA" w:rsidRDefault="00416AAA" w:rsidP="00416AAA">
      <w:pPr>
        <w:spacing w:after="0" w:line="240" w:lineRule="auto"/>
        <w:rPr>
          <w:lang w:val="en-GB"/>
        </w:rPr>
      </w:pPr>
      <w:r w:rsidRPr="00416AAA">
        <w:rPr>
          <w:lang w:val="en-GB"/>
        </w:rPr>
        <w:t>library(</w:t>
      </w:r>
      <w:proofErr w:type="spellStart"/>
      <w:r w:rsidRPr="00416AAA">
        <w:rPr>
          <w:lang w:val="en-GB"/>
        </w:rPr>
        <w:t>viridis</w:t>
      </w:r>
      <w:proofErr w:type="spellEnd"/>
      <w:r w:rsidRPr="00416AAA">
        <w:rPr>
          <w:lang w:val="en-GB"/>
        </w:rPr>
        <w:t>)</w:t>
      </w:r>
    </w:p>
    <w:p w14:paraId="607B068D" w14:textId="77777777" w:rsidR="00416AAA" w:rsidRPr="00416AAA" w:rsidRDefault="00416AAA" w:rsidP="00416AAA">
      <w:pPr>
        <w:spacing w:after="0" w:line="240" w:lineRule="auto"/>
        <w:rPr>
          <w:lang w:val="en-GB"/>
        </w:rPr>
      </w:pPr>
    </w:p>
    <w:p w14:paraId="6AB73486" w14:textId="77777777" w:rsidR="00416AAA" w:rsidRPr="00416AAA" w:rsidRDefault="00416AAA" w:rsidP="00416AAA">
      <w:pPr>
        <w:spacing w:after="0" w:line="240" w:lineRule="auto"/>
        <w:rPr>
          <w:lang w:val="en-GB"/>
        </w:rPr>
      </w:pPr>
      <w:r w:rsidRPr="00416AAA">
        <w:rPr>
          <w:lang w:val="en-GB"/>
        </w:rPr>
        <w:t># Extract group assignments</w:t>
      </w:r>
    </w:p>
    <w:p w14:paraId="1166E8B3" w14:textId="77777777" w:rsidR="00416AAA" w:rsidRPr="00416AAA" w:rsidRDefault="00416AAA" w:rsidP="00416AAA">
      <w:pPr>
        <w:spacing w:after="0" w:line="240" w:lineRule="auto"/>
        <w:rPr>
          <w:lang w:val="en-GB"/>
        </w:rPr>
      </w:pPr>
      <w:proofErr w:type="spellStart"/>
      <w:r w:rsidRPr="00416AAA">
        <w:rPr>
          <w:lang w:val="en-GB"/>
        </w:rPr>
        <w:t>grupos</w:t>
      </w:r>
      <w:proofErr w:type="spellEnd"/>
      <w:r w:rsidRPr="00416AAA">
        <w:rPr>
          <w:lang w:val="en-GB"/>
        </w:rPr>
        <w:t xml:space="preserve"> &lt;- </w:t>
      </w:r>
      <w:proofErr w:type="spellStart"/>
      <w:r w:rsidRPr="00416AAA">
        <w:rPr>
          <w:lang w:val="en-GB"/>
        </w:rPr>
        <w:t>c$</w:t>
      </w:r>
      <w:proofErr w:type="gramStart"/>
      <w:r w:rsidRPr="00416AAA">
        <w:rPr>
          <w:lang w:val="en-GB"/>
        </w:rPr>
        <w:t>data.clust</w:t>
      </w:r>
      <w:proofErr w:type="gramEnd"/>
      <w:r w:rsidRPr="00416AAA">
        <w:rPr>
          <w:lang w:val="en-GB"/>
        </w:rPr>
        <w:t>$clust</w:t>
      </w:r>
      <w:proofErr w:type="spellEnd"/>
    </w:p>
    <w:p w14:paraId="33F9E3B5" w14:textId="77777777" w:rsidR="00416AAA" w:rsidRPr="00416AAA" w:rsidRDefault="00416AAA" w:rsidP="00416AAA">
      <w:pPr>
        <w:spacing w:after="0" w:line="240" w:lineRule="auto"/>
        <w:rPr>
          <w:lang w:val="en-GB"/>
        </w:rPr>
      </w:pPr>
    </w:p>
    <w:p w14:paraId="14A177F0" w14:textId="77777777" w:rsidR="00416AAA" w:rsidRPr="00416AAA" w:rsidRDefault="00416AAA" w:rsidP="00416AAA">
      <w:pPr>
        <w:spacing w:after="0" w:line="240" w:lineRule="auto"/>
        <w:rPr>
          <w:lang w:val="en-GB"/>
        </w:rPr>
      </w:pPr>
      <w:r w:rsidRPr="00416AAA">
        <w:rPr>
          <w:lang w:val="en-GB"/>
        </w:rPr>
        <w:t># Create factor map with ellipses by group</w:t>
      </w:r>
    </w:p>
    <w:p w14:paraId="1182FC38" w14:textId="77777777" w:rsidR="00416AAA" w:rsidRPr="00E2347F" w:rsidRDefault="00416AAA" w:rsidP="00416AAA">
      <w:pPr>
        <w:spacing w:after="0" w:line="240" w:lineRule="auto"/>
        <w:rPr>
          <w:lang w:val="de-DE"/>
        </w:rPr>
      </w:pPr>
      <w:r w:rsidRPr="00E2347F">
        <w:rPr>
          <w:lang w:val="de-DE"/>
        </w:rPr>
        <w:t xml:space="preserve">fviz_mca_ind(res.mca, </w:t>
      </w:r>
    </w:p>
    <w:p w14:paraId="6912B580" w14:textId="77777777" w:rsidR="00416AAA" w:rsidRPr="00416AAA" w:rsidRDefault="00416AAA" w:rsidP="00416AAA">
      <w:pPr>
        <w:spacing w:after="0" w:line="240" w:lineRule="auto"/>
        <w:rPr>
          <w:lang w:val="en-GB"/>
        </w:rPr>
      </w:pPr>
      <w:r w:rsidRPr="00E2347F">
        <w:rPr>
          <w:lang w:val="de-DE"/>
        </w:rPr>
        <w:t xml:space="preserve">             </w:t>
      </w:r>
      <w:proofErr w:type="spellStart"/>
      <w:r w:rsidRPr="00416AAA">
        <w:rPr>
          <w:lang w:val="en-GB"/>
        </w:rPr>
        <w:t>geom</w:t>
      </w:r>
      <w:proofErr w:type="spellEnd"/>
      <w:r w:rsidRPr="00416AAA">
        <w:rPr>
          <w:lang w:val="en-GB"/>
        </w:rPr>
        <w:t xml:space="preserve"> = "point", </w:t>
      </w:r>
    </w:p>
    <w:p w14:paraId="0DC9E272"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col.ind</w:t>
      </w:r>
      <w:proofErr w:type="spellEnd"/>
      <w:r w:rsidRPr="00416AAA">
        <w:rPr>
          <w:lang w:val="en-GB"/>
        </w:rPr>
        <w:t xml:space="preserve"> = </w:t>
      </w:r>
      <w:proofErr w:type="spellStart"/>
      <w:r w:rsidRPr="00416AAA">
        <w:rPr>
          <w:lang w:val="en-GB"/>
        </w:rPr>
        <w:t>grupos</w:t>
      </w:r>
      <w:proofErr w:type="spellEnd"/>
      <w:r w:rsidRPr="00416AAA">
        <w:rPr>
          <w:lang w:val="en-GB"/>
        </w:rPr>
        <w:t xml:space="preserve">, </w:t>
      </w:r>
    </w:p>
    <w:p w14:paraId="1500D4F5" w14:textId="77777777" w:rsidR="00416AAA" w:rsidRPr="00416AAA" w:rsidRDefault="00416AAA" w:rsidP="00416AAA">
      <w:pPr>
        <w:spacing w:after="0" w:line="240" w:lineRule="auto"/>
        <w:rPr>
          <w:lang w:val="en-GB"/>
        </w:rPr>
      </w:pPr>
      <w:r w:rsidRPr="00416AAA">
        <w:rPr>
          <w:lang w:val="en-GB"/>
        </w:rPr>
        <w:t xml:space="preserve">             palette = "</w:t>
      </w:r>
      <w:proofErr w:type="spellStart"/>
      <w:r w:rsidRPr="00416AAA">
        <w:rPr>
          <w:lang w:val="en-GB"/>
        </w:rPr>
        <w:t>jco</w:t>
      </w:r>
      <w:proofErr w:type="spellEnd"/>
      <w:r w:rsidRPr="00416AAA">
        <w:rPr>
          <w:lang w:val="en-GB"/>
        </w:rPr>
        <w:t xml:space="preserve">", </w:t>
      </w:r>
    </w:p>
    <w:p w14:paraId="5BF66E8E"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addEllipses</w:t>
      </w:r>
      <w:proofErr w:type="spellEnd"/>
      <w:r w:rsidRPr="00416AAA">
        <w:rPr>
          <w:lang w:val="en-GB"/>
        </w:rPr>
        <w:t xml:space="preserve"> = TRUE, </w:t>
      </w:r>
    </w:p>
    <w:p w14:paraId="17FC163B" w14:textId="77777777" w:rsidR="00416AAA" w:rsidRPr="00416AAA" w:rsidRDefault="00416AAA" w:rsidP="00416AAA">
      <w:pPr>
        <w:spacing w:after="0" w:line="240" w:lineRule="auto"/>
        <w:rPr>
          <w:lang w:val="en-GB"/>
        </w:rPr>
      </w:pPr>
      <w:r w:rsidRPr="00416AAA">
        <w:rPr>
          <w:lang w:val="en-GB"/>
        </w:rPr>
        <w:lastRenderedPageBreak/>
        <w:t xml:space="preserve">             </w:t>
      </w:r>
      <w:proofErr w:type="spellStart"/>
      <w:proofErr w:type="gramStart"/>
      <w:r w:rsidRPr="00416AAA">
        <w:rPr>
          <w:lang w:val="en-GB"/>
        </w:rPr>
        <w:t>ellipse.level</w:t>
      </w:r>
      <w:proofErr w:type="spellEnd"/>
      <w:proofErr w:type="gramEnd"/>
      <w:r w:rsidRPr="00416AAA">
        <w:rPr>
          <w:lang w:val="en-GB"/>
        </w:rPr>
        <w:t xml:space="preserve"> = 0.95, </w:t>
      </w:r>
    </w:p>
    <w:p w14:paraId="3CED8457" w14:textId="77777777" w:rsidR="00416AAA" w:rsidRPr="00416AAA" w:rsidRDefault="00416AAA" w:rsidP="00416AAA">
      <w:pPr>
        <w:spacing w:after="0" w:line="240" w:lineRule="auto"/>
        <w:rPr>
          <w:lang w:val="en-GB"/>
        </w:rPr>
      </w:pPr>
      <w:r w:rsidRPr="00416AAA">
        <w:rPr>
          <w:lang w:val="en-GB"/>
        </w:rPr>
        <w:t xml:space="preserve">             </w:t>
      </w:r>
      <w:proofErr w:type="spellStart"/>
      <w:proofErr w:type="gramStart"/>
      <w:r w:rsidRPr="00416AAA">
        <w:rPr>
          <w:lang w:val="en-GB"/>
        </w:rPr>
        <w:t>legend.title</w:t>
      </w:r>
      <w:proofErr w:type="spellEnd"/>
      <w:proofErr w:type="gramEnd"/>
      <w:r w:rsidRPr="00416AAA">
        <w:rPr>
          <w:lang w:val="en-GB"/>
        </w:rPr>
        <w:t xml:space="preserve"> = "Group", </w:t>
      </w:r>
    </w:p>
    <w:p w14:paraId="7EFACC34"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ggtheme</w:t>
      </w:r>
      <w:proofErr w:type="spellEnd"/>
      <w:r w:rsidRPr="00416AAA">
        <w:rPr>
          <w:lang w:val="en-GB"/>
        </w:rPr>
        <w:t xml:space="preserve"> = </w:t>
      </w:r>
      <w:proofErr w:type="spellStart"/>
      <w:r w:rsidRPr="00416AAA">
        <w:rPr>
          <w:lang w:val="en-GB"/>
        </w:rPr>
        <w:t>theme_</w:t>
      </w:r>
      <w:proofErr w:type="gramStart"/>
      <w:r w:rsidRPr="00416AAA">
        <w:rPr>
          <w:lang w:val="en-GB"/>
        </w:rPr>
        <w:t>minimal</w:t>
      </w:r>
      <w:proofErr w:type="spellEnd"/>
      <w:r w:rsidRPr="00416AAA">
        <w:rPr>
          <w:lang w:val="en-GB"/>
        </w:rPr>
        <w:t>(</w:t>
      </w:r>
      <w:proofErr w:type="gramEnd"/>
      <w:r w:rsidRPr="00416AAA">
        <w:rPr>
          <w:lang w:val="en-GB"/>
        </w:rPr>
        <w:t xml:space="preserve">)) + </w:t>
      </w:r>
    </w:p>
    <w:p w14:paraId="7678D57B" w14:textId="77777777" w:rsidR="00416AAA" w:rsidRPr="00416AAA" w:rsidRDefault="00416AAA" w:rsidP="00416AAA">
      <w:pPr>
        <w:spacing w:after="0" w:line="240" w:lineRule="auto"/>
        <w:rPr>
          <w:lang w:val="en-GB"/>
        </w:rPr>
      </w:pPr>
      <w:r w:rsidRPr="00416AAA">
        <w:rPr>
          <w:lang w:val="en-GB"/>
        </w:rPr>
        <w:t xml:space="preserve">  </w:t>
      </w:r>
      <w:proofErr w:type="spellStart"/>
      <w:proofErr w:type="gramStart"/>
      <w:r w:rsidRPr="00416AAA">
        <w:rPr>
          <w:lang w:val="en-GB"/>
        </w:rPr>
        <w:t>ggtitle</w:t>
      </w:r>
      <w:proofErr w:type="spellEnd"/>
      <w:r w:rsidRPr="00416AAA">
        <w:rPr>
          <w:lang w:val="en-GB"/>
        </w:rPr>
        <w:t>(</w:t>
      </w:r>
      <w:proofErr w:type="gramEnd"/>
      <w:r w:rsidRPr="00416AAA">
        <w:rPr>
          <w:lang w:val="en-GB"/>
        </w:rPr>
        <w:t>"Factor Map with Group Ellipses (MCA)") +</w:t>
      </w:r>
    </w:p>
    <w:p w14:paraId="14A2D3C9"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scale_color_viridis_</w:t>
      </w:r>
      <w:proofErr w:type="gramStart"/>
      <w:r w:rsidRPr="00416AAA">
        <w:rPr>
          <w:lang w:val="en-GB"/>
        </w:rPr>
        <w:t>d</w:t>
      </w:r>
      <w:proofErr w:type="spellEnd"/>
      <w:r w:rsidRPr="00416AAA">
        <w:rPr>
          <w:lang w:val="en-GB"/>
        </w:rPr>
        <w:t>(</w:t>
      </w:r>
      <w:proofErr w:type="gramEnd"/>
      <w:r w:rsidRPr="00416AAA">
        <w:rPr>
          <w:lang w:val="en-GB"/>
        </w:rPr>
        <w:t>)</w:t>
      </w:r>
    </w:p>
    <w:p w14:paraId="45A3827D" w14:textId="77777777" w:rsidR="00416AAA" w:rsidRPr="00416AAA" w:rsidRDefault="00416AAA" w:rsidP="00416AAA">
      <w:pPr>
        <w:spacing w:after="0" w:line="240" w:lineRule="auto"/>
        <w:rPr>
          <w:lang w:val="en-GB"/>
        </w:rPr>
      </w:pPr>
    </w:p>
    <w:p w14:paraId="2CD1BF4A" w14:textId="77777777" w:rsidR="00416AAA" w:rsidRPr="00416AAA" w:rsidRDefault="00416AAA" w:rsidP="00416AAA">
      <w:pPr>
        <w:spacing w:after="0" w:line="240" w:lineRule="auto"/>
        <w:rPr>
          <w:lang w:val="en-GB"/>
        </w:rPr>
      </w:pPr>
      <w:r w:rsidRPr="00416AAA">
        <w:rPr>
          <w:lang w:val="en-GB"/>
        </w:rPr>
        <w:t># Extract group assignments</w:t>
      </w:r>
    </w:p>
    <w:p w14:paraId="05A45779" w14:textId="77777777" w:rsidR="00416AAA" w:rsidRPr="00416AAA" w:rsidRDefault="00416AAA" w:rsidP="00416AAA">
      <w:pPr>
        <w:spacing w:after="0" w:line="240" w:lineRule="auto"/>
        <w:rPr>
          <w:lang w:val="en-GB"/>
        </w:rPr>
      </w:pPr>
      <w:proofErr w:type="spellStart"/>
      <w:r w:rsidRPr="00416AAA">
        <w:rPr>
          <w:lang w:val="en-GB"/>
        </w:rPr>
        <w:t>grupos</w:t>
      </w:r>
      <w:proofErr w:type="spellEnd"/>
      <w:r w:rsidRPr="00416AAA">
        <w:rPr>
          <w:lang w:val="en-GB"/>
        </w:rPr>
        <w:t xml:space="preserve"> &lt;- </w:t>
      </w:r>
      <w:proofErr w:type="spellStart"/>
      <w:r w:rsidRPr="00416AAA">
        <w:rPr>
          <w:lang w:val="en-GB"/>
        </w:rPr>
        <w:t>c$</w:t>
      </w:r>
      <w:proofErr w:type="gramStart"/>
      <w:r w:rsidRPr="00416AAA">
        <w:rPr>
          <w:lang w:val="en-GB"/>
        </w:rPr>
        <w:t>data.clust</w:t>
      </w:r>
      <w:proofErr w:type="gramEnd"/>
      <w:r w:rsidRPr="00416AAA">
        <w:rPr>
          <w:lang w:val="en-GB"/>
        </w:rPr>
        <w:t>$clust</w:t>
      </w:r>
      <w:proofErr w:type="spellEnd"/>
    </w:p>
    <w:p w14:paraId="0CBC6B6B" w14:textId="77777777" w:rsidR="00416AAA" w:rsidRPr="00416AAA" w:rsidRDefault="00416AAA" w:rsidP="00416AAA">
      <w:pPr>
        <w:spacing w:after="0" w:line="240" w:lineRule="auto"/>
        <w:rPr>
          <w:lang w:val="en-GB"/>
        </w:rPr>
      </w:pPr>
    </w:p>
    <w:p w14:paraId="33718CA9" w14:textId="77777777" w:rsidR="00416AAA" w:rsidRPr="00416AAA" w:rsidRDefault="00416AAA" w:rsidP="00416AAA">
      <w:pPr>
        <w:spacing w:after="0" w:line="240" w:lineRule="auto"/>
        <w:rPr>
          <w:lang w:val="en-GB"/>
        </w:rPr>
      </w:pPr>
      <w:r w:rsidRPr="00416AAA">
        <w:rPr>
          <w:lang w:val="en-GB"/>
        </w:rPr>
        <w:t># Extract individual names (typically row names of your original dataset)</w:t>
      </w:r>
    </w:p>
    <w:p w14:paraId="262E105B" w14:textId="77777777" w:rsidR="00416AAA" w:rsidRPr="00416AAA" w:rsidRDefault="00416AAA" w:rsidP="00416AAA">
      <w:pPr>
        <w:spacing w:after="0" w:line="240" w:lineRule="auto"/>
        <w:rPr>
          <w:lang w:val="en-GB"/>
        </w:rPr>
      </w:pPr>
      <w:proofErr w:type="spellStart"/>
      <w:r w:rsidRPr="00416AAA">
        <w:rPr>
          <w:lang w:val="en-GB"/>
        </w:rPr>
        <w:t>individuos</w:t>
      </w:r>
      <w:proofErr w:type="spellEnd"/>
      <w:r w:rsidRPr="00416AAA">
        <w:rPr>
          <w:lang w:val="en-GB"/>
        </w:rPr>
        <w:t xml:space="preserve"> &lt;- </w:t>
      </w:r>
      <w:proofErr w:type="spellStart"/>
      <w:r w:rsidRPr="00416AAA">
        <w:rPr>
          <w:lang w:val="en-GB"/>
        </w:rPr>
        <w:t>rownames</w:t>
      </w:r>
      <w:proofErr w:type="spellEnd"/>
      <w:r w:rsidRPr="00416AAA">
        <w:rPr>
          <w:lang w:val="en-GB"/>
        </w:rPr>
        <w:t>(a2)</w:t>
      </w:r>
    </w:p>
    <w:p w14:paraId="5036282F" w14:textId="77777777" w:rsidR="00416AAA" w:rsidRPr="00416AAA" w:rsidRDefault="00416AAA" w:rsidP="00416AAA">
      <w:pPr>
        <w:spacing w:after="0" w:line="240" w:lineRule="auto"/>
        <w:rPr>
          <w:lang w:val="en-GB"/>
        </w:rPr>
      </w:pPr>
    </w:p>
    <w:p w14:paraId="48B06499" w14:textId="77777777" w:rsidR="00416AAA" w:rsidRPr="00416AAA" w:rsidRDefault="00416AAA" w:rsidP="00416AAA">
      <w:pPr>
        <w:spacing w:after="0" w:line="240" w:lineRule="auto"/>
        <w:rPr>
          <w:lang w:val="en-GB"/>
        </w:rPr>
      </w:pPr>
      <w:r w:rsidRPr="00416AAA">
        <w:rPr>
          <w:lang w:val="en-GB"/>
        </w:rPr>
        <w:t xml:space="preserve"># Create </w:t>
      </w:r>
      <w:proofErr w:type="spellStart"/>
      <w:r w:rsidRPr="00416AAA">
        <w:rPr>
          <w:lang w:val="en-GB"/>
        </w:rPr>
        <w:t>dataframe</w:t>
      </w:r>
      <w:proofErr w:type="spellEnd"/>
      <w:r w:rsidRPr="00416AAA">
        <w:rPr>
          <w:lang w:val="en-GB"/>
        </w:rPr>
        <w:t xml:space="preserve"> with individuals and their assigned group</w:t>
      </w:r>
    </w:p>
    <w:p w14:paraId="32100D09" w14:textId="77777777" w:rsidR="00416AAA" w:rsidRPr="00A32D56" w:rsidRDefault="00416AAA" w:rsidP="00416AAA">
      <w:pPr>
        <w:spacing w:after="0" w:line="240" w:lineRule="auto"/>
      </w:pPr>
      <w:proofErr w:type="spellStart"/>
      <w:r w:rsidRPr="00A32D56">
        <w:t>grupo_individuos</w:t>
      </w:r>
      <w:proofErr w:type="spellEnd"/>
      <w:r w:rsidRPr="00A32D56">
        <w:t xml:space="preserve"> &lt;- </w:t>
      </w:r>
      <w:proofErr w:type="spellStart"/>
      <w:proofErr w:type="gramStart"/>
      <w:r w:rsidRPr="00A32D56">
        <w:t>data.frame</w:t>
      </w:r>
      <w:proofErr w:type="spellEnd"/>
      <w:proofErr w:type="gramEnd"/>
      <w:r w:rsidRPr="00A32D56">
        <w:t>(Individuo = individuos, Grupo = grupos)</w:t>
      </w:r>
    </w:p>
    <w:p w14:paraId="2CD0E8BD" w14:textId="77777777" w:rsidR="00416AAA" w:rsidRPr="00A32D56" w:rsidRDefault="00416AAA" w:rsidP="00416AAA">
      <w:pPr>
        <w:spacing w:after="0" w:line="240" w:lineRule="auto"/>
      </w:pPr>
    </w:p>
    <w:p w14:paraId="657D65A9" w14:textId="77777777" w:rsidR="00416AAA" w:rsidRPr="00416AAA" w:rsidRDefault="00416AAA" w:rsidP="00416AAA">
      <w:pPr>
        <w:spacing w:after="0" w:line="240" w:lineRule="auto"/>
        <w:rPr>
          <w:lang w:val="en-GB"/>
        </w:rPr>
      </w:pPr>
      <w:r w:rsidRPr="00416AAA">
        <w:rPr>
          <w:lang w:val="en-GB"/>
        </w:rPr>
        <w:t># Create a list of individuals per group</w:t>
      </w:r>
    </w:p>
    <w:p w14:paraId="16B1FDC8" w14:textId="77777777" w:rsidR="00416AAA" w:rsidRPr="00A32D56" w:rsidRDefault="00416AAA" w:rsidP="00416AAA">
      <w:pPr>
        <w:spacing w:after="0" w:line="240" w:lineRule="auto"/>
      </w:pPr>
      <w:proofErr w:type="spellStart"/>
      <w:r w:rsidRPr="00A32D56">
        <w:t>lista_grupos</w:t>
      </w:r>
      <w:proofErr w:type="spellEnd"/>
      <w:r w:rsidRPr="00A32D56">
        <w:t xml:space="preserve"> &lt;- </w:t>
      </w:r>
      <w:proofErr w:type="spellStart"/>
      <w:proofErr w:type="gramStart"/>
      <w:r w:rsidRPr="00A32D56">
        <w:t>split</w:t>
      </w:r>
      <w:proofErr w:type="spellEnd"/>
      <w:r w:rsidRPr="00A32D56">
        <w:t>(</w:t>
      </w:r>
      <w:proofErr w:type="spellStart"/>
      <w:proofErr w:type="gramEnd"/>
      <w:r w:rsidRPr="00A32D56">
        <w:t>grupo_individuos$Individuo</w:t>
      </w:r>
      <w:proofErr w:type="spellEnd"/>
      <w:r w:rsidRPr="00A32D56">
        <w:t xml:space="preserve">, </w:t>
      </w:r>
      <w:proofErr w:type="spellStart"/>
      <w:r w:rsidRPr="00A32D56">
        <w:t>grupo_individuos$Grupo</w:t>
      </w:r>
      <w:proofErr w:type="spellEnd"/>
      <w:r w:rsidRPr="00A32D56">
        <w:t>)</w:t>
      </w:r>
    </w:p>
    <w:p w14:paraId="45619F06" w14:textId="77777777" w:rsidR="00416AAA" w:rsidRPr="00A32D56" w:rsidRDefault="00416AAA" w:rsidP="00416AAA">
      <w:pPr>
        <w:spacing w:after="0" w:line="240" w:lineRule="auto"/>
      </w:pPr>
    </w:p>
    <w:p w14:paraId="4D1E79F4" w14:textId="77777777" w:rsidR="00416AAA" w:rsidRPr="00416AAA" w:rsidRDefault="00416AAA" w:rsidP="00416AAA">
      <w:pPr>
        <w:spacing w:after="0" w:line="240" w:lineRule="auto"/>
        <w:rPr>
          <w:lang w:val="en-GB"/>
        </w:rPr>
      </w:pPr>
      <w:r w:rsidRPr="00416AAA">
        <w:rPr>
          <w:lang w:val="en-GB"/>
        </w:rPr>
        <w:t># Show the list of individuals by group</w:t>
      </w:r>
    </w:p>
    <w:p w14:paraId="25395823" w14:textId="77777777" w:rsidR="00416AAA" w:rsidRPr="00416AAA" w:rsidRDefault="00416AAA" w:rsidP="00416AAA">
      <w:pPr>
        <w:spacing w:after="0" w:line="240" w:lineRule="auto"/>
        <w:rPr>
          <w:lang w:val="en-GB"/>
        </w:rPr>
      </w:pPr>
      <w:r w:rsidRPr="00416AAA">
        <w:rPr>
          <w:lang w:val="en-GB"/>
        </w:rPr>
        <w:t>print(</w:t>
      </w:r>
      <w:proofErr w:type="spellStart"/>
      <w:r w:rsidRPr="00416AAA">
        <w:rPr>
          <w:lang w:val="en-GB"/>
        </w:rPr>
        <w:t>lista_grupos</w:t>
      </w:r>
      <w:proofErr w:type="spellEnd"/>
      <w:r w:rsidRPr="00416AAA">
        <w:rPr>
          <w:lang w:val="en-GB"/>
        </w:rPr>
        <w:t>)</w:t>
      </w:r>
    </w:p>
    <w:p w14:paraId="23F71008" w14:textId="77777777" w:rsidR="00416AAA" w:rsidRPr="00416AAA" w:rsidRDefault="00416AAA" w:rsidP="00416AAA">
      <w:pPr>
        <w:spacing w:after="0" w:line="240" w:lineRule="auto"/>
        <w:rPr>
          <w:lang w:val="en-GB"/>
        </w:rPr>
      </w:pPr>
    </w:p>
    <w:p w14:paraId="582ECA29" w14:textId="77777777" w:rsidR="00416AAA" w:rsidRPr="00416AAA" w:rsidRDefault="00416AAA" w:rsidP="00416AAA">
      <w:pPr>
        <w:spacing w:after="0" w:line="240" w:lineRule="auto"/>
        <w:rPr>
          <w:lang w:val="en-GB"/>
        </w:rPr>
      </w:pPr>
      <w:r w:rsidRPr="00416AAA">
        <w:rPr>
          <w:lang w:val="en-GB"/>
        </w:rPr>
        <w:t># Visualize hierarchical clustering with individual labels</w:t>
      </w:r>
    </w:p>
    <w:p w14:paraId="160E7D22" w14:textId="77777777" w:rsidR="00416AAA" w:rsidRPr="00416AAA" w:rsidRDefault="00416AAA" w:rsidP="00416AAA">
      <w:pPr>
        <w:spacing w:after="0" w:line="240" w:lineRule="auto"/>
        <w:rPr>
          <w:lang w:val="en-GB"/>
        </w:rPr>
      </w:pPr>
      <w:proofErr w:type="spellStart"/>
      <w:r w:rsidRPr="00416AAA">
        <w:rPr>
          <w:lang w:val="en-GB"/>
        </w:rPr>
        <w:t>fviz_</w:t>
      </w:r>
      <w:proofErr w:type="gramStart"/>
      <w:r w:rsidRPr="00416AAA">
        <w:rPr>
          <w:lang w:val="en-GB"/>
        </w:rPr>
        <w:t>cluster</w:t>
      </w:r>
      <w:proofErr w:type="spellEnd"/>
      <w:r w:rsidRPr="00416AAA">
        <w:rPr>
          <w:lang w:val="en-GB"/>
        </w:rPr>
        <w:t>(</w:t>
      </w:r>
      <w:proofErr w:type="gramEnd"/>
      <w:r w:rsidRPr="00416AAA">
        <w:rPr>
          <w:lang w:val="en-GB"/>
        </w:rPr>
        <w:t xml:space="preserve">c, </w:t>
      </w:r>
    </w:p>
    <w:p w14:paraId="44E34CF4"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geom</w:t>
      </w:r>
      <w:proofErr w:type="spellEnd"/>
      <w:r w:rsidRPr="00416AAA">
        <w:rPr>
          <w:lang w:val="en-GB"/>
        </w:rPr>
        <w:t xml:space="preserve"> = "point",         </w:t>
      </w:r>
    </w:p>
    <w:p w14:paraId="5F0C110B" w14:textId="77777777" w:rsidR="00416AAA" w:rsidRPr="00416AAA" w:rsidRDefault="00416AAA" w:rsidP="00416AAA">
      <w:pPr>
        <w:spacing w:after="0" w:line="240" w:lineRule="auto"/>
        <w:rPr>
          <w:lang w:val="en-GB"/>
        </w:rPr>
      </w:pPr>
      <w:r w:rsidRPr="00416AAA">
        <w:rPr>
          <w:lang w:val="en-GB"/>
        </w:rPr>
        <w:t xml:space="preserve">             </w:t>
      </w:r>
      <w:proofErr w:type="spellStart"/>
      <w:proofErr w:type="gramStart"/>
      <w:r w:rsidRPr="00416AAA">
        <w:rPr>
          <w:lang w:val="en-GB"/>
        </w:rPr>
        <w:t>show.clust</w:t>
      </w:r>
      <w:proofErr w:type="gramEnd"/>
      <w:r w:rsidRPr="00416AAA">
        <w:rPr>
          <w:lang w:val="en-GB"/>
        </w:rPr>
        <w:t>.cent</w:t>
      </w:r>
      <w:proofErr w:type="spellEnd"/>
      <w:r w:rsidRPr="00416AAA">
        <w:rPr>
          <w:lang w:val="en-GB"/>
        </w:rPr>
        <w:t xml:space="preserve"> = TRUE, </w:t>
      </w:r>
    </w:p>
    <w:p w14:paraId="6CF6BC1E" w14:textId="77777777" w:rsidR="00416AAA" w:rsidRPr="00416AAA" w:rsidRDefault="00416AAA" w:rsidP="00416AAA">
      <w:pPr>
        <w:spacing w:after="0" w:line="240" w:lineRule="auto"/>
        <w:rPr>
          <w:lang w:val="en-GB"/>
        </w:rPr>
      </w:pPr>
      <w:r w:rsidRPr="00416AAA">
        <w:rPr>
          <w:lang w:val="en-GB"/>
        </w:rPr>
        <w:t xml:space="preserve">             repel = TRUE,           </w:t>
      </w:r>
    </w:p>
    <w:p w14:paraId="509BC508" w14:textId="77777777" w:rsidR="00416AAA" w:rsidRPr="00416AAA" w:rsidRDefault="00416AAA" w:rsidP="00416AAA">
      <w:pPr>
        <w:spacing w:after="0" w:line="240" w:lineRule="auto"/>
        <w:rPr>
          <w:lang w:val="en-GB"/>
        </w:rPr>
      </w:pPr>
      <w:r w:rsidRPr="00416AAA">
        <w:rPr>
          <w:lang w:val="en-GB"/>
        </w:rPr>
        <w:t xml:space="preserve">             label = "all",          </w:t>
      </w:r>
    </w:p>
    <w:p w14:paraId="02E2A0BF" w14:textId="77777777" w:rsidR="00416AAA" w:rsidRPr="00416AAA" w:rsidRDefault="00416AAA" w:rsidP="00416AAA">
      <w:pPr>
        <w:spacing w:after="0" w:line="240" w:lineRule="auto"/>
        <w:rPr>
          <w:lang w:val="en-GB"/>
        </w:rPr>
      </w:pPr>
      <w:r w:rsidRPr="00416AAA">
        <w:rPr>
          <w:lang w:val="en-GB"/>
        </w:rPr>
        <w:t xml:space="preserve">             palette = "</w:t>
      </w:r>
      <w:proofErr w:type="spellStart"/>
      <w:r w:rsidRPr="00416AAA">
        <w:rPr>
          <w:lang w:val="en-GB"/>
        </w:rPr>
        <w:t>jco</w:t>
      </w:r>
      <w:proofErr w:type="spellEnd"/>
      <w:r w:rsidRPr="00416AAA">
        <w:rPr>
          <w:lang w:val="en-GB"/>
        </w:rPr>
        <w:t xml:space="preserve">",        </w:t>
      </w:r>
    </w:p>
    <w:p w14:paraId="4B3D74E3"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ggtheme</w:t>
      </w:r>
      <w:proofErr w:type="spellEnd"/>
      <w:r w:rsidRPr="00416AAA">
        <w:rPr>
          <w:lang w:val="en-GB"/>
        </w:rPr>
        <w:t xml:space="preserve"> = </w:t>
      </w:r>
      <w:proofErr w:type="spellStart"/>
      <w:r w:rsidRPr="00416AAA">
        <w:rPr>
          <w:lang w:val="en-GB"/>
        </w:rPr>
        <w:t>theme_</w:t>
      </w:r>
      <w:proofErr w:type="gramStart"/>
      <w:r w:rsidRPr="00416AAA">
        <w:rPr>
          <w:lang w:val="en-GB"/>
        </w:rPr>
        <w:t>minimal</w:t>
      </w:r>
      <w:proofErr w:type="spellEnd"/>
      <w:r w:rsidRPr="00416AAA">
        <w:rPr>
          <w:lang w:val="en-GB"/>
        </w:rPr>
        <w:t>(</w:t>
      </w:r>
      <w:proofErr w:type="gramEnd"/>
      <w:r w:rsidRPr="00416AAA">
        <w:rPr>
          <w:lang w:val="en-GB"/>
        </w:rPr>
        <w:t xml:space="preserve">), </w:t>
      </w:r>
    </w:p>
    <w:p w14:paraId="0FB9F679" w14:textId="77777777" w:rsidR="00416AAA" w:rsidRPr="00416AAA" w:rsidRDefault="00416AAA" w:rsidP="00416AAA">
      <w:pPr>
        <w:spacing w:after="0" w:line="240" w:lineRule="auto"/>
        <w:rPr>
          <w:lang w:val="en-GB"/>
        </w:rPr>
      </w:pPr>
      <w:r w:rsidRPr="00416AAA">
        <w:rPr>
          <w:lang w:val="en-GB"/>
        </w:rPr>
        <w:t xml:space="preserve">             main = "Hierarchical Clustering of MCA")</w:t>
      </w:r>
    </w:p>
    <w:p w14:paraId="6C312771" w14:textId="77777777" w:rsidR="00416AAA" w:rsidRPr="00416AAA" w:rsidRDefault="00416AAA" w:rsidP="00416AAA">
      <w:pPr>
        <w:spacing w:after="0" w:line="240" w:lineRule="auto"/>
        <w:rPr>
          <w:lang w:val="en-GB"/>
        </w:rPr>
      </w:pPr>
    </w:p>
    <w:p w14:paraId="34C30FB0" w14:textId="77777777" w:rsidR="00416AAA" w:rsidRPr="00416AAA" w:rsidRDefault="00416AAA" w:rsidP="00416AAA">
      <w:pPr>
        <w:spacing w:after="0" w:line="240" w:lineRule="auto"/>
        <w:rPr>
          <w:lang w:val="en-GB"/>
        </w:rPr>
      </w:pPr>
      <w:r w:rsidRPr="00416AAA">
        <w:rPr>
          <w:lang w:val="en-GB"/>
        </w:rPr>
        <w:t># View group assignments for each individual</w:t>
      </w:r>
    </w:p>
    <w:p w14:paraId="3A3DB3AC" w14:textId="77777777" w:rsidR="00416AAA" w:rsidRPr="00416AAA" w:rsidRDefault="00416AAA" w:rsidP="00416AAA">
      <w:pPr>
        <w:spacing w:after="0" w:line="240" w:lineRule="auto"/>
        <w:rPr>
          <w:lang w:val="en-GB"/>
        </w:rPr>
      </w:pPr>
      <w:proofErr w:type="spellStart"/>
      <w:r w:rsidRPr="00416AAA">
        <w:rPr>
          <w:lang w:val="en-GB"/>
        </w:rPr>
        <w:t>c$</w:t>
      </w:r>
      <w:proofErr w:type="gramStart"/>
      <w:r w:rsidRPr="00416AAA">
        <w:rPr>
          <w:lang w:val="en-GB"/>
        </w:rPr>
        <w:t>data.clust</w:t>
      </w:r>
      <w:proofErr w:type="spellEnd"/>
      <w:proofErr w:type="gramEnd"/>
      <w:r w:rsidRPr="00416AAA">
        <w:rPr>
          <w:lang w:val="en-GB"/>
        </w:rPr>
        <w:t>[, c("</w:t>
      </w:r>
      <w:proofErr w:type="spellStart"/>
      <w:r w:rsidRPr="00416AAA">
        <w:rPr>
          <w:lang w:val="en-GB"/>
        </w:rPr>
        <w:t>ind</w:t>
      </w:r>
      <w:proofErr w:type="spellEnd"/>
      <w:r w:rsidRPr="00416AAA">
        <w:rPr>
          <w:lang w:val="en-GB"/>
        </w:rPr>
        <w:t>", "</w:t>
      </w:r>
      <w:proofErr w:type="spellStart"/>
      <w:r w:rsidRPr="00416AAA">
        <w:rPr>
          <w:lang w:val="en-GB"/>
        </w:rPr>
        <w:t>clust</w:t>
      </w:r>
      <w:proofErr w:type="spellEnd"/>
      <w:r w:rsidRPr="00416AAA">
        <w:rPr>
          <w:lang w:val="en-GB"/>
        </w:rPr>
        <w:t>")]</w:t>
      </w:r>
    </w:p>
    <w:p w14:paraId="6C229411" w14:textId="77777777" w:rsidR="00416AAA" w:rsidRPr="00416AAA" w:rsidRDefault="00416AAA" w:rsidP="00416AAA">
      <w:pPr>
        <w:spacing w:after="0" w:line="240" w:lineRule="auto"/>
        <w:rPr>
          <w:lang w:val="en-GB"/>
        </w:rPr>
      </w:pPr>
    </w:p>
    <w:p w14:paraId="05972E11" w14:textId="77777777" w:rsidR="00416AAA" w:rsidRPr="00416AAA" w:rsidRDefault="00416AAA" w:rsidP="00416AAA">
      <w:pPr>
        <w:spacing w:after="0" w:line="240" w:lineRule="auto"/>
        <w:rPr>
          <w:lang w:val="en-GB"/>
        </w:rPr>
      </w:pPr>
      <w:r w:rsidRPr="00416AAA">
        <w:rPr>
          <w:lang w:val="en-GB"/>
        </w:rPr>
        <w:t># Create list of individuals by group</w:t>
      </w:r>
    </w:p>
    <w:p w14:paraId="13CEE638" w14:textId="77777777" w:rsidR="00416AAA" w:rsidRPr="00416AAA" w:rsidRDefault="00416AAA" w:rsidP="00416AAA">
      <w:pPr>
        <w:spacing w:after="0" w:line="240" w:lineRule="auto"/>
        <w:rPr>
          <w:lang w:val="en-GB"/>
        </w:rPr>
      </w:pPr>
      <w:proofErr w:type="spellStart"/>
      <w:r w:rsidRPr="00416AAA">
        <w:rPr>
          <w:lang w:val="en-GB"/>
        </w:rPr>
        <w:t>grupos_individuos</w:t>
      </w:r>
      <w:proofErr w:type="spellEnd"/>
      <w:r w:rsidRPr="00416AAA">
        <w:rPr>
          <w:lang w:val="en-GB"/>
        </w:rPr>
        <w:t xml:space="preserve"> &lt;- </w:t>
      </w:r>
      <w:proofErr w:type="gramStart"/>
      <w:r w:rsidRPr="00416AAA">
        <w:rPr>
          <w:lang w:val="en-GB"/>
        </w:rPr>
        <w:t>split(</w:t>
      </w:r>
      <w:proofErr w:type="spellStart"/>
      <w:proofErr w:type="gramEnd"/>
      <w:r w:rsidRPr="00416AAA">
        <w:rPr>
          <w:lang w:val="en-GB"/>
        </w:rPr>
        <w:t>c$data.clust$ind</w:t>
      </w:r>
      <w:proofErr w:type="spellEnd"/>
      <w:r w:rsidRPr="00416AAA">
        <w:rPr>
          <w:lang w:val="en-GB"/>
        </w:rPr>
        <w:t xml:space="preserve">, </w:t>
      </w:r>
      <w:proofErr w:type="spellStart"/>
      <w:r w:rsidRPr="00416AAA">
        <w:rPr>
          <w:lang w:val="en-GB"/>
        </w:rPr>
        <w:t>c$data.clust$clust</w:t>
      </w:r>
      <w:proofErr w:type="spellEnd"/>
      <w:r w:rsidRPr="00416AAA">
        <w:rPr>
          <w:lang w:val="en-GB"/>
        </w:rPr>
        <w:t>)</w:t>
      </w:r>
    </w:p>
    <w:p w14:paraId="0362B3FC" w14:textId="77777777" w:rsidR="00416AAA" w:rsidRPr="00416AAA" w:rsidRDefault="00416AAA" w:rsidP="00416AAA">
      <w:pPr>
        <w:spacing w:after="0" w:line="240" w:lineRule="auto"/>
        <w:rPr>
          <w:lang w:val="en-GB"/>
        </w:rPr>
      </w:pPr>
    </w:p>
    <w:p w14:paraId="7C9F8284" w14:textId="77777777" w:rsidR="00416AAA" w:rsidRPr="00416AAA" w:rsidRDefault="00416AAA" w:rsidP="00416AAA">
      <w:pPr>
        <w:spacing w:after="0" w:line="240" w:lineRule="auto"/>
        <w:rPr>
          <w:lang w:val="en-GB"/>
        </w:rPr>
      </w:pPr>
      <w:r w:rsidRPr="00416AAA">
        <w:rPr>
          <w:lang w:val="en-GB"/>
        </w:rPr>
        <w:t># Show individuals by group</w:t>
      </w:r>
    </w:p>
    <w:p w14:paraId="0E5EF618" w14:textId="77777777" w:rsidR="00416AAA" w:rsidRPr="00416AAA" w:rsidRDefault="00416AAA" w:rsidP="00416AAA">
      <w:pPr>
        <w:spacing w:after="0" w:line="240" w:lineRule="auto"/>
        <w:rPr>
          <w:lang w:val="en-GB"/>
        </w:rPr>
      </w:pPr>
      <w:proofErr w:type="spellStart"/>
      <w:r w:rsidRPr="00416AAA">
        <w:rPr>
          <w:lang w:val="en-GB"/>
        </w:rPr>
        <w:t>grupos_individuos</w:t>
      </w:r>
      <w:proofErr w:type="spellEnd"/>
    </w:p>
    <w:p w14:paraId="6C13BF2C" w14:textId="77777777" w:rsidR="00416AAA" w:rsidRPr="00416AAA" w:rsidRDefault="00416AAA" w:rsidP="00416AAA">
      <w:pPr>
        <w:spacing w:after="0" w:line="240" w:lineRule="auto"/>
        <w:rPr>
          <w:lang w:val="en-GB"/>
        </w:rPr>
      </w:pPr>
    </w:p>
    <w:p w14:paraId="4C99EDA0" w14:textId="77777777" w:rsidR="00416AAA" w:rsidRPr="00416AAA" w:rsidRDefault="00416AAA" w:rsidP="00416AAA">
      <w:pPr>
        <w:spacing w:after="0" w:line="240" w:lineRule="auto"/>
        <w:rPr>
          <w:lang w:val="en-GB"/>
        </w:rPr>
      </w:pPr>
      <w:r w:rsidRPr="00416AAA">
        <w:rPr>
          <w:lang w:val="en-GB"/>
        </w:rPr>
        <w:t># Run chi-square and Fisher tests for each variable</w:t>
      </w:r>
    </w:p>
    <w:p w14:paraId="483DE9AB" w14:textId="77777777" w:rsidR="00416AAA" w:rsidRPr="00416AAA" w:rsidRDefault="00416AAA" w:rsidP="00416AAA">
      <w:pPr>
        <w:spacing w:after="0" w:line="240" w:lineRule="auto"/>
        <w:rPr>
          <w:lang w:val="en-GB"/>
        </w:rPr>
      </w:pPr>
      <w:r w:rsidRPr="00416AAA">
        <w:rPr>
          <w:lang w:val="en-GB"/>
        </w:rPr>
        <w:t xml:space="preserve">c &lt;- </w:t>
      </w:r>
      <w:proofErr w:type="gramStart"/>
      <w:r w:rsidRPr="00416AAA">
        <w:rPr>
          <w:lang w:val="en-GB"/>
        </w:rPr>
        <w:t>HCPC(</w:t>
      </w:r>
      <w:proofErr w:type="spellStart"/>
      <w:proofErr w:type="gramEnd"/>
      <w:r w:rsidRPr="00416AAA">
        <w:rPr>
          <w:lang w:val="en-GB"/>
        </w:rPr>
        <w:t>res.mca</w:t>
      </w:r>
      <w:proofErr w:type="spellEnd"/>
      <w:r w:rsidRPr="00416AAA">
        <w:rPr>
          <w:lang w:val="en-GB"/>
        </w:rPr>
        <w:t xml:space="preserve">, </w:t>
      </w:r>
      <w:proofErr w:type="spellStart"/>
      <w:r w:rsidRPr="00416AAA">
        <w:rPr>
          <w:lang w:val="en-GB"/>
        </w:rPr>
        <w:t>nb.clus</w:t>
      </w:r>
      <w:proofErr w:type="spellEnd"/>
      <w:r w:rsidRPr="00416AAA">
        <w:rPr>
          <w:lang w:val="en-GB"/>
        </w:rPr>
        <w:t xml:space="preserve"> = -1, graph = FALSE)</w:t>
      </w:r>
    </w:p>
    <w:p w14:paraId="0A3A1719" w14:textId="77777777" w:rsidR="00416AAA" w:rsidRPr="00A32D56" w:rsidRDefault="00416AAA" w:rsidP="00416AAA">
      <w:pPr>
        <w:spacing w:after="0" w:line="240" w:lineRule="auto"/>
      </w:pPr>
      <w:r w:rsidRPr="00A32D56">
        <w:t xml:space="preserve">grupos &lt;- </w:t>
      </w:r>
      <w:proofErr w:type="spellStart"/>
      <w:r w:rsidRPr="00A32D56">
        <w:t>c$</w:t>
      </w:r>
      <w:proofErr w:type="gramStart"/>
      <w:r w:rsidRPr="00A32D56">
        <w:t>data.clust</w:t>
      </w:r>
      <w:proofErr w:type="gramEnd"/>
      <w:r w:rsidRPr="00A32D56">
        <w:t>$clust</w:t>
      </w:r>
      <w:proofErr w:type="spellEnd"/>
    </w:p>
    <w:p w14:paraId="7194C29E" w14:textId="77777777" w:rsidR="00416AAA" w:rsidRPr="00416AAA" w:rsidRDefault="00416AAA" w:rsidP="00416AAA">
      <w:pPr>
        <w:spacing w:after="0" w:line="240" w:lineRule="auto"/>
      </w:pPr>
      <w:proofErr w:type="spellStart"/>
      <w:r w:rsidRPr="00416AAA">
        <w:t>for</w:t>
      </w:r>
      <w:proofErr w:type="spellEnd"/>
      <w:r w:rsidRPr="00416AAA">
        <w:t xml:space="preserve"> (</w:t>
      </w:r>
      <w:proofErr w:type="spellStart"/>
      <w:r w:rsidRPr="00416AAA">
        <w:t>var</w:t>
      </w:r>
      <w:proofErr w:type="spellEnd"/>
      <w:r w:rsidRPr="00416AAA">
        <w:t xml:space="preserve"> in </w:t>
      </w:r>
      <w:proofErr w:type="spellStart"/>
      <w:proofErr w:type="gramStart"/>
      <w:r w:rsidRPr="00416AAA">
        <w:t>colnames</w:t>
      </w:r>
      <w:proofErr w:type="spellEnd"/>
      <w:r w:rsidRPr="00416AAA">
        <w:t>(</w:t>
      </w:r>
      <w:proofErr w:type="spellStart"/>
      <w:proofErr w:type="gramEnd"/>
      <w:r w:rsidRPr="00416AAA">
        <w:t>Combinaciones_copia</w:t>
      </w:r>
      <w:proofErr w:type="spellEnd"/>
      <w:r w:rsidRPr="00416AAA">
        <w:t>)) {</w:t>
      </w:r>
    </w:p>
    <w:p w14:paraId="72FB0B80" w14:textId="77777777" w:rsidR="00416AAA" w:rsidRPr="00416AAA" w:rsidRDefault="00416AAA" w:rsidP="00416AAA">
      <w:pPr>
        <w:spacing w:after="0" w:line="240" w:lineRule="auto"/>
      </w:pPr>
      <w:r w:rsidRPr="00416AAA">
        <w:t xml:space="preserve">  </w:t>
      </w:r>
      <w:proofErr w:type="spellStart"/>
      <w:proofErr w:type="gramStart"/>
      <w:r w:rsidRPr="00416AAA">
        <w:t>cat</w:t>
      </w:r>
      <w:proofErr w:type="spellEnd"/>
      <w:r w:rsidRPr="00416AAA">
        <w:t>(</w:t>
      </w:r>
      <w:proofErr w:type="gramEnd"/>
      <w:r w:rsidRPr="00416AAA">
        <w:t>"\</w:t>
      </w:r>
      <w:proofErr w:type="spellStart"/>
      <w:r w:rsidRPr="00416AAA">
        <w:t>nVariable</w:t>
      </w:r>
      <w:proofErr w:type="spellEnd"/>
      <w:r w:rsidRPr="00416AAA">
        <w:t xml:space="preserve">:", </w:t>
      </w:r>
      <w:proofErr w:type="spellStart"/>
      <w:r w:rsidRPr="00416AAA">
        <w:t>var</w:t>
      </w:r>
      <w:proofErr w:type="spellEnd"/>
      <w:r w:rsidRPr="00416AAA">
        <w:t>, "\n")</w:t>
      </w:r>
    </w:p>
    <w:p w14:paraId="23F5211E" w14:textId="77777777" w:rsidR="00416AAA" w:rsidRPr="00416AAA" w:rsidRDefault="00416AAA" w:rsidP="00416AAA">
      <w:pPr>
        <w:spacing w:after="0" w:line="240" w:lineRule="auto"/>
      </w:pPr>
      <w:r w:rsidRPr="00416AAA">
        <w:t xml:space="preserve">  </w:t>
      </w:r>
      <w:proofErr w:type="spellStart"/>
      <w:proofErr w:type="gramStart"/>
      <w:r w:rsidRPr="00416AAA">
        <w:t>print</w:t>
      </w:r>
      <w:proofErr w:type="spellEnd"/>
      <w:r w:rsidRPr="00416AAA">
        <w:t>(</w:t>
      </w:r>
      <w:proofErr w:type="spellStart"/>
      <w:proofErr w:type="gramEnd"/>
      <w:r w:rsidRPr="00416AAA">
        <w:t>chisq.test</w:t>
      </w:r>
      <w:proofErr w:type="spellEnd"/>
      <w:r w:rsidRPr="00416AAA">
        <w:t xml:space="preserve">(table(grupos, </w:t>
      </w:r>
      <w:proofErr w:type="spellStart"/>
      <w:r w:rsidRPr="00416AAA">
        <w:t>Combinaciones_copia</w:t>
      </w:r>
      <w:proofErr w:type="spellEnd"/>
      <w:r w:rsidRPr="00416AAA">
        <w:t>[[</w:t>
      </w:r>
      <w:proofErr w:type="spellStart"/>
      <w:r w:rsidRPr="00416AAA">
        <w:t>var</w:t>
      </w:r>
      <w:proofErr w:type="spellEnd"/>
      <w:r w:rsidRPr="00416AAA">
        <w:t>]])))</w:t>
      </w:r>
    </w:p>
    <w:p w14:paraId="0E0439DE" w14:textId="77777777" w:rsidR="00416AAA" w:rsidRPr="00416AAA" w:rsidRDefault="00416AAA" w:rsidP="00416AAA">
      <w:pPr>
        <w:spacing w:after="0" w:line="240" w:lineRule="auto"/>
      </w:pPr>
      <w:r w:rsidRPr="00416AAA">
        <w:t>}</w:t>
      </w:r>
    </w:p>
    <w:p w14:paraId="532CB571" w14:textId="77777777" w:rsidR="00416AAA" w:rsidRPr="00416AAA" w:rsidRDefault="00416AAA" w:rsidP="00416AAA">
      <w:pPr>
        <w:spacing w:after="0" w:line="240" w:lineRule="auto"/>
      </w:pPr>
      <w:proofErr w:type="spellStart"/>
      <w:r w:rsidRPr="00416AAA">
        <w:t>fisher.</w:t>
      </w:r>
      <w:proofErr w:type="gramStart"/>
      <w:r w:rsidRPr="00416AAA">
        <w:t>test</w:t>
      </w:r>
      <w:proofErr w:type="spellEnd"/>
      <w:r w:rsidRPr="00416AAA">
        <w:t>(</w:t>
      </w:r>
      <w:proofErr w:type="gramEnd"/>
      <w:r w:rsidRPr="00416AAA">
        <w:t xml:space="preserve">table(grupos, </w:t>
      </w:r>
      <w:proofErr w:type="spellStart"/>
      <w:r w:rsidRPr="00416AAA">
        <w:t>Combinaciones_copia</w:t>
      </w:r>
      <w:proofErr w:type="spellEnd"/>
      <w:r w:rsidRPr="00416AAA">
        <w:t>[[</w:t>
      </w:r>
      <w:proofErr w:type="spellStart"/>
      <w:r w:rsidRPr="00416AAA">
        <w:t>var</w:t>
      </w:r>
      <w:proofErr w:type="spellEnd"/>
      <w:r w:rsidRPr="00416AAA">
        <w:t>]]))</w:t>
      </w:r>
    </w:p>
    <w:p w14:paraId="753987F0" w14:textId="77777777" w:rsidR="00416AAA" w:rsidRPr="00416AAA" w:rsidRDefault="00416AAA" w:rsidP="00416AAA">
      <w:pPr>
        <w:spacing w:after="0" w:line="240" w:lineRule="auto"/>
      </w:pPr>
    </w:p>
    <w:p w14:paraId="3B2104DD" w14:textId="77777777" w:rsidR="00416AAA" w:rsidRPr="00416AAA" w:rsidRDefault="00416AAA" w:rsidP="00416AAA">
      <w:pPr>
        <w:spacing w:after="0" w:line="240" w:lineRule="auto"/>
        <w:rPr>
          <w:lang w:val="en-GB"/>
        </w:rPr>
      </w:pPr>
      <w:r w:rsidRPr="00416AAA">
        <w:rPr>
          <w:lang w:val="en-GB"/>
        </w:rPr>
        <w:t># Vector of groups detected by HCPC</w:t>
      </w:r>
    </w:p>
    <w:p w14:paraId="7CC463BB" w14:textId="77777777" w:rsidR="00416AAA" w:rsidRPr="00416AAA" w:rsidRDefault="00416AAA" w:rsidP="00416AAA">
      <w:pPr>
        <w:spacing w:after="0" w:line="240" w:lineRule="auto"/>
        <w:rPr>
          <w:lang w:val="en-GB"/>
        </w:rPr>
      </w:pPr>
      <w:proofErr w:type="spellStart"/>
      <w:r w:rsidRPr="00416AAA">
        <w:rPr>
          <w:lang w:val="en-GB"/>
        </w:rPr>
        <w:t>grupos</w:t>
      </w:r>
      <w:proofErr w:type="spellEnd"/>
      <w:r w:rsidRPr="00416AAA">
        <w:rPr>
          <w:lang w:val="en-GB"/>
        </w:rPr>
        <w:t xml:space="preserve"> &lt;- </w:t>
      </w:r>
      <w:proofErr w:type="spellStart"/>
      <w:r w:rsidRPr="00416AAA">
        <w:rPr>
          <w:lang w:val="en-GB"/>
        </w:rPr>
        <w:t>c$</w:t>
      </w:r>
      <w:proofErr w:type="gramStart"/>
      <w:r w:rsidRPr="00416AAA">
        <w:rPr>
          <w:lang w:val="en-GB"/>
        </w:rPr>
        <w:t>data.clust</w:t>
      </w:r>
      <w:proofErr w:type="gramEnd"/>
      <w:r w:rsidRPr="00416AAA">
        <w:rPr>
          <w:lang w:val="en-GB"/>
        </w:rPr>
        <w:t>$clust</w:t>
      </w:r>
      <w:proofErr w:type="spellEnd"/>
    </w:p>
    <w:p w14:paraId="1532E7C9" w14:textId="77777777" w:rsidR="00416AAA" w:rsidRPr="00416AAA" w:rsidRDefault="00416AAA" w:rsidP="00416AAA">
      <w:pPr>
        <w:spacing w:after="0" w:line="240" w:lineRule="auto"/>
        <w:rPr>
          <w:lang w:val="en-GB"/>
        </w:rPr>
      </w:pPr>
    </w:p>
    <w:p w14:paraId="5CF2BE65" w14:textId="77777777" w:rsidR="00416AAA" w:rsidRPr="00416AAA" w:rsidRDefault="00416AAA" w:rsidP="00416AAA">
      <w:pPr>
        <w:spacing w:after="0" w:line="240" w:lineRule="auto"/>
        <w:rPr>
          <w:lang w:val="en-GB"/>
        </w:rPr>
      </w:pPr>
      <w:r w:rsidRPr="00416AAA">
        <w:rPr>
          <w:lang w:val="en-GB"/>
        </w:rPr>
        <w:lastRenderedPageBreak/>
        <w:t># Create table to store results</w:t>
      </w:r>
    </w:p>
    <w:p w14:paraId="677F0141" w14:textId="77777777" w:rsidR="00416AAA" w:rsidRPr="00A32D56" w:rsidRDefault="00416AAA" w:rsidP="00416AAA">
      <w:pPr>
        <w:spacing w:after="0" w:line="240" w:lineRule="auto"/>
      </w:pPr>
      <w:proofErr w:type="spellStart"/>
      <w:r w:rsidRPr="00A32D56">
        <w:t>chi_resultados</w:t>
      </w:r>
      <w:proofErr w:type="spellEnd"/>
      <w:r w:rsidRPr="00A32D56">
        <w:t xml:space="preserve"> &lt;- </w:t>
      </w:r>
      <w:proofErr w:type="spellStart"/>
      <w:proofErr w:type="gramStart"/>
      <w:r w:rsidRPr="00A32D56">
        <w:t>data.frame</w:t>
      </w:r>
      <w:proofErr w:type="spellEnd"/>
      <w:proofErr w:type="gramEnd"/>
      <w:r w:rsidRPr="00A32D56">
        <w:t>(</w:t>
      </w:r>
    </w:p>
    <w:p w14:paraId="0E600F48" w14:textId="77777777" w:rsidR="00416AAA" w:rsidRPr="00A32D56" w:rsidRDefault="00416AAA" w:rsidP="00416AAA">
      <w:pPr>
        <w:spacing w:after="0" w:line="240" w:lineRule="auto"/>
      </w:pPr>
      <w:r w:rsidRPr="00A32D56">
        <w:t xml:space="preserve">  Variable = </w:t>
      </w:r>
      <w:proofErr w:type="spellStart"/>
      <w:proofErr w:type="gramStart"/>
      <w:r w:rsidRPr="00A32D56">
        <w:t>character</w:t>
      </w:r>
      <w:proofErr w:type="spellEnd"/>
      <w:r w:rsidRPr="00A32D56">
        <w:t>(</w:t>
      </w:r>
      <w:proofErr w:type="gramEnd"/>
      <w:r w:rsidRPr="00A32D56">
        <w:t>),</w:t>
      </w:r>
    </w:p>
    <w:p w14:paraId="1636E984" w14:textId="77777777" w:rsidR="00416AAA" w:rsidRPr="00416AAA" w:rsidRDefault="00416AAA" w:rsidP="00416AAA">
      <w:pPr>
        <w:spacing w:after="0" w:line="240" w:lineRule="auto"/>
        <w:rPr>
          <w:lang w:val="en-GB"/>
        </w:rPr>
      </w:pPr>
      <w:r w:rsidRPr="00A32D56">
        <w:t xml:space="preserve">  </w:t>
      </w:r>
      <w:proofErr w:type="spellStart"/>
      <w:r w:rsidRPr="00416AAA">
        <w:rPr>
          <w:lang w:val="en-GB"/>
        </w:rPr>
        <w:t>Chi_Squared</w:t>
      </w:r>
      <w:proofErr w:type="spellEnd"/>
      <w:r w:rsidRPr="00416AAA">
        <w:rPr>
          <w:lang w:val="en-GB"/>
        </w:rPr>
        <w:t xml:space="preserve"> = </w:t>
      </w:r>
      <w:proofErr w:type="gramStart"/>
      <w:r w:rsidRPr="00416AAA">
        <w:rPr>
          <w:lang w:val="en-GB"/>
        </w:rPr>
        <w:t>numeric(</w:t>
      </w:r>
      <w:proofErr w:type="gramEnd"/>
      <w:r w:rsidRPr="00416AAA">
        <w:rPr>
          <w:lang w:val="en-GB"/>
        </w:rPr>
        <w:t>),</w:t>
      </w:r>
    </w:p>
    <w:p w14:paraId="53A934CF" w14:textId="77777777" w:rsidR="00416AAA" w:rsidRPr="00416AAA" w:rsidRDefault="00416AAA" w:rsidP="00416AAA">
      <w:pPr>
        <w:spacing w:after="0" w:line="240" w:lineRule="auto"/>
        <w:rPr>
          <w:lang w:val="en-GB"/>
        </w:rPr>
      </w:pPr>
      <w:r w:rsidRPr="00416AAA">
        <w:rPr>
          <w:lang w:val="en-GB"/>
        </w:rPr>
        <w:t xml:space="preserve">  df = </w:t>
      </w:r>
      <w:proofErr w:type="gramStart"/>
      <w:r w:rsidRPr="00416AAA">
        <w:rPr>
          <w:lang w:val="en-GB"/>
        </w:rPr>
        <w:t>numeric(</w:t>
      </w:r>
      <w:proofErr w:type="gramEnd"/>
      <w:r w:rsidRPr="00416AAA">
        <w:rPr>
          <w:lang w:val="en-GB"/>
        </w:rPr>
        <w:t>),</w:t>
      </w:r>
    </w:p>
    <w:p w14:paraId="1D5BCA75"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P_Value</w:t>
      </w:r>
      <w:proofErr w:type="spellEnd"/>
      <w:r w:rsidRPr="00416AAA">
        <w:rPr>
          <w:lang w:val="en-GB"/>
        </w:rPr>
        <w:t xml:space="preserve"> = </w:t>
      </w:r>
      <w:proofErr w:type="gramStart"/>
      <w:r w:rsidRPr="00416AAA">
        <w:rPr>
          <w:lang w:val="en-GB"/>
        </w:rPr>
        <w:t>numeric(</w:t>
      </w:r>
      <w:proofErr w:type="gramEnd"/>
      <w:r w:rsidRPr="00416AAA">
        <w:rPr>
          <w:lang w:val="en-GB"/>
        </w:rPr>
        <w:t>),</w:t>
      </w:r>
    </w:p>
    <w:p w14:paraId="6572BB80"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stringsAsFactors</w:t>
      </w:r>
      <w:proofErr w:type="spellEnd"/>
      <w:r w:rsidRPr="00416AAA">
        <w:rPr>
          <w:lang w:val="en-GB"/>
        </w:rPr>
        <w:t xml:space="preserve"> = FALSE</w:t>
      </w:r>
    </w:p>
    <w:p w14:paraId="7D9004E6" w14:textId="77777777" w:rsidR="00416AAA" w:rsidRPr="00416AAA" w:rsidRDefault="00416AAA" w:rsidP="00416AAA">
      <w:pPr>
        <w:spacing w:after="0" w:line="240" w:lineRule="auto"/>
        <w:rPr>
          <w:lang w:val="en-GB"/>
        </w:rPr>
      </w:pPr>
      <w:r w:rsidRPr="00416AAA">
        <w:rPr>
          <w:lang w:val="en-GB"/>
        </w:rPr>
        <w:t>)</w:t>
      </w:r>
    </w:p>
    <w:p w14:paraId="1918DEDF" w14:textId="77777777" w:rsidR="00416AAA" w:rsidRPr="00416AAA" w:rsidRDefault="00416AAA" w:rsidP="00416AAA">
      <w:pPr>
        <w:spacing w:after="0" w:line="240" w:lineRule="auto"/>
        <w:rPr>
          <w:lang w:val="en-GB"/>
        </w:rPr>
      </w:pPr>
    </w:p>
    <w:p w14:paraId="6A2AD977" w14:textId="77777777" w:rsidR="00416AAA" w:rsidRPr="00416AAA" w:rsidRDefault="00416AAA" w:rsidP="00416AAA">
      <w:pPr>
        <w:spacing w:after="0" w:line="240" w:lineRule="auto"/>
        <w:rPr>
          <w:lang w:val="en-GB"/>
        </w:rPr>
      </w:pPr>
      <w:r w:rsidRPr="00416AAA">
        <w:rPr>
          <w:lang w:val="en-GB"/>
        </w:rPr>
        <w:t># Iterate through each variable in the factorial analysis</w:t>
      </w:r>
    </w:p>
    <w:p w14:paraId="08E59CE0" w14:textId="77777777" w:rsidR="00416AAA" w:rsidRPr="00416AAA" w:rsidRDefault="00416AAA" w:rsidP="00416AAA">
      <w:pPr>
        <w:spacing w:after="0" w:line="240" w:lineRule="auto"/>
      </w:pPr>
      <w:proofErr w:type="spellStart"/>
      <w:r w:rsidRPr="00416AAA">
        <w:t>for</w:t>
      </w:r>
      <w:proofErr w:type="spellEnd"/>
      <w:r w:rsidRPr="00416AAA">
        <w:t xml:space="preserve"> (</w:t>
      </w:r>
      <w:proofErr w:type="spellStart"/>
      <w:r w:rsidRPr="00416AAA">
        <w:t>var</w:t>
      </w:r>
      <w:proofErr w:type="spellEnd"/>
      <w:r w:rsidRPr="00416AAA">
        <w:t xml:space="preserve"> in </w:t>
      </w:r>
      <w:proofErr w:type="spellStart"/>
      <w:proofErr w:type="gramStart"/>
      <w:r w:rsidRPr="00416AAA">
        <w:t>colnames</w:t>
      </w:r>
      <w:proofErr w:type="spellEnd"/>
      <w:r w:rsidRPr="00416AAA">
        <w:t>(</w:t>
      </w:r>
      <w:proofErr w:type="spellStart"/>
      <w:proofErr w:type="gramEnd"/>
      <w:r w:rsidRPr="00416AAA">
        <w:t>Combinaciones_copia</w:t>
      </w:r>
      <w:proofErr w:type="spellEnd"/>
      <w:r w:rsidRPr="00416AAA">
        <w:t>)) {</w:t>
      </w:r>
    </w:p>
    <w:p w14:paraId="6BBFED67" w14:textId="77777777" w:rsidR="00416AAA" w:rsidRPr="00416AAA" w:rsidRDefault="00416AAA" w:rsidP="00416AAA">
      <w:pPr>
        <w:spacing w:after="0" w:line="240" w:lineRule="auto"/>
      </w:pPr>
      <w:r w:rsidRPr="00416AAA">
        <w:t xml:space="preserve">  tabla &lt;- </w:t>
      </w:r>
      <w:proofErr w:type="gramStart"/>
      <w:r w:rsidRPr="00416AAA">
        <w:t>table(</w:t>
      </w:r>
      <w:proofErr w:type="gramEnd"/>
      <w:r w:rsidRPr="00416AAA">
        <w:t xml:space="preserve">grupos, </w:t>
      </w:r>
      <w:proofErr w:type="spellStart"/>
      <w:r w:rsidRPr="00416AAA">
        <w:t>Combinaciones_copia</w:t>
      </w:r>
      <w:proofErr w:type="spellEnd"/>
      <w:r w:rsidRPr="00416AAA">
        <w:t>[[</w:t>
      </w:r>
      <w:proofErr w:type="spellStart"/>
      <w:r w:rsidRPr="00416AAA">
        <w:t>var</w:t>
      </w:r>
      <w:proofErr w:type="spellEnd"/>
      <w:r w:rsidRPr="00416AAA">
        <w:t>]])</w:t>
      </w:r>
    </w:p>
    <w:p w14:paraId="3D0372D1" w14:textId="77777777" w:rsidR="00416AAA" w:rsidRPr="00416AAA" w:rsidRDefault="00416AAA" w:rsidP="00416AAA">
      <w:pPr>
        <w:spacing w:after="0" w:line="240" w:lineRule="auto"/>
      </w:pPr>
      <w:r w:rsidRPr="00416AAA">
        <w:t xml:space="preserve">  </w:t>
      </w:r>
    </w:p>
    <w:p w14:paraId="48589311" w14:textId="77777777" w:rsidR="00416AAA" w:rsidRPr="00416AAA" w:rsidRDefault="00416AAA" w:rsidP="00416AAA">
      <w:pPr>
        <w:spacing w:after="0" w:line="240" w:lineRule="auto"/>
        <w:rPr>
          <w:lang w:val="en-GB"/>
        </w:rPr>
      </w:pPr>
      <w:r w:rsidRPr="00416AAA">
        <w:t xml:space="preserve">  </w:t>
      </w:r>
      <w:r w:rsidRPr="00416AAA">
        <w:rPr>
          <w:lang w:val="en-GB"/>
        </w:rPr>
        <w:t>if (</w:t>
      </w:r>
      <w:proofErr w:type="spellStart"/>
      <w:r w:rsidRPr="00416AAA">
        <w:rPr>
          <w:lang w:val="en-GB"/>
        </w:rPr>
        <w:t>ncol</w:t>
      </w:r>
      <w:proofErr w:type="spellEnd"/>
      <w:r w:rsidRPr="00416AAA">
        <w:rPr>
          <w:lang w:val="en-GB"/>
        </w:rPr>
        <w:t>(</w:t>
      </w:r>
      <w:proofErr w:type="spellStart"/>
      <w:r w:rsidRPr="00416AAA">
        <w:rPr>
          <w:lang w:val="en-GB"/>
        </w:rPr>
        <w:t>tabla</w:t>
      </w:r>
      <w:proofErr w:type="spellEnd"/>
      <w:r w:rsidRPr="00416AAA">
        <w:rPr>
          <w:lang w:val="en-GB"/>
        </w:rPr>
        <w:t>) &gt; 1) {</w:t>
      </w:r>
    </w:p>
    <w:p w14:paraId="090ED689" w14:textId="77777777" w:rsidR="00416AAA" w:rsidRPr="00416AAA" w:rsidRDefault="00416AAA" w:rsidP="00416AAA">
      <w:pPr>
        <w:spacing w:after="0" w:line="240" w:lineRule="auto"/>
        <w:rPr>
          <w:lang w:val="en-GB"/>
        </w:rPr>
      </w:pPr>
      <w:r w:rsidRPr="00416AAA">
        <w:rPr>
          <w:lang w:val="en-GB"/>
        </w:rPr>
        <w:t xml:space="preserve">    test &lt;- </w:t>
      </w:r>
      <w:proofErr w:type="spellStart"/>
      <w:r w:rsidRPr="00416AAA">
        <w:rPr>
          <w:lang w:val="en-GB"/>
        </w:rPr>
        <w:t>suppressWarnings</w:t>
      </w:r>
      <w:proofErr w:type="spellEnd"/>
      <w:r w:rsidRPr="00416AAA">
        <w:rPr>
          <w:lang w:val="en-GB"/>
        </w:rPr>
        <w:t>(</w:t>
      </w:r>
      <w:proofErr w:type="spellStart"/>
      <w:r w:rsidRPr="00416AAA">
        <w:rPr>
          <w:lang w:val="en-GB"/>
        </w:rPr>
        <w:t>chisq.test</w:t>
      </w:r>
      <w:proofErr w:type="spellEnd"/>
      <w:r w:rsidRPr="00416AAA">
        <w:rPr>
          <w:lang w:val="en-GB"/>
        </w:rPr>
        <w:t>(</w:t>
      </w:r>
      <w:proofErr w:type="spellStart"/>
      <w:r w:rsidRPr="00416AAA">
        <w:rPr>
          <w:lang w:val="en-GB"/>
        </w:rPr>
        <w:t>tabla</w:t>
      </w:r>
      <w:proofErr w:type="spellEnd"/>
      <w:r w:rsidRPr="00416AAA">
        <w:rPr>
          <w:lang w:val="en-GB"/>
        </w:rPr>
        <w:t>))</w:t>
      </w:r>
    </w:p>
    <w:p w14:paraId="1948F3B4" w14:textId="77777777" w:rsidR="00416AAA" w:rsidRPr="00416AAA" w:rsidRDefault="00416AAA" w:rsidP="00416AAA">
      <w:pPr>
        <w:spacing w:after="0" w:line="240" w:lineRule="auto"/>
        <w:rPr>
          <w:lang w:val="en-GB"/>
        </w:rPr>
      </w:pPr>
      <w:r w:rsidRPr="00416AAA">
        <w:rPr>
          <w:lang w:val="en-GB"/>
        </w:rPr>
        <w:t xml:space="preserve">    </w:t>
      </w:r>
    </w:p>
    <w:p w14:paraId="1EBA0122" w14:textId="77777777" w:rsidR="00416AAA" w:rsidRPr="00E2347F" w:rsidRDefault="00416AAA" w:rsidP="00416AAA">
      <w:pPr>
        <w:spacing w:after="0" w:line="240" w:lineRule="auto"/>
        <w:rPr>
          <w:lang w:val="pt-PT"/>
        </w:rPr>
      </w:pPr>
      <w:r w:rsidRPr="00416AAA">
        <w:rPr>
          <w:lang w:val="en-GB"/>
        </w:rPr>
        <w:t xml:space="preserve">    </w:t>
      </w:r>
      <w:r w:rsidRPr="00E2347F">
        <w:rPr>
          <w:lang w:val="pt-PT"/>
        </w:rPr>
        <w:t>chi_resultados &lt;- rbind(chi_resultados, data.frame(</w:t>
      </w:r>
    </w:p>
    <w:p w14:paraId="60CA266E" w14:textId="77777777" w:rsidR="00416AAA" w:rsidRPr="00416AAA" w:rsidRDefault="00416AAA" w:rsidP="00416AAA">
      <w:pPr>
        <w:spacing w:after="0" w:line="240" w:lineRule="auto"/>
        <w:rPr>
          <w:lang w:val="en-GB"/>
        </w:rPr>
      </w:pPr>
      <w:r w:rsidRPr="00E2347F">
        <w:rPr>
          <w:lang w:val="pt-PT"/>
        </w:rPr>
        <w:t xml:space="preserve">      </w:t>
      </w:r>
      <w:r w:rsidRPr="00416AAA">
        <w:rPr>
          <w:lang w:val="en-GB"/>
        </w:rPr>
        <w:t>Variable = var,</w:t>
      </w:r>
    </w:p>
    <w:p w14:paraId="463122D3"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Chi_Squared</w:t>
      </w:r>
      <w:proofErr w:type="spellEnd"/>
      <w:r w:rsidRPr="00416AAA">
        <w:rPr>
          <w:lang w:val="en-GB"/>
        </w:rPr>
        <w:t xml:space="preserve"> = </w:t>
      </w:r>
      <w:proofErr w:type="gramStart"/>
      <w:r w:rsidRPr="00416AAA">
        <w:rPr>
          <w:lang w:val="en-GB"/>
        </w:rPr>
        <w:t>round(</w:t>
      </w:r>
      <w:proofErr w:type="spellStart"/>
      <w:proofErr w:type="gramEnd"/>
      <w:r w:rsidRPr="00416AAA">
        <w:rPr>
          <w:lang w:val="en-GB"/>
        </w:rPr>
        <w:t>test$statistic</w:t>
      </w:r>
      <w:proofErr w:type="spellEnd"/>
      <w:r w:rsidRPr="00416AAA">
        <w:rPr>
          <w:lang w:val="en-GB"/>
        </w:rPr>
        <w:t>, 2),</w:t>
      </w:r>
    </w:p>
    <w:p w14:paraId="6611E2D3" w14:textId="77777777" w:rsidR="00416AAA" w:rsidRPr="00416AAA" w:rsidRDefault="00416AAA" w:rsidP="00416AAA">
      <w:pPr>
        <w:spacing w:after="0" w:line="240" w:lineRule="auto"/>
        <w:rPr>
          <w:lang w:val="en-GB"/>
        </w:rPr>
      </w:pPr>
      <w:r w:rsidRPr="00416AAA">
        <w:rPr>
          <w:lang w:val="en-GB"/>
        </w:rPr>
        <w:t xml:space="preserve">      df = </w:t>
      </w:r>
      <w:proofErr w:type="spellStart"/>
      <w:r w:rsidRPr="00416AAA">
        <w:rPr>
          <w:lang w:val="en-GB"/>
        </w:rPr>
        <w:t>test$parameter</w:t>
      </w:r>
      <w:proofErr w:type="spellEnd"/>
      <w:r w:rsidRPr="00416AAA">
        <w:rPr>
          <w:lang w:val="en-GB"/>
        </w:rPr>
        <w:t>,</w:t>
      </w:r>
    </w:p>
    <w:p w14:paraId="5737A140"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P_Value</w:t>
      </w:r>
      <w:proofErr w:type="spellEnd"/>
      <w:r w:rsidRPr="00416AAA">
        <w:rPr>
          <w:lang w:val="en-GB"/>
        </w:rPr>
        <w:t xml:space="preserve"> = </w:t>
      </w:r>
      <w:proofErr w:type="gramStart"/>
      <w:r w:rsidRPr="00416AAA">
        <w:rPr>
          <w:lang w:val="en-GB"/>
        </w:rPr>
        <w:t>round(</w:t>
      </w:r>
      <w:proofErr w:type="spellStart"/>
      <w:proofErr w:type="gramEnd"/>
      <w:r w:rsidRPr="00416AAA">
        <w:rPr>
          <w:lang w:val="en-GB"/>
        </w:rPr>
        <w:t>test$p.value</w:t>
      </w:r>
      <w:proofErr w:type="spellEnd"/>
      <w:r w:rsidRPr="00416AAA">
        <w:rPr>
          <w:lang w:val="en-GB"/>
        </w:rPr>
        <w:t>, 5),</w:t>
      </w:r>
    </w:p>
    <w:p w14:paraId="0C3203F9" w14:textId="77777777" w:rsidR="00416AAA" w:rsidRPr="00416AAA" w:rsidRDefault="00416AAA" w:rsidP="00416AAA">
      <w:pPr>
        <w:spacing w:after="0" w:line="240" w:lineRule="auto"/>
        <w:rPr>
          <w:lang w:val="en-GB"/>
        </w:rPr>
      </w:pPr>
      <w:r w:rsidRPr="00416AAA">
        <w:rPr>
          <w:lang w:val="en-GB"/>
        </w:rPr>
        <w:t xml:space="preserve">      </w:t>
      </w:r>
      <w:proofErr w:type="spellStart"/>
      <w:r w:rsidRPr="00416AAA">
        <w:rPr>
          <w:lang w:val="en-GB"/>
        </w:rPr>
        <w:t>stringsAsFactors</w:t>
      </w:r>
      <w:proofErr w:type="spellEnd"/>
      <w:r w:rsidRPr="00416AAA">
        <w:rPr>
          <w:lang w:val="en-GB"/>
        </w:rPr>
        <w:t xml:space="preserve"> = FALSE</w:t>
      </w:r>
    </w:p>
    <w:p w14:paraId="75CF1443" w14:textId="77777777" w:rsidR="00416AAA" w:rsidRPr="00416AAA" w:rsidRDefault="00416AAA" w:rsidP="00416AAA">
      <w:pPr>
        <w:spacing w:after="0" w:line="240" w:lineRule="auto"/>
        <w:rPr>
          <w:lang w:val="en-GB"/>
        </w:rPr>
      </w:pPr>
      <w:r w:rsidRPr="00416AAA">
        <w:rPr>
          <w:lang w:val="en-GB"/>
        </w:rPr>
        <w:t xml:space="preserve">    ))</w:t>
      </w:r>
    </w:p>
    <w:p w14:paraId="24494002" w14:textId="77777777" w:rsidR="00416AAA" w:rsidRPr="00416AAA" w:rsidRDefault="00416AAA" w:rsidP="00416AAA">
      <w:pPr>
        <w:spacing w:after="0" w:line="240" w:lineRule="auto"/>
        <w:rPr>
          <w:lang w:val="en-GB"/>
        </w:rPr>
      </w:pPr>
      <w:r w:rsidRPr="00416AAA">
        <w:rPr>
          <w:lang w:val="en-GB"/>
        </w:rPr>
        <w:t xml:space="preserve">  }</w:t>
      </w:r>
    </w:p>
    <w:p w14:paraId="29295555" w14:textId="77777777" w:rsidR="00416AAA" w:rsidRPr="00416AAA" w:rsidRDefault="00416AAA" w:rsidP="00416AAA">
      <w:pPr>
        <w:spacing w:after="0" w:line="240" w:lineRule="auto"/>
        <w:rPr>
          <w:lang w:val="en-GB"/>
        </w:rPr>
      </w:pPr>
      <w:r w:rsidRPr="00416AAA">
        <w:rPr>
          <w:lang w:val="en-GB"/>
        </w:rPr>
        <w:t>}</w:t>
      </w:r>
    </w:p>
    <w:p w14:paraId="31BB7818" w14:textId="77777777" w:rsidR="00416AAA" w:rsidRPr="00416AAA" w:rsidRDefault="00416AAA" w:rsidP="00416AAA">
      <w:pPr>
        <w:spacing w:after="0" w:line="240" w:lineRule="auto"/>
        <w:rPr>
          <w:lang w:val="en-GB"/>
        </w:rPr>
      </w:pPr>
    </w:p>
    <w:p w14:paraId="7FFAFEDE" w14:textId="77777777" w:rsidR="00416AAA" w:rsidRPr="00416AAA" w:rsidRDefault="00416AAA" w:rsidP="00416AAA">
      <w:pPr>
        <w:spacing w:after="0" w:line="240" w:lineRule="auto"/>
        <w:rPr>
          <w:lang w:val="en-GB"/>
        </w:rPr>
      </w:pPr>
      <w:r w:rsidRPr="00416AAA">
        <w:rPr>
          <w:lang w:val="en-GB"/>
        </w:rPr>
        <w:t># Sort results by p-value (most significant at top)</w:t>
      </w:r>
    </w:p>
    <w:p w14:paraId="5B1075CB" w14:textId="77777777" w:rsidR="00416AAA" w:rsidRPr="00A32D56" w:rsidRDefault="00416AAA" w:rsidP="00416AAA">
      <w:pPr>
        <w:spacing w:after="0" w:line="240" w:lineRule="auto"/>
      </w:pPr>
      <w:proofErr w:type="spellStart"/>
      <w:r w:rsidRPr="00A32D56">
        <w:t>chi_resultados</w:t>
      </w:r>
      <w:proofErr w:type="spellEnd"/>
      <w:r w:rsidRPr="00A32D56">
        <w:t xml:space="preserve"> &lt;- </w:t>
      </w:r>
      <w:proofErr w:type="spellStart"/>
      <w:r w:rsidRPr="00A32D56">
        <w:t>chi_resultados</w:t>
      </w:r>
      <w:proofErr w:type="spellEnd"/>
      <w:r w:rsidRPr="00A32D56">
        <w:t>[</w:t>
      </w:r>
      <w:proofErr w:type="spellStart"/>
      <w:r w:rsidRPr="00A32D56">
        <w:t>order</w:t>
      </w:r>
      <w:proofErr w:type="spellEnd"/>
      <w:r w:rsidRPr="00A32D56">
        <w:t>(</w:t>
      </w:r>
      <w:proofErr w:type="spellStart"/>
      <w:r w:rsidRPr="00A32D56">
        <w:t>chi_resultados$P_Value</w:t>
      </w:r>
      <w:proofErr w:type="spellEnd"/>
      <w:r w:rsidRPr="00A32D56">
        <w:t>)</w:t>
      </w:r>
      <w:proofErr w:type="gramStart"/>
      <w:r w:rsidRPr="00A32D56">
        <w:t>, ]</w:t>
      </w:r>
      <w:proofErr w:type="gramEnd"/>
    </w:p>
    <w:p w14:paraId="2183E35C" w14:textId="77777777" w:rsidR="00416AAA" w:rsidRPr="00A32D56" w:rsidRDefault="00416AAA" w:rsidP="00416AAA">
      <w:pPr>
        <w:spacing w:after="0" w:line="240" w:lineRule="auto"/>
      </w:pPr>
    </w:p>
    <w:p w14:paraId="5BB60880" w14:textId="77777777" w:rsidR="00416AAA" w:rsidRPr="00A32D56" w:rsidRDefault="00416AAA" w:rsidP="00416AAA">
      <w:pPr>
        <w:spacing w:after="0" w:line="240" w:lineRule="auto"/>
      </w:pPr>
      <w:r w:rsidRPr="00A32D56">
        <w:t xml:space="preserve"># Mark </w:t>
      </w:r>
      <w:proofErr w:type="spellStart"/>
      <w:r w:rsidRPr="00A32D56">
        <w:t>statistical</w:t>
      </w:r>
      <w:proofErr w:type="spellEnd"/>
      <w:r w:rsidRPr="00A32D56">
        <w:t xml:space="preserve"> </w:t>
      </w:r>
      <w:proofErr w:type="spellStart"/>
      <w:r w:rsidRPr="00A32D56">
        <w:t>significance</w:t>
      </w:r>
      <w:proofErr w:type="spellEnd"/>
    </w:p>
    <w:p w14:paraId="71710CA9" w14:textId="77777777" w:rsidR="00416AAA" w:rsidRPr="00A32D56" w:rsidRDefault="00416AAA" w:rsidP="00416AAA">
      <w:pPr>
        <w:spacing w:after="0" w:line="240" w:lineRule="auto"/>
      </w:pPr>
      <w:proofErr w:type="spellStart"/>
      <w:r w:rsidRPr="00A32D56">
        <w:t>chi_resultados$Significativo</w:t>
      </w:r>
      <w:proofErr w:type="spellEnd"/>
      <w:r w:rsidRPr="00A32D56">
        <w:t xml:space="preserve"> &lt;- </w:t>
      </w:r>
      <w:proofErr w:type="spellStart"/>
      <w:proofErr w:type="gramStart"/>
      <w:r w:rsidRPr="00A32D56">
        <w:t>ifelse</w:t>
      </w:r>
      <w:proofErr w:type="spellEnd"/>
      <w:r w:rsidRPr="00A32D56">
        <w:t>(</w:t>
      </w:r>
      <w:proofErr w:type="spellStart"/>
      <w:proofErr w:type="gramEnd"/>
      <w:r w:rsidRPr="00A32D56">
        <w:t>chi_resultados$P_Value</w:t>
      </w:r>
      <w:proofErr w:type="spellEnd"/>
      <w:r w:rsidRPr="00A32D56">
        <w:t xml:space="preserve"> &lt; 0.05, "Yes", "No")</w:t>
      </w:r>
    </w:p>
    <w:p w14:paraId="18FF9A65" w14:textId="77777777" w:rsidR="00416AAA" w:rsidRPr="00A32D56" w:rsidRDefault="00416AAA" w:rsidP="00416AAA">
      <w:pPr>
        <w:spacing w:after="0" w:line="240" w:lineRule="auto"/>
      </w:pPr>
    </w:p>
    <w:p w14:paraId="20D2D6DB" w14:textId="77777777" w:rsidR="00416AAA" w:rsidRPr="00A32D56" w:rsidRDefault="00416AAA" w:rsidP="00416AAA">
      <w:pPr>
        <w:spacing w:after="0" w:line="240" w:lineRule="auto"/>
      </w:pPr>
      <w:r w:rsidRPr="00A32D56">
        <w:t xml:space="preserve"># </w:t>
      </w:r>
      <w:proofErr w:type="spellStart"/>
      <w:r w:rsidRPr="00A32D56">
        <w:t>Display</w:t>
      </w:r>
      <w:proofErr w:type="spellEnd"/>
      <w:r w:rsidRPr="00A32D56">
        <w:t xml:space="preserve"> </w:t>
      </w:r>
      <w:proofErr w:type="spellStart"/>
      <w:r w:rsidRPr="00A32D56">
        <w:t>sorted</w:t>
      </w:r>
      <w:proofErr w:type="spellEnd"/>
      <w:r w:rsidRPr="00A32D56">
        <w:t xml:space="preserve"> </w:t>
      </w:r>
      <w:proofErr w:type="spellStart"/>
      <w:r w:rsidRPr="00A32D56">
        <w:t>results</w:t>
      </w:r>
      <w:proofErr w:type="spellEnd"/>
      <w:r w:rsidRPr="00A32D56">
        <w:t xml:space="preserve"> table</w:t>
      </w:r>
    </w:p>
    <w:p w14:paraId="1754BF81" w14:textId="538951F2" w:rsidR="00416AAA" w:rsidRPr="00A32D56" w:rsidRDefault="00416AAA" w:rsidP="00416AAA">
      <w:pPr>
        <w:spacing w:after="0" w:line="240" w:lineRule="auto"/>
      </w:pPr>
      <w:proofErr w:type="spellStart"/>
      <w:r w:rsidRPr="00A32D56">
        <w:t>print</w:t>
      </w:r>
      <w:proofErr w:type="spellEnd"/>
      <w:r w:rsidRPr="00A32D56">
        <w:t>(</w:t>
      </w:r>
      <w:proofErr w:type="spellStart"/>
      <w:r w:rsidRPr="00A32D56">
        <w:t>chi_resultados</w:t>
      </w:r>
      <w:proofErr w:type="spellEnd"/>
      <w:r w:rsidRPr="00A32D56">
        <w:t>)</w:t>
      </w:r>
    </w:p>
    <w:sectPr w:rsidR="00416AAA" w:rsidRPr="00A32D5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2322" w14:textId="77777777" w:rsidR="000A25DA" w:rsidRDefault="000A25DA" w:rsidP="00C64E3A">
      <w:pPr>
        <w:spacing w:after="0" w:line="240" w:lineRule="auto"/>
      </w:pPr>
      <w:r>
        <w:separator/>
      </w:r>
    </w:p>
  </w:endnote>
  <w:endnote w:type="continuationSeparator" w:id="0">
    <w:p w14:paraId="2FD7704E" w14:textId="77777777" w:rsidR="000A25DA" w:rsidRDefault="000A25DA" w:rsidP="00C6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AEDD" w14:textId="77777777" w:rsidR="000A25DA" w:rsidRDefault="000A25DA" w:rsidP="00C64E3A">
      <w:pPr>
        <w:spacing w:after="0" w:line="240" w:lineRule="auto"/>
      </w:pPr>
      <w:r>
        <w:separator/>
      </w:r>
    </w:p>
  </w:footnote>
  <w:footnote w:type="continuationSeparator" w:id="0">
    <w:p w14:paraId="63903FB2" w14:textId="77777777" w:rsidR="000A25DA" w:rsidRDefault="000A25DA" w:rsidP="00C64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C22FA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BB771F"/>
    <w:multiLevelType w:val="hybridMultilevel"/>
    <w:tmpl w:val="0A6C24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04EB3"/>
    <w:multiLevelType w:val="hybridMultilevel"/>
    <w:tmpl w:val="7F6CE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27869"/>
    <w:multiLevelType w:val="hybridMultilevel"/>
    <w:tmpl w:val="A6F452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35894"/>
    <w:multiLevelType w:val="multilevel"/>
    <w:tmpl w:val="CCF46B2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ED0CF1"/>
    <w:multiLevelType w:val="hybridMultilevel"/>
    <w:tmpl w:val="97202B2A"/>
    <w:lvl w:ilvl="0" w:tplc="6FD6FC3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A9109D"/>
    <w:multiLevelType w:val="multilevel"/>
    <w:tmpl w:val="267240F2"/>
    <w:lvl w:ilvl="0">
      <w:start w:val="2"/>
      <w:numFmt w:val="decimal"/>
      <w:lvlText w:val="%1."/>
      <w:lvlJc w:val="left"/>
      <w:pPr>
        <w:ind w:left="384" w:hanging="384"/>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7" w15:restartNumberingAfterBreak="0">
    <w:nsid w:val="19B20574"/>
    <w:multiLevelType w:val="hybridMultilevel"/>
    <w:tmpl w:val="47026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42B82"/>
    <w:multiLevelType w:val="hybridMultilevel"/>
    <w:tmpl w:val="9DC4D3CA"/>
    <w:lvl w:ilvl="0" w:tplc="46BAA9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74B76"/>
    <w:multiLevelType w:val="hybridMultilevel"/>
    <w:tmpl w:val="B9BACB90"/>
    <w:lvl w:ilvl="0" w:tplc="0C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051375"/>
    <w:multiLevelType w:val="multilevel"/>
    <w:tmpl w:val="659452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AD5546"/>
    <w:multiLevelType w:val="hybridMultilevel"/>
    <w:tmpl w:val="B7E4388E"/>
    <w:lvl w:ilvl="0" w:tplc="C3D668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D07EE"/>
    <w:multiLevelType w:val="hybridMultilevel"/>
    <w:tmpl w:val="F8243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902DD4"/>
    <w:multiLevelType w:val="multilevel"/>
    <w:tmpl w:val="CCE88F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4F5190"/>
    <w:multiLevelType w:val="hybridMultilevel"/>
    <w:tmpl w:val="476A30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205418"/>
    <w:multiLevelType w:val="hybridMultilevel"/>
    <w:tmpl w:val="3892A8CA"/>
    <w:lvl w:ilvl="0" w:tplc="0C0A0013">
      <w:start w:val="1"/>
      <w:numFmt w:val="upperRoman"/>
      <w:lvlText w:val="%1."/>
      <w:lvlJc w:val="right"/>
      <w:pPr>
        <w:ind w:left="502"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AA0FE9"/>
    <w:multiLevelType w:val="multilevel"/>
    <w:tmpl w:val="1B3E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6C7911"/>
    <w:multiLevelType w:val="hybridMultilevel"/>
    <w:tmpl w:val="6E807E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0E0E55"/>
    <w:multiLevelType w:val="hybridMultilevel"/>
    <w:tmpl w:val="6298DC9A"/>
    <w:lvl w:ilvl="0" w:tplc="AA309D84">
      <w:numFmt w:val="bullet"/>
      <w:lvlText w:val="-"/>
      <w:lvlJc w:val="left"/>
      <w:pPr>
        <w:ind w:left="502"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6D3FAE"/>
    <w:multiLevelType w:val="multilevel"/>
    <w:tmpl w:val="717C0526"/>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7D36CC"/>
    <w:multiLevelType w:val="hybridMultilevel"/>
    <w:tmpl w:val="6E5AF2D4"/>
    <w:lvl w:ilvl="0" w:tplc="2ECA558C">
      <w:start w:val="2"/>
      <w:numFmt w:val="upperLetter"/>
      <w:lvlText w:val="%1)"/>
      <w:lvlJc w:val="left"/>
      <w:pPr>
        <w:ind w:left="720" w:hanging="360"/>
      </w:pPr>
      <w:rPr>
        <w:rFonts w:hint="default"/>
        <w:i/>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0777B3"/>
    <w:multiLevelType w:val="multilevel"/>
    <w:tmpl w:val="CCA0B1FC"/>
    <w:lvl w:ilvl="0">
      <w:start w:val="3"/>
      <w:numFmt w:val="decimal"/>
      <w:lvlText w:val="%1."/>
      <w:lvlJc w:val="left"/>
      <w:pPr>
        <w:ind w:left="504" w:hanging="504"/>
      </w:pPr>
      <w:rPr>
        <w:rFonts w:hint="default"/>
      </w:rPr>
    </w:lvl>
    <w:lvl w:ilvl="1">
      <w:start w:val="1"/>
      <w:numFmt w:val="decimal"/>
      <w:lvlText w:val="%1.%2."/>
      <w:lvlJc w:val="left"/>
      <w:pPr>
        <w:ind w:left="864" w:hanging="504"/>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A1220F5"/>
    <w:multiLevelType w:val="hybridMultilevel"/>
    <w:tmpl w:val="8A322B0E"/>
    <w:lvl w:ilvl="0" w:tplc="03DA123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130A5"/>
    <w:multiLevelType w:val="multilevel"/>
    <w:tmpl w:val="A8FC3F10"/>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1DA380E"/>
    <w:multiLevelType w:val="hybridMultilevel"/>
    <w:tmpl w:val="26167690"/>
    <w:lvl w:ilvl="0" w:tplc="E3B8BF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0232A5"/>
    <w:multiLevelType w:val="hybridMultilevel"/>
    <w:tmpl w:val="14BA9B16"/>
    <w:lvl w:ilvl="0" w:tplc="3D9282D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87094"/>
    <w:multiLevelType w:val="hybridMultilevel"/>
    <w:tmpl w:val="462699EE"/>
    <w:lvl w:ilvl="0" w:tplc="C868C2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3F65B8"/>
    <w:multiLevelType w:val="multilevel"/>
    <w:tmpl w:val="03AC4670"/>
    <w:lvl w:ilvl="0">
      <w:start w:val="3"/>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BF4625"/>
    <w:multiLevelType w:val="hybridMultilevel"/>
    <w:tmpl w:val="018221D8"/>
    <w:lvl w:ilvl="0" w:tplc="68087E26">
      <w:start w:val="100"/>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72B04CB"/>
    <w:multiLevelType w:val="multilevel"/>
    <w:tmpl w:val="076C11F2"/>
    <w:lvl w:ilvl="0">
      <w:start w:val="3"/>
      <w:numFmt w:val="decimal"/>
      <w:lvlText w:val="%1."/>
      <w:lvlJc w:val="left"/>
      <w:pPr>
        <w:ind w:left="1920" w:hanging="504"/>
      </w:pPr>
      <w:rPr>
        <w:rFonts w:hint="default"/>
      </w:rPr>
    </w:lvl>
    <w:lvl w:ilvl="1">
      <w:start w:val="1"/>
      <w:numFmt w:val="decimal"/>
      <w:lvlText w:val="%1.%2."/>
      <w:lvlJc w:val="left"/>
      <w:pPr>
        <w:ind w:left="2784" w:hanging="504"/>
      </w:pPr>
      <w:rPr>
        <w:rFonts w:hint="default"/>
      </w:rPr>
    </w:lvl>
    <w:lvl w:ilvl="2">
      <w:start w:val="1"/>
      <w:numFmt w:val="decimal"/>
      <w:lvlText w:val="%1.%2.%3."/>
      <w:lvlJc w:val="left"/>
      <w:pPr>
        <w:ind w:left="3864" w:hanging="720"/>
      </w:pPr>
      <w:rPr>
        <w:rFonts w:hint="default"/>
      </w:rPr>
    </w:lvl>
    <w:lvl w:ilvl="3">
      <w:start w:val="1"/>
      <w:numFmt w:val="decimal"/>
      <w:lvlText w:val="%1.%2.%3.%4."/>
      <w:lvlJc w:val="left"/>
      <w:pPr>
        <w:ind w:left="4728" w:hanging="720"/>
      </w:pPr>
      <w:rPr>
        <w:rFonts w:hint="default"/>
      </w:rPr>
    </w:lvl>
    <w:lvl w:ilvl="4">
      <w:start w:val="1"/>
      <w:numFmt w:val="decimal"/>
      <w:lvlText w:val="%1.%2.%3.%4.%5."/>
      <w:lvlJc w:val="left"/>
      <w:pPr>
        <w:ind w:left="5952" w:hanging="1080"/>
      </w:pPr>
      <w:rPr>
        <w:rFonts w:hint="default"/>
      </w:rPr>
    </w:lvl>
    <w:lvl w:ilvl="5">
      <w:start w:val="1"/>
      <w:numFmt w:val="decimal"/>
      <w:lvlText w:val="%1.%2.%3.%4.%5.%6."/>
      <w:lvlJc w:val="left"/>
      <w:pPr>
        <w:ind w:left="6816" w:hanging="1080"/>
      </w:pPr>
      <w:rPr>
        <w:rFonts w:hint="default"/>
      </w:rPr>
    </w:lvl>
    <w:lvl w:ilvl="6">
      <w:start w:val="1"/>
      <w:numFmt w:val="decimal"/>
      <w:lvlText w:val="%1.%2.%3.%4.%5.%6.%7."/>
      <w:lvlJc w:val="left"/>
      <w:pPr>
        <w:ind w:left="8040" w:hanging="1440"/>
      </w:pPr>
      <w:rPr>
        <w:rFonts w:hint="default"/>
      </w:rPr>
    </w:lvl>
    <w:lvl w:ilvl="7">
      <w:start w:val="1"/>
      <w:numFmt w:val="decimal"/>
      <w:lvlText w:val="%1.%2.%3.%4.%5.%6.%7.%8."/>
      <w:lvlJc w:val="left"/>
      <w:pPr>
        <w:ind w:left="8904" w:hanging="1440"/>
      </w:pPr>
      <w:rPr>
        <w:rFonts w:hint="default"/>
      </w:rPr>
    </w:lvl>
    <w:lvl w:ilvl="8">
      <w:start w:val="1"/>
      <w:numFmt w:val="decimal"/>
      <w:lvlText w:val="%1.%2.%3.%4.%5.%6.%7.%8.%9."/>
      <w:lvlJc w:val="left"/>
      <w:pPr>
        <w:ind w:left="10128" w:hanging="1800"/>
      </w:pPr>
      <w:rPr>
        <w:rFonts w:hint="default"/>
      </w:rPr>
    </w:lvl>
  </w:abstractNum>
  <w:abstractNum w:abstractNumId="30" w15:restartNumberingAfterBreak="0">
    <w:nsid w:val="7DA91BA6"/>
    <w:multiLevelType w:val="hybridMultilevel"/>
    <w:tmpl w:val="26CA7E58"/>
    <w:lvl w:ilvl="0" w:tplc="ADF28D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D53EC"/>
    <w:multiLevelType w:val="multilevel"/>
    <w:tmpl w:val="BB041C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3"/>
  </w:num>
  <w:num w:numId="3">
    <w:abstractNumId w:val="29"/>
  </w:num>
  <w:num w:numId="4">
    <w:abstractNumId w:val="19"/>
  </w:num>
  <w:num w:numId="5">
    <w:abstractNumId w:val="27"/>
  </w:num>
  <w:num w:numId="6">
    <w:abstractNumId w:val="21"/>
  </w:num>
  <w:num w:numId="7">
    <w:abstractNumId w:val="10"/>
  </w:num>
  <w:num w:numId="8">
    <w:abstractNumId w:val="31"/>
  </w:num>
  <w:num w:numId="9">
    <w:abstractNumId w:val="8"/>
  </w:num>
  <w:num w:numId="10">
    <w:abstractNumId w:val="25"/>
  </w:num>
  <w:num w:numId="11">
    <w:abstractNumId w:val="24"/>
  </w:num>
  <w:num w:numId="12">
    <w:abstractNumId w:val="12"/>
  </w:num>
  <w:num w:numId="13">
    <w:abstractNumId w:val="7"/>
  </w:num>
  <w:num w:numId="14">
    <w:abstractNumId w:val="30"/>
  </w:num>
  <w:num w:numId="15">
    <w:abstractNumId w:val="17"/>
  </w:num>
  <w:num w:numId="16">
    <w:abstractNumId w:val="23"/>
  </w:num>
  <w:num w:numId="17">
    <w:abstractNumId w:val="6"/>
  </w:num>
  <w:num w:numId="18">
    <w:abstractNumId w:val="16"/>
  </w:num>
  <w:num w:numId="19">
    <w:abstractNumId w:val="18"/>
  </w:num>
  <w:num w:numId="20">
    <w:abstractNumId w:val="15"/>
  </w:num>
  <w:num w:numId="21">
    <w:abstractNumId w:val="1"/>
  </w:num>
  <w:num w:numId="22">
    <w:abstractNumId w:val="28"/>
  </w:num>
  <w:num w:numId="23">
    <w:abstractNumId w:val="14"/>
  </w:num>
  <w:num w:numId="24">
    <w:abstractNumId w:val="20"/>
  </w:num>
  <w:num w:numId="25">
    <w:abstractNumId w:val="5"/>
  </w:num>
  <w:num w:numId="26">
    <w:abstractNumId w:val="22"/>
  </w:num>
  <w:num w:numId="27">
    <w:abstractNumId w:val="0"/>
  </w:num>
  <w:num w:numId="28">
    <w:abstractNumId w:val="26"/>
  </w:num>
  <w:num w:numId="29">
    <w:abstractNumId w:val="3"/>
  </w:num>
  <w:num w:numId="30">
    <w:abstractNumId w:val="11"/>
  </w:num>
  <w:num w:numId="31">
    <w:abstractNumId w:val="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65"/>
    <w:rsid w:val="0002761D"/>
    <w:rsid w:val="0008357F"/>
    <w:rsid w:val="000A25DA"/>
    <w:rsid w:val="000C540E"/>
    <w:rsid w:val="00122DF0"/>
    <w:rsid w:val="001C11DD"/>
    <w:rsid w:val="001C482D"/>
    <w:rsid w:val="00334567"/>
    <w:rsid w:val="00416AAA"/>
    <w:rsid w:val="004A30C9"/>
    <w:rsid w:val="004B1458"/>
    <w:rsid w:val="004F412B"/>
    <w:rsid w:val="005026C2"/>
    <w:rsid w:val="005030C2"/>
    <w:rsid w:val="00533077"/>
    <w:rsid w:val="00546F08"/>
    <w:rsid w:val="00695D2A"/>
    <w:rsid w:val="00736B4E"/>
    <w:rsid w:val="00803EA2"/>
    <w:rsid w:val="008200F2"/>
    <w:rsid w:val="00836D82"/>
    <w:rsid w:val="00845453"/>
    <w:rsid w:val="00870543"/>
    <w:rsid w:val="00902D6E"/>
    <w:rsid w:val="00946B6D"/>
    <w:rsid w:val="009648E0"/>
    <w:rsid w:val="00980E72"/>
    <w:rsid w:val="009D2C19"/>
    <w:rsid w:val="009D65A6"/>
    <w:rsid w:val="00A32D56"/>
    <w:rsid w:val="00A85BBB"/>
    <w:rsid w:val="00AD180C"/>
    <w:rsid w:val="00AF0535"/>
    <w:rsid w:val="00BE0818"/>
    <w:rsid w:val="00BE7A93"/>
    <w:rsid w:val="00C60265"/>
    <w:rsid w:val="00C64E3A"/>
    <w:rsid w:val="00CD72CE"/>
    <w:rsid w:val="00CF0AE7"/>
    <w:rsid w:val="00D66729"/>
    <w:rsid w:val="00DB45D8"/>
    <w:rsid w:val="00E134E9"/>
    <w:rsid w:val="00E2347F"/>
    <w:rsid w:val="00E72B17"/>
    <w:rsid w:val="00F50EA9"/>
    <w:rsid w:val="00F51E24"/>
    <w:rsid w:val="00F767D8"/>
    <w:rsid w:val="00F945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53E9"/>
  <w15:chartTrackingRefBased/>
  <w15:docId w15:val="{8D641C44-A67D-42B6-BEA1-FB96A176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602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C602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C6026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C6026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unhideWhenUsed/>
    <w:qFormat/>
    <w:rsid w:val="00C6026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6026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6026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6026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6026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026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C6026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C6026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C6026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rsid w:val="00C6026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6026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6026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6026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60265"/>
    <w:rPr>
      <w:rFonts w:eastAsiaTheme="majorEastAsia" w:cstheme="majorBidi"/>
      <w:color w:val="272727" w:themeColor="text1" w:themeTint="D8"/>
    </w:rPr>
  </w:style>
  <w:style w:type="paragraph" w:styleId="Ttulo">
    <w:name w:val="Title"/>
    <w:basedOn w:val="Normal"/>
    <w:next w:val="Normal"/>
    <w:link w:val="TtuloCar"/>
    <w:uiPriority w:val="10"/>
    <w:qFormat/>
    <w:rsid w:val="00C60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602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6026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6026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60265"/>
    <w:pPr>
      <w:spacing w:before="160"/>
      <w:jc w:val="center"/>
    </w:pPr>
    <w:rPr>
      <w:i/>
      <w:iCs/>
      <w:color w:val="404040" w:themeColor="text1" w:themeTint="BF"/>
    </w:rPr>
  </w:style>
  <w:style w:type="character" w:customStyle="1" w:styleId="CitaCar">
    <w:name w:val="Cita Car"/>
    <w:basedOn w:val="Fuentedeprrafopredeter"/>
    <w:link w:val="Cita"/>
    <w:uiPriority w:val="29"/>
    <w:rsid w:val="00C60265"/>
    <w:rPr>
      <w:i/>
      <w:iCs/>
      <w:color w:val="404040" w:themeColor="text1" w:themeTint="BF"/>
    </w:rPr>
  </w:style>
  <w:style w:type="paragraph" w:styleId="Prrafodelista">
    <w:name w:val="List Paragraph"/>
    <w:basedOn w:val="Normal"/>
    <w:uiPriority w:val="34"/>
    <w:qFormat/>
    <w:rsid w:val="00C60265"/>
    <w:pPr>
      <w:ind w:left="720"/>
      <w:contextualSpacing/>
    </w:pPr>
  </w:style>
  <w:style w:type="character" w:styleId="nfasisintenso">
    <w:name w:val="Intense Emphasis"/>
    <w:basedOn w:val="Fuentedeprrafopredeter"/>
    <w:uiPriority w:val="21"/>
    <w:qFormat/>
    <w:rsid w:val="00C60265"/>
    <w:rPr>
      <w:i/>
      <w:iCs/>
      <w:color w:val="2F5496" w:themeColor="accent1" w:themeShade="BF"/>
    </w:rPr>
  </w:style>
  <w:style w:type="paragraph" w:styleId="Citadestacada">
    <w:name w:val="Intense Quote"/>
    <w:basedOn w:val="Normal"/>
    <w:next w:val="Normal"/>
    <w:link w:val="CitadestacadaCar"/>
    <w:uiPriority w:val="30"/>
    <w:qFormat/>
    <w:rsid w:val="00C602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60265"/>
    <w:rPr>
      <w:i/>
      <w:iCs/>
      <w:color w:val="2F5496" w:themeColor="accent1" w:themeShade="BF"/>
    </w:rPr>
  </w:style>
  <w:style w:type="character" w:styleId="Referenciaintensa">
    <w:name w:val="Intense Reference"/>
    <w:basedOn w:val="Fuentedeprrafopredeter"/>
    <w:uiPriority w:val="32"/>
    <w:qFormat/>
    <w:rsid w:val="00C60265"/>
    <w:rPr>
      <w:b/>
      <w:bCs/>
      <w:smallCaps/>
      <w:color w:val="2F5496" w:themeColor="accent1" w:themeShade="BF"/>
      <w:spacing w:val="5"/>
    </w:rPr>
  </w:style>
  <w:style w:type="table" w:customStyle="1" w:styleId="Tablaconcuadrcula5oscura-nfasis31">
    <w:name w:val="Tabla con cuadrícula 5 oscura - Énfasis 31"/>
    <w:basedOn w:val="Tablanormal"/>
    <w:uiPriority w:val="50"/>
    <w:rsid w:val="00AF0535"/>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AF0535"/>
    <w:rPr>
      <w:sz w:val="16"/>
      <w:szCs w:val="16"/>
    </w:rPr>
  </w:style>
  <w:style w:type="paragraph" w:styleId="Textocomentario">
    <w:name w:val="annotation text"/>
    <w:basedOn w:val="Normal"/>
    <w:link w:val="TextocomentarioCar"/>
    <w:uiPriority w:val="99"/>
    <w:unhideWhenUsed/>
    <w:rsid w:val="00AF0535"/>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rsid w:val="00AF0535"/>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AF0535"/>
    <w:rPr>
      <w:b/>
      <w:bCs/>
    </w:rPr>
  </w:style>
  <w:style w:type="character" w:customStyle="1" w:styleId="AsuntodelcomentarioCar">
    <w:name w:val="Asunto del comentario Car"/>
    <w:basedOn w:val="TextocomentarioCar"/>
    <w:link w:val="Asuntodelcomentario"/>
    <w:uiPriority w:val="99"/>
    <w:semiHidden/>
    <w:rsid w:val="00AF0535"/>
    <w:rPr>
      <w:b/>
      <w:bCs/>
      <w:kern w:val="0"/>
      <w:sz w:val="20"/>
      <w:szCs w:val="20"/>
      <w14:ligatures w14:val="none"/>
    </w:rPr>
  </w:style>
  <w:style w:type="table" w:customStyle="1" w:styleId="Tablaconcuadrcula4-nfasis31">
    <w:name w:val="Tabla con cuadrícula 4 - Énfasis 31"/>
    <w:basedOn w:val="Tablanormal"/>
    <w:next w:val="Tablaconcuadrcula4-nfasis3"/>
    <w:uiPriority w:val="49"/>
    <w:rsid w:val="00AF0535"/>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4-nfasis3">
    <w:name w:val="Grid Table 4 Accent 3"/>
    <w:basedOn w:val="Tablanormal"/>
    <w:uiPriority w:val="49"/>
    <w:rsid w:val="00AF0535"/>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AF053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Hipervnculo">
    <w:name w:val="Hyperlink"/>
    <w:basedOn w:val="Fuentedeprrafopredeter"/>
    <w:uiPriority w:val="99"/>
    <w:unhideWhenUsed/>
    <w:rsid w:val="00AF0535"/>
    <w:rPr>
      <w:color w:val="0563C1" w:themeColor="hyperlink"/>
      <w:u w:val="single"/>
    </w:rPr>
  </w:style>
  <w:style w:type="character" w:styleId="Mencinsinresolver">
    <w:name w:val="Unresolved Mention"/>
    <w:basedOn w:val="Fuentedeprrafopredeter"/>
    <w:uiPriority w:val="99"/>
    <w:semiHidden/>
    <w:unhideWhenUsed/>
    <w:rsid w:val="00AF0535"/>
    <w:rPr>
      <w:color w:val="605E5C"/>
      <w:shd w:val="clear" w:color="auto" w:fill="E1DFDD"/>
    </w:rPr>
  </w:style>
  <w:style w:type="paragraph" w:styleId="NormalWeb">
    <w:name w:val="Normal (Web)"/>
    <w:basedOn w:val="Normal"/>
    <w:uiPriority w:val="99"/>
    <w:unhideWhenUsed/>
    <w:rsid w:val="00AF053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Descripcin">
    <w:name w:val="caption"/>
    <w:basedOn w:val="Normal"/>
    <w:next w:val="Normal"/>
    <w:uiPriority w:val="35"/>
    <w:unhideWhenUsed/>
    <w:qFormat/>
    <w:rsid w:val="00AF0535"/>
    <w:pPr>
      <w:spacing w:after="200" w:line="240" w:lineRule="auto"/>
    </w:pPr>
    <w:rPr>
      <w:i/>
      <w:iCs/>
      <w:color w:val="44546A" w:themeColor="text2"/>
      <w:kern w:val="0"/>
      <w:sz w:val="18"/>
      <w:szCs w:val="18"/>
      <w14:ligatures w14:val="none"/>
    </w:rPr>
  </w:style>
  <w:style w:type="table" w:styleId="Tablaconcuadrcula">
    <w:name w:val="Table Grid"/>
    <w:basedOn w:val="Tablanormal"/>
    <w:uiPriority w:val="39"/>
    <w:rsid w:val="00AF05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AF0535"/>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AF0535"/>
    <w:rPr>
      <w:color w:val="666666"/>
    </w:rPr>
  </w:style>
  <w:style w:type="paragraph" w:styleId="Encabezado">
    <w:name w:val="header"/>
    <w:basedOn w:val="Normal"/>
    <w:link w:val="EncabezadoCar"/>
    <w:uiPriority w:val="99"/>
    <w:unhideWhenUsed/>
    <w:rsid w:val="00AF0535"/>
    <w:pPr>
      <w:tabs>
        <w:tab w:val="center" w:pos="4252"/>
        <w:tab w:val="right" w:pos="8504"/>
      </w:tabs>
      <w:spacing w:after="0" w:line="240" w:lineRule="auto"/>
    </w:pPr>
    <w:rPr>
      <w:kern w:val="0"/>
      <w14:ligatures w14:val="none"/>
    </w:rPr>
  </w:style>
  <w:style w:type="character" w:customStyle="1" w:styleId="EncabezadoCar">
    <w:name w:val="Encabezado Car"/>
    <w:basedOn w:val="Fuentedeprrafopredeter"/>
    <w:link w:val="Encabezado"/>
    <w:uiPriority w:val="99"/>
    <w:rsid w:val="00AF0535"/>
    <w:rPr>
      <w:kern w:val="0"/>
      <w14:ligatures w14:val="none"/>
    </w:rPr>
  </w:style>
  <w:style w:type="paragraph" w:styleId="Piedepgina">
    <w:name w:val="footer"/>
    <w:basedOn w:val="Normal"/>
    <w:link w:val="PiedepginaCar"/>
    <w:uiPriority w:val="99"/>
    <w:unhideWhenUsed/>
    <w:rsid w:val="00AF0535"/>
    <w:pPr>
      <w:tabs>
        <w:tab w:val="center" w:pos="4252"/>
        <w:tab w:val="right" w:pos="8504"/>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AF0535"/>
    <w:rPr>
      <w:kern w:val="0"/>
      <w14:ligatures w14:val="none"/>
    </w:rPr>
  </w:style>
  <w:style w:type="character" w:styleId="Hipervnculovisitado">
    <w:name w:val="FollowedHyperlink"/>
    <w:basedOn w:val="Fuentedeprrafopredeter"/>
    <w:uiPriority w:val="99"/>
    <w:semiHidden/>
    <w:unhideWhenUsed/>
    <w:rsid w:val="00AF0535"/>
    <w:rPr>
      <w:color w:val="954F72"/>
      <w:u w:val="single"/>
    </w:rPr>
  </w:style>
  <w:style w:type="paragraph" w:customStyle="1" w:styleId="msonormal0">
    <w:name w:val="msonormal"/>
    <w:basedOn w:val="Normal"/>
    <w:rsid w:val="00AF053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customStyle="1" w:styleId="xl64">
    <w:name w:val="xl64"/>
    <w:basedOn w:val="Normal"/>
    <w:rsid w:val="00AF0535"/>
    <w:pPr>
      <w:spacing w:before="100" w:beforeAutospacing="1" w:after="100" w:afterAutospacing="1" w:line="240" w:lineRule="auto"/>
    </w:pPr>
    <w:rPr>
      <w:rFonts w:ascii="Times New Roman" w:eastAsia="Times New Roman" w:hAnsi="Times New Roman" w:cs="Times New Roman"/>
      <w:kern w:val="0"/>
      <w:sz w:val="18"/>
      <w:szCs w:val="18"/>
      <w:lang w:val="en-GB" w:eastAsia="en-GB"/>
      <w14:ligatures w14:val="none"/>
    </w:rPr>
  </w:style>
  <w:style w:type="paragraph" w:customStyle="1" w:styleId="xl65">
    <w:name w:val="xl65"/>
    <w:basedOn w:val="Normal"/>
    <w:rsid w:val="00AF0535"/>
    <w:pPr>
      <w:pBdr>
        <w:left w:val="single" w:sz="4" w:space="0" w:color="000000"/>
        <w:bottom w:val="single" w:sz="4" w:space="0" w:color="000000"/>
        <w:right w:val="single" w:sz="4" w:space="0" w:color="000000"/>
      </w:pBdr>
      <w:shd w:val="clear" w:color="000000" w:fill="990033"/>
      <w:spacing w:before="100" w:beforeAutospacing="1" w:after="100" w:afterAutospacing="1" w:line="240" w:lineRule="auto"/>
      <w:jc w:val="center"/>
    </w:pPr>
    <w:rPr>
      <w:rFonts w:ascii="Cambria" w:eastAsia="Times New Roman" w:hAnsi="Cambria" w:cs="Times New Roman"/>
      <w:color w:val="FFFFFF"/>
      <w:kern w:val="0"/>
      <w:sz w:val="18"/>
      <w:szCs w:val="18"/>
      <w:lang w:val="en-GB" w:eastAsia="en-GB"/>
      <w14:ligatures w14:val="none"/>
    </w:rPr>
  </w:style>
  <w:style w:type="paragraph" w:customStyle="1" w:styleId="xl66">
    <w:name w:val="xl66"/>
    <w:basedOn w:val="Normal"/>
    <w:rsid w:val="00AF0535"/>
    <w:pPr>
      <w:shd w:val="clear" w:color="000000" w:fill="990033"/>
      <w:spacing w:before="100" w:beforeAutospacing="1" w:after="100" w:afterAutospacing="1" w:line="240" w:lineRule="auto"/>
    </w:pPr>
    <w:rPr>
      <w:rFonts w:ascii="Cambria" w:eastAsia="Times New Roman" w:hAnsi="Cambria" w:cs="Times New Roman"/>
      <w:color w:val="FFFFFF"/>
      <w:kern w:val="0"/>
      <w:sz w:val="18"/>
      <w:szCs w:val="18"/>
      <w:lang w:val="en-GB" w:eastAsia="en-GB"/>
      <w14:ligatures w14:val="none"/>
    </w:rPr>
  </w:style>
  <w:style w:type="paragraph" w:customStyle="1" w:styleId="xl67">
    <w:name w:val="xl67"/>
    <w:basedOn w:val="Normal"/>
    <w:rsid w:val="00AF05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Cambria" w:eastAsia="Times New Roman" w:hAnsi="Cambria" w:cs="Times New Roman"/>
      <w:color w:val="000000"/>
      <w:kern w:val="0"/>
      <w:sz w:val="18"/>
      <w:szCs w:val="18"/>
      <w:lang w:val="en-GB" w:eastAsia="en-GB"/>
      <w14:ligatures w14:val="none"/>
    </w:rPr>
  </w:style>
  <w:style w:type="paragraph" w:customStyle="1" w:styleId="xl68">
    <w:name w:val="xl68"/>
    <w:basedOn w:val="Normal"/>
    <w:rsid w:val="00AF0535"/>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Cambria" w:eastAsia="Times New Roman" w:hAnsi="Cambria" w:cs="Times New Roman"/>
      <w:color w:val="000000"/>
      <w:kern w:val="0"/>
      <w:sz w:val="18"/>
      <w:szCs w:val="18"/>
      <w:lang w:val="en-GB" w:eastAsia="en-GB"/>
      <w14:ligatures w14:val="none"/>
    </w:rPr>
  </w:style>
  <w:style w:type="paragraph" w:customStyle="1" w:styleId="xl69">
    <w:name w:val="xl69"/>
    <w:basedOn w:val="Normal"/>
    <w:rsid w:val="00AF0535"/>
    <w:pPr>
      <w:spacing w:before="100" w:beforeAutospacing="1" w:after="100" w:afterAutospacing="1" w:line="240" w:lineRule="auto"/>
    </w:pPr>
    <w:rPr>
      <w:rFonts w:ascii="Cambria" w:eastAsia="Times New Roman" w:hAnsi="Cambria" w:cs="Times New Roman"/>
      <w:kern w:val="0"/>
      <w:sz w:val="18"/>
      <w:szCs w:val="18"/>
      <w:lang w:val="en-GB" w:eastAsia="en-GB"/>
      <w14:ligatures w14:val="none"/>
    </w:rPr>
  </w:style>
  <w:style w:type="paragraph" w:customStyle="1" w:styleId="xl70">
    <w:name w:val="xl70"/>
    <w:basedOn w:val="Normal"/>
    <w:rsid w:val="00AF0535"/>
    <w:pPr>
      <w:shd w:val="clear" w:color="000000" w:fill="990033"/>
      <w:spacing w:before="100" w:beforeAutospacing="1" w:after="100" w:afterAutospacing="1" w:line="240" w:lineRule="auto"/>
      <w:jc w:val="center"/>
    </w:pPr>
    <w:rPr>
      <w:rFonts w:ascii="Times New Roman" w:eastAsia="Times New Roman" w:hAnsi="Times New Roman" w:cs="Times New Roman"/>
      <w:b/>
      <w:bCs/>
      <w:kern w:val="0"/>
      <w:sz w:val="24"/>
      <w:szCs w:val="24"/>
      <w:lang w:val="en-GB" w:eastAsia="en-GB"/>
      <w14:ligatures w14:val="none"/>
    </w:rPr>
  </w:style>
  <w:style w:type="paragraph" w:customStyle="1" w:styleId="xl71">
    <w:name w:val="xl71"/>
    <w:basedOn w:val="Normal"/>
    <w:rsid w:val="00AF0535"/>
    <w:pPr>
      <w:shd w:val="clear" w:color="000000" w:fill="990033"/>
      <w:spacing w:before="100" w:beforeAutospacing="1" w:after="100" w:afterAutospacing="1" w:line="240" w:lineRule="auto"/>
      <w:jc w:val="center"/>
    </w:pPr>
    <w:rPr>
      <w:rFonts w:ascii="Times New Roman" w:eastAsia="Times New Roman" w:hAnsi="Times New Roman" w:cs="Times New Roman"/>
      <w:b/>
      <w:bCs/>
      <w:kern w:val="0"/>
      <w:sz w:val="18"/>
      <w:szCs w:val="18"/>
      <w:lang w:val="en-GB" w:eastAsia="en-GB"/>
      <w14:ligatures w14:val="none"/>
    </w:rPr>
  </w:style>
  <w:style w:type="paragraph" w:styleId="Revisin">
    <w:name w:val="Revision"/>
    <w:hidden/>
    <w:uiPriority w:val="99"/>
    <w:semiHidden/>
    <w:rsid w:val="00AF0535"/>
    <w:pPr>
      <w:spacing w:after="0" w:line="240" w:lineRule="auto"/>
    </w:pPr>
    <w:rPr>
      <w:kern w:val="0"/>
      <w14:ligatures w14:val="none"/>
    </w:rPr>
  </w:style>
  <w:style w:type="paragraph" w:styleId="TtuloTDC">
    <w:name w:val="TOC Heading"/>
    <w:basedOn w:val="Ttulo1"/>
    <w:next w:val="Normal"/>
    <w:uiPriority w:val="39"/>
    <w:unhideWhenUsed/>
    <w:qFormat/>
    <w:rsid w:val="00845453"/>
    <w:pPr>
      <w:spacing w:before="240" w:after="0"/>
      <w:outlineLvl w:val="9"/>
    </w:pPr>
    <w:rPr>
      <w:kern w:val="0"/>
      <w:sz w:val="32"/>
      <w:szCs w:val="32"/>
      <w:lang w:val="en-GB" w:eastAsia="en-GB"/>
    </w:rPr>
  </w:style>
  <w:style w:type="paragraph" w:styleId="TDC1">
    <w:name w:val="toc 1"/>
    <w:basedOn w:val="Normal"/>
    <w:next w:val="Normal"/>
    <w:autoRedefine/>
    <w:uiPriority w:val="39"/>
    <w:unhideWhenUsed/>
    <w:rsid w:val="00845453"/>
    <w:pPr>
      <w:spacing w:after="100"/>
    </w:pPr>
  </w:style>
  <w:style w:type="paragraph" w:styleId="TDC2">
    <w:name w:val="toc 2"/>
    <w:basedOn w:val="Normal"/>
    <w:next w:val="Normal"/>
    <w:autoRedefine/>
    <w:uiPriority w:val="39"/>
    <w:unhideWhenUsed/>
    <w:rsid w:val="00845453"/>
    <w:pPr>
      <w:spacing w:after="100"/>
      <w:ind w:left="220"/>
    </w:pPr>
  </w:style>
  <w:style w:type="paragraph" w:styleId="TDC3">
    <w:name w:val="toc 3"/>
    <w:basedOn w:val="Normal"/>
    <w:next w:val="Normal"/>
    <w:autoRedefine/>
    <w:uiPriority w:val="39"/>
    <w:unhideWhenUsed/>
    <w:rsid w:val="00845453"/>
    <w:pPr>
      <w:spacing w:after="100"/>
      <w:ind w:left="440"/>
    </w:pPr>
  </w:style>
  <w:style w:type="paragraph" w:styleId="TDC4">
    <w:name w:val="toc 4"/>
    <w:basedOn w:val="Normal"/>
    <w:next w:val="Normal"/>
    <w:autoRedefine/>
    <w:uiPriority w:val="39"/>
    <w:unhideWhenUsed/>
    <w:rsid w:val="00845453"/>
    <w:pPr>
      <w:spacing w:after="100"/>
      <w:ind w:left="660"/>
    </w:pPr>
  </w:style>
  <w:style w:type="paragraph" w:styleId="TDC5">
    <w:name w:val="toc 5"/>
    <w:basedOn w:val="Normal"/>
    <w:next w:val="Normal"/>
    <w:autoRedefine/>
    <w:uiPriority w:val="39"/>
    <w:unhideWhenUsed/>
    <w:rsid w:val="00845453"/>
    <w:pPr>
      <w:spacing w:after="100"/>
      <w:ind w:left="880"/>
    </w:pPr>
  </w:style>
  <w:style w:type="paragraph" w:customStyle="1" w:styleId="font5">
    <w:name w:val="font5"/>
    <w:basedOn w:val="Normal"/>
    <w:rsid w:val="00845453"/>
    <w:pPr>
      <w:spacing w:before="100" w:beforeAutospacing="1" w:after="100" w:afterAutospacing="1" w:line="240" w:lineRule="auto"/>
    </w:pPr>
    <w:rPr>
      <w:rFonts w:ascii="Calibri" w:eastAsia="Times New Roman" w:hAnsi="Calibri" w:cs="Calibri"/>
      <w:color w:val="000000"/>
      <w:kern w:val="0"/>
      <w:sz w:val="20"/>
      <w:szCs w:val="20"/>
      <w:lang w:val="en-GB" w:eastAsia="en-GB"/>
    </w:rPr>
  </w:style>
  <w:style w:type="paragraph" w:customStyle="1" w:styleId="font6">
    <w:name w:val="font6"/>
    <w:basedOn w:val="Normal"/>
    <w:rsid w:val="00845453"/>
    <w:pPr>
      <w:spacing w:before="100" w:beforeAutospacing="1" w:after="100" w:afterAutospacing="1" w:line="240" w:lineRule="auto"/>
    </w:pPr>
    <w:rPr>
      <w:rFonts w:ascii="Calibri" w:eastAsia="Times New Roman" w:hAnsi="Calibri" w:cs="Calibri"/>
      <w:color w:val="000000"/>
      <w:kern w:val="0"/>
      <w:sz w:val="20"/>
      <w:szCs w:val="20"/>
      <w:lang w:val="en-GB" w:eastAsia="en-GB"/>
    </w:rPr>
  </w:style>
  <w:style w:type="paragraph" w:customStyle="1" w:styleId="font7">
    <w:name w:val="font7"/>
    <w:basedOn w:val="Normal"/>
    <w:rsid w:val="00845453"/>
    <w:pPr>
      <w:spacing w:before="100" w:beforeAutospacing="1" w:after="100" w:afterAutospacing="1" w:line="240" w:lineRule="auto"/>
    </w:pPr>
    <w:rPr>
      <w:rFonts w:ascii="Calibri" w:eastAsia="Times New Roman" w:hAnsi="Calibri" w:cs="Calibri"/>
      <w:i/>
      <w:iCs/>
      <w:color w:val="000000"/>
      <w:kern w:val="0"/>
      <w:sz w:val="20"/>
      <w:szCs w:val="20"/>
      <w:lang w:val="en-GB" w:eastAsia="en-GB"/>
    </w:rPr>
  </w:style>
  <w:style w:type="paragraph" w:customStyle="1" w:styleId="xl63">
    <w:name w:val="xl63"/>
    <w:basedOn w:val="Normal"/>
    <w:rsid w:val="00845453"/>
    <w:pPr>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xl72">
    <w:name w:val="xl72"/>
    <w:basedOn w:val="Normal"/>
    <w:rsid w:val="00845453"/>
    <w:pPr>
      <w:shd w:val="clear" w:color="000000" w:fill="ACB9CA"/>
      <w:spacing w:before="100" w:beforeAutospacing="1" w:after="100" w:afterAutospacing="1" w:line="240" w:lineRule="auto"/>
      <w:textAlignment w:val="center"/>
    </w:pPr>
    <w:rPr>
      <w:rFonts w:ascii="Times New Roman" w:eastAsia="Times New Roman" w:hAnsi="Times New Roman" w:cs="Times New Roman"/>
      <w:b/>
      <w:bCs/>
      <w:color w:val="FFFFFF"/>
      <w:kern w:val="0"/>
      <w:sz w:val="20"/>
      <w:szCs w:val="20"/>
      <w:lang w:val="en-GB" w:eastAsia="en-GB"/>
    </w:rPr>
  </w:style>
  <w:style w:type="paragraph" w:customStyle="1" w:styleId="xl73">
    <w:name w:val="xl73"/>
    <w:basedOn w:val="Normal"/>
    <w:rsid w:val="00845453"/>
    <w:pPr>
      <w:pBdr>
        <w:top w:val="single" w:sz="8" w:space="0" w:color="A5A5A5"/>
        <w:bottom w:val="single" w:sz="8" w:space="0" w:color="A5A5A5"/>
        <w:right w:val="single" w:sz="8" w:space="0" w:color="A5A5A5"/>
      </w:pBdr>
      <w:shd w:val="clear" w:color="000000" w:fill="ACB9CA"/>
      <w:spacing w:before="100" w:beforeAutospacing="1" w:after="100" w:afterAutospacing="1" w:line="240" w:lineRule="auto"/>
      <w:textAlignment w:val="center"/>
    </w:pPr>
    <w:rPr>
      <w:rFonts w:ascii="Times New Roman" w:eastAsia="Times New Roman" w:hAnsi="Times New Roman" w:cs="Times New Roman"/>
      <w:b/>
      <w:bCs/>
      <w:color w:val="FFFFFF"/>
      <w:kern w:val="0"/>
      <w:sz w:val="20"/>
      <w:szCs w:val="20"/>
      <w:lang w:val="en-GB" w:eastAsia="en-GB"/>
    </w:rPr>
  </w:style>
  <w:style w:type="paragraph" w:customStyle="1" w:styleId="xl74">
    <w:name w:val="xl74"/>
    <w:basedOn w:val="Normal"/>
    <w:rsid w:val="00845453"/>
    <w:pPr>
      <w:shd w:val="clear" w:color="000000" w:fill="ACB9CA"/>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customStyle="1" w:styleId="xl75">
    <w:name w:val="xl75"/>
    <w:basedOn w:val="Normal"/>
    <w:rsid w:val="00845453"/>
    <w:pPr>
      <w:shd w:val="clear" w:color="000000" w:fill="ACB9CA"/>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xl76">
    <w:name w:val="xl76"/>
    <w:basedOn w:val="Normal"/>
    <w:rsid w:val="00845453"/>
    <w:pPr>
      <w:pBdr>
        <w:left w:val="single" w:sz="8" w:space="0" w:color="C9C9C9"/>
        <w:bottom w:val="single" w:sz="8" w:space="0" w:color="C9C9C9"/>
        <w:right w:val="single" w:sz="8" w:space="0" w:color="C9C9C9"/>
      </w:pBdr>
      <w:spacing w:before="100" w:beforeAutospacing="1" w:after="100" w:afterAutospacing="1" w:line="240" w:lineRule="auto"/>
    </w:pPr>
    <w:rPr>
      <w:rFonts w:ascii="Times New Roman" w:eastAsia="Times New Roman" w:hAnsi="Times New Roman" w:cs="Times New Roman"/>
      <w:b/>
      <w:bCs/>
      <w:kern w:val="0"/>
      <w:sz w:val="20"/>
      <w:szCs w:val="20"/>
      <w:lang w:val="en-GB" w:eastAsia="en-GB"/>
    </w:rPr>
  </w:style>
  <w:style w:type="paragraph" w:customStyle="1" w:styleId="xl77">
    <w:name w:val="xl77"/>
    <w:basedOn w:val="Normal"/>
    <w:rsid w:val="00845453"/>
    <w:pPr>
      <w:pBdr>
        <w:bottom w:val="single" w:sz="8" w:space="0" w:color="C9C9C9"/>
        <w:right w:val="single" w:sz="8" w:space="0" w:color="C9C9C9"/>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78">
    <w:name w:val="xl78"/>
    <w:basedOn w:val="Normal"/>
    <w:rsid w:val="00845453"/>
    <w:pPr>
      <w:pBdr>
        <w:left w:val="single" w:sz="8" w:space="0" w:color="C9C9C9"/>
        <w:bottom w:val="single" w:sz="8" w:space="0" w:color="C9C9C9"/>
        <w:right w:val="single" w:sz="8" w:space="0" w:color="C9C9C9"/>
      </w:pBdr>
      <w:spacing w:before="100" w:beforeAutospacing="1" w:after="100" w:afterAutospacing="1" w:line="240" w:lineRule="auto"/>
      <w:textAlignment w:val="center"/>
    </w:pPr>
    <w:rPr>
      <w:rFonts w:ascii="Times New Roman" w:eastAsia="Times New Roman" w:hAnsi="Times New Roman" w:cs="Times New Roman"/>
      <w:b/>
      <w:bCs/>
      <w:color w:val="000000"/>
      <w:kern w:val="0"/>
      <w:sz w:val="20"/>
      <w:szCs w:val="20"/>
      <w:lang w:val="en-GB" w:eastAsia="en-GB"/>
    </w:rPr>
  </w:style>
  <w:style w:type="paragraph" w:customStyle="1" w:styleId="xl79">
    <w:name w:val="xl79"/>
    <w:basedOn w:val="Normal"/>
    <w:rsid w:val="00845453"/>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customStyle="1" w:styleId="xl80">
    <w:name w:val="xl80"/>
    <w:basedOn w:val="Normal"/>
    <w:rsid w:val="00845453"/>
    <w:pPr>
      <w:pBdr>
        <w:left w:val="single" w:sz="8" w:space="0" w:color="C9C9C9"/>
        <w:bottom w:val="single" w:sz="8" w:space="0" w:color="C9C9C9"/>
        <w:right w:val="single" w:sz="8" w:space="0" w:color="C9C9C9"/>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GB" w:eastAsia="en-GB"/>
    </w:rPr>
  </w:style>
  <w:style w:type="paragraph" w:customStyle="1" w:styleId="xl81">
    <w:name w:val="xl81"/>
    <w:basedOn w:val="Normal"/>
    <w:rsid w:val="00845453"/>
    <w:pPr>
      <w:pBdr>
        <w:bottom w:val="single" w:sz="8" w:space="0" w:color="C9C9C9"/>
        <w:right w:val="single" w:sz="8" w:space="0" w:color="C9C9C9"/>
      </w:pBdr>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rPr>
  </w:style>
  <w:style w:type="paragraph" w:customStyle="1" w:styleId="xl82">
    <w:name w:val="xl82"/>
    <w:basedOn w:val="Normal"/>
    <w:rsid w:val="00845453"/>
    <w:pPr>
      <w:pBdr>
        <w:bottom w:val="single" w:sz="8" w:space="0" w:color="C9C9C9"/>
        <w:right w:val="single" w:sz="8" w:space="0" w:color="C9C9C9"/>
      </w:pBdr>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rPr>
  </w:style>
  <w:style w:type="paragraph" w:customStyle="1" w:styleId="xl83">
    <w:name w:val="xl83"/>
    <w:basedOn w:val="Normal"/>
    <w:rsid w:val="008454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rPr>
  </w:style>
  <w:style w:type="paragraph" w:customStyle="1" w:styleId="xl84">
    <w:name w:val="xl84"/>
    <w:basedOn w:val="Normal"/>
    <w:rsid w:val="008454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sz w:val="20"/>
      <w:szCs w:val="20"/>
      <w:lang w:val="en-GB" w:eastAsia="en-GB"/>
    </w:rPr>
  </w:style>
  <w:style w:type="paragraph" w:customStyle="1" w:styleId="xl85">
    <w:name w:val="xl85"/>
    <w:basedOn w:val="Normal"/>
    <w:rsid w:val="00845453"/>
    <w:pPr>
      <w:pBdr>
        <w:bottom w:val="single" w:sz="8" w:space="0" w:color="C9C9C9"/>
        <w:right w:val="single" w:sz="8" w:space="0" w:color="C9C9C9"/>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86">
    <w:name w:val="xl86"/>
    <w:basedOn w:val="Normal"/>
    <w:rsid w:val="008454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87">
    <w:name w:val="xl87"/>
    <w:basedOn w:val="Normal"/>
    <w:rsid w:val="00845453"/>
    <w:pPr>
      <w:pBdr>
        <w:bottom w:val="single" w:sz="8" w:space="0" w:color="C9C9C9"/>
        <w:right w:val="single" w:sz="8" w:space="0" w:color="C9C9C9"/>
      </w:pBdr>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xl88">
    <w:name w:val="xl88"/>
    <w:basedOn w:val="Normal"/>
    <w:rsid w:val="00845453"/>
    <w:pPr>
      <w:pBdr>
        <w:left w:val="single" w:sz="8" w:space="0" w:color="C9C9C9"/>
        <w:right w:val="single" w:sz="8" w:space="0" w:color="C9C9C9"/>
      </w:pBdr>
      <w:spacing w:before="100" w:beforeAutospacing="1" w:after="100" w:afterAutospacing="1" w:line="240" w:lineRule="auto"/>
    </w:pPr>
    <w:rPr>
      <w:rFonts w:ascii="Times New Roman" w:eastAsia="Times New Roman" w:hAnsi="Times New Roman" w:cs="Times New Roman"/>
      <w:b/>
      <w:bCs/>
      <w:kern w:val="0"/>
      <w:sz w:val="20"/>
      <w:szCs w:val="20"/>
      <w:lang w:val="en-GB" w:eastAsia="en-GB"/>
    </w:rPr>
  </w:style>
  <w:style w:type="paragraph" w:customStyle="1" w:styleId="xl89">
    <w:name w:val="xl89"/>
    <w:basedOn w:val="Normal"/>
    <w:rsid w:val="00845453"/>
    <w:pPr>
      <w:pBdr>
        <w:right w:val="single" w:sz="8" w:space="0" w:color="C9C9C9"/>
      </w:pBdr>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xl90">
    <w:name w:val="xl90"/>
    <w:basedOn w:val="Normal"/>
    <w:rsid w:val="00845453"/>
    <w:pP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91">
    <w:name w:val="xl91"/>
    <w:basedOn w:val="Normal"/>
    <w:rsid w:val="00845453"/>
    <w:pPr>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xl92">
    <w:name w:val="xl92"/>
    <w:basedOn w:val="Normal"/>
    <w:rsid w:val="008454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val="en-GB" w:eastAsia="en-GB"/>
    </w:rPr>
  </w:style>
  <w:style w:type="paragraph" w:customStyle="1" w:styleId="xl93">
    <w:name w:val="xl93"/>
    <w:basedOn w:val="Normal"/>
    <w:rsid w:val="00845453"/>
    <w:pPr>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rPr>
  </w:style>
  <w:style w:type="paragraph" w:customStyle="1" w:styleId="xl94">
    <w:name w:val="xl94"/>
    <w:basedOn w:val="Normal"/>
    <w:rsid w:val="008454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rPr>
  </w:style>
  <w:style w:type="paragraph" w:customStyle="1" w:styleId="xl95">
    <w:name w:val="xl95"/>
    <w:basedOn w:val="Normal"/>
    <w:rsid w:val="008454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96">
    <w:name w:val="xl96"/>
    <w:basedOn w:val="Normal"/>
    <w:rsid w:val="00845453"/>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val="en-GB" w:eastAsia="en-GB"/>
    </w:rPr>
  </w:style>
  <w:style w:type="paragraph" w:customStyle="1" w:styleId="xl97">
    <w:name w:val="xl97"/>
    <w:basedOn w:val="Normal"/>
    <w:rsid w:val="00845453"/>
    <w:pPr>
      <w:spacing w:before="100" w:beforeAutospacing="1" w:after="100" w:afterAutospacing="1" w:line="240" w:lineRule="auto"/>
      <w:textAlignment w:val="top"/>
    </w:pPr>
    <w:rPr>
      <w:rFonts w:ascii="Times New Roman" w:eastAsia="Times New Roman" w:hAnsi="Times New Roman" w:cs="Times New Roman"/>
      <w:kern w:val="0"/>
      <w:sz w:val="20"/>
      <w:szCs w:val="20"/>
      <w:lang w:val="en-GB" w:eastAsia="en-GB"/>
    </w:rPr>
  </w:style>
  <w:style w:type="paragraph" w:customStyle="1" w:styleId="xl98">
    <w:name w:val="xl98"/>
    <w:basedOn w:val="Normal"/>
    <w:rsid w:val="00845453"/>
    <w:pPr>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xl99">
    <w:name w:val="xl99"/>
    <w:basedOn w:val="Normal"/>
    <w:rsid w:val="008454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100">
    <w:name w:val="xl100"/>
    <w:basedOn w:val="Normal"/>
    <w:rsid w:val="00845453"/>
    <w:pP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val="en-GB" w:eastAsia="en-GB"/>
    </w:rPr>
  </w:style>
  <w:style w:type="paragraph" w:customStyle="1" w:styleId="xl101">
    <w:name w:val="xl101"/>
    <w:basedOn w:val="Normal"/>
    <w:rsid w:val="008454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val="en-GB" w:eastAsia="en-GB"/>
    </w:rPr>
  </w:style>
  <w:style w:type="paragraph" w:customStyle="1" w:styleId="notebaspage">
    <w:name w:val="notebaspage"/>
    <w:basedOn w:val="Normal"/>
    <w:rsid w:val="00845453"/>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nfasis">
    <w:name w:val="Emphasis"/>
    <w:basedOn w:val="Fuentedeprrafopredeter"/>
    <w:uiPriority w:val="20"/>
    <w:qFormat/>
    <w:rsid w:val="00845453"/>
    <w:rPr>
      <w:i/>
      <w:iCs/>
    </w:rPr>
  </w:style>
  <w:style w:type="table" w:styleId="Tablanormal3">
    <w:name w:val="Plain Table 3"/>
    <w:basedOn w:val="Tablanormal"/>
    <w:uiPriority w:val="43"/>
    <w:rsid w:val="00845453"/>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845453"/>
    <w:pPr>
      <w:spacing w:after="0" w:line="240" w:lineRule="auto"/>
    </w:pPr>
    <w:rPr>
      <w:rFonts w:ascii="Times New Roman" w:hAnsi="Times New Roman"/>
      <w:color w:val="000000"/>
      <w:kern w:val="0"/>
      <w:lang w:val="fr-BE"/>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6">
    <w:name w:val="A6"/>
    <w:uiPriority w:val="99"/>
    <w:rsid w:val="00845453"/>
    <w:rPr>
      <w:color w:val="000000"/>
      <w:sz w:val="11"/>
      <w:szCs w:val="11"/>
    </w:rPr>
  </w:style>
  <w:style w:type="character" w:customStyle="1" w:styleId="Title1">
    <w:name w:val="Title1"/>
    <w:basedOn w:val="Fuentedeprrafopredeter"/>
    <w:rsid w:val="00845453"/>
  </w:style>
  <w:style w:type="character" w:customStyle="1" w:styleId="reference-text">
    <w:name w:val="reference-text"/>
    <w:basedOn w:val="Fuentedeprrafopredeter"/>
    <w:rsid w:val="00845453"/>
  </w:style>
  <w:style w:type="character" w:customStyle="1" w:styleId="custom-cursor-on-hover">
    <w:name w:val="custom-cursor-on-hover"/>
    <w:basedOn w:val="Fuentedeprrafopredeter"/>
    <w:rsid w:val="00845453"/>
  </w:style>
  <w:style w:type="character" w:customStyle="1" w:styleId="word">
    <w:name w:val="word"/>
    <w:basedOn w:val="Fuentedeprrafopredeter"/>
    <w:rsid w:val="00845453"/>
  </w:style>
  <w:style w:type="paragraph" w:styleId="Listaconvietas">
    <w:name w:val="List Bullet"/>
    <w:basedOn w:val="Normal"/>
    <w:uiPriority w:val="99"/>
    <w:unhideWhenUsed/>
    <w:rsid w:val="00845453"/>
    <w:pPr>
      <w:numPr>
        <w:numId w:val="27"/>
      </w:numPr>
      <w:contextualSpacing/>
    </w:pPr>
  </w:style>
  <w:style w:type="character" w:styleId="Nmerodelnea">
    <w:name w:val="line number"/>
    <w:basedOn w:val="Fuentedeprrafopredeter"/>
    <w:uiPriority w:val="99"/>
    <w:semiHidden/>
    <w:unhideWhenUsed/>
    <w:rsid w:val="00845453"/>
  </w:style>
  <w:style w:type="paragraph" w:styleId="Textonotapie">
    <w:name w:val="footnote text"/>
    <w:basedOn w:val="Normal"/>
    <w:link w:val="TextonotapieCar"/>
    <w:uiPriority w:val="99"/>
    <w:semiHidden/>
    <w:unhideWhenUsed/>
    <w:rsid w:val="00C64E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4E3A"/>
    <w:rPr>
      <w:sz w:val="20"/>
      <w:szCs w:val="20"/>
    </w:rPr>
  </w:style>
  <w:style w:type="character" w:styleId="Refdenotaalpie">
    <w:name w:val="footnote reference"/>
    <w:basedOn w:val="Fuentedeprrafopredeter"/>
    <w:uiPriority w:val="99"/>
    <w:semiHidden/>
    <w:unhideWhenUsed/>
    <w:rsid w:val="00C64E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241822">
      <w:bodyDiv w:val="1"/>
      <w:marLeft w:val="0"/>
      <w:marRight w:val="0"/>
      <w:marTop w:val="0"/>
      <w:marBottom w:val="0"/>
      <w:divBdr>
        <w:top w:val="none" w:sz="0" w:space="0" w:color="auto"/>
        <w:left w:val="none" w:sz="0" w:space="0" w:color="auto"/>
        <w:bottom w:val="none" w:sz="0" w:space="0" w:color="auto"/>
        <w:right w:val="none" w:sz="0" w:space="0" w:color="auto"/>
      </w:divBdr>
    </w:div>
    <w:div w:id="183031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FE974D293D4E978E25A2C1AAD416C9"/>
        <w:category>
          <w:name w:val="General"/>
          <w:gallery w:val="placeholder"/>
        </w:category>
        <w:types>
          <w:type w:val="bbPlcHdr"/>
        </w:types>
        <w:behaviors>
          <w:behavior w:val="content"/>
        </w:behaviors>
        <w:guid w:val="{D6B49E67-BB5F-454C-A927-9D01139F0077}"/>
      </w:docPartPr>
      <w:docPartBody>
        <w:p w:rsidR="00713DBD" w:rsidRDefault="00A57BAF" w:rsidP="00A57BAF">
          <w:pPr>
            <w:pStyle w:val="43FE974D293D4E978E25A2C1AAD416C9"/>
          </w:pPr>
          <w:r w:rsidRPr="002F6EE6">
            <w:rPr>
              <w:rStyle w:val="Textodelmarcadordeposicin"/>
            </w:rPr>
            <w:t>Click or tap here to enter text.</w:t>
          </w:r>
        </w:p>
      </w:docPartBody>
    </w:docPart>
    <w:docPart>
      <w:docPartPr>
        <w:name w:val="24003DF67C8E43B3A55EC262C59CF36B"/>
        <w:category>
          <w:name w:val="General"/>
          <w:gallery w:val="placeholder"/>
        </w:category>
        <w:types>
          <w:type w:val="bbPlcHdr"/>
        </w:types>
        <w:behaviors>
          <w:behavior w:val="content"/>
        </w:behaviors>
        <w:guid w:val="{366292DF-AFD3-4082-97E0-628CE17098F3}"/>
      </w:docPartPr>
      <w:docPartBody>
        <w:p w:rsidR="00713DBD" w:rsidRDefault="00A57BAF" w:rsidP="00A57BAF">
          <w:pPr>
            <w:pStyle w:val="24003DF67C8E43B3A55EC262C59CF36B"/>
          </w:pPr>
          <w:r w:rsidRPr="00C4370D">
            <w:rPr>
              <w:rStyle w:val="Textodelmarcadordeposicin"/>
            </w:rPr>
            <w:t>Cliquez ou appuyez ici pour entrer du texte.</w:t>
          </w:r>
        </w:p>
      </w:docPartBody>
    </w:docPart>
    <w:docPart>
      <w:docPartPr>
        <w:name w:val="639B199E73B540B9BF644C34EDEB9408"/>
        <w:category>
          <w:name w:val="General"/>
          <w:gallery w:val="placeholder"/>
        </w:category>
        <w:types>
          <w:type w:val="bbPlcHdr"/>
        </w:types>
        <w:behaviors>
          <w:behavior w:val="content"/>
        </w:behaviors>
        <w:guid w:val="{42235B32-9FFC-4E23-9E87-6E3705A4171E}"/>
      </w:docPartPr>
      <w:docPartBody>
        <w:p w:rsidR="00713DBD" w:rsidRDefault="00A57BAF" w:rsidP="00A57BAF">
          <w:pPr>
            <w:pStyle w:val="639B199E73B540B9BF644C34EDEB9408"/>
          </w:pPr>
          <w:r w:rsidRPr="00C4370D">
            <w:rPr>
              <w:rStyle w:val="Textodelmarcadordeposicin"/>
            </w:rPr>
            <w:t>Cliquez ou appuyez ici pour entrer du texte.</w:t>
          </w:r>
        </w:p>
      </w:docPartBody>
    </w:docPart>
    <w:docPart>
      <w:docPartPr>
        <w:name w:val="3505BD7728CC4AE2AA77AE2F0DD6FABD"/>
        <w:category>
          <w:name w:val="General"/>
          <w:gallery w:val="placeholder"/>
        </w:category>
        <w:types>
          <w:type w:val="bbPlcHdr"/>
        </w:types>
        <w:behaviors>
          <w:behavior w:val="content"/>
        </w:behaviors>
        <w:guid w:val="{EF5A8C39-427F-4FBB-8B0B-9E3B59FB9A5D}"/>
      </w:docPartPr>
      <w:docPartBody>
        <w:p w:rsidR="00713DBD" w:rsidRDefault="00A57BAF" w:rsidP="00A57BAF">
          <w:pPr>
            <w:pStyle w:val="3505BD7728CC4AE2AA77AE2F0DD6FABD"/>
          </w:pPr>
          <w:r w:rsidRPr="00C4370D">
            <w:rPr>
              <w:rStyle w:val="Textodelmarcadordeposicin"/>
            </w:rPr>
            <w:t>Cliquez ou appuyez ici pour entrer du texte.</w:t>
          </w:r>
        </w:p>
      </w:docPartBody>
    </w:docPart>
    <w:docPart>
      <w:docPartPr>
        <w:name w:val="EBE44BC64DE046589B7F1D06EAA31AC1"/>
        <w:category>
          <w:name w:val="General"/>
          <w:gallery w:val="placeholder"/>
        </w:category>
        <w:types>
          <w:type w:val="bbPlcHdr"/>
        </w:types>
        <w:behaviors>
          <w:behavior w:val="content"/>
        </w:behaviors>
        <w:guid w:val="{9CE18179-C835-421D-9C22-1D8F4448F921}"/>
      </w:docPartPr>
      <w:docPartBody>
        <w:p w:rsidR="00713DBD" w:rsidRDefault="00A57BAF" w:rsidP="00A57BAF">
          <w:pPr>
            <w:pStyle w:val="EBE44BC64DE046589B7F1D06EAA31AC1"/>
          </w:pPr>
          <w:r w:rsidRPr="00C4370D">
            <w:rPr>
              <w:rStyle w:val="Textodelmarcadordeposicin"/>
            </w:rPr>
            <w:t>Cliquez ou appuyez ici pour entrer du texte.</w:t>
          </w:r>
        </w:p>
      </w:docPartBody>
    </w:docPart>
    <w:docPart>
      <w:docPartPr>
        <w:name w:val="E37E115D6C13472F895AF9148A7436FC"/>
        <w:category>
          <w:name w:val="General"/>
          <w:gallery w:val="placeholder"/>
        </w:category>
        <w:types>
          <w:type w:val="bbPlcHdr"/>
        </w:types>
        <w:behaviors>
          <w:behavior w:val="content"/>
        </w:behaviors>
        <w:guid w:val="{86F218F6-A4CB-4905-9159-78A21B1DA4AE}"/>
      </w:docPartPr>
      <w:docPartBody>
        <w:p w:rsidR="00713DBD" w:rsidRDefault="00A57BAF" w:rsidP="00A57BAF">
          <w:pPr>
            <w:pStyle w:val="E37E115D6C13472F895AF9148A7436FC"/>
          </w:pPr>
          <w:r w:rsidRPr="00C4370D">
            <w:rPr>
              <w:rStyle w:val="Textodelmarcadordeposicin"/>
            </w:rPr>
            <w:t>Cliquez ou appuyez ici pour entrer du texte.</w:t>
          </w:r>
        </w:p>
      </w:docPartBody>
    </w:docPart>
    <w:docPart>
      <w:docPartPr>
        <w:name w:val="8DDB36C068AF4FB1B67A31A052831758"/>
        <w:category>
          <w:name w:val="General"/>
          <w:gallery w:val="placeholder"/>
        </w:category>
        <w:types>
          <w:type w:val="bbPlcHdr"/>
        </w:types>
        <w:behaviors>
          <w:behavior w:val="content"/>
        </w:behaviors>
        <w:guid w:val="{71813175-92B8-4347-83F5-1624C299B839}"/>
      </w:docPartPr>
      <w:docPartBody>
        <w:p w:rsidR="00713DBD" w:rsidRDefault="00A57BAF" w:rsidP="00A57BAF">
          <w:pPr>
            <w:pStyle w:val="8DDB36C068AF4FB1B67A31A052831758"/>
          </w:pPr>
          <w:r w:rsidRPr="00C4370D">
            <w:rPr>
              <w:rStyle w:val="Textodelmarcadordeposicin"/>
            </w:rPr>
            <w:t>Cliquez ou appuyez ici pour entrer du texte.</w:t>
          </w:r>
        </w:p>
      </w:docPartBody>
    </w:docPart>
    <w:docPart>
      <w:docPartPr>
        <w:name w:val="77010D03649D4E62A7440ED251C16B7D"/>
        <w:category>
          <w:name w:val="General"/>
          <w:gallery w:val="placeholder"/>
        </w:category>
        <w:types>
          <w:type w:val="bbPlcHdr"/>
        </w:types>
        <w:behaviors>
          <w:behavior w:val="content"/>
        </w:behaviors>
        <w:guid w:val="{9E19B996-18FD-41D4-AB52-D4C0A92E9BA9}"/>
      </w:docPartPr>
      <w:docPartBody>
        <w:p w:rsidR="00713DBD" w:rsidRDefault="00A57BAF" w:rsidP="00A57BAF">
          <w:pPr>
            <w:pStyle w:val="77010D03649D4E62A7440ED251C16B7D"/>
          </w:pPr>
          <w:r w:rsidRPr="00C4370D">
            <w:rPr>
              <w:rStyle w:val="Textodelmarcadordeposicin"/>
            </w:rPr>
            <w:t>Cliquez ou appuyez ici pour entrer du texte.</w:t>
          </w:r>
        </w:p>
      </w:docPartBody>
    </w:docPart>
    <w:docPart>
      <w:docPartPr>
        <w:name w:val="99A41650831C40A5975DD00135560F19"/>
        <w:category>
          <w:name w:val="General"/>
          <w:gallery w:val="placeholder"/>
        </w:category>
        <w:types>
          <w:type w:val="bbPlcHdr"/>
        </w:types>
        <w:behaviors>
          <w:behavior w:val="content"/>
        </w:behaviors>
        <w:guid w:val="{FF097FF8-1BD9-464B-9FA6-141B73F1C022}"/>
      </w:docPartPr>
      <w:docPartBody>
        <w:p w:rsidR="00713DBD" w:rsidRDefault="00A57BAF" w:rsidP="00A57BAF">
          <w:pPr>
            <w:pStyle w:val="99A41650831C40A5975DD00135560F19"/>
          </w:pPr>
          <w:r w:rsidRPr="00C4370D">
            <w:rPr>
              <w:rStyle w:val="Textodelmarcadordeposicin"/>
            </w:rPr>
            <w:t>Cliquez ou appuyez ici pour entrer du texte.</w:t>
          </w:r>
        </w:p>
      </w:docPartBody>
    </w:docPart>
    <w:docPart>
      <w:docPartPr>
        <w:name w:val="FB043C7B502A4E6F8D953F7AE45EAC81"/>
        <w:category>
          <w:name w:val="General"/>
          <w:gallery w:val="placeholder"/>
        </w:category>
        <w:types>
          <w:type w:val="bbPlcHdr"/>
        </w:types>
        <w:behaviors>
          <w:behavior w:val="content"/>
        </w:behaviors>
        <w:guid w:val="{562481E1-77A8-4065-956A-20CF9099037E}"/>
      </w:docPartPr>
      <w:docPartBody>
        <w:p w:rsidR="00713DBD" w:rsidRDefault="00A57BAF" w:rsidP="00A57BAF">
          <w:pPr>
            <w:pStyle w:val="FB043C7B502A4E6F8D953F7AE45EAC81"/>
          </w:pPr>
          <w:r w:rsidRPr="00C4370D">
            <w:rPr>
              <w:rStyle w:val="Textodelmarcadordeposicin"/>
            </w:rPr>
            <w:t>Cliquez ou appuyez ici pour entrer du texte.</w:t>
          </w:r>
        </w:p>
      </w:docPartBody>
    </w:docPart>
    <w:docPart>
      <w:docPartPr>
        <w:name w:val="EA3E05D3551E4DEBBF3BF3851DA85D60"/>
        <w:category>
          <w:name w:val="General"/>
          <w:gallery w:val="placeholder"/>
        </w:category>
        <w:types>
          <w:type w:val="bbPlcHdr"/>
        </w:types>
        <w:behaviors>
          <w:behavior w:val="content"/>
        </w:behaviors>
        <w:guid w:val="{67D0E990-DE29-457A-ADE8-724F895C17EA}"/>
      </w:docPartPr>
      <w:docPartBody>
        <w:p w:rsidR="00713DBD" w:rsidRDefault="00A57BAF" w:rsidP="00A57BAF">
          <w:pPr>
            <w:pStyle w:val="EA3E05D3551E4DEBBF3BF3851DA85D60"/>
          </w:pPr>
          <w:r w:rsidRPr="00C4370D">
            <w:rPr>
              <w:rStyle w:val="Textodelmarcadordeposicin"/>
            </w:rPr>
            <w:t>Cliquez ou appuyez ici pour entrer du texte.</w:t>
          </w:r>
        </w:p>
      </w:docPartBody>
    </w:docPart>
    <w:docPart>
      <w:docPartPr>
        <w:name w:val="5126CC4931424A69B3FDBDD1D28E2E17"/>
        <w:category>
          <w:name w:val="General"/>
          <w:gallery w:val="placeholder"/>
        </w:category>
        <w:types>
          <w:type w:val="bbPlcHdr"/>
        </w:types>
        <w:behaviors>
          <w:behavior w:val="content"/>
        </w:behaviors>
        <w:guid w:val="{BF30D9B4-16C1-495A-BD27-26B4B75D6AC0}"/>
      </w:docPartPr>
      <w:docPartBody>
        <w:p w:rsidR="00713DBD" w:rsidRDefault="00A57BAF" w:rsidP="00A57BAF">
          <w:pPr>
            <w:pStyle w:val="5126CC4931424A69B3FDBDD1D28E2E17"/>
          </w:pPr>
          <w:r w:rsidRPr="00C4370D">
            <w:rPr>
              <w:rStyle w:val="Textodelmarcadordeposicin"/>
            </w:rPr>
            <w:t>Cliquez ou appuyez ici pour entrer du texte.</w:t>
          </w:r>
        </w:p>
      </w:docPartBody>
    </w:docPart>
    <w:docPart>
      <w:docPartPr>
        <w:name w:val="188ECB73836B46F79C5C5EA7F50B3CC0"/>
        <w:category>
          <w:name w:val="General"/>
          <w:gallery w:val="placeholder"/>
        </w:category>
        <w:types>
          <w:type w:val="bbPlcHdr"/>
        </w:types>
        <w:behaviors>
          <w:behavior w:val="content"/>
        </w:behaviors>
        <w:guid w:val="{9F404AAC-8C35-48C9-B288-330D20126542}"/>
      </w:docPartPr>
      <w:docPartBody>
        <w:p w:rsidR="00713DBD" w:rsidRDefault="00A57BAF" w:rsidP="00A57BAF">
          <w:pPr>
            <w:pStyle w:val="188ECB73836B46F79C5C5EA7F50B3CC0"/>
          </w:pPr>
          <w:r w:rsidRPr="00C4370D">
            <w:rPr>
              <w:rStyle w:val="Textodelmarcadordeposicin"/>
            </w:rPr>
            <w:t>Cliquez ou appuyez ici pour entrer du texte.</w:t>
          </w:r>
        </w:p>
      </w:docPartBody>
    </w:docPart>
    <w:docPart>
      <w:docPartPr>
        <w:name w:val="9AB4F322636E4BF9A9C6395D5277ED7E"/>
        <w:category>
          <w:name w:val="General"/>
          <w:gallery w:val="placeholder"/>
        </w:category>
        <w:types>
          <w:type w:val="bbPlcHdr"/>
        </w:types>
        <w:behaviors>
          <w:behavior w:val="content"/>
        </w:behaviors>
        <w:guid w:val="{BD62AD90-633E-445F-94DA-8366BA00FF5D}"/>
      </w:docPartPr>
      <w:docPartBody>
        <w:p w:rsidR="00713DBD" w:rsidRDefault="00A57BAF" w:rsidP="00A57BAF">
          <w:pPr>
            <w:pStyle w:val="9AB4F322636E4BF9A9C6395D5277ED7E"/>
          </w:pPr>
          <w:r w:rsidRPr="00C4370D">
            <w:rPr>
              <w:rStyle w:val="Textodelmarcadordeposicin"/>
            </w:rPr>
            <w:t>Cliquez ou appuyez ici pour entrer du texte.</w:t>
          </w:r>
        </w:p>
      </w:docPartBody>
    </w:docPart>
    <w:docPart>
      <w:docPartPr>
        <w:name w:val="0611C31122964348865A2F5A5D31A7C5"/>
        <w:category>
          <w:name w:val="General"/>
          <w:gallery w:val="placeholder"/>
        </w:category>
        <w:types>
          <w:type w:val="bbPlcHdr"/>
        </w:types>
        <w:behaviors>
          <w:behavior w:val="content"/>
        </w:behaviors>
        <w:guid w:val="{EE9AC51F-1C5D-47DF-BEBF-F3863B75E0E1}"/>
      </w:docPartPr>
      <w:docPartBody>
        <w:p w:rsidR="00713DBD" w:rsidRDefault="00A57BAF" w:rsidP="00A57BAF">
          <w:pPr>
            <w:pStyle w:val="0611C31122964348865A2F5A5D31A7C5"/>
          </w:pPr>
          <w:r w:rsidRPr="00C4370D">
            <w:rPr>
              <w:rStyle w:val="Textodelmarcadordeposicin"/>
            </w:rPr>
            <w:t>Cliquez ou appuyez ici pour entrer du texte.</w:t>
          </w:r>
        </w:p>
      </w:docPartBody>
    </w:docPart>
    <w:docPart>
      <w:docPartPr>
        <w:name w:val="41BFF1ED6ABA4E8E861CC8C4BBBF288B"/>
        <w:category>
          <w:name w:val="General"/>
          <w:gallery w:val="placeholder"/>
        </w:category>
        <w:types>
          <w:type w:val="bbPlcHdr"/>
        </w:types>
        <w:behaviors>
          <w:behavior w:val="content"/>
        </w:behaviors>
        <w:guid w:val="{F771FD4D-7C3B-4FF8-9A3D-1BCB5B58404A}"/>
      </w:docPartPr>
      <w:docPartBody>
        <w:p w:rsidR="00713DBD" w:rsidRDefault="00A57BAF" w:rsidP="00A57BAF">
          <w:pPr>
            <w:pStyle w:val="41BFF1ED6ABA4E8E861CC8C4BBBF288B"/>
          </w:pPr>
          <w:r w:rsidRPr="00C4370D">
            <w:rPr>
              <w:rStyle w:val="Textodelmarcadordeposicin"/>
            </w:rPr>
            <w:t>Cliquez ou appuyez ici pour entrer du texte.</w:t>
          </w:r>
        </w:p>
      </w:docPartBody>
    </w:docPart>
    <w:docPart>
      <w:docPartPr>
        <w:name w:val="93259DEC67454D8699461D866041293F"/>
        <w:category>
          <w:name w:val="General"/>
          <w:gallery w:val="placeholder"/>
        </w:category>
        <w:types>
          <w:type w:val="bbPlcHdr"/>
        </w:types>
        <w:behaviors>
          <w:behavior w:val="content"/>
        </w:behaviors>
        <w:guid w:val="{A26CFFE6-FB24-4E77-A19E-9DE15AB8D9B0}"/>
      </w:docPartPr>
      <w:docPartBody>
        <w:p w:rsidR="00C0173A" w:rsidRDefault="00340F08" w:rsidP="00340F08">
          <w:pPr>
            <w:pStyle w:val="93259DEC67454D8699461D866041293F"/>
          </w:pPr>
          <w:r w:rsidRPr="002F6EE6">
            <w:rPr>
              <w:rStyle w:val="Textodelmarcadordeposicin"/>
            </w:rPr>
            <w:t>Click or tap here to enter text.</w:t>
          </w:r>
        </w:p>
      </w:docPartBody>
    </w:docPart>
    <w:docPart>
      <w:docPartPr>
        <w:name w:val="B7A7C3FA17884A4CB4C4D951D67BF215"/>
        <w:category>
          <w:name w:val="General"/>
          <w:gallery w:val="placeholder"/>
        </w:category>
        <w:types>
          <w:type w:val="bbPlcHdr"/>
        </w:types>
        <w:behaviors>
          <w:behavior w:val="content"/>
        </w:behaviors>
        <w:guid w:val="{E3BB198A-79B8-4AAE-8D03-995731A19F0F}"/>
      </w:docPartPr>
      <w:docPartBody>
        <w:p w:rsidR="00C0173A" w:rsidRDefault="00340F08" w:rsidP="00340F08">
          <w:pPr>
            <w:pStyle w:val="B7A7C3FA17884A4CB4C4D951D67BF215"/>
          </w:pPr>
          <w:r w:rsidRPr="002F6EE6">
            <w:rPr>
              <w:rStyle w:val="Textodelmarcadordeposicin"/>
            </w:rPr>
            <w:t>Click or tap here to enter text.</w:t>
          </w:r>
        </w:p>
      </w:docPartBody>
    </w:docPart>
    <w:docPart>
      <w:docPartPr>
        <w:name w:val="B35FEA6975D2464FB59B1B33BCAED47B"/>
        <w:category>
          <w:name w:val="General"/>
          <w:gallery w:val="placeholder"/>
        </w:category>
        <w:types>
          <w:type w:val="bbPlcHdr"/>
        </w:types>
        <w:behaviors>
          <w:behavior w:val="content"/>
        </w:behaviors>
        <w:guid w:val="{44862F1E-A462-4F71-B3C7-1785A86597BF}"/>
      </w:docPartPr>
      <w:docPartBody>
        <w:p w:rsidR="00C0173A" w:rsidRDefault="00340F08" w:rsidP="00340F08">
          <w:pPr>
            <w:pStyle w:val="B35FEA6975D2464FB59B1B33BCAED47B"/>
          </w:pPr>
          <w:r w:rsidRPr="002F6EE6">
            <w:rPr>
              <w:rStyle w:val="Textodelmarcadordeposicin"/>
            </w:rPr>
            <w:t>Click or tap here to enter text.</w:t>
          </w:r>
        </w:p>
      </w:docPartBody>
    </w:docPart>
    <w:docPart>
      <w:docPartPr>
        <w:name w:val="943E4CB497434492A43EC0154FF9D64C"/>
        <w:category>
          <w:name w:val="General"/>
          <w:gallery w:val="placeholder"/>
        </w:category>
        <w:types>
          <w:type w:val="bbPlcHdr"/>
        </w:types>
        <w:behaviors>
          <w:behavior w:val="content"/>
        </w:behaviors>
        <w:guid w:val="{2D15032C-3092-4627-AE89-8C12FB116299}"/>
      </w:docPartPr>
      <w:docPartBody>
        <w:p w:rsidR="00C0173A" w:rsidRDefault="00340F08" w:rsidP="00340F08">
          <w:pPr>
            <w:pStyle w:val="943E4CB497434492A43EC0154FF9D64C"/>
          </w:pPr>
          <w:r w:rsidRPr="002F6EE6">
            <w:rPr>
              <w:rStyle w:val="Textodelmarcadordeposicin"/>
            </w:rPr>
            <w:t>Click or tap here to enter text.</w:t>
          </w:r>
        </w:p>
      </w:docPartBody>
    </w:docPart>
    <w:docPart>
      <w:docPartPr>
        <w:name w:val="5C9578FDA4B34B44B5267F98C87BE421"/>
        <w:category>
          <w:name w:val="General"/>
          <w:gallery w:val="placeholder"/>
        </w:category>
        <w:types>
          <w:type w:val="bbPlcHdr"/>
        </w:types>
        <w:behaviors>
          <w:behavior w:val="content"/>
        </w:behaviors>
        <w:guid w:val="{CD529D12-83F8-4A5F-87C9-B56895BCDAF8}"/>
      </w:docPartPr>
      <w:docPartBody>
        <w:p w:rsidR="00C0173A" w:rsidRDefault="00340F08" w:rsidP="00340F08">
          <w:pPr>
            <w:pStyle w:val="5C9578FDA4B34B44B5267F98C87BE421"/>
          </w:pPr>
          <w:r w:rsidRPr="002F6EE6">
            <w:rPr>
              <w:rStyle w:val="Textodelmarcadordeposicin"/>
            </w:rPr>
            <w:t>Click or tap here to enter text.</w:t>
          </w:r>
        </w:p>
      </w:docPartBody>
    </w:docPart>
    <w:docPart>
      <w:docPartPr>
        <w:name w:val="663D52716DAB4590BEEEA0AA2CF7B0AD"/>
        <w:category>
          <w:name w:val="General"/>
          <w:gallery w:val="placeholder"/>
        </w:category>
        <w:types>
          <w:type w:val="bbPlcHdr"/>
        </w:types>
        <w:behaviors>
          <w:behavior w:val="content"/>
        </w:behaviors>
        <w:guid w:val="{4A9E8B90-8894-41E6-ADE8-FA4BC59ED92E}"/>
      </w:docPartPr>
      <w:docPartBody>
        <w:p w:rsidR="00C0173A" w:rsidRDefault="00340F08" w:rsidP="00340F08">
          <w:pPr>
            <w:pStyle w:val="663D52716DAB4590BEEEA0AA2CF7B0AD"/>
          </w:pPr>
          <w:r w:rsidRPr="002F6EE6">
            <w:rPr>
              <w:rStyle w:val="Textodelmarcadordeposicin"/>
            </w:rPr>
            <w:t>Click or tap here to enter text.</w:t>
          </w:r>
        </w:p>
      </w:docPartBody>
    </w:docPart>
    <w:docPart>
      <w:docPartPr>
        <w:name w:val="770F53D75F584A3B8A0D05A58F3AC7B8"/>
        <w:category>
          <w:name w:val="General"/>
          <w:gallery w:val="placeholder"/>
        </w:category>
        <w:types>
          <w:type w:val="bbPlcHdr"/>
        </w:types>
        <w:behaviors>
          <w:behavior w:val="content"/>
        </w:behaviors>
        <w:guid w:val="{2B5D076E-D52C-4BCE-8BFE-4F5804E33391}"/>
      </w:docPartPr>
      <w:docPartBody>
        <w:p w:rsidR="00C0173A" w:rsidRDefault="00340F08" w:rsidP="00340F08">
          <w:pPr>
            <w:pStyle w:val="770F53D75F584A3B8A0D05A58F3AC7B8"/>
          </w:pPr>
          <w:r w:rsidRPr="002F6EE6">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BAF"/>
    <w:rsid w:val="0002761D"/>
    <w:rsid w:val="00122DF0"/>
    <w:rsid w:val="00152509"/>
    <w:rsid w:val="001C11DD"/>
    <w:rsid w:val="001C482D"/>
    <w:rsid w:val="001E4DE0"/>
    <w:rsid w:val="00233072"/>
    <w:rsid w:val="002E4515"/>
    <w:rsid w:val="00340F08"/>
    <w:rsid w:val="0034484F"/>
    <w:rsid w:val="00372C60"/>
    <w:rsid w:val="003F09F9"/>
    <w:rsid w:val="004304B1"/>
    <w:rsid w:val="00713DBD"/>
    <w:rsid w:val="0072113D"/>
    <w:rsid w:val="00870543"/>
    <w:rsid w:val="008A6015"/>
    <w:rsid w:val="009240D7"/>
    <w:rsid w:val="009648E0"/>
    <w:rsid w:val="009D65A6"/>
    <w:rsid w:val="00A57BAF"/>
    <w:rsid w:val="00B6130D"/>
    <w:rsid w:val="00BE0818"/>
    <w:rsid w:val="00BE7A93"/>
    <w:rsid w:val="00C0173A"/>
    <w:rsid w:val="00C1769D"/>
    <w:rsid w:val="00C23F6C"/>
    <w:rsid w:val="00CB61B1"/>
    <w:rsid w:val="00CD72CE"/>
    <w:rsid w:val="00E026D7"/>
    <w:rsid w:val="00E134E9"/>
    <w:rsid w:val="00E83DC5"/>
    <w:rsid w:val="00E96DBC"/>
    <w:rsid w:val="00EC1834"/>
    <w:rsid w:val="00F42D38"/>
    <w:rsid w:val="00FB4117"/>
    <w:rsid w:val="00FE0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1834"/>
    <w:rPr>
      <w:color w:val="666666"/>
    </w:rPr>
  </w:style>
  <w:style w:type="paragraph" w:customStyle="1" w:styleId="43FE974D293D4E978E25A2C1AAD416C9">
    <w:name w:val="43FE974D293D4E978E25A2C1AAD416C9"/>
    <w:rsid w:val="00A57BAF"/>
  </w:style>
  <w:style w:type="paragraph" w:customStyle="1" w:styleId="24003DF67C8E43B3A55EC262C59CF36B">
    <w:name w:val="24003DF67C8E43B3A55EC262C59CF36B"/>
    <w:rsid w:val="00A57BAF"/>
  </w:style>
  <w:style w:type="paragraph" w:customStyle="1" w:styleId="639B199E73B540B9BF644C34EDEB9408">
    <w:name w:val="639B199E73B540B9BF644C34EDEB9408"/>
    <w:rsid w:val="00A57BAF"/>
  </w:style>
  <w:style w:type="paragraph" w:customStyle="1" w:styleId="3505BD7728CC4AE2AA77AE2F0DD6FABD">
    <w:name w:val="3505BD7728CC4AE2AA77AE2F0DD6FABD"/>
    <w:rsid w:val="00A57BAF"/>
  </w:style>
  <w:style w:type="paragraph" w:customStyle="1" w:styleId="EBE44BC64DE046589B7F1D06EAA31AC1">
    <w:name w:val="EBE44BC64DE046589B7F1D06EAA31AC1"/>
    <w:rsid w:val="00A57BAF"/>
  </w:style>
  <w:style w:type="paragraph" w:customStyle="1" w:styleId="E37E115D6C13472F895AF9148A7436FC">
    <w:name w:val="E37E115D6C13472F895AF9148A7436FC"/>
    <w:rsid w:val="00A57BAF"/>
  </w:style>
  <w:style w:type="paragraph" w:customStyle="1" w:styleId="8DDB36C068AF4FB1B67A31A052831758">
    <w:name w:val="8DDB36C068AF4FB1B67A31A052831758"/>
    <w:rsid w:val="00A57BAF"/>
  </w:style>
  <w:style w:type="paragraph" w:customStyle="1" w:styleId="77010D03649D4E62A7440ED251C16B7D">
    <w:name w:val="77010D03649D4E62A7440ED251C16B7D"/>
    <w:rsid w:val="00A57BAF"/>
  </w:style>
  <w:style w:type="paragraph" w:customStyle="1" w:styleId="99A41650831C40A5975DD00135560F19">
    <w:name w:val="99A41650831C40A5975DD00135560F19"/>
    <w:rsid w:val="00A57BAF"/>
  </w:style>
  <w:style w:type="paragraph" w:customStyle="1" w:styleId="FB043C7B502A4E6F8D953F7AE45EAC81">
    <w:name w:val="FB043C7B502A4E6F8D953F7AE45EAC81"/>
    <w:rsid w:val="00A57BAF"/>
  </w:style>
  <w:style w:type="paragraph" w:customStyle="1" w:styleId="EA3E05D3551E4DEBBF3BF3851DA85D60">
    <w:name w:val="EA3E05D3551E4DEBBF3BF3851DA85D60"/>
    <w:rsid w:val="00A57BAF"/>
  </w:style>
  <w:style w:type="paragraph" w:customStyle="1" w:styleId="5126CC4931424A69B3FDBDD1D28E2E17">
    <w:name w:val="5126CC4931424A69B3FDBDD1D28E2E17"/>
    <w:rsid w:val="00A57BAF"/>
  </w:style>
  <w:style w:type="paragraph" w:customStyle="1" w:styleId="188ECB73836B46F79C5C5EA7F50B3CC0">
    <w:name w:val="188ECB73836B46F79C5C5EA7F50B3CC0"/>
    <w:rsid w:val="00A57BAF"/>
  </w:style>
  <w:style w:type="paragraph" w:customStyle="1" w:styleId="9AB4F322636E4BF9A9C6395D5277ED7E">
    <w:name w:val="9AB4F322636E4BF9A9C6395D5277ED7E"/>
    <w:rsid w:val="00A57BAF"/>
  </w:style>
  <w:style w:type="paragraph" w:customStyle="1" w:styleId="0611C31122964348865A2F5A5D31A7C5">
    <w:name w:val="0611C31122964348865A2F5A5D31A7C5"/>
    <w:rsid w:val="00A57BAF"/>
  </w:style>
  <w:style w:type="paragraph" w:customStyle="1" w:styleId="41BFF1ED6ABA4E8E861CC8C4BBBF288B">
    <w:name w:val="41BFF1ED6ABA4E8E861CC8C4BBBF288B"/>
    <w:rsid w:val="00A57BAF"/>
  </w:style>
  <w:style w:type="paragraph" w:customStyle="1" w:styleId="93259DEC67454D8699461D866041293F">
    <w:name w:val="93259DEC67454D8699461D866041293F"/>
    <w:rsid w:val="00340F08"/>
  </w:style>
  <w:style w:type="paragraph" w:customStyle="1" w:styleId="B7A7C3FA17884A4CB4C4D951D67BF215">
    <w:name w:val="B7A7C3FA17884A4CB4C4D951D67BF215"/>
    <w:rsid w:val="00340F08"/>
  </w:style>
  <w:style w:type="paragraph" w:customStyle="1" w:styleId="B35FEA6975D2464FB59B1B33BCAED47B">
    <w:name w:val="B35FEA6975D2464FB59B1B33BCAED47B"/>
    <w:rsid w:val="00340F08"/>
  </w:style>
  <w:style w:type="paragraph" w:customStyle="1" w:styleId="943E4CB497434492A43EC0154FF9D64C">
    <w:name w:val="943E4CB497434492A43EC0154FF9D64C"/>
    <w:rsid w:val="00340F08"/>
  </w:style>
  <w:style w:type="paragraph" w:customStyle="1" w:styleId="5C9578FDA4B34B44B5267F98C87BE421">
    <w:name w:val="5C9578FDA4B34B44B5267F98C87BE421"/>
    <w:rsid w:val="00340F08"/>
  </w:style>
  <w:style w:type="paragraph" w:customStyle="1" w:styleId="663D52716DAB4590BEEEA0AA2CF7B0AD">
    <w:name w:val="663D52716DAB4590BEEEA0AA2CF7B0AD"/>
    <w:rsid w:val="00340F08"/>
  </w:style>
  <w:style w:type="paragraph" w:customStyle="1" w:styleId="770F53D75F584A3B8A0D05A58F3AC7B8">
    <w:name w:val="770F53D75F584A3B8A0D05A58F3AC7B8"/>
    <w:rsid w:val="00340F08"/>
  </w:style>
  <w:style w:type="paragraph" w:customStyle="1" w:styleId="DC0230F0F33C45109C7A54F88441F688">
    <w:name w:val="DC0230F0F33C45109C7A54F88441F688"/>
    <w:rsid w:val="00EC1834"/>
    <w:pPr>
      <w:spacing w:line="259" w:lineRule="auto"/>
    </w:pPr>
    <w:rPr>
      <w:kern w:val="0"/>
      <w:sz w:val="22"/>
      <w:szCs w:val="22"/>
      <w:lang w:val="es-ES" w:eastAsia="es-E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9123F-1749-4C69-A047-89B3208F1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4344</Words>
  <Characters>23897</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 Fernández</dc:creator>
  <cp:keywords/>
  <dc:description/>
  <cp:lastModifiedBy>Veronica Fernandez</cp:lastModifiedBy>
  <cp:revision>9</cp:revision>
  <dcterms:created xsi:type="dcterms:W3CDTF">2025-08-18T09:43:00Z</dcterms:created>
  <dcterms:modified xsi:type="dcterms:W3CDTF">2025-08-28T09:26:00Z</dcterms:modified>
</cp:coreProperties>
</file>