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263BC" w14:textId="77777777" w:rsidR="002E7580" w:rsidRDefault="002E7580"/>
    <w:p w14:paraId="492496E6" w14:textId="77777777" w:rsidR="00D232F2" w:rsidRDefault="00D232F2" w:rsidP="00D232F2">
      <w:pPr>
        <w:jc w:val="center"/>
        <w:rPr>
          <w:rFonts w:ascii="Times New Roman" w:hAnsi="Times New Roman"/>
          <w:b/>
          <w:szCs w:val="24"/>
          <w:lang w:val="en-US"/>
        </w:rPr>
      </w:pPr>
      <w:r w:rsidRPr="00153748">
        <w:rPr>
          <w:rFonts w:ascii="Times New Roman" w:hAnsi="Times New Roman"/>
          <w:b/>
          <w:szCs w:val="24"/>
          <w:lang w:val="en-US"/>
        </w:rPr>
        <w:t>Supplementary materials</w:t>
      </w:r>
    </w:p>
    <w:p w14:paraId="10B74245" w14:textId="77777777" w:rsidR="00D232F2" w:rsidRDefault="00D232F2" w:rsidP="00D232F2">
      <w:pPr>
        <w:jc w:val="center"/>
        <w:rPr>
          <w:rFonts w:ascii="Times New Roman" w:hAnsi="Times New Roman"/>
          <w:b/>
          <w:szCs w:val="24"/>
          <w:lang w:val="en-US"/>
        </w:rPr>
      </w:pPr>
    </w:p>
    <w:p w14:paraId="535F031A" w14:textId="77777777" w:rsidR="00D232F2" w:rsidRDefault="00D232F2" w:rsidP="00D232F2">
      <w:pPr>
        <w:jc w:val="center"/>
        <w:rPr>
          <w:rFonts w:ascii="Times New Roman" w:hAnsi="Times New Roman"/>
          <w:b/>
          <w:szCs w:val="24"/>
          <w:lang w:val="en-US"/>
        </w:rPr>
      </w:pPr>
    </w:p>
    <w:p w14:paraId="483A1372" w14:textId="77777777" w:rsidR="00D232F2" w:rsidRPr="00153748" w:rsidRDefault="00D232F2" w:rsidP="00D232F2">
      <w:pPr>
        <w:jc w:val="center"/>
        <w:rPr>
          <w:rFonts w:ascii="Times New Roman" w:hAnsi="Times New Roman"/>
          <w:b/>
          <w:szCs w:val="24"/>
          <w:lang w:val="en-US"/>
        </w:rPr>
      </w:pPr>
    </w:p>
    <w:p w14:paraId="283978F8" w14:textId="77777777" w:rsidR="00D232F2" w:rsidRPr="00D232F2" w:rsidRDefault="00D232F2" w:rsidP="00D232F2">
      <w:pPr>
        <w:pStyle w:val="Ttulo3"/>
        <w:jc w:val="center"/>
        <w:rPr>
          <w:color w:val="auto"/>
          <w:lang w:val="en-US"/>
        </w:rPr>
      </w:pPr>
      <w:bookmarkStart w:id="0" w:name="_Hlk161749920"/>
      <w:r w:rsidRPr="00D232F2">
        <w:rPr>
          <w:color w:val="auto"/>
          <w:lang w:val="en-US"/>
        </w:rPr>
        <w:t>Association between sleep timing and meal and snack patterns in schoolchildren in southern Brazil</w:t>
      </w:r>
    </w:p>
    <w:bookmarkEnd w:id="0"/>
    <w:p w14:paraId="33D359C2" w14:textId="77777777" w:rsidR="00D232F2" w:rsidRPr="00153748" w:rsidRDefault="00D232F2" w:rsidP="00D232F2">
      <w:pPr>
        <w:adjustRightInd w:val="0"/>
        <w:spacing w:after="0" w:line="276" w:lineRule="auto"/>
        <w:jc w:val="center"/>
        <w:rPr>
          <w:rFonts w:ascii="Times New Roman" w:hAnsi="Times New Roman"/>
          <w:szCs w:val="24"/>
          <w:lang w:val="en-US"/>
        </w:rPr>
      </w:pPr>
    </w:p>
    <w:p w14:paraId="4E2731CE" w14:textId="77777777" w:rsidR="00D232F2" w:rsidRPr="00153748" w:rsidRDefault="00D232F2" w:rsidP="00D232F2">
      <w:pPr>
        <w:adjustRightInd w:val="0"/>
        <w:spacing w:after="0" w:line="276" w:lineRule="auto"/>
        <w:jc w:val="center"/>
        <w:rPr>
          <w:rFonts w:ascii="Times New Roman" w:hAnsi="Times New Roman"/>
          <w:szCs w:val="24"/>
          <w:lang w:val="en-US"/>
        </w:rPr>
      </w:pPr>
      <w:r w:rsidRPr="00153748">
        <w:rPr>
          <w:rFonts w:ascii="Times New Roman" w:hAnsi="Times New Roman"/>
          <w:bCs/>
          <w:szCs w:val="24"/>
          <w:lang w:val="en-US"/>
        </w:rPr>
        <w:t>Short title:  Sleep and meal and snack patterns in schoolchildren</w:t>
      </w:r>
    </w:p>
    <w:p w14:paraId="3FE2823C" w14:textId="77777777" w:rsidR="00D232F2" w:rsidRPr="00153748" w:rsidRDefault="00D232F2" w:rsidP="00D232F2">
      <w:pPr>
        <w:spacing w:after="0" w:line="480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</w:p>
    <w:p w14:paraId="6FAAFDDA" w14:textId="77777777" w:rsidR="00D232F2" w:rsidRPr="00153748" w:rsidRDefault="00D232F2" w:rsidP="00D232F2">
      <w:pPr>
        <w:spacing w:after="0" w:line="480" w:lineRule="auto"/>
        <w:jc w:val="center"/>
        <w:rPr>
          <w:rFonts w:ascii="Times New Roman" w:hAnsi="Times New Roman"/>
          <w:szCs w:val="24"/>
        </w:rPr>
      </w:pPr>
      <w:bookmarkStart w:id="1" w:name="_Hlk161821294"/>
      <w:r w:rsidRPr="00153748">
        <w:rPr>
          <w:rFonts w:ascii="Times New Roman" w:hAnsi="Times New Roman"/>
          <w:szCs w:val="24"/>
        </w:rPr>
        <w:t>Denise Miguel Teixeira Roberto</w:t>
      </w:r>
      <w:r w:rsidRPr="00153748">
        <w:rPr>
          <w:rFonts w:ascii="Times New Roman" w:hAnsi="Times New Roman"/>
          <w:szCs w:val="24"/>
          <w:vertAlign w:val="superscript"/>
        </w:rPr>
        <w:t>1</w:t>
      </w:r>
      <w:r w:rsidRPr="00153748">
        <w:rPr>
          <w:rFonts w:ascii="Times New Roman" w:hAnsi="Times New Roman"/>
          <w:szCs w:val="24"/>
        </w:rPr>
        <w:t xml:space="preserve">, Emil </w:t>
      </w:r>
      <w:proofErr w:type="spellStart"/>
      <w:r w:rsidRPr="00153748">
        <w:rPr>
          <w:rFonts w:ascii="Times New Roman" w:hAnsi="Times New Roman"/>
          <w:szCs w:val="24"/>
        </w:rPr>
        <w:t>Kupek</w:t>
      </w:r>
      <w:proofErr w:type="spellEnd"/>
      <w:r w:rsidRPr="00153748">
        <w:rPr>
          <w:rFonts w:ascii="Times New Roman" w:hAnsi="Times New Roman"/>
          <w:szCs w:val="24"/>
        </w:rPr>
        <w:t xml:space="preserve"> </w:t>
      </w:r>
      <w:r w:rsidRPr="00153748">
        <w:rPr>
          <w:rFonts w:ascii="Times New Roman" w:hAnsi="Times New Roman"/>
          <w:szCs w:val="24"/>
          <w:vertAlign w:val="superscript"/>
        </w:rPr>
        <w:t>2</w:t>
      </w:r>
      <w:r w:rsidRPr="00153748">
        <w:rPr>
          <w:rFonts w:ascii="Times New Roman" w:hAnsi="Times New Roman"/>
          <w:szCs w:val="24"/>
        </w:rPr>
        <w:t xml:space="preserve">, </w:t>
      </w:r>
      <w:r w:rsidRPr="00153748">
        <w:rPr>
          <w:rFonts w:ascii="Times New Roman" w:hAnsi="Times New Roman"/>
          <w:bCs/>
          <w:szCs w:val="24"/>
        </w:rPr>
        <w:t>Mariana Winck Spanholi</w:t>
      </w:r>
      <w:r w:rsidRPr="00153748">
        <w:rPr>
          <w:rFonts w:ascii="Times New Roman" w:hAnsi="Times New Roman"/>
          <w:szCs w:val="24"/>
          <w:vertAlign w:val="superscript"/>
        </w:rPr>
        <w:t>1</w:t>
      </w:r>
      <w:r w:rsidRPr="00153748">
        <w:rPr>
          <w:rFonts w:ascii="Times New Roman" w:hAnsi="Times New Roman"/>
          <w:szCs w:val="24"/>
        </w:rPr>
        <w:t>,</w:t>
      </w:r>
      <w:r w:rsidRPr="00153748">
        <w:rPr>
          <w:rFonts w:ascii="Times New Roman" w:eastAsia="Times New Roman" w:hAnsi="Times New Roman"/>
          <w:szCs w:val="24"/>
          <w:lang w:eastAsia="pt-BR"/>
        </w:rPr>
        <w:t xml:space="preserve"> </w:t>
      </w:r>
      <w:r w:rsidRPr="00153748">
        <w:rPr>
          <w:rFonts w:ascii="Times New Roman" w:hAnsi="Times New Roman"/>
          <w:szCs w:val="24"/>
        </w:rPr>
        <w:t>Stella Lemke</w:t>
      </w:r>
      <w:r w:rsidRPr="00153748">
        <w:rPr>
          <w:rFonts w:ascii="Times New Roman" w:hAnsi="Times New Roman"/>
          <w:szCs w:val="24"/>
          <w:vertAlign w:val="superscript"/>
        </w:rPr>
        <w:t>1</w:t>
      </w:r>
      <w:r w:rsidRPr="00153748">
        <w:rPr>
          <w:rFonts w:ascii="Times New Roman" w:hAnsi="Times New Roman"/>
          <w:szCs w:val="24"/>
        </w:rPr>
        <w:t>, Luciana Jeremias Pereira</w:t>
      </w:r>
      <w:r w:rsidRPr="00153748">
        <w:rPr>
          <w:rFonts w:ascii="Times New Roman" w:hAnsi="Times New Roman"/>
          <w:szCs w:val="24"/>
          <w:vertAlign w:val="superscript"/>
        </w:rPr>
        <w:t>1</w:t>
      </w:r>
      <w:r w:rsidRPr="00153748">
        <w:rPr>
          <w:rFonts w:ascii="Times New Roman" w:hAnsi="Times New Roman"/>
          <w:szCs w:val="24"/>
        </w:rPr>
        <w:t>,</w:t>
      </w:r>
      <w:r w:rsidRPr="00153748">
        <w:rPr>
          <w:rFonts w:ascii="Segoe UI" w:hAnsi="Segoe UI" w:cs="Segoe UI"/>
          <w:sz w:val="18"/>
          <w:szCs w:val="18"/>
        </w:rPr>
        <w:t xml:space="preserve"> </w:t>
      </w:r>
      <w:r w:rsidRPr="00153748">
        <w:rPr>
          <w:rFonts w:ascii="Times New Roman" w:hAnsi="Times New Roman"/>
          <w:szCs w:val="24"/>
        </w:rPr>
        <w:t>Patricia Faria Di Pietro</w:t>
      </w:r>
      <w:r w:rsidRPr="00153748">
        <w:rPr>
          <w:rFonts w:ascii="Times New Roman" w:hAnsi="Times New Roman"/>
          <w:szCs w:val="24"/>
          <w:vertAlign w:val="superscript"/>
        </w:rPr>
        <w:t>1</w:t>
      </w:r>
      <w:r w:rsidRPr="00153748">
        <w:rPr>
          <w:rFonts w:ascii="Times New Roman" w:hAnsi="Times New Roman"/>
          <w:szCs w:val="24"/>
        </w:rPr>
        <w:t xml:space="preserve">, </w:t>
      </w:r>
      <w:proofErr w:type="spellStart"/>
      <w:r w:rsidRPr="00153748">
        <w:rPr>
          <w:rFonts w:ascii="Times New Roman" w:hAnsi="Times New Roman"/>
          <w:szCs w:val="24"/>
        </w:rPr>
        <w:t>Francilene</w:t>
      </w:r>
      <w:proofErr w:type="spellEnd"/>
      <w:r w:rsidRPr="00153748">
        <w:rPr>
          <w:rFonts w:ascii="Times New Roman" w:hAnsi="Times New Roman"/>
          <w:szCs w:val="24"/>
        </w:rPr>
        <w:t xml:space="preserve"> </w:t>
      </w:r>
      <w:proofErr w:type="spellStart"/>
      <w:r w:rsidRPr="00153748">
        <w:rPr>
          <w:rFonts w:ascii="Times New Roman" w:hAnsi="Times New Roman"/>
          <w:szCs w:val="24"/>
        </w:rPr>
        <w:t>Gracieli</w:t>
      </w:r>
      <w:proofErr w:type="spellEnd"/>
      <w:r w:rsidRPr="00153748">
        <w:rPr>
          <w:rFonts w:ascii="Times New Roman" w:hAnsi="Times New Roman"/>
          <w:szCs w:val="24"/>
        </w:rPr>
        <w:t xml:space="preserve"> </w:t>
      </w:r>
      <w:proofErr w:type="spellStart"/>
      <w:r w:rsidRPr="00153748">
        <w:rPr>
          <w:rFonts w:ascii="Times New Roman" w:hAnsi="Times New Roman"/>
          <w:szCs w:val="24"/>
        </w:rPr>
        <w:t>Kunradi</w:t>
      </w:r>
      <w:proofErr w:type="spellEnd"/>
      <w:r w:rsidRPr="00153748">
        <w:rPr>
          <w:rFonts w:ascii="Times New Roman" w:hAnsi="Times New Roman"/>
          <w:szCs w:val="24"/>
        </w:rPr>
        <w:t xml:space="preserve"> Vieira</w:t>
      </w:r>
      <w:r w:rsidRPr="00153748">
        <w:rPr>
          <w:rFonts w:ascii="Times New Roman" w:hAnsi="Times New Roman"/>
          <w:szCs w:val="24"/>
          <w:vertAlign w:val="superscript"/>
        </w:rPr>
        <w:t>1</w:t>
      </w:r>
      <w:r w:rsidRPr="00153748">
        <w:rPr>
          <w:rFonts w:ascii="Times New Roman" w:hAnsi="Times New Roman"/>
          <w:szCs w:val="24"/>
        </w:rPr>
        <w:t>, Patrícia de Fragas Hinnig</w:t>
      </w:r>
      <w:r w:rsidRPr="00153748">
        <w:rPr>
          <w:rFonts w:ascii="Times New Roman" w:hAnsi="Times New Roman"/>
          <w:szCs w:val="24"/>
          <w:vertAlign w:val="superscript"/>
        </w:rPr>
        <w:t>1</w:t>
      </w:r>
      <w:r w:rsidRPr="00153748">
        <w:rPr>
          <w:rFonts w:ascii="Times New Roman" w:hAnsi="Times New Roman"/>
          <w:szCs w:val="24"/>
        </w:rPr>
        <w:t>*</w:t>
      </w:r>
    </w:p>
    <w:bookmarkEnd w:id="1"/>
    <w:p w14:paraId="0DD98E08" w14:textId="77777777" w:rsidR="00D232F2" w:rsidRPr="00153748" w:rsidRDefault="00D232F2" w:rsidP="00D232F2">
      <w:pPr>
        <w:spacing w:after="0" w:line="480" w:lineRule="auto"/>
        <w:jc w:val="center"/>
        <w:rPr>
          <w:rFonts w:ascii="Times New Roman" w:hAnsi="Times New Roman"/>
          <w:b/>
          <w:bCs/>
          <w:szCs w:val="24"/>
        </w:rPr>
      </w:pPr>
    </w:p>
    <w:p w14:paraId="6E2A89DE" w14:textId="77777777" w:rsidR="00D232F2" w:rsidRPr="00153748" w:rsidRDefault="00D232F2" w:rsidP="00D232F2">
      <w:pPr>
        <w:spacing w:after="0" w:line="480" w:lineRule="auto"/>
        <w:jc w:val="center"/>
        <w:rPr>
          <w:rFonts w:ascii="Times New Roman" w:hAnsi="Times New Roman"/>
          <w:b/>
          <w:bCs/>
          <w:szCs w:val="24"/>
        </w:rPr>
      </w:pPr>
    </w:p>
    <w:p w14:paraId="70F7F5FE" w14:textId="77777777" w:rsidR="00D232F2" w:rsidRPr="00153748" w:rsidRDefault="00D232F2" w:rsidP="00D232F2">
      <w:pPr>
        <w:adjustRightInd w:val="0"/>
        <w:spacing w:after="0"/>
        <w:jc w:val="center"/>
        <w:rPr>
          <w:rFonts w:ascii="Times New Roman" w:hAnsi="Times New Roman"/>
          <w:szCs w:val="24"/>
          <w:lang w:val="en-US"/>
        </w:rPr>
      </w:pPr>
      <w:r w:rsidRPr="00153748">
        <w:rPr>
          <w:rFonts w:ascii="Times New Roman" w:hAnsi="Times New Roman"/>
          <w:szCs w:val="24"/>
          <w:vertAlign w:val="superscript"/>
          <w:lang w:val="en-US"/>
        </w:rPr>
        <w:t>1</w:t>
      </w:r>
      <w:r w:rsidRPr="00153748">
        <w:rPr>
          <w:rFonts w:ascii="Times New Roman" w:hAnsi="Times New Roman"/>
          <w:szCs w:val="24"/>
          <w:lang w:val="en-US"/>
        </w:rPr>
        <w:t xml:space="preserve"> Post-Graduation Program in Nutrition, Center of Health Sciences, Federal University of Santa Catarina, Florianópolis, Santa Catarina, 88040-900, Brazil</w:t>
      </w:r>
    </w:p>
    <w:p w14:paraId="73A50449" w14:textId="77777777" w:rsidR="00D232F2" w:rsidRPr="00153748" w:rsidRDefault="00D232F2" w:rsidP="00D232F2">
      <w:pPr>
        <w:adjustRightInd w:val="0"/>
        <w:spacing w:after="0"/>
        <w:jc w:val="center"/>
        <w:rPr>
          <w:rFonts w:ascii="Times New Roman" w:hAnsi="Times New Roman"/>
          <w:szCs w:val="24"/>
          <w:lang w:val="en-US"/>
        </w:rPr>
      </w:pPr>
      <w:r w:rsidRPr="00153748">
        <w:rPr>
          <w:rFonts w:ascii="Times New Roman" w:hAnsi="Times New Roman"/>
          <w:szCs w:val="24"/>
          <w:vertAlign w:val="superscript"/>
          <w:lang w:val="en-US"/>
        </w:rPr>
        <w:t>2</w:t>
      </w:r>
      <w:r w:rsidRPr="00153748">
        <w:rPr>
          <w:rFonts w:ascii="Times New Roman" w:hAnsi="Times New Roman"/>
          <w:szCs w:val="24"/>
          <w:lang w:val="en-US"/>
        </w:rPr>
        <w:t xml:space="preserve"> Department of Public Health, Center for Health Sciences, Federal University of Santa Catarina, Florianópolis, Santa Catarina, 88040-900, Brazil</w:t>
      </w:r>
    </w:p>
    <w:p w14:paraId="5B1A05A0" w14:textId="77777777" w:rsidR="00D232F2" w:rsidRPr="00153748" w:rsidRDefault="00D232F2" w:rsidP="00D232F2">
      <w:pPr>
        <w:adjustRightInd w:val="0"/>
        <w:spacing w:after="0" w:line="276" w:lineRule="auto"/>
        <w:rPr>
          <w:rFonts w:ascii="Times New Roman" w:hAnsi="Times New Roman"/>
          <w:szCs w:val="24"/>
          <w:lang w:val="en-US"/>
        </w:rPr>
      </w:pPr>
    </w:p>
    <w:p w14:paraId="1056ACE9" w14:textId="77777777" w:rsidR="00D232F2" w:rsidRPr="00153748" w:rsidRDefault="00D232F2" w:rsidP="00D232F2">
      <w:pPr>
        <w:adjustRightInd w:val="0"/>
        <w:spacing w:after="0" w:line="276" w:lineRule="auto"/>
        <w:rPr>
          <w:rFonts w:ascii="Times New Roman" w:hAnsi="Times New Roman"/>
          <w:szCs w:val="24"/>
          <w:lang w:val="en-US"/>
        </w:rPr>
      </w:pPr>
    </w:p>
    <w:p w14:paraId="68341BB1" w14:textId="77777777" w:rsidR="00D232F2" w:rsidRPr="00153748" w:rsidRDefault="00D232F2" w:rsidP="00D232F2">
      <w:pPr>
        <w:adjustRightInd w:val="0"/>
        <w:spacing w:after="0" w:line="276" w:lineRule="auto"/>
        <w:rPr>
          <w:rFonts w:ascii="Times New Roman" w:hAnsi="Times New Roman"/>
          <w:szCs w:val="24"/>
          <w:lang w:val="en-US"/>
        </w:rPr>
      </w:pPr>
    </w:p>
    <w:p w14:paraId="09A24148" w14:textId="77777777" w:rsidR="00D232F2" w:rsidRPr="00153748" w:rsidRDefault="00D232F2" w:rsidP="00D232F2">
      <w:pPr>
        <w:adjustRightInd w:val="0"/>
        <w:spacing w:after="0" w:line="276" w:lineRule="auto"/>
        <w:rPr>
          <w:rFonts w:ascii="Times New Roman" w:hAnsi="Times New Roman"/>
          <w:szCs w:val="24"/>
          <w:lang w:val="en-US"/>
        </w:rPr>
      </w:pPr>
    </w:p>
    <w:p w14:paraId="293C64BE" w14:textId="77777777" w:rsidR="00D232F2" w:rsidRPr="00153748" w:rsidRDefault="00D232F2" w:rsidP="00D232F2">
      <w:pPr>
        <w:adjustRightInd w:val="0"/>
        <w:spacing w:after="0" w:line="276" w:lineRule="auto"/>
        <w:rPr>
          <w:rFonts w:ascii="Times New Roman" w:hAnsi="Times New Roman"/>
          <w:szCs w:val="24"/>
          <w:lang w:val="en-US"/>
        </w:rPr>
      </w:pPr>
    </w:p>
    <w:p w14:paraId="0CF18898" w14:textId="77777777" w:rsidR="00D232F2" w:rsidRPr="00153748" w:rsidRDefault="00D232F2" w:rsidP="00D232F2">
      <w:pPr>
        <w:adjustRightInd w:val="0"/>
        <w:spacing w:after="0" w:line="276" w:lineRule="auto"/>
        <w:rPr>
          <w:rFonts w:ascii="Times New Roman" w:hAnsi="Times New Roman"/>
          <w:szCs w:val="24"/>
          <w:lang w:val="en-US"/>
        </w:rPr>
      </w:pPr>
    </w:p>
    <w:p w14:paraId="2911F235" w14:textId="77777777" w:rsidR="00D232F2" w:rsidRPr="00153748" w:rsidRDefault="00D232F2" w:rsidP="00D232F2">
      <w:pPr>
        <w:adjustRightInd w:val="0"/>
        <w:spacing w:after="0" w:line="276" w:lineRule="auto"/>
        <w:rPr>
          <w:rFonts w:ascii="Times New Roman" w:hAnsi="Times New Roman"/>
          <w:szCs w:val="24"/>
          <w:lang w:val="en-US"/>
        </w:rPr>
      </w:pPr>
    </w:p>
    <w:p w14:paraId="30859D91" w14:textId="77777777" w:rsidR="00D232F2" w:rsidRPr="00153748" w:rsidRDefault="00D232F2" w:rsidP="00D232F2">
      <w:pPr>
        <w:spacing w:after="0" w:line="276" w:lineRule="auto"/>
        <w:rPr>
          <w:rFonts w:ascii="Times New Roman" w:hAnsi="Times New Roman"/>
          <w:szCs w:val="24"/>
        </w:rPr>
      </w:pPr>
      <w:r w:rsidRPr="00153748">
        <w:rPr>
          <w:rFonts w:ascii="Times New Roman" w:hAnsi="Times New Roman"/>
          <w:b/>
          <w:bCs/>
          <w:szCs w:val="24"/>
        </w:rPr>
        <w:t>*</w:t>
      </w:r>
      <w:proofErr w:type="spellStart"/>
      <w:r w:rsidRPr="00153748">
        <w:rPr>
          <w:rFonts w:ascii="Times New Roman" w:hAnsi="Times New Roman"/>
          <w:b/>
          <w:bCs/>
          <w:szCs w:val="24"/>
        </w:rPr>
        <w:t>Corresponding</w:t>
      </w:r>
      <w:proofErr w:type="spellEnd"/>
      <w:r w:rsidRPr="00153748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53748">
        <w:rPr>
          <w:rFonts w:ascii="Times New Roman" w:hAnsi="Times New Roman"/>
          <w:b/>
          <w:bCs/>
          <w:szCs w:val="24"/>
        </w:rPr>
        <w:t>author</w:t>
      </w:r>
      <w:proofErr w:type="spellEnd"/>
      <w:r w:rsidRPr="00153748">
        <w:rPr>
          <w:rFonts w:ascii="Times New Roman" w:hAnsi="Times New Roman"/>
          <w:b/>
          <w:bCs/>
          <w:szCs w:val="24"/>
        </w:rPr>
        <w:t>.</w:t>
      </w:r>
      <w:r w:rsidRPr="00153748">
        <w:rPr>
          <w:rFonts w:ascii="Times New Roman" w:hAnsi="Times New Roman"/>
          <w:szCs w:val="24"/>
        </w:rPr>
        <w:t xml:space="preserve"> Patrícia de Fragas Hinnig, E-mail: </w:t>
      </w:r>
      <w:hyperlink r:id="rId7" w:history="1">
        <w:r w:rsidRPr="00153748">
          <w:rPr>
            <w:rStyle w:val="Hyperlink"/>
            <w:rFonts w:ascii="Times New Roman" w:hAnsi="Times New Roman"/>
            <w:color w:val="auto"/>
            <w:szCs w:val="24"/>
          </w:rPr>
          <w:t>phinnig@yahoo.com.br</w:t>
        </w:r>
      </w:hyperlink>
    </w:p>
    <w:p w14:paraId="10FA9401" w14:textId="77777777" w:rsidR="00D232F2" w:rsidRPr="00153748" w:rsidRDefault="00D232F2" w:rsidP="00D232F2">
      <w:pPr>
        <w:spacing w:after="0" w:line="276" w:lineRule="auto"/>
        <w:rPr>
          <w:rFonts w:ascii="Times New Roman" w:hAnsi="Times New Roman"/>
          <w:szCs w:val="24"/>
          <w:lang w:val="en-US"/>
        </w:rPr>
      </w:pPr>
      <w:r w:rsidRPr="00153748">
        <w:rPr>
          <w:rFonts w:ascii="Times New Roman" w:hAnsi="Times New Roman"/>
          <w:szCs w:val="24"/>
          <w:lang w:val="en-US"/>
        </w:rPr>
        <w:t>Mailing address: Department of Nutrition, Center of Health Sciences, Federal</w:t>
      </w:r>
    </w:p>
    <w:p w14:paraId="780C930C" w14:textId="77777777" w:rsidR="00D232F2" w:rsidRPr="00153748" w:rsidRDefault="00D232F2" w:rsidP="00D232F2">
      <w:pPr>
        <w:spacing w:after="0" w:line="276" w:lineRule="auto"/>
        <w:rPr>
          <w:rFonts w:ascii="Times New Roman" w:hAnsi="Times New Roman"/>
          <w:szCs w:val="24"/>
        </w:rPr>
      </w:pPr>
      <w:proofErr w:type="spellStart"/>
      <w:r w:rsidRPr="00153748">
        <w:rPr>
          <w:rFonts w:ascii="Times New Roman" w:hAnsi="Times New Roman"/>
          <w:szCs w:val="24"/>
        </w:rPr>
        <w:t>University</w:t>
      </w:r>
      <w:proofErr w:type="spellEnd"/>
      <w:r w:rsidRPr="00153748">
        <w:rPr>
          <w:rFonts w:ascii="Times New Roman" w:hAnsi="Times New Roman"/>
          <w:szCs w:val="24"/>
        </w:rPr>
        <w:t xml:space="preserve"> </w:t>
      </w:r>
      <w:proofErr w:type="spellStart"/>
      <w:r w:rsidRPr="00153748">
        <w:rPr>
          <w:rFonts w:ascii="Times New Roman" w:hAnsi="Times New Roman"/>
          <w:szCs w:val="24"/>
        </w:rPr>
        <w:t>of</w:t>
      </w:r>
      <w:proofErr w:type="spellEnd"/>
      <w:r w:rsidRPr="00153748">
        <w:rPr>
          <w:rFonts w:ascii="Times New Roman" w:hAnsi="Times New Roman"/>
          <w:szCs w:val="24"/>
        </w:rPr>
        <w:t xml:space="preserve"> Santa Catarina, Campus Universitário Reitor João David Ferreira Lima –</w:t>
      </w:r>
    </w:p>
    <w:p w14:paraId="1BBDCD86" w14:textId="3C4FD263" w:rsidR="00D232F2" w:rsidRPr="00D232F2" w:rsidRDefault="00D232F2" w:rsidP="00D232F2">
      <w:pPr>
        <w:spacing w:after="0" w:line="276" w:lineRule="auto"/>
        <w:rPr>
          <w:rFonts w:ascii="Times New Roman" w:hAnsi="Times New Roman"/>
          <w:szCs w:val="24"/>
          <w:lang w:val="en-US"/>
        </w:rPr>
      </w:pPr>
      <w:r w:rsidRPr="00153748">
        <w:rPr>
          <w:rFonts w:ascii="Times New Roman" w:hAnsi="Times New Roman"/>
          <w:szCs w:val="24"/>
          <w:lang w:val="en-US"/>
        </w:rPr>
        <w:t>Trindade, Florianopolis, SC 88040-900, Brazil</w:t>
      </w:r>
    </w:p>
    <w:p w14:paraId="0654AC3D" w14:textId="77777777" w:rsidR="00D232F2" w:rsidRDefault="00D232F2" w:rsidP="00D232F2">
      <w:pPr>
        <w:rPr>
          <w:rFonts w:ascii="Times New Roman" w:eastAsia="Times New Roman" w:hAnsi="Times New Roman"/>
          <w:b/>
          <w:bCs/>
          <w:szCs w:val="24"/>
          <w:lang w:val="en-US" w:eastAsia="pt-BR"/>
        </w:rPr>
      </w:pPr>
    </w:p>
    <w:p w14:paraId="5B824A98" w14:textId="5D46F5E8" w:rsidR="00D232F2" w:rsidRPr="00153748" w:rsidRDefault="00D232F2" w:rsidP="00D232F2">
      <w:pPr>
        <w:rPr>
          <w:rFonts w:ascii="Times New Roman" w:eastAsia="Times New Roman" w:hAnsi="Times New Roman"/>
          <w:szCs w:val="24"/>
          <w:lang w:val="en-US" w:eastAsia="pt-BR"/>
        </w:rPr>
      </w:pPr>
      <w:r w:rsidRPr="00153748">
        <w:rPr>
          <w:rFonts w:ascii="Times New Roman" w:eastAsia="Times New Roman" w:hAnsi="Times New Roman"/>
          <w:b/>
          <w:bCs/>
          <w:szCs w:val="24"/>
          <w:lang w:val="en-US" w:eastAsia="pt-BR"/>
        </w:rPr>
        <w:lastRenderedPageBreak/>
        <w:t>Supplementary Figure 1.</w:t>
      </w:r>
      <w:r w:rsidRPr="00153748">
        <w:rPr>
          <w:rFonts w:ascii="Times New Roman" w:eastAsia="Times New Roman" w:hAnsi="Times New Roman"/>
          <w:szCs w:val="24"/>
          <w:lang w:val="en-US" w:eastAsia="pt-BR"/>
        </w:rPr>
        <w:t xml:space="preserve"> Flow chart of </w:t>
      </w:r>
      <w:r>
        <w:rPr>
          <w:rFonts w:ascii="Times New Roman" w:eastAsia="Times New Roman" w:hAnsi="Times New Roman"/>
          <w:szCs w:val="24"/>
          <w:lang w:val="en-US" w:eastAsia="pt-BR"/>
        </w:rPr>
        <w:t xml:space="preserve">selecting </w:t>
      </w:r>
      <w:r w:rsidRPr="00153748">
        <w:rPr>
          <w:rFonts w:ascii="Times New Roman" w:eastAsia="Times New Roman" w:hAnsi="Times New Roman"/>
          <w:szCs w:val="24"/>
          <w:lang w:val="en-US" w:eastAsia="pt-BR"/>
        </w:rPr>
        <w:t xml:space="preserve">the study </w:t>
      </w:r>
      <w:r>
        <w:rPr>
          <w:rFonts w:ascii="Times New Roman" w:eastAsia="Times New Roman" w:hAnsi="Times New Roman"/>
          <w:szCs w:val="24"/>
          <w:lang w:val="en-US" w:eastAsia="pt-BR"/>
        </w:rPr>
        <w:t>participants</w:t>
      </w:r>
      <w:r w:rsidRPr="00153748">
        <w:rPr>
          <w:rFonts w:ascii="Times New Roman" w:eastAsia="Times New Roman" w:hAnsi="Times New Roman"/>
          <w:szCs w:val="24"/>
          <w:lang w:val="en-US" w:eastAsia="pt-BR"/>
        </w:rPr>
        <w:t>.</w:t>
      </w:r>
    </w:p>
    <w:p w14:paraId="30749CE9" w14:textId="77777777" w:rsidR="00D232F2" w:rsidRPr="00153748" w:rsidRDefault="00D232F2" w:rsidP="00D232F2">
      <w:pPr>
        <w:rPr>
          <w:rFonts w:ascii="Times New Roman" w:eastAsia="Times New Roman" w:hAnsi="Times New Roman"/>
          <w:szCs w:val="24"/>
          <w:lang w:val="en-US" w:eastAsia="pt-BR"/>
        </w:rPr>
      </w:pPr>
    </w:p>
    <w:p w14:paraId="04B45B82" w14:textId="77777777" w:rsidR="00D232F2" w:rsidRPr="00153748" w:rsidRDefault="00D232F2" w:rsidP="00D232F2">
      <w:pPr>
        <w:spacing w:after="0" w:line="480" w:lineRule="auto"/>
        <w:ind w:right="208"/>
        <w:rPr>
          <w:rFonts w:ascii="Times New Roman" w:hAnsi="Times New Roman"/>
          <w:noProof/>
          <w:lang w:val="en-US" w:eastAsia="pt-BR"/>
        </w:rPr>
      </w:pPr>
      <w:r w:rsidRPr="00153748">
        <w:rPr>
          <w:rFonts w:ascii="Times New Roman" w:hAnsi="Times New Roman"/>
          <w:noProof/>
          <w:lang w:val="en-US" w:eastAsia="pt-BR"/>
        </w:rPr>
        <w:drawing>
          <wp:inline distT="0" distB="0" distL="0" distR="0" wp14:anchorId="0278E39C" wp14:editId="2589846C">
            <wp:extent cx="6321775" cy="4097866"/>
            <wp:effectExtent l="0" t="0" r="3175" b="0"/>
            <wp:docPr id="925748976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48976" name="Imagem 2" descr="Diagram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550" cy="410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73AEF" w14:textId="36DB4158" w:rsidR="00826AB4" w:rsidRDefault="00826AB4" w:rsidP="00D232F2">
      <w:pPr>
        <w:rPr>
          <w:rFonts w:ascii="Times New Roman" w:hAnsi="Times New Roman"/>
          <w:szCs w:val="24"/>
          <w:lang w:val="en-US"/>
        </w:rPr>
      </w:pPr>
    </w:p>
    <w:p w14:paraId="14669F2B" w14:textId="77777777" w:rsidR="00826AB4" w:rsidRDefault="00826AB4">
      <w:pPr>
        <w:spacing w:after="0"/>
        <w:ind w:firstLine="851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br w:type="page"/>
      </w:r>
    </w:p>
    <w:p w14:paraId="0D004F2B" w14:textId="2C5694AB" w:rsidR="00826AB4" w:rsidRDefault="00826AB4" w:rsidP="00826AB4">
      <w:pPr>
        <w:rPr>
          <w:rFonts w:ascii="Times New Roman" w:hAnsi="Times New Roman"/>
          <w:color w:val="FF0000"/>
          <w:szCs w:val="24"/>
          <w:lang w:val="en-US"/>
        </w:rPr>
      </w:pPr>
      <w:r w:rsidRPr="008403B8">
        <w:rPr>
          <w:rFonts w:ascii="Times New Roman" w:hAnsi="Times New Roman"/>
          <w:color w:val="FF0000"/>
          <w:szCs w:val="24"/>
          <w:lang w:val="en-US"/>
        </w:rPr>
        <w:lastRenderedPageBreak/>
        <w:t xml:space="preserve">Supplementary Table </w:t>
      </w:r>
      <w:r>
        <w:rPr>
          <w:rFonts w:ascii="Times New Roman" w:hAnsi="Times New Roman"/>
          <w:color w:val="FF0000"/>
          <w:szCs w:val="24"/>
          <w:lang w:val="en-US"/>
        </w:rPr>
        <w:t>1</w:t>
      </w:r>
      <w:r w:rsidRPr="00F953EB">
        <w:rPr>
          <w:rFonts w:ascii="Times New Roman" w:hAnsi="Times New Roman"/>
          <w:color w:val="FF0000"/>
          <w:szCs w:val="24"/>
          <w:lang w:val="en-US"/>
        </w:rPr>
        <w:t>. Median of sleep variables according to age.</w:t>
      </w:r>
    </w:p>
    <w:tbl>
      <w:tblPr>
        <w:tblStyle w:val="tabpadrodenise"/>
        <w:tblpPr w:leftFromText="141" w:rightFromText="141" w:vertAnchor="text" w:horzAnchor="margin" w:tblpY="480"/>
        <w:tblW w:w="8222" w:type="dxa"/>
        <w:tblLook w:val="04A0" w:firstRow="1" w:lastRow="0" w:firstColumn="1" w:lastColumn="0" w:noHBand="0" w:noVBand="1"/>
      </w:tblPr>
      <w:tblGrid>
        <w:gridCol w:w="2403"/>
        <w:gridCol w:w="2475"/>
        <w:gridCol w:w="2452"/>
        <w:gridCol w:w="892"/>
      </w:tblGrid>
      <w:tr w:rsidR="00DD4BA5" w:rsidRPr="00DD4BA5" w14:paraId="46339ADF" w14:textId="77777777" w:rsidTr="009F3227">
        <w:trPr>
          <w:trHeight w:val="440"/>
        </w:trPr>
        <w:tc>
          <w:tcPr>
            <w:tcW w:w="2422" w:type="dxa"/>
            <w:tcBorders>
              <w:bottom w:val="nil"/>
            </w:tcBorders>
          </w:tcPr>
          <w:p w14:paraId="16E09420" w14:textId="77777777" w:rsidR="00826AB4" w:rsidRPr="00DD4BA5" w:rsidRDefault="00826AB4" w:rsidP="00AE43EC">
            <w:pPr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Sleep variables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409F3C0F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7-10 years</w:t>
            </w:r>
          </w:p>
          <w:p w14:paraId="37CFDA46" w14:textId="3DBAA842" w:rsidR="00826AB4" w:rsidRPr="00DD4BA5" w:rsidRDefault="00826AB4" w:rsidP="00AE43E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n=</w:t>
            </w:r>
            <w:r w:rsidR="0016162C"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782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3BF58C91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11-14 years</w:t>
            </w:r>
          </w:p>
          <w:p w14:paraId="561E680C" w14:textId="3CD5B75B" w:rsidR="00826AB4" w:rsidRPr="00DD4BA5" w:rsidRDefault="00826AB4" w:rsidP="00AE43E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n=</w:t>
            </w:r>
            <w:r w:rsidR="0016162C"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551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678A783D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p*</w:t>
            </w:r>
          </w:p>
        </w:tc>
      </w:tr>
      <w:tr w:rsidR="00DD4BA5" w:rsidRPr="00DD4BA5" w14:paraId="133FAFDF" w14:textId="77777777" w:rsidTr="009F3227">
        <w:trPr>
          <w:trHeight w:val="220"/>
        </w:trPr>
        <w:tc>
          <w:tcPr>
            <w:tcW w:w="2422" w:type="dxa"/>
            <w:tcBorders>
              <w:top w:val="nil"/>
              <w:bottom w:val="single" w:sz="4" w:space="0" w:color="auto"/>
            </w:tcBorders>
          </w:tcPr>
          <w:p w14:paraId="44C92744" w14:textId="77777777" w:rsidR="00826AB4" w:rsidRPr="00DD4BA5" w:rsidRDefault="00826AB4" w:rsidP="00AE43EC">
            <w:pPr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73F435C4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median (p25; p75)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7ABF86C7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median (p25; p75)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20A273C2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</w:p>
        </w:tc>
      </w:tr>
      <w:tr w:rsidR="00DD4BA5" w:rsidRPr="00DD4BA5" w14:paraId="66B26D5F" w14:textId="77777777" w:rsidTr="009F3227">
        <w:trPr>
          <w:trHeight w:val="220"/>
        </w:trPr>
        <w:tc>
          <w:tcPr>
            <w:tcW w:w="2422" w:type="dxa"/>
            <w:tcBorders>
              <w:top w:val="single" w:sz="4" w:space="0" w:color="auto"/>
            </w:tcBorders>
          </w:tcPr>
          <w:p w14:paraId="0D4AC20D" w14:textId="77777777" w:rsidR="00826AB4" w:rsidRPr="00DD4BA5" w:rsidRDefault="00826AB4" w:rsidP="00AE43EC">
            <w:pPr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Sleep duration (h)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08031D81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7A8F9ADA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723497DA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</w:tr>
      <w:tr w:rsidR="00DD4BA5" w:rsidRPr="00DD4BA5" w14:paraId="5BDED633" w14:textId="77777777" w:rsidTr="009F3227">
        <w:trPr>
          <w:trHeight w:val="327"/>
        </w:trPr>
        <w:tc>
          <w:tcPr>
            <w:tcW w:w="2422" w:type="dxa"/>
          </w:tcPr>
          <w:p w14:paraId="661AB3FF" w14:textId="77777777" w:rsidR="00826AB4" w:rsidRPr="00DD4BA5" w:rsidRDefault="00826AB4" w:rsidP="00AE43EC">
            <w:pPr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Total</w:t>
            </w:r>
          </w:p>
        </w:tc>
        <w:tc>
          <w:tcPr>
            <w:tcW w:w="2494" w:type="dxa"/>
          </w:tcPr>
          <w:p w14:paraId="2978195A" w14:textId="3E8925D8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.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(9.39;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10.71)</w:t>
            </w:r>
          </w:p>
        </w:tc>
        <w:tc>
          <w:tcPr>
            <w:tcW w:w="2469" w:type="dxa"/>
          </w:tcPr>
          <w:p w14:paraId="7F7151C1" w14:textId="61E219D8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9.43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(8.86;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10.17)</w:t>
            </w:r>
          </w:p>
        </w:tc>
        <w:tc>
          <w:tcPr>
            <w:tcW w:w="837" w:type="dxa"/>
          </w:tcPr>
          <w:p w14:paraId="395A64EE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&lt;0.001</w:t>
            </w:r>
          </w:p>
        </w:tc>
      </w:tr>
      <w:tr w:rsidR="00DD4BA5" w:rsidRPr="00DD4BA5" w14:paraId="37A96EE9" w14:textId="77777777" w:rsidTr="009F3227">
        <w:trPr>
          <w:trHeight w:val="327"/>
        </w:trPr>
        <w:tc>
          <w:tcPr>
            <w:tcW w:w="2422" w:type="dxa"/>
          </w:tcPr>
          <w:p w14:paraId="0ECC5745" w14:textId="77777777" w:rsidR="00826AB4" w:rsidRPr="00DD4BA5" w:rsidRDefault="00826AB4" w:rsidP="00AE43EC">
            <w:pPr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Weekday </w:t>
            </w:r>
          </w:p>
        </w:tc>
        <w:tc>
          <w:tcPr>
            <w:tcW w:w="2494" w:type="dxa"/>
          </w:tcPr>
          <w:p w14:paraId="503CA564" w14:textId="2E7DAF2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10.00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(9.00;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10.67)</w:t>
            </w:r>
          </w:p>
        </w:tc>
        <w:tc>
          <w:tcPr>
            <w:tcW w:w="2469" w:type="dxa"/>
          </w:tcPr>
          <w:p w14:paraId="41A1D76D" w14:textId="3A064D02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9.00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(8.50;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10.00)</w:t>
            </w:r>
          </w:p>
        </w:tc>
        <w:tc>
          <w:tcPr>
            <w:tcW w:w="837" w:type="dxa"/>
          </w:tcPr>
          <w:p w14:paraId="78D2523A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&lt;0.001</w:t>
            </w:r>
          </w:p>
        </w:tc>
      </w:tr>
      <w:tr w:rsidR="00DD4BA5" w:rsidRPr="00DD4BA5" w14:paraId="2B46BFB7" w14:textId="77777777" w:rsidTr="009F3227">
        <w:trPr>
          <w:trHeight w:val="317"/>
        </w:trPr>
        <w:tc>
          <w:tcPr>
            <w:tcW w:w="2422" w:type="dxa"/>
          </w:tcPr>
          <w:p w14:paraId="7A10B396" w14:textId="77777777" w:rsidR="00826AB4" w:rsidRPr="00DD4BA5" w:rsidRDefault="00826AB4" w:rsidP="00AE43EC">
            <w:pPr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Weekend </w:t>
            </w:r>
          </w:p>
        </w:tc>
        <w:tc>
          <w:tcPr>
            <w:tcW w:w="2494" w:type="dxa"/>
          </w:tcPr>
          <w:p w14:paraId="6DC6849D" w14:textId="26B54349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10.50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(10.00;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11.00)</w:t>
            </w:r>
          </w:p>
        </w:tc>
        <w:tc>
          <w:tcPr>
            <w:tcW w:w="2469" w:type="dxa"/>
          </w:tcPr>
          <w:p w14:paraId="73DA7670" w14:textId="1EC521E4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10.16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(9.50;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11.00)</w:t>
            </w:r>
          </w:p>
        </w:tc>
        <w:tc>
          <w:tcPr>
            <w:tcW w:w="837" w:type="dxa"/>
          </w:tcPr>
          <w:p w14:paraId="1EFEAD30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0.144</w:t>
            </w:r>
          </w:p>
        </w:tc>
      </w:tr>
      <w:tr w:rsidR="00DD4BA5" w:rsidRPr="00DD4BA5" w14:paraId="29F3E465" w14:textId="77777777" w:rsidTr="009F3227">
        <w:trPr>
          <w:trHeight w:val="317"/>
        </w:trPr>
        <w:tc>
          <w:tcPr>
            <w:tcW w:w="2422" w:type="dxa"/>
          </w:tcPr>
          <w:p w14:paraId="54358893" w14:textId="293100AC" w:rsidR="00826AB4" w:rsidRPr="00DD4BA5" w:rsidRDefault="00826AB4" w:rsidP="00AE43EC">
            <w:pPr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Bedtime</w:t>
            </w:r>
            <w:r w:rsidR="009F3227"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 xml:space="preserve"> (local time)</w:t>
            </w:r>
          </w:p>
        </w:tc>
        <w:tc>
          <w:tcPr>
            <w:tcW w:w="2494" w:type="dxa"/>
          </w:tcPr>
          <w:p w14:paraId="24C558FA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2469" w:type="dxa"/>
          </w:tcPr>
          <w:p w14:paraId="41F34609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837" w:type="dxa"/>
          </w:tcPr>
          <w:p w14:paraId="2CD2B198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</w:tr>
      <w:tr w:rsidR="00DD4BA5" w:rsidRPr="00DD4BA5" w14:paraId="78ACA61B" w14:textId="77777777" w:rsidTr="009F3227">
        <w:trPr>
          <w:trHeight w:val="317"/>
        </w:trPr>
        <w:tc>
          <w:tcPr>
            <w:tcW w:w="2422" w:type="dxa"/>
          </w:tcPr>
          <w:p w14:paraId="0C8DB7CF" w14:textId="77777777" w:rsidR="00826AB4" w:rsidRPr="00DD4BA5" w:rsidRDefault="00826AB4" w:rsidP="00AE43EC">
            <w:pPr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Weekday</w:t>
            </w:r>
          </w:p>
        </w:tc>
        <w:tc>
          <w:tcPr>
            <w:tcW w:w="2494" w:type="dxa"/>
          </w:tcPr>
          <w:p w14:paraId="33D12DC2" w14:textId="7A90EE4B" w:rsidR="00826AB4" w:rsidRPr="00DD4BA5" w:rsidRDefault="00D4762E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9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0)</w:t>
            </w:r>
          </w:p>
        </w:tc>
        <w:tc>
          <w:tcPr>
            <w:tcW w:w="2469" w:type="dxa"/>
          </w:tcPr>
          <w:p w14:paraId="7AD52FBC" w14:textId="36EEABD0" w:rsidR="00826AB4" w:rsidRPr="00DD4BA5" w:rsidRDefault="00D4762E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:1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5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9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:43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11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00)</w:t>
            </w:r>
          </w:p>
        </w:tc>
        <w:tc>
          <w:tcPr>
            <w:tcW w:w="837" w:type="dxa"/>
          </w:tcPr>
          <w:p w14:paraId="5F952B58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&lt;0.001</w:t>
            </w:r>
          </w:p>
        </w:tc>
      </w:tr>
      <w:tr w:rsidR="00DD4BA5" w:rsidRPr="00DD4BA5" w14:paraId="0515787E" w14:textId="77777777" w:rsidTr="009F3227">
        <w:trPr>
          <w:trHeight w:val="317"/>
        </w:trPr>
        <w:tc>
          <w:tcPr>
            <w:tcW w:w="2422" w:type="dxa"/>
          </w:tcPr>
          <w:p w14:paraId="126D6388" w14:textId="77777777" w:rsidR="00826AB4" w:rsidRPr="00DD4BA5" w:rsidRDefault="00826AB4" w:rsidP="00AE43EC">
            <w:pPr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Weekend</w:t>
            </w:r>
          </w:p>
        </w:tc>
        <w:tc>
          <w:tcPr>
            <w:tcW w:w="2494" w:type="dxa"/>
          </w:tcPr>
          <w:p w14:paraId="0990067E" w14:textId="2929808E" w:rsidR="00826AB4" w:rsidRPr="00DD4BA5" w:rsidRDefault="00D4762E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11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11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0)</w:t>
            </w:r>
          </w:p>
        </w:tc>
        <w:tc>
          <w:tcPr>
            <w:tcW w:w="2469" w:type="dxa"/>
          </w:tcPr>
          <w:p w14:paraId="7555B815" w14:textId="79966D55" w:rsidR="00826AB4" w:rsidRPr="00DD4BA5" w:rsidRDefault="00D4762E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11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11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0:</w:t>
            </w:r>
            <w:r w:rsidR="00826AB4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00)</w:t>
            </w:r>
          </w:p>
        </w:tc>
        <w:tc>
          <w:tcPr>
            <w:tcW w:w="837" w:type="dxa"/>
          </w:tcPr>
          <w:p w14:paraId="7483F330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&lt;0.001</w:t>
            </w:r>
          </w:p>
        </w:tc>
      </w:tr>
      <w:tr w:rsidR="00DD4BA5" w:rsidRPr="00DD4BA5" w14:paraId="70216663" w14:textId="77777777" w:rsidTr="009F3227">
        <w:trPr>
          <w:trHeight w:val="317"/>
        </w:trPr>
        <w:tc>
          <w:tcPr>
            <w:tcW w:w="4916" w:type="dxa"/>
            <w:gridSpan w:val="2"/>
          </w:tcPr>
          <w:p w14:paraId="079365BC" w14:textId="40B1109D" w:rsidR="009F3227" w:rsidRPr="00DD4BA5" w:rsidRDefault="009F3227" w:rsidP="009F3227">
            <w:pPr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Wake-up time (local time)</w:t>
            </w:r>
          </w:p>
        </w:tc>
        <w:tc>
          <w:tcPr>
            <w:tcW w:w="2469" w:type="dxa"/>
          </w:tcPr>
          <w:p w14:paraId="3CB2804A" w14:textId="77777777" w:rsidR="009F3227" w:rsidRPr="00DD4BA5" w:rsidRDefault="009F3227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  <w:tc>
          <w:tcPr>
            <w:tcW w:w="837" w:type="dxa"/>
          </w:tcPr>
          <w:p w14:paraId="26F06A0E" w14:textId="77777777" w:rsidR="009F3227" w:rsidRPr="00DD4BA5" w:rsidRDefault="009F3227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</w:p>
        </w:tc>
      </w:tr>
      <w:tr w:rsidR="00DD4BA5" w:rsidRPr="00DD4BA5" w14:paraId="06CA8C92" w14:textId="77777777" w:rsidTr="009F3227">
        <w:trPr>
          <w:trHeight w:val="317"/>
        </w:trPr>
        <w:tc>
          <w:tcPr>
            <w:tcW w:w="2422" w:type="dxa"/>
          </w:tcPr>
          <w:p w14:paraId="4C61D2DC" w14:textId="77777777" w:rsidR="00826AB4" w:rsidRPr="00DD4BA5" w:rsidRDefault="00826AB4" w:rsidP="00AE43EC">
            <w:pPr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Weekday</w:t>
            </w:r>
          </w:p>
        </w:tc>
        <w:tc>
          <w:tcPr>
            <w:tcW w:w="2494" w:type="dxa"/>
          </w:tcPr>
          <w:p w14:paraId="5FE3152A" w14:textId="446988DB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7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(6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:45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;9.00)</w:t>
            </w:r>
          </w:p>
        </w:tc>
        <w:tc>
          <w:tcPr>
            <w:tcW w:w="2469" w:type="dxa"/>
          </w:tcPr>
          <w:p w14:paraId="25AFE4E5" w14:textId="324B35CC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6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:50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(6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7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0)</w:t>
            </w:r>
          </w:p>
        </w:tc>
        <w:tc>
          <w:tcPr>
            <w:tcW w:w="837" w:type="dxa"/>
          </w:tcPr>
          <w:p w14:paraId="67ECE999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&lt;0.001</w:t>
            </w:r>
          </w:p>
        </w:tc>
      </w:tr>
      <w:tr w:rsidR="00DD4BA5" w:rsidRPr="00DD4BA5" w14:paraId="3F27C3DA" w14:textId="77777777" w:rsidTr="009F3227">
        <w:trPr>
          <w:trHeight w:val="317"/>
        </w:trPr>
        <w:tc>
          <w:tcPr>
            <w:tcW w:w="2422" w:type="dxa"/>
          </w:tcPr>
          <w:p w14:paraId="237F656D" w14:textId="77777777" w:rsidR="00826AB4" w:rsidRPr="00DD4BA5" w:rsidRDefault="00826AB4" w:rsidP="00AE43EC">
            <w:pPr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Weekend</w:t>
            </w:r>
          </w:p>
        </w:tc>
        <w:tc>
          <w:tcPr>
            <w:tcW w:w="2494" w:type="dxa"/>
          </w:tcPr>
          <w:p w14:paraId="6962DCC3" w14:textId="6C3C3DFB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9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:10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(8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00)</w:t>
            </w:r>
          </w:p>
        </w:tc>
        <w:tc>
          <w:tcPr>
            <w:tcW w:w="2469" w:type="dxa"/>
          </w:tcPr>
          <w:p w14:paraId="10BC20B3" w14:textId="5E22B78C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10.00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(9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00;10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0)</w:t>
            </w:r>
          </w:p>
        </w:tc>
        <w:tc>
          <w:tcPr>
            <w:tcW w:w="837" w:type="dxa"/>
          </w:tcPr>
          <w:p w14:paraId="1C3F302C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&lt;0.001</w:t>
            </w:r>
          </w:p>
        </w:tc>
      </w:tr>
      <w:tr w:rsidR="00DD4BA5" w:rsidRPr="00DD4BA5" w14:paraId="7E06D8A8" w14:textId="77777777" w:rsidTr="009F3227">
        <w:trPr>
          <w:trHeight w:val="317"/>
        </w:trPr>
        <w:tc>
          <w:tcPr>
            <w:tcW w:w="2422" w:type="dxa"/>
          </w:tcPr>
          <w:p w14:paraId="7391610D" w14:textId="77777777" w:rsidR="00826AB4" w:rsidRPr="00DD4BA5" w:rsidRDefault="00826AB4" w:rsidP="00AE43EC">
            <w:pPr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MSF</w:t>
            </w:r>
          </w:p>
        </w:tc>
        <w:tc>
          <w:tcPr>
            <w:tcW w:w="2494" w:type="dxa"/>
          </w:tcPr>
          <w:p w14:paraId="2B452E47" w14:textId="5D2397B3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4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(3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:1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5;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4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:50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)</w:t>
            </w:r>
          </w:p>
        </w:tc>
        <w:tc>
          <w:tcPr>
            <w:tcW w:w="2469" w:type="dxa"/>
          </w:tcPr>
          <w:p w14:paraId="180D2BB1" w14:textId="1FA7B6B6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4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(4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00;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5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:15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)</w:t>
            </w:r>
          </w:p>
        </w:tc>
        <w:tc>
          <w:tcPr>
            <w:tcW w:w="837" w:type="dxa"/>
          </w:tcPr>
          <w:p w14:paraId="4C51ED3B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&lt;0.001</w:t>
            </w:r>
          </w:p>
        </w:tc>
      </w:tr>
      <w:tr w:rsidR="00DD4BA5" w:rsidRPr="00DD4BA5" w14:paraId="1B0F6E41" w14:textId="77777777" w:rsidTr="009F3227">
        <w:trPr>
          <w:trHeight w:val="327"/>
        </w:trPr>
        <w:tc>
          <w:tcPr>
            <w:tcW w:w="2422" w:type="dxa"/>
          </w:tcPr>
          <w:p w14:paraId="67B29845" w14:textId="77777777" w:rsidR="00826AB4" w:rsidRPr="00DD4BA5" w:rsidRDefault="00826AB4" w:rsidP="00AE43EC">
            <w:pPr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b/>
                <w:bCs/>
                <w:color w:val="FF0000"/>
                <w:szCs w:val="24"/>
                <w:lang w:val="en-US"/>
              </w:rPr>
              <w:t>MSF corrected</w:t>
            </w:r>
          </w:p>
        </w:tc>
        <w:tc>
          <w:tcPr>
            <w:tcW w:w="2494" w:type="dxa"/>
          </w:tcPr>
          <w:p w14:paraId="498876FE" w14:textId="7C6B395E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3.89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(3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:09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4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:34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)</w:t>
            </w:r>
          </w:p>
        </w:tc>
        <w:tc>
          <w:tcPr>
            <w:tcW w:w="2469" w:type="dxa"/>
          </w:tcPr>
          <w:p w14:paraId="1349C5A5" w14:textId="4ED0DCFD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4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01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(3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:23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;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 xml:space="preserve"> 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4</w:t>
            </w:r>
            <w:r w:rsidR="0016162C"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:45</w:t>
            </w: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)</w:t>
            </w:r>
          </w:p>
        </w:tc>
        <w:tc>
          <w:tcPr>
            <w:tcW w:w="837" w:type="dxa"/>
          </w:tcPr>
          <w:p w14:paraId="102FF67A" w14:textId="77777777" w:rsidR="00826AB4" w:rsidRPr="00DD4BA5" w:rsidRDefault="00826AB4" w:rsidP="00AE43EC">
            <w:pPr>
              <w:jc w:val="center"/>
              <w:rPr>
                <w:rFonts w:ascii="Times New Roman" w:hAnsi="Times New Roman"/>
                <w:color w:val="FF0000"/>
                <w:szCs w:val="24"/>
                <w:lang w:val="en-US"/>
              </w:rPr>
            </w:pPr>
            <w:r w:rsidRPr="00DD4BA5">
              <w:rPr>
                <w:rFonts w:ascii="Times New Roman" w:hAnsi="Times New Roman"/>
                <w:color w:val="FF0000"/>
                <w:szCs w:val="24"/>
                <w:lang w:val="en-US"/>
              </w:rPr>
              <w:t>&lt;0.001</w:t>
            </w:r>
          </w:p>
        </w:tc>
      </w:tr>
    </w:tbl>
    <w:p w14:paraId="6A2E8CE8" w14:textId="77777777" w:rsidR="00826AB4" w:rsidRDefault="00826AB4" w:rsidP="00826AB4">
      <w:pPr>
        <w:rPr>
          <w:rFonts w:ascii="Times New Roman" w:hAnsi="Times New Roman"/>
          <w:color w:val="FF0000"/>
          <w:szCs w:val="24"/>
          <w:lang w:val="en-US"/>
        </w:rPr>
      </w:pPr>
    </w:p>
    <w:p w14:paraId="0D6A01FF" w14:textId="2AAAF3C7" w:rsidR="00D232F2" w:rsidRPr="00153748" w:rsidRDefault="0016162C" w:rsidP="00D232F2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*Mann witney test</w:t>
      </w:r>
    </w:p>
    <w:p w14:paraId="7A0C98D8" w14:textId="77777777" w:rsidR="00D232F2" w:rsidRPr="00153748" w:rsidRDefault="00D232F2" w:rsidP="00D232F2">
      <w:pPr>
        <w:rPr>
          <w:rFonts w:ascii="Times New Roman" w:hAnsi="Times New Roman"/>
          <w:szCs w:val="24"/>
          <w:lang w:val="en-US"/>
        </w:rPr>
      </w:pPr>
    </w:p>
    <w:p w14:paraId="5050953F" w14:textId="77777777" w:rsidR="00D232F2" w:rsidRPr="00153748" w:rsidRDefault="00D232F2" w:rsidP="00D232F2">
      <w:pPr>
        <w:rPr>
          <w:rFonts w:ascii="Times New Roman" w:hAnsi="Times New Roman"/>
          <w:szCs w:val="24"/>
          <w:lang w:val="en-US"/>
        </w:rPr>
      </w:pPr>
    </w:p>
    <w:p w14:paraId="3E7A789D" w14:textId="77777777" w:rsidR="00D232F2" w:rsidRPr="00153748" w:rsidRDefault="00D232F2" w:rsidP="00D232F2">
      <w:pPr>
        <w:rPr>
          <w:rFonts w:ascii="Times New Roman" w:hAnsi="Times New Roman"/>
          <w:noProof/>
          <w:lang w:val="en-US" w:eastAsia="pt-BR"/>
        </w:rPr>
      </w:pPr>
    </w:p>
    <w:p w14:paraId="7B71F9FF" w14:textId="77777777" w:rsidR="00D232F2" w:rsidRPr="00153748" w:rsidRDefault="00D232F2" w:rsidP="00D232F2">
      <w:pPr>
        <w:tabs>
          <w:tab w:val="left" w:pos="2800"/>
        </w:tabs>
        <w:rPr>
          <w:rFonts w:ascii="Times New Roman" w:hAnsi="Times New Roman"/>
          <w:szCs w:val="24"/>
          <w:lang w:val="en-US"/>
        </w:rPr>
      </w:pPr>
      <w:r w:rsidRPr="00153748">
        <w:rPr>
          <w:rFonts w:ascii="Times New Roman" w:hAnsi="Times New Roman"/>
          <w:szCs w:val="24"/>
          <w:lang w:val="en-US"/>
        </w:rPr>
        <w:tab/>
      </w:r>
    </w:p>
    <w:p w14:paraId="5E90991B" w14:textId="77777777" w:rsidR="00D232F2" w:rsidRPr="00153748" w:rsidRDefault="00D232F2" w:rsidP="00D232F2">
      <w:pPr>
        <w:spacing w:after="0" w:line="240" w:lineRule="auto"/>
        <w:jc w:val="left"/>
        <w:rPr>
          <w:rFonts w:ascii="Times New Roman" w:hAnsi="Times New Roman"/>
          <w:szCs w:val="24"/>
          <w:lang w:val="en-US"/>
        </w:rPr>
        <w:sectPr w:rsidR="00D232F2" w:rsidRPr="00153748" w:rsidSect="00D232F2">
          <w:headerReference w:type="default" r:id="rId9"/>
          <w:pgSz w:w="11906" w:h="16838"/>
          <w:pgMar w:top="1843" w:right="1440" w:bottom="1440" w:left="1440" w:header="720" w:footer="720" w:gutter="0"/>
          <w:cols w:space="720"/>
          <w:docGrid w:linePitch="360"/>
        </w:sectPr>
      </w:pPr>
    </w:p>
    <w:p w14:paraId="6C4E892E" w14:textId="705E30BD" w:rsidR="00D232F2" w:rsidRPr="00153748" w:rsidRDefault="00D232F2" w:rsidP="00D232F2">
      <w:pPr>
        <w:spacing w:line="240" w:lineRule="auto"/>
        <w:rPr>
          <w:rFonts w:ascii="Times New Roman" w:hAnsi="Times New Roman"/>
          <w:lang w:val="en-US"/>
        </w:rPr>
      </w:pPr>
      <w:r w:rsidRPr="00153748">
        <w:rPr>
          <w:rFonts w:ascii="Times New Roman" w:hAnsi="Times New Roman"/>
          <w:szCs w:val="24"/>
          <w:lang w:val="en-US"/>
        </w:rPr>
        <w:lastRenderedPageBreak/>
        <w:t xml:space="preserve">Supplementary Table </w:t>
      </w:r>
      <w:r w:rsidR="007448A0" w:rsidRPr="007448A0">
        <w:rPr>
          <w:rFonts w:ascii="Times New Roman" w:hAnsi="Times New Roman"/>
          <w:color w:val="FF0000"/>
          <w:lang w:val="en-US"/>
        </w:rPr>
        <w:t>2</w:t>
      </w:r>
      <w:r w:rsidRPr="00153748">
        <w:rPr>
          <w:rFonts w:ascii="Times New Roman" w:hAnsi="Times New Roman"/>
          <w:lang w:val="en-US"/>
        </w:rPr>
        <w:t xml:space="preserve">. Percentage of </w:t>
      </w:r>
      <w:r>
        <w:rPr>
          <w:rFonts w:ascii="Times New Roman" w:hAnsi="Times New Roman"/>
          <w:lang w:val="en-US"/>
        </w:rPr>
        <w:t>schoolchildren</w:t>
      </w:r>
      <w:r w:rsidRPr="00153748">
        <w:rPr>
          <w:rFonts w:ascii="Times New Roman" w:hAnsi="Times New Roman"/>
          <w:lang w:val="en-US"/>
        </w:rPr>
        <w:t xml:space="preserve"> consumin</w:t>
      </w:r>
      <w:r>
        <w:rPr>
          <w:rFonts w:ascii="Times New Roman" w:hAnsi="Times New Roman"/>
          <w:lang w:val="en-US"/>
        </w:rPr>
        <w:t>g</w:t>
      </w:r>
      <w:r w:rsidRPr="00153748">
        <w:rPr>
          <w:rFonts w:ascii="Times New Roman" w:hAnsi="Times New Roman"/>
          <w:lang w:val="en-US"/>
        </w:rPr>
        <w:t xml:space="preserve"> food items in each eating event.</w:t>
      </w:r>
    </w:p>
    <w:tbl>
      <w:tblPr>
        <w:tblW w:w="13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889"/>
        <w:gridCol w:w="2122"/>
        <w:gridCol w:w="1888"/>
        <w:gridCol w:w="1916"/>
        <w:gridCol w:w="1888"/>
        <w:gridCol w:w="1904"/>
      </w:tblGrid>
      <w:tr w:rsidR="00D232F2" w:rsidRPr="00153748" w14:paraId="222E182E" w14:textId="77777777" w:rsidTr="007762E3">
        <w:trPr>
          <w:trHeight w:val="241"/>
        </w:trPr>
        <w:tc>
          <w:tcPr>
            <w:tcW w:w="229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AAE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Food item</w:t>
            </w:r>
          </w:p>
        </w:tc>
        <w:tc>
          <w:tcPr>
            <w:tcW w:w="1160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A60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% </w:t>
            </w:r>
            <w:proofErr w:type="spellStart"/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Consumption</w:t>
            </w:r>
            <w:proofErr w:type="spellEnd"/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frequency</w:t>
            </w:r>
            <w:proofErr w:type="spellEnd"/>
          </w:p>
        </w:tc>
      </w:tr>
      <w:tr w:rsidR="00D232F2" w:rsidRPr="00153748" w14:paraId="22DCE653" w14:textId="77777777" w:rsidTr="007762E3">
        <w:trPr>
          <w:trHeight w:val="241"/>
        </w:trPr>
        <w:tc>
          <w:tcPr>
            <w:tcW w:w="2291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D626FCE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81C8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  <w:t>Breakfast</w:t>
            </w:r>
          </w:p>
          <w:p w14:paraId="491B80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n=1114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A821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  <w:t>Mid-morning snack n</w:t>
            </w:r>
            <w:r w:rsidRPr="00153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=753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E1B9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  <w:t>Lunch</w:t>
            </w:r>
          </w:p>
          <w:p w14:paraId="0D75BBF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n=1293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9E1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  <w:t>Mid-afternoon snack</w:t>
            </w:r>
          </w:p>
          <w:p w14:paraId="5D969EE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n=1115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A817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  <w:t>Dinner</w:t>
            </w:r>
          </w:p>
          <w:p w14:paraId="0924CC7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n=1218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4B0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  <w:t>Evening snack n</w:t>
            </w:r>
            <w:r w:rsidRPr="001537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=738</w:t>
            </w:r>
          </w:p>
        </w:tc>
      </w:tr>
      <w:tr w:rsidR="00D232F2" w:rsidRPr="00153748" w14:paraId="0586688B" w14:textId="77777777" w:rsidTr="007762E3">
        <w:trPr>
          <w:trHeight w:val="252"/>
        </w:trPr>
        <w:tc>
          <w:tcPr>
            <w:tcW w:w="2291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CC543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85D4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% (95% CI)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F40A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% (95% CI)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90D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% (95% CI)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84D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% (95% CI)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51C8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% (95% CI)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D97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t-BR"/>
              </w:rPr>
              <w:t>% (95% CI)</w:t>
            </w:r>
          </w:p>
        </w:tc>
      </w:tr>
      <w:tr w:rsidR="00D232F2" w:rsidRPr="00153748" w14:paraId="175E24B2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5619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proofErr w:type="spellStart"/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Water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56B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17.2 (13.9- 21.0)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60A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22.2 (18.2- 27.5)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F31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19.5 (14.6- 25.6)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7BB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15.6 (11.7- 20.5)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45A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18.9 (14.7- 24.0)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4B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32.9 (26.0- 40.6)</w:t>
            </w:r>
          </w:p>
        </w:tc>
      </w:tr>
      <w:tr w:rsidR="00D232F2" w:rsidRPr="00153748" w14:paraId="37BE94AB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27AA9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Rice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6F8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1.2 (0.7- 2.0)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4DA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2.4 (0.8- 7.0)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E1F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65.2 (61.6- 68.6)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CD3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0.9 (0.2- 3.4)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A73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40.0 (32.3- 39.8)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ED3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2.3 (1.0- 5.1)</w:t>
            </w:r>
          </w:p>
        </w:tc>
      </w:tr>
      <w:tr w:rsidR="00D232F2" w:rsidRPr="00153748" w14:paraId="613D0152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477A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Vegetables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E79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0.5 (0.2- 1.2)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592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1.4 (0.6- 3.2)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6B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20.4 (16.6- 24.9)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B66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0.5 (0.1- 1.6)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2AD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9.7 (8.0- 11.7)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48E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0.6 (0.2- 1.9)</w:t>
            </w:r>
          </w:p>
        </w:tc>
      </w:tr>
      <w:tr w:rsidR="00D232F2" w:rsidRPr="00153748" w14:paraId="231DE31F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888B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Green leaves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E43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0.2 (0.05- 0.7)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14A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1.5 (0.4- 5.2)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1C6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19.9 (13.9- 27.7)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C8C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0.3 (0.07- 1.2)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205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8.5 (6.7- 10.7)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27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0.2 (0.03- 1.2)</w:t>
            </w:r>
          </w:p>
        </w:tc>
      </w:tr>
      <w:tr w:rsidR="00D232F2" w:rsidRPr="00153748" w14:paraId="4854D38A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EF427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Vegetable soup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587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0.09 (0.01- 0.8)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382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0.6 (0.02- 2.0)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34D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2.1 (1.2- 3.5)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D0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0.8 (0.3- 2.2)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178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5.6 (3.8- 8.2)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ACC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0.7 (0.2- 2.3)</w:t>
            </w:r>
          </w:p>
        </w:tc>
      </w:tr>
      <w:tr w:rsidR="00D232F2" w:rsidRPr="00153748" w14:paraId="53DF89D2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42407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Beans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2B0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1.3 (0.9- 1.9)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DF5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2.7 (1.2- 5.9)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F0D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49.1 (46.6- 51.6)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031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0.8 (0.2- 3.1)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254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21.5 (17.3- 26.4)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37F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2.8 (1.5- 5.2)</w:t>
            </w:r>
          </w:p>
        </w:tc>
      </w:tr>
      <w:tr w:rsidR="00D232F2" w:rsidRPr="00153748" w14:paraId="6E35047C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712A2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Manioc flour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A6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0.2 (0.06- 0.8)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415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0.6 (0.2- 1.9)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AB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13.7 (11.1- 16.7)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FD7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0.3 (0.05- 1.3)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EC3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5.2 (3.5- 7.8)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F12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1.6 (0.9- 3.0)</w:t>
            </w:r>
          </w:p>
        </w:tc>
      </w:tr>
      <w:tr w:rsidR="00D232F2" w:rsidRPr="00153748" w14:paraId="6AF10B03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A066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Corn/maize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72E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38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1.3 (0.7- 2.5)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030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7.7 (6.5- 9.0)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6C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1.3 (0.5- 3.4)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6A9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5.1 (4.7- 5.5)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AC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1.1 (0.7- 1.7)</w:t>
            </w:r>
          </w:p>
        </w:tc>
      </w:tr>
      <w:tr w:rsidR="00D232F2" w:rsidRPr="00153748" w14:paraId="701A1EA2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0628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Pasta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D4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0.2 (0.06- 0.9)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AB9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1.4 (0.6- 3.3)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AE6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17.8 (14.4- 21.8)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6FA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1.2 (0.7- 2.0)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DB5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11.4 (9.0- 14.3)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8C1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0.6 (0.2- 2.0)</w:t>
            </w:r>
          </w:p>
        </w:tc>
      </w:tr>
      <w:tr w:rsidR="00D232F2" w:rsidRPr="00153748" w14:paraId="2BC25916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60E7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Instant pasta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789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0.5 (0.1- 2.0)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5F5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0.9 (0.3- 2.3)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A40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3.3 (2.5- 4.2)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CAC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0.5 (0.1- 2.2)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288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4.3 (2.8- 6.6)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D28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1.5 (1.1- 2.1)</w:t>
            </w:r>
          </w:p>
        </w:tc>
      </w:tr>
      <w:tr w:rsidR="00D232F2" w:rsidRPr="00153748" w14:paraId="22A1BEF2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059A3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French fries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A85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0.7 (0.2- 2.6)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018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1.2 (0.8- 1.9)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3FE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7.0 (3.8- 12.6)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992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2.8 (1.3- 6.0)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50A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4.8 (3.7- 6.1)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929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2.5 (1.4- 4.4)</w:t>
            </w:r>
          </w:p>
        </w:tc>
      </w:tr>
      <w:tr w:rsidR="00D232F2" w:rsidRPr="00153748" w14:paraId="76C32476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13F2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Beef/poultry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F0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1.6 (1.1- 2.4)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D57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3.2 (1.3- 7.6)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9B9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54.7 (51.3- 58.0)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A36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1.9 (1.2- 3.1)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A5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32.0 (28.4- 36.0)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F58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1.9 (0.8- 4.7)</w:t>
            </w:r>
          </w:p>
        </w:tc>
      </w:tr>
      <w:tr w:rsidR="00D232F2" w:rsidRPr="00153748" w14:paraId="5BC3B90C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AB17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Sausages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D9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3.1 (1.9- 4.9)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CBB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1.2 (0.5- 3.0)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7B4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7.2 (5.8- 9.0)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1AC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2.0 (0.8- 4.5)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399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6.6 (4.0- 10.7)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9A7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0.8 (0.3- 2.2)</w:t>
            </w:r>
          </w:p>
        </w:tc>
      </w:tr>
      <w:tr w:rsidR="00D232F2" w:rsidRPr="00153748" w14:paraId="3137B2C9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D7E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Eggs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8AE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5.0 (3.8- 6.5)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1BE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2.1 (1.5- 3.1)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526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7.0 (4.2- 11.5)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97E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2.0 (1.2- 3.3)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77B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8.0 (6.5- 9.8)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882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1.6 (0.7- 3.6)</w:t>
            </w:r>
          </w:p>
        </w:tc>
      </w:tr>
      <w:tr w:rsidR="00D232F2" w:rsidRPr="00153748" w14:paraId="3AE0F4D3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A8B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Fish/seafood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D98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0.5 (0.2- 1.3)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1B1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0.5 (0.07- 3.0)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B9C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5.9 (3.7- 9.3)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46F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0.2 (0.04- 0.7)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174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4.5 (2.4- 8.4)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8BF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0.4 (0.1- 1.3)</w:t>
            </w:r>
          </w:p>
        </w:tc>
      </w:tr>
      <w:tr w:rsidR="00D232F2" w:rsidRPr="00153748" w14:paraId="01623170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17EB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Fruits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87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17.7 (12.7- 24.1)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B67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22.5 (19.4- 26.0)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1D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3.0 (2.0- 4.6)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F20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17.7 (15.6- 19.9)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EC5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2.8 (1.9- 4.2)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672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20.7 (17.3- 24.7)</w:t>
            </w:r>
          </w:p>
        </w:tc>
      </w:tr>
      <w:tr w:rsidR="00D232F2" w:rsidRPr="00153748" w14:paraId="79470821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3E00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Breads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553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49.6 (45.9- 53.3)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6AA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21.6 (16.0- 28.6)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076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0.6 (0.2- 1.9)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842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31.2 (27.9- 34.7)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E3E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11.2 (8.3- 14.9)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C19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7.8 (6.5- 9.2)</w:t>
            </w:r>
          </w:p>
        </w:tc>
      </w:tr>
      <w:tr w:rsidR="00D232F2" w:rsidRPr="00153748" w14:paraId="05D2F70B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FD120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Cheese bread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8B4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2.6 (1.5- 4.4)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BD5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4.3 (2.8- 6.6)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B1C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0.2 (0.05- 1.0)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FC7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5.7 (4.2- 7.7)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FF6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2.3 (1.3- 3.8)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DA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2.0 (0.8- 0.5)</w:t>
            </w:r>
          </w:p>
        </w:tc>
      </w:tr>
      <w:tr w:rsidR="00D232F2" w:rsidRPr="00153748" w14:paraId="53098C4E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C118E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Cream cookies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1CA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9.4 (7.0- 12.5)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D32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16.6 (13.1- 20.8)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F20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0.6 (0.3- 1.0)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E51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20.5 (19.3- 21.7)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9F2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1.0 (0.3- 2.7)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397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6.0 (3.4- 10.5)</w:t>
            </w:r>
          </w:p>
        </w:tc>
      </w:tr>
      <w:tr w:rsidR="00D232F2" w:rsidRPr="00153748" w14:paraId="2681ED41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872C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Breakfast cereal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884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7.2 (5.9- 8.7)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7CD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3.6 (2.2- 5.9)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048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0.2 (0.02- 0.8)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2A6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3.7 (2.1- 6.6)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80F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0.7 (0.6- 1.0)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AC9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4.8 (3.1- 7.3)</w:t>
            </w:r>
          </w:p>
        </w:tc>
      </w:tr>
      <w:tr w:rsidR="00D232F2" w:rsidRPr="00153748" w14:paraId="5B6C16A8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7ACB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Cheese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6A4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6.4 (4.5- 9.0)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0D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4.0 (2.0- 7.8)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A3B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0.6 (0.1- 2.2)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F8F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2.8 (1.6- 4.8)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6F2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3.4 (2.4- 4.7)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DBB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0.8 (0.2- 3.9)</w:t>
            </w:r>
          </w:p>
        </w:tc>
      </w:tr>
      <w:tr w:rsidR="00D232F2" w:rsidRPr="00153748" w14:paraId="04F2B604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E0BB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Coffee with milk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5BE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24.1 (19.1- 29.8)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1F5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1.8 (0.4- 7.0)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0AD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0.1 (0.03- 0.6)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BE9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7.7 (5.2- 11.2)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4A4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2.0 (1.3- 3.1)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1C3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5.0 (3.1- 8.0)</w:t>
            </w:r>
          </w:p>
        </w:tc>
      </w:tr>
      <w:tr w:rsidR="00D232F2" w:rsidRPr="00153748" w14:paraId="18F7CE8F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D5BF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Milk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180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13.8 (11.5- 16.4)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7DC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2.7 (2.0- 4.1)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59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0.2 (0.05- 0.7)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EE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4.1 (2.7- 6.1)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2D7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1.6 (0.4- 6.2)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E1A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5.4 (3.2- 9.2)</w:t>
            </w:r>
          </w:p>
        </w:tc>
      </w:tr>
      <w:tr w:rsidR="00D232F2" w:rsidRPr="00153748" w14:paraId="5845E280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BFB2B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Yogurt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9BC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9.8 (7.7- 12.4)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F8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7.5 (5.2- 10.8)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E2D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0.4 (0.1- 1.1)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3A2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8.1 (6.3- 10.5)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223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1.2 (0.6- 2.2)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499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6.6 (4.1- 10.4)</w:t>
            </w:r>
          </w:p>
        </w:tc>
      </w:tr>
      <w:tr w:rsidR="00D232F2" w:rsidRPr="00153748" w14:paraId="2E80F166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F39D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Chocolate milk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CCA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22.0 (19.3- 24.7)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9FD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7.0 (4.8- 10.0)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3EF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0.1 (0.02- 0.6)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829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11.0 (9.6- 12.4)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B42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2.3 (1.6- 3.2)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C33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8.4 (7.1- 10.3)</w:t>
            </w:r>
          </w:p>
        </w:tc>
      </w:tr>
      <w:tr w:rsidR="00D232F2" w:rsidRPr="00153748" w14:paraId="7F50EECC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9A1A9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Fruit juice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8E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7.5 (6.2- 9.0)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217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14.8 (11.0- 19.6)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0C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17.4 (15.2- 20.0)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338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16.8 (12.6- 22.1)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4FC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16.7 (14.2- 20.0)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A84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6.9 (3.4- 13.6)</w:t>
            </w:r>
          </w:p>
        </w:tc>
      </w:tr>
      <w:tr w:rsidR="00D232F2" w:rsidRPr="00153748" w14:paraId="44FC486F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60DDB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Soda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6D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0.9 (0.3- 3.1)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9F7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2.1 (0.7- 5.5)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7E0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9.0 (6.5- 12.4)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D98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3.4 (1.3- 8.5)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958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10.1 (7.1- 14.1)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A66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3.4 (2.0- 5.7)</w:t>
            </w:r>
          </w:p>
        </w:tc>
      </w:tr>
      <w:tr w:rsidR="00D232F2" w:rsidRPr="00153748" w14:paraId="66B7419D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398B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Sweets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E4B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3.6 (2.3- 5.6)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2A9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6.0 (3.4- 10.2)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516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1.7 (0.4- 7.0)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838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15.1 (11.2- 20.0)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CB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3.4 (2.8- 4.0)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58B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11.4 (8.4- 15.3)</w:t>
            </w:r>
          </w:p>
        </w:tc>
      </w:tr>
      <w:tr w:rsidR="00D232F2" w:rsidRPr="00153748" w14:paraId="48E47908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D1BC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Chips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387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0.7 (0.5- 1.1)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4C2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5.1 (3.3- 7.8)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31E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0.07 (0.01- 0.4)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5EC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4.2 (3.2- 5.4)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C53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0.8 (0.3- 1.9)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107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3.7 (2.6- 5.3)</w:t>
            </w:r>
          </w:p>
        </w:tc>
      </w:tr>
      <w:tr w:rsidR="00D232F2" w:rsidRPr="00153748" w14:paraId="551333F2" w14:textId="77777777" w:rsidTr="007762E3">
        <w:trPr>
          <w:trHeight w:val="241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3F7C9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Pizza/hotdog/ hamburger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7F4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1.0 (0.5- 2.2)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EB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5.6 (3.9- 8.0)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DF3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2.1 (1.5- 3.1)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08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5.2 (3.3- 8.1)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651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13.4 (10.6- 16.8)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5CB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3.0 (1.4- 6.3)</w:t>
            </w:r>
          </w:p>
        </w:tc>
      </w:tr>
      <w:tr w:rsidR="00D232F2" w:rsidRPr="00153748" w14:paraId="458D083D" w14:textId="77777777" w:rsidTr="007762E3">
        <w:trPr>
          <w:trHeight w:val="252"/>
        </w:trPr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CBCA5BA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Cake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B01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6.2 (4.7- 8.1)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6C5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6.0 (4.2- 8.5)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4E0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0.1 (0.02- 0.1)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67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10.2 (7.1- 14.3)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9D7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1.2 (0.6- 2.5)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B11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2.1 (0.9- 5.0)</w:t>
            </w:r>
          </w:p>
        </w:tc>
      </w:tr>
    </w:tbl>
    <w:p w14:paraId="4E81E52D" w14:textId="77777777" w:rsidR="00D232F2" w:rsidRPr="00153748" w:rsidRDefault="00D232F2" w:rsidP="00D232F2">
      <w:pPr>
        <w:rPr>
          <w:rFonts w:ascii="Times New Roman" w:hAnsi="Times New Roman"/>
          <w:sz w:val="18"/>
          <w:szCs w:val="18"/>
          <w:lang w:val="en-US"/>
        </w:rPr>
      </w:pPr>
      <w:r w:rsidRPr="00153748">
        <w:rPr>
          <w:rFonts w:ascii="Times New Roman" w:hAnsi="Times New Roman"/>
          <w:sz w:val="18"/>
          <w:szCs w:val="18"/>
          <w:lang w:val="en-US"/>
        </w:rPr>
        <w:t>-</w:t>
      </w:r>
      <w:r w:rsidRPr="00153748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val="en-US"/>
        </w:rPr>
        <w:t>N</w:t>
      </w:r>
      <w:r w:rsidRPr="00153748">
        <w:rPr>
          <w:rFonts w:ascii="Times New Roman" w:eastAsia="Times New Roman" w:hAnsi="Times New Roman"/>
          <w:sz w:val="18"/>
          <w:szCs w:val="18"/>
          <w:lang w:val="en-US"/>
        </w:rPr>
        <w:t xml:space="preserve">o consumption </w:t>
      </w:r>
      <w:r>
        <w:rPr>
          <w:rFonts w:ascii="Times New Roman" w:eastAsia="Times New Roman" w:hAnsi="Times New Roman"/>
          <w:sz w:val="18"/>
          <w:szCs w:val="18"/>
          <w:lang w:val="en-US"/>
        </w:rPr>
        <w:t>reported</w:t>
      </w:r>
      <w:r w:rsidRPr="00153748">
        <w:rPr>
          <w:rFonts w:ascii="Times New Roman" w:eastAsia="Times New Roman" w:hAnsi="Times New Roman"/>
          <w:sz w:val="18"/>
          <w:szCs w:val="18"/>
          <w:lang w:val="en-US"/>
        </w:rPr>
        <w:t>.</w:t>
      </w:r>
    </w:p>
    <w:p w14:paraId="6841C118" w14:textId="77777777" w:rsidR="00D232F2" w:rsidRPr="00153748" w:rsidRDefault="00D232F2" w:rsidP="00D232F2">
      <w:pPr>
        <w:rPr>
          <w:rFonts w:ascii="Times New Roman" w:hAnsi="Times New Roman"/>
          <w:b/>
          <w:bCs/>
          <w:szCs w:val="24"/>
          <w:lang w:val="en-US"/>
        </w:rPr>
        <w:sectPr w:rsidR="00D232F2" w:rsidRPr="00153748" w:rsidSect="00D232F2">
          <w:pgSz w:w="16838" w:h="11906" w:orient="landscape"/>
          <w:pgMar w:top="0" w:right="1440" w:bottom="1135" w:left="1843" w:header="720" w:footer="720" w:gutter="0"/>
          <w:cols w:space="720"/>
          <w:docGrid w:linePitch="360"/>
        </w:sectPr>
      </w:pPr>
    </w:p>
    <w:p w14:paraId="3D999614" w14:textId="6CBBE5DC" w:rsidR="00D232F2" w:rsidRPr="00153748" w:rsidRDefault="00D232F2" w:rsidP="00D232F2">
      <w:pPr>
        <w:spacing w:line="480" w:lineRule="auto"/>
        <w:rPr>
          <w:rFonts w:ascii="Times New Roman" w:hAnsi="Times New Roman"/>
          <w:szCs w:val="24"/>
          <w:lang w:val="en-US"/>
        </w:rPr>
      </w:pPr>
      <w:r w:rsidRPr="00153748">
        <w:rPr>
          <w:rFonts w:ascii="Times New Roman" w:hAnsi="Times New Roman"/>
          <w:szCs w:val="24"/>
          <w:lang w:val="en-US"/>
        </w:rPr>
        <w:lastRenderedPageBreak/>
        <w:t>Supplementary Table</w:t>
      </w:r>
      <w:r w:rsidRPr="007448A0">
        <w:rPr>
          <w:rFonts w:ascii="Times New Roman" w:hAnsi="Times New Roman"/>
          <w:color w:val="FF0000"/>
          <w:szCs w:val="24"/>
          <w:lang w:val="en-US"/>
        </w:rPr>
        <w:t xml:space="preserve"> </w:t>
      </w:r>
      <w:r w:rsidR="007448A0">
        <w:rPr>
          <w:rFonts w:ascii="Times New Roman" w:hAnsi="Times New Roman"/>
          <w:color w:val="FF0000"/>
          <w:szCs w:val="24"/>
          <w:lang w:val="en-US"/>
        </w:rPr>
        <w:t>3</w:t>
      </w:r>
      <w:r w:rsidRPr="00153748">
        <w:rPr>
          <w:rFonts w:ascii="Times New Roman" w:hAnsi="Times New Roman"/>
          <w:szCs w:val="24"/>
          <w:lang w:val="en-US"/>
        </w:rPr>
        <w:t xml:space="preserve">. </w:t>
      </w:r>
      <w:r>
        <w:rPr>
          <w:rFonts w:ascii="Times New Roman" w:hAnsi="Times New Roman"/>
          <w:szCs w:val="24"/>
          <w:lang w:val="en-US"/>
        </w:rPr>
        <w:t>Model fit i</w:t>
      </w:r>
      <w:r w:rsidRPr="00153748">
        <w:rPr>
          <w:rFonts w:ascii="Times New Roman" w:hAnsi="Times New Roman"/>
          <w:szCs w:val="24"/>
          <w:lang w:val="en-US"/>
        </w:rPr>
        <w:t xml:space="preserve">ndices used to </w:t>
      </w:r>
      <w:r>
        <w:rPr>
          <w:rFonts w:ascii="Times New Roman" w:hAnsi="Times New Roman"/>
          <w:szCs w:val="24"/>
          <w:lang w:val="en-US"/>
        </w:rPr>
        <w:t>select</w:t>
      </w:r>
      <w:r w:rsidRPr="00153748">
        <w:rPr>
          <w:rFonts w:ascii="Times New Roman" w:hAnsi="Times New Roman"/>
          <w:szCs w:val="24"/>
          <w:lang w:val="en-US"/>
        </w:rPr>
        <w:t xml:space="preserve"> the </w:t>
      </w:r>
      <w:r>
        <w:rPr>
          <w:rFonts w:ascii="Times New Roman" w:hAnsi="Times New Roman"/>
          <w:szCs w:val="24"/>
          <w:lang w:val="en-US"/>
        </w:rPr>
        <w:t xml:space="preserve">number of </w:t>
      </w:r>
      <w:r w:rsidRPr="00153748">
        <w:rPr>
          <w:rFonts w:ascii="Times New Roman" w:hAnsi="Times New Roman"/>
          <w:szCs w:val="24"/>
          <w:lang w:val="en-US"/>
        </w:rPr>
        <w:t>latent class</w:t>
      </w:r>
      <w:r>
        <w:rPr>
          <w:rFonts w:ascii="Times New Roman" w:hAnsi="Times New Roman"/>
          <w:szCs w:val="24"/>
          <w:lang w:val="en-US"/>
        </w:rPr>
        <w:t>es</w:t>
      </w:r>
      <w:r w:rsidRPr="00153748">
        <w:rPr>
          <w:rFonts w:ascii="Times New Roman" w:hAnsi="Times New Roman"/>
          <w:szCs w:val="24"/>
          <w:lang w:val="en-US"/>
        </w:rPr>
        <w:t>.</w:t>
      </w:r>
    </w:p>
    <w:tbl>
      <w:tblPr>
        <w:tblW w:w="920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808"/>
        <w:gridCol w:w="808"/>
        <w:gridCol w:w="1047"/>
        <w:gridCol w:w="741"/>
        <w:gridCol w:w="819"/>
        <w:gridCol w:w="819"/>
        <w:gridCol w:w="819"/>
        <w:gridCol w:w="819"/>
        <w:gridCol w:w="683"/>
        <w:gridCol w:w="608"/>
      </w:tblGrid>
      <w:tr w:rsidR="00D232F2" w:rsidRPr="00DD4BA5" w14:paraId="7EF629A5" w14:textId="77777777" w:rsidTr="007762E3">
        <w:trPr>
          <w:trHeight w:val="248"/>
        </w:trPr>
        <w:tc>
          <w:tcPr>
            <w:tcW w:w="1234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81F475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>Number of latent classes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301D3A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>AIC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821030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>SS-BIC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57E3CA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>Entropy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bottom w:val="nil"/>
            </w:tcBorders>
          </w:tcPr>
          <w:p w14:paraId="26E87D2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b/>
                <w:bCs/>
                <w:szCs w:val="24"/>
                <w:lang w:val="en-US" w:eastAsia="pt-BR"/>
              </w:rPr>
              <w:t>LMR prob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014F48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 xml:space="preserve">% </w:t>
            </w:r>
            <w:r w:rsidRPr="00153748">
              <w:rPr>
                <w:rFonts w:ascii="Times New Roman" w:hAnsi="Times New Roman"/>
                <w:b/>
                <w:bCs/>
                <w:szCs w:val="24"/>
                <w:lang w:val="en-US"/>
              </w:rPr>
              <w:t>of children in each latent class</w:t>
            </w:r>
          </w:p>
        </w:tc>
      </w:tr>
      <w:tr w:rsidR="00D232F2" w:rsidRPr="00153748" w14:paraId="61B087C1" w14:textId="77777777" w:rsidTr="007762E3">
        <w:trPr>
          <w:trHeight w:val="136"/>
        </w:trPr>
        <w:tc>
          <w:tcPr>
            <w:tcW w:w="1234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4A8A523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</w:p>
        </w:tc>
        <w:tc>
          <w:tcPr>
            <w:tcW w:w="808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4D415D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</w:p>
        </w:tc>
        <w:tc>
          <w:tcPr>
            <w:tcW w:w="808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756C90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</w:p>
        </w:tc>
        <w:tc>
          <w:tcPr>
            <w:tcW w:w="1047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76BB96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</w:p>
        </w:tc>
        <w:tc>
          <w:tcPr>
            <w:tcW w:w="741" w:type="dxa"/>
            <w:vMerge/>
            <w:tcBorders>
              <w:top w:val="nil"/>
              <w:bottom w:val="single" w:sz="4" w:space="0" w:color="auto"/>
            </w:tcBorders>
          </w:tcPr>
          <w:p w14:paraId="0AB5BCA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 w:eastAsia="pt-BR"/>
              </w:rPr>
            </w:pP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123624" w14:textId="77777777" w:rsidR="00D232F2" w:rsidRPr="00153748" w:rsidRDefault="00D232F2" w:rsidP="007762E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b/>
                <w:bCs/>
                <w:szCs w:val="24"/>
                <w:lang w:val="en-US" w:eastAsia="pt-BR"/>
              </w:rPr>
              <w:t>1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B3F21F" w14:textId="77777777" w:rsidR="00D232F2" w:rsidRPr="00153748" w:rsidRDefault="00D232F2" w:rsidP="007762E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b/>
                <w:bCs/>
                <w:szCs w:val="24"/>
                <w:lang w:val="en-US" w:eastAsia="pt-BR"/>
              </w:rPr>
              <w:t>2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5C7097" w14:textId="77777777" w:rsidR="00D232F2" w:rsidRPr="00153748" w:rsidRDefault="00D232F2" w:rsidP="007762E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b/>
                <w:bCs/>
                <w:szCs w:val="24"/>
                <w:lang w:val="en-US" w:eastAsia="pt-BR"/>
              </w:rPr>
              <w:t>3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84F30" w14:textId="77777777" w:rsidR="00D232F2" w:rsidRPr="00153748" w:rsidRDefault="00D232F2" w:rsidP="007762E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b/>
                <w:bCs/>
                <w:szCs w:val="24"/>
                <w:lang w:val="en-US" w:eastAsia="pt-BR"/>
              </w:rPr>
              <w:t>4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E2A180" w14:textId="77777777" w:rsidR="00D232F2" w:rsidRPr="00153748" w:rsidRDefault="00D232F2" w:rsidP="007762E3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b/>
                <w:bCs/>
                <w:szCs w:val="24"/>
                <w:lang w:val="en-US" w:eastAsia="pt-BR"/>
              </w:rPr>
              <w:t>5</w:t>
            </w:r>
          </w:p>
        </w:tc>
        <w:tc>
          <w:tcPr>
            <w:tcW w:w="608" w:type="dxa"/>
            <w:tcBorders>
              <w:top w:val="nil"/>
              <w:bottom w:val="single" w:sz="4" w:space="0" w:color="auto"/>
            </w:tcBorders>
          </w:tcPr>
          <w:p w14:paraId="705AAD20" w14:textId="77777777" w:rsidR="00D232F2" w:rsidRPr="00153748" w:rsidRDefault="00D232F2" w:rsidP="007762E3">
            <w:pPr>
              <w:spacing w:after="0" w:line="48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b/>
                <w:bCs/>
                <w:szCs w:val="24"/>
                <w:lang w:val="en-US" w:eastAsia="pt-BR"/>
              </w:rPr>
              <w:t>6</w:t>
            </w:r>
          </w:p>
        </w:tc>
      </w:tr>
      <w:tr w:rsidR="00D232F2" w:rsidRPr="00153748" w14:paraId="7C601F77" w14:textId="77777777" w:rsidTr="007762E3">
        <w:trPr>
          <w:trHeight w:val="258"/>
        </w:trPr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54DCF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>Breakfast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ACDD9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BEEEF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E210E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2EAE8CE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B1A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82E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D8C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A7A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74D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742CF92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</w:tr>
      <w:tr w:rsidR="00D232F2" w:rsidRPr="00153748" w14:paraId="03647818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0EA41CA2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48EB24D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12972</w:t>
            </w:r>
          </w:p>
        </w:tc>
        <w:tc>
          <w:tcPr>
            <w:tcW w:w="808" w:type="dxa"/>
            <w:shd w:val="clear" w:color="auto" w:fill="auto"/>
          </w:tcPr>
          <w:p w14:paraId="7FF0B8C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13084</w:t>
            </w:r>
          </w:p>
        </w:tc>
        <w:tc>
          <w:tcPr>
            <w:tcW w:w="1047" w:type="dxa"/>
            <w:shd w:val="clear" w:color="auto" w:fill="auto"/>
          </w:tcPr>
          <w:p w14:paraId="50ED630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0.686</w:t>
            </w:r>
          </w:p>
        </w:tc>
        <w:tc>
          <w:tcPr>
            <w:tcW w:w="741" w:type="dxa"/>
          </w:tcPr>
          <w:p w14:paraId="3DFC574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0.035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4AC71C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13.8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695508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86.2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93F539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D75933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29D0E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2E36B25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18F34000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405FE4F2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14:paraId="39DEE28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12779</w:t>
            </w:r>
          </w:p>
        </w:tc>
        <w:tc>
          <w:tcPr>
            <w:tcW w:w="808" w:type="dxa"/>
            <w:shd w:val="clear" w:color="auto" w:fill="auto"/>
          </w:tcPr>
          <w:p w14:paraId="36A5C50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12948</w:t>
            </w:r>
          </w:p>
        </w:tc>
        <w:tc>
          <w:tcPr>
            <w:tcW w:w="1047" w:type="dxa"/>
            <w:shd w:val="clear" w:color="auto" w:fill="auto"/>
          </w:tcPr>
          <w:p w14:paraId="1084E29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0.747</w:t>
            </w:r>
          </w:p>
        </w:tc>
        <w:tc>
          <w:tcPr>
            <w:tcW w:w="741" w:type="dxa"/>
            <w:shd w:val="clear" w:color="auto" w:fill="auto"/>
          </w:tcPr>
          <w:p w14:paraId="54F623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0.012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B18C5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34.7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36272A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  <w:lang w:val="en-US" w:eastAsia="pt-BR"/>
              </w:rPr>
              <w:t>20.0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2D614B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45.2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9E688D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C1CE62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4BB5CFD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451B9CBF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46EB121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14:paraId="43230C1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12650</w:t>
            </w:r>
          </w:p>
        </w:tc>
        <w:tc>
          <w:tcPr>
            <w:tcW w:w="808" w:type="dxa"/>
            <w:shd w:val="clear" w:color="auto" w:fill="auto"/>
          </w:tcPr>
          <w:p w14:paraId="3293F6F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12876</w:t>
            </w:r>
          </w:p>
        </w:tc>
        <w:tc>
          <w:tcPr>
            <w:tcW w:w="1047" w:type="dxa"/>
            <w:shd w:val="clear" w:color="auto" w:fill="auto"/>
          </w:tcPr>
          <w:p w14:paraId="71756FE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0.776</w:t>
            </w:r>
          </w:p>
        </w:tc>
        <w:tc>
          <w:tcPr>
            <w:tcW w:w="741" w:type="dxa"/>
            <w:shd w:val="clear" w:color="auto" w:fill="auto"/>
          </w:tcPr>
          <w:p w14:paraId="4153413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0.026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1F9D9A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35.4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920EE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42.0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F6411F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2.9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D11F77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19.7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554F55B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5F9729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75A9988F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</w:tcPr>
          <w:p w14:paraId="4F5926C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14:paraId="2A32510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12557</w:t>
            </w:r>
          </w:p>
        </w:tc>
        <w:tc>
          <w:tcPr>
            <w:tcW w:w="808" w:type="dxa"/>
            <w:shd w:val="clear" w:color="auto" w:fill="auto"/>
          </w:tcPr>
          <w:p w14:paraId="675B491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12840</w:t>
            </w:r>
          </w:p>
        </w:tc>
        <w:tc>
          <w:tcPr>
            <w:tcW w:w="1047" w:type="dxa"/>
            <w:shd w:val="clear" w:color="auto" w:fill="auto"/>
          </w:tcPr>
          <w:p w14:paraId="3410D9F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0.862</w:t>
            </w:r>
          </w:p>
        </w:tc>
        <w:tc>
          <w:tcPr>
            <w:tcW w:w="741" w:type="dxa"/>
            <w:shd w:val="clear" w:color="auto" w:fill="auto"/>
          </w:tcPr>
          <w:p w14:paraId="0587B3C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20980B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33.4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9C8E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17.4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E0650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23.5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4CF7A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23.3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AC5C38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608" w:type="dxa"/>
          </w:tcPr>
          <w:p w14:paraId="4FEA96D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4B99EAA3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</w:tcPr>
          <w:p w14:paraId="064E99B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</w:t>
            </w:r>
          </w:p>
        </w:tc>
        <w:tc>
          <w:tcPr>
            <w:tcW w:w="808" w:type="dxa"/>
            <w:shd w:val="clear" w:color="auto" w:fill="auto"/>
          </w:tcPr>
          <w:p w14:paraId="106BCD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12525</w:t>
            </w:r>
          </w:p>
        </w:tc>
        <w:tc>
          <w:tcPr>
            <w:tcW w:w="808" w:type="dxa"/>
            <w:shd w:val="clear" w:color="auto" w:fill="auto"/>
          </w:tcPr>
          <w:p w14:paraId="12B3028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12865</w:t>
            </w:r>
          </w:p>
        </w:tc>
        <w:tc>
          <w:tcPr>
            <w:tcW w:w="1047" w:type="dxa"/>
            <w:shd w:val="clear" w:color="auto" w:fill="auto"/>
          </w:tcPr>
          <w:p w14:paraId="78745A9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0.854</w:t>
            </w:r>
          </w:p>
        </w:tc>
        <w:tc>
          <w:tcPr>
            <w:tcW w:w="741" w:type="dxa"/>
            <w:shd w:val="clear" w:color="auto" w:fill="auto"/>
          </w:tcPr>
          <w:p w14:paraId="22C44E7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0.322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003E0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23.6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FBB5B1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17.6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1A14A4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22.5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3AC75D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1.5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4A319B5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32.1</w:t>
            </w:r>
          </w:p>
        </w:tc>
        <w:tc>
          <w:tcPr>
            <w:tcW w:w="608" w:type="dxa"/>
          </w:tcPr>
          <w:p w14:paraId="6C21111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2.6</w:t>
            </w:r>
          </w:p>
        </w:tc>
      </w:tr>
      <w:tr w:rsidR="00D232F2" w:rsidRPr="00153748" w14:paraId="62AA6674" w14:textId="77777777" w:rsidTr="007762E3">
        <w:trPr>
          <w:trHeight w:val="248"/>
        </w:trPr>
        <w:tc>
          <w:tcPr>
            <w:tcW w:w="8597" w:type="dxa"/>
            <w:gridSpan w:val="10"/>
            <w:shd w:val="clear" w:color="auto" w:fill="auto"/>
          </w:tcPr>
          <w:p w14:paraId="6ACB411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>Mid-morning snack</w:t>
            </w:r>
          </w:p>
        </w:tc>
        <w:tc>
          <w:tcPr>
            <w:tcW w:w="608" w:type="dxa"/>
          </w:tcPr>
          <w:p w14:paraId="128DBD7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</w:p>
        </w:tc>
      </w:tr>
      <w:tr w:rsidR="00D232F2" w:rsidRPr="00153748" w14:paraId="633DE42E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3E29636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54D6680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8738</w:t>
            </w:r>
          </w:p>
        </w:tc>
        <w:tc>
          <w:tcPr>
            <w:tcW w:w="808" w:type="dxa"/>
            <w:shd w:val="clear" w:color="auto" w:fill="auto"/>
          </w:tcPr>
          <w:p w14:paraId="40612AE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8829</w:t>
            </w:r>
          </w:p>
        </w:tc>
        <w:tc>
          <w:tcPr>
            <w:tcW w:w="1047" w:type="dxa"/>
            <w:shd w:val="clear" w:color="auto" w:fill="auto"/>
          </w:tcPr>
          <w:p w14:paraId="6AB6FA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0.970</w:t>
            </w:r>
          </w:p>
        </w:tc>
        <w:tc>
          <w:tcPr>
            <w:tcW w:w="741" w:type="dxa"/>
            <w:shd w:val="clear" w:color="auto" w:fill="auto"/>
          </w:tcPr>
          <w:p w14:paraId="08AAE3B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1EEE5FA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93.2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39D8A61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6.8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4769B0E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3CB560B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154D416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4FD2C0D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7B73A7DC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5867A94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14:paraId="1BD4F5B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8577</w:t>
            </w:r>
          </w:p>
        </w:tc>
        <w:tc>
          <w:tcPr>
            <w:tcW w:w="808" w:type="dxa"/>
            <w:shd w:val="clear" w:color="auto" w:fill="auto"/>
          </w:tcPr>
          <w:p w14:paraId="53E30B7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8714</w:t>
            </w:r>
          </w:p>
        </w:tc>
        <w:tc>
          <w:tcPr>
            <w:tcW w:w="1047" w:type="dxa"/>
            <w:shd w:val="clear" w:color="auto" w:fill="auto"/>
          </w:tcPr>
          <w:p w14:paraId="483B2DC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0.955</w:t>
            </w:r>
          </w:p>
        </w:tc>
        <w:tc>
          <w:tcPr>
            <w:tcW w:w="741" w:type="dxa"/>
            <w:shd w:val="clear" w:color="auto" w:fill="auto"/>
          </w:tcPr>
          <w:p w14:paraId="2158979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5EBD5E3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23.9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21D356D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69.3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43B661A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6.8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46CDE3D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63AA9F9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23B8968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0DC09DE1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1EFB959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14:paraId="34A58BD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8525</w:t>
            </w:r>
          </w:p>
        </w:tc>
        <w:tc>
          <w:tcPr>
            <w:tcW w:w="808" w:type="dxa"/>
            <w:shd w:val="clear" w:color="auto" w:fill="auto"/>
          </w:tcPr>
          <w:p w14:paraId="4DF3228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8709</w:t>
            </w:r>
          </w:p>
        </w:tc>
        <w:tc>
          <w:tcPr>
            <w:tcW w:w="1047" w:type="dxa"/>
            <w:shd w:val="clear" w:color="auto" w:fill="auto"/>
          </w:tcPr>
          <w:p w14:paraId="03808A4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0.920</w:t>
            </w:r>
          </w:p>
        </w:tc>
        <w:tc>
          <w:tcPr>
            <w:tcW w:w="741" w:type="dxa"/>
            <w:shd w:val="clear" w:color="auto" w:fill="auto"/>
          </w:tcPr>
          <w:p w14:paraId="7546B6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0.001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34D1DA4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16.5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71B0A04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7.3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20028C2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21.7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1CC6A60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54.6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0BDC44C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1C47E8F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5B1005B2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31756DE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14:paraId="0106BE8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8503</w:t>
            </w:r>
          </w:p>
        </w:tc>
        <w:tc>
          <w:tcPr>
            <w:tcW w:w="808" w:type="dxa"/>
            <w:shd w:val="clear" w:color="auto" w:fill="auto"/>
          </w:tcPr>
          <w:p w14:paraId="7AC7A8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8733</w:t>
            </w:r>
          </w:p>
        </w:tc>
        <w:tc>
          <w:tcPr>
            <w:tcW w:w="1047" w:type="dxa"/>
            <w:shd w:val="clear" w:color="auto" w:fill="auto"/>
          </w:tcPr>
          <w:p w14:paraId="588E27A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0.945</w:t>
            </w:r>
          </w:p>
        </w:tc>
        <w:tc>
          <w:tcPr>
            <w:tcW w:w="741" w:type="dxa"/>
            <w:shd w:val="clear" w:color="auto" w:fill="auto"/>
          </w:tcPr>
          <w:p w14:paraId="6093B12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0.004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1CFFA7D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4.5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16D7B7C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21.2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6CB3309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16.5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315C6AD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6.2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417AE34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51.5</w:t>
            </w:r>
          </w:p>
        </w:tc>
        <w:tc>
          <w:tcPr>
            <w:tcW w:w="608" w:type="dxa"/>
          </w:tcPr>
          <w:p w14:paraId="226D6D8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</w:tr>
      <w:tr w:rsidR="00D232F2" w:rsidRPr="00153748" w14:paraId="34068055" w14:textId="77777777" w:rsidTr="007762E3">
        <w:trPr>
          <w:trHeight w:val="258"/>
        </w:trPr>
        <w:tc>
          <w:tcPr>
            <w:tcW w:w="1234" w:type="dxa"/>
            <w:shd w:val="clear" w:color="auto" w:fill="auto"/>
            <w:vAlign w:val="center"/>
            <w:hideMark/>
          </w:tcPr>
          <w:p w14:paraId="10B7713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</w:t>
            </w:r>
          </w:p>
        </w:tc>
        <w:tc>
          <w:tcPr>
            <w:tcW w:w="808" w:type="dxa"/>
            <w:shd w:val="clear" w:color="auto" w:fill="auto"/>
            <w:hideMark/>
          </w:tcPr>
          <w:p w14:paraId="687EB52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8482</w:t>
            </w:r>
          </w:p>
        </w:tc>
        <w:tc>
          <w:tcPr>
            <w:tcW w:w="808" w:type="dxa"/>
            <w:shd w:val="clear" w:color="auto" w:fill="auto"/>
            <w:hideMark/>
          </w:tcPr>
          <w:p w14:paraId="5FF95EA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8759</w:t>
            </w:r>
          </w:p>
        </w:tc>
        <w:tc>
          <w:tcPr>
            <w:tcW w:w="1047" w:type="dxa"/>
            <w:shd w:val="clear" w:color="auto" w:fill="auto"/>
            <w:hideMark/>
          </w:tcPr>
          <w:p w14:paraId="7CB12EA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0.830</w:t>
            </w:r>
          </w:p>
        </w:tc>
        <w:tc>
          <w:tcPr>
            <w:tcW w:w="741" w:type="dxa"/>
            <w:shd w:val="clear" w:color="auto" w:fill="auto"/>
          </w:tcPr>
          <w:p w14:paraId="3458359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0.017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370C58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5.9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6FAB989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20.1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2508AE6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21.8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591729B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14.3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8A72C5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4.3</w:t>
            </w:r>
          </w:p>
        </w:tc>
        <w:tc>
          <w:tcPr>
            <w:tcW w:w="608" w:type="dxa"/>
          </w:tcPr>
          <w:p w14:paraId="705CD28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33.6</w:t>
            </w:r>
          </w:p>
        </w:tc>
      </w:tr>
      <w:tr w:rsidR="00D232F2" w:rsidRPr="00153748" w14:paraId="192CD072" w14:textId="77777777" w:rsidTr="007762E3">
        <w:trPr>
          <w:trHeight w:val="258"/>
        </w:trPr>
        <w:tc>
          <w:tcPr>
            <w:tcW w:w="1234" w:type="dxa"/>
            <w:shd w:val="clear" w:color="auto" w:fill="auto"/>
            <w:vAlign w:val="center"/>
          </w:tcPr>
          <w:p w14:paraId="7876025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>Lunch</w:t>
            </w:r>
          </w:p>
        </w:tc>
        <w:tc>
          <w:tcPr>
            <w:tcW w:w="808" w:type="dxa"/>
            <w:shd w:val="clear" w:color="auto" w:fill="auto"/>
          </w:tcPr>
          <w:p w14:paraId="624485B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auto" w:fill="auto"/>
          </w:tcPr>
          <w:p w14:paraId="79C9B93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14:paraId="4AD3F5C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4088E27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5E6566F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732B18B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57603DA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2229542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268F4AD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608" w:type="dxa"/>
          </w:tcPr>
          <w:p w14:paraId="6237FE8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</w:tr>
      <w:tr w:rsidR="00D232F2" w:rsidRPr="00153748" w14:paraId="15A34D03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674576D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6EEDC0C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17542</w:t>
            </w:r>
          </w:p>
        </w:tc>
        <w:tc>
          <w:tcPr>
            <w:tcW w:w="808" w:type="dxa"/>
            <w:shd w:val="clear" w:color="auto" w:fill="auto"/>
          </w:tcPr>
          <w:p w14:paraId="320920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17668</w:t>
            </w:r>
          </w:p>
        </w:tc>
        <w:tc>
          <w:tcPr>
            <w:tcW w:w="1047" w:type="dxa"/>
            <w:shd w:val="clear" w:color="auto" w:fill="auto"/>
          </w:tcPr>
          <w:p w14:paraId="232369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0.833</w:t>
            </w:r>
          </w:p>
        </w:tc>
        <w:tc>
          <w:tcPr>
            <w:tcW w:w="741" w:type="dxa"/>
            <w:shd w:val="clear" w:color="auto" w:fill="auto"/>
          </w:tcPr>
          <w:p w14:paraId="2089004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2DDA48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68.0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BFE847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32.0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E2DDCB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0795DD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B125A5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5A1FEBB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0D4832C2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34CE2B0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14:paraId="64559B8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17404</w:t>
            </w:r>
          </w:p>
        </w:tc>
        <w:tc>
          <w:tcPr>
            <w:tcW w:w="808" w:type="dxa"/>
            <w:shd w:val="clear" w:color="auto" w:fill="auto"/>
          </w:tcPr>
          <w:p w14:paraId="433DABF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17592</w:t>
            </w:r>
          </w:p>
        </w:tc>
        <w:tc>
          <w:tcPr>
            <w:tcW w:w="1047" w:type="dxa"/>
            <w:shd w:val="clear" w:color="auto" w:fill="auto"/>
          </w:tcPr>
          <w:p w14:paraId="2FFC107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0.845</w:t>
            </w:r>
          </w:p>
        </w:tc>
        <w:tc>
          <w:tcPr>
            <w:tcW w:w="741" w:type="dxa"/>
            <w:shd w:val="clear" w:color="auto" w:fill="auto"/>
          </w:tcPr>
          <w:p w14:paraId="7410228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A09A6E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31.1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F55C51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40.7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877BC6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28.2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483B79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C265B6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068DE99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1986E506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25D0069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14:paraId="38994E4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17301</w:t>
            </w:r>
          </w:p>
        </w:tc>
        <w:tc>
          <w:tcPr>
            <w:tcW w:w="808" w:type="dxa"/>
            <w:shd w:val="clear" w:color="auto" w:fill="auto"/>
          </w:tcPr>
          <w:p w14:paraId="6C5C026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17554</w:t>
            </w:r>
          </w:p>
        </w:tc>
        <w:tc>
          <w:tcPr>
            <w:tcW w:w="1047" w:type="dxa"/>
            <w:shd w:val="clear" w:color="auto" w:fill="auto"/>
          </w:tcPr>
          <w:p w14:paraId="20D6289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0.874</w:t>
            </w:r>
          </w:p>
        </w:tc>
        <w:tc>
          <w:tcPr>
            <w:tcW w:w="741" w:type="dxa"/>
            <w:shd w:val="clear" w:color="auto" w:fill="auto"/>
          </w:tcPr>
          <w:p w14:paraId="52E0727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794F7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11.3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8E3397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40.9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021C7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19.0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AF3528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28.8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3B31C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594DD23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19754333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670CC482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14:paraId="6FDBAB4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17263</w:t>
            </w:r>
          </w:p>
        </w:tc>
        <w:tc>
          <w:tcPr>
            <w:tcW w:w="808" w:type="dxa"/>
            <w:shd w:val="clear" w:color="auto" w:fill="auto"/>
          </w:tcPr>
          <w:p w14:paraId="5947C7B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17579</w:t>
            </w:r>
          </w:p>
        </w:tc>
        <w:tc>
          <w:tcPr>
            <w:tcW w:w="1047" w:type="dxa"/>
            <w:shd w:val="clear" w:color="auto" w:fill="auto"/>
          </w:tcPr>
          <w:p w14:paraId="31C6C0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0.804</w:t>
            </w:r>
          </w:p>
        </w:tc>
        <w:tc>
          <w:tcPr>
            <w:tcW w:w="741" w:type="dxa"/>
            <w:shd w:val="clear" w:color="auto" w:fill="auto"/>
          </w:tcPr>
          <w:p w14:paraId="30CD3D7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0.331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CBBEE1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12.7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0AA163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37.1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82218D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9.8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F209F9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28.0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1964A0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13.0</w:t>
            </w:r>
          </w:p>
        </w:tc>
        <w:tc>
          <w:tcPr>
            <w:tcW w:w="608" w:type="dxa"/>
          </w:tcPr>
          <w:p w14:paraId="6DA2CBE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05225CB0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</w:tcPr>
          <w:p w14:paraId="429FACC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</w:t>
            </w:r>
          </w:p>
        </w:tc>
        <w:tc>
          <w:tcPr>
            <w:tcW w:w="808" w:type="dxa"/>
            <w:shd w:val="clear" w:color="auto" w:fill="auto"/>
          </w:tcPr>
          <w:p w14:paraId="02B34EE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17229</w:t>
            </w:r>
          </w:p>
        </w:tc>
        <w:tc>
          <w:tcPr>
            <w:tcW w:w="808" w:type="dxa"/>
            <w:shd w:val="clear" w:color="auto" w:fill="auto"/>
          </w:tcPr>
          <w:p w14:paraId="33E748F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17609</w:t>
            </w:r>
          </w:p>
        </w:tc>
        <w:tc>
          <w:tcPr>
            <w:tcW w:w="1047" w:type="dxa"/>
            <w:shd w:val="clear" w:color="auto" w:fill="auto"/>
          </w:tcPr>
          <w:p w14:paraId="4AE6088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0.839</w:t>
            </w:r>
          </w:p>
        </w:tc>
        <w:tc>
          <w:tcPr>
            <w:tcW w:w="741" w:type="dxa"/>
            <w:shd w:val="clear" w:color="auto" w:fill="auto"/>
          </w:tcPr>
          <w:p w14:paraId="75E26F7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0.185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ADA560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26.1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523673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38.7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A3BA1E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9.8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CBF6E7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11.9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6FCB62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3.8</w:t>
            </w:r>
          </w:p>
        </w:tc>
        <w:tc>
          <w:tcPr>
            <w:tcW w:w="608" w:type="dxa"/>
          </w:tcPr>
          <w:p w14:paraId="47E3B1A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9.7</w:t>
            </w:r>
          </w:p>
        </w:tc>
      </w:tr>
      <w:tr w:rsidR="00D232F2" w:rsidRPr="00153748" w14:paraId="1DC38A08" w14:textId="77777777" w:rsidTr="007762E3">
        <w:trPr>
          <w:trHeight w:val="248"/>
        </w:trPr>
        <w:tc>
          <w:tcPr>
            <w:tcW w:w="8597" w:type="dxa"/>
            <w:gridSpan w:val="10"/>
            <w:shd w:val="clear" w:color="auto" w:fill="auto"/>
          </w:tcPr>
          <w:p w14:paraId="124A6E5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>Mid-afternoon snack</w:t>
            </w:r>
          </w:p>
        </w:tc>
        <w:tc>
          <w:tcPr>
            <w:tcW w:w="608" w:type="dxa"/>
          </w:tcPr>
          <w:p w14:paraId="4C7774AA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</w:p>
        </w:tc>
      </w:tr>
      <w:tr w:rsidR="00D232F2" w:rsidRPr="00153748" w14:paraId="1369C988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71931A70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336A2A1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13767</w:t>
            </w:r>
          </w:p>
        </w:tc>
        <w:tc>
          <w:tcPr>
            <w:tcW w:w="808" w:type="dxa"/>
            <w:shd w:val="clear" w:color="auto" w:fill="auto"/>
          </w:tcPr>
          <w:p w14:paraId="0ADE2B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13883</w:t>
            </w:r>
          </w:p>
        </w:tc>
        <w:tc>
          <w:tcPr>
            <w:tcW w:w="1047" w:type="dxa"/>
            <w:shd w:val="clear" w:color="auto" w:fill="auto"/>
          </w:tcPr>
          <w:p w14:paraId="0839564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0.947</w:t>
            </w:r>
          </w:p>
        </w:tc>
        <w:tc>
          <w:tcPr>
            <w:tcW w:w="741" w:type="dxa"/>
            <w:shd w:val="clear" w:color="auto" w:fill="auto"/>
          </w:tcPr>
          <w:p w14:paraId="1AAEBE8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CCFFC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30.6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212366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69.4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FBE28D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D30CF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494C80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0ACA715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25E48196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5C65141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14:paraId="2CC16EB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13499</w:t>
            </w:r>
          </w:p>
        </w:tc>
        <w:tc>
          <w:tcPr>
            <w:tcW w:w="808" w:type="dxa"/>
            <w:shd w:val="clear" w:color="auto" w:fill="auto"/>
          </w:tcPr>
          <w:p w14:paraId="13C1DFB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13674</w:t>
            </w:r>
          </w:p>
        </w:tc>
        <w:tc>
          <w:tcPr>
            <w:tcW w:w="1047" w:type="dxa"/>
            <w:shd w:val="clear" w:color="auto" w:fill="auto"/>
          </w:tcPr>
          <w:p w14:paraId="0FB12D6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0.940</w:t>
            </w:r>
          </w:p>
        </w:tc>
        <w:tc>
          <w:tcPr>
            <w:tcW w:w="741" w:type="dxa"/>
            <w:shd w:val="clear" w:color="auto" w:fill="auto"/>
          </w:tcPr>
          <w:p w14:paraId="1B2796C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8D0C36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3.3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BE663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30.5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08107D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66.1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1179D1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1F3A76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5B6AA90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137CCB79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4A4C28DD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14:paraId="66C88A2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13408</w:t>
            </w:r>
          </w:p>
        </w:tc>
        <w:tc>
          <w:tcPr>
            <w:tcW w:w="808" w:type="dxa"/>
            <w:shd w:val="clear" w:color="auto" w:fill="auto"/>
          </w:tcPr>
          <w:p w14:paraId="36694BF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13642</w:t>
            </w:r>
          </w:p>
        </w:tc>
        <w:tc>
          <w:tcPr>
            <w:tcW w:w="1047" w:type="dxa"/>
            <w:shd w:val="clear" w:color="auto" w:fill="auto"/>
          </w:tcPr>
          <w:p w14:paraId="0094335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0.938</w:t>
            </w:r>
          </w:p>
        </w:tc>
        <w:tc>
          <w:tcPr>
            <w:tcW w:w="741" w:type="dxa"/>
            <w:shd w:val="clear" w:color="auto" w:fill="auto"/>
          </w:tcPr>
          <w:p w14:paraId="5082B76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1C2844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14.6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E59238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30.4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CB5EC4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3.3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A365D0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51.6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29A907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5EA5A37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208B07B0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3596A01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14:paraId="6E89A3D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13322</w:t>
            </w:r>
          </w:p>
        </w:tc>
        <w:tc>
          <w:tcPr>
            <w:tcW w:w="808" w:type="dxa"/>
            <w:shd w:val="clear" w:color="auto" w:fill="auto"/>
          </w:tcPr>
          <w:p w14:paraId="315E91F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13614</w:t>
            </w:r>
          </w:p>
        </w:tc>
        <w:tc>
          <w:tcPr>
            <w:tcW w:w="1047" w:type="dxa"/>
            <w:shd w:val="clear" w:color="auto" w:fill="auto"/>
          </w:tcPr>
          <w:p w14:paraId="1412B97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0.804</w:t>
            </w:r>
          </w:p>
        </w:tc>
        <w:tc>
          <w:tcPr>
            <w:tcW w:w="741" w:type="dxa"/>
            <w:shd w:val="clear" w:color="auto" w:fill="auto"/>
          </w:tcPr>
          <w:p w14:paraId="2D6243C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0.210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DCE13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30.9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5BE1F6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3.2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9C6D2E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25.2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B95119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26.2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0D1113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14.4</w:t>
            </w:r>
          </w:p>
        </w:tc>
        <w:tc>
          <w:tcPr>
            <w:tcW w:w="608" w:type="dxa"/>
          </w:tcPr>
          <w:p w14:paraId="6F8D733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2F34F081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</w:tcPr>
          <w:p w14:paraId="10B2BB30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3C3E88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13320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DBC061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13671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143718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0.791</w:t>
            </w:r>
          </w:p>
        </w:tc>
        <w:tc>
          <w:tcPr>
            <w:tcW w:w="741" w:type="dxa"/>
            <w:shd w:val="clear" w:color="auto" w:fill="auto"/>
          </w:tcPr>
          <w:p w14:paraId="036756E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  <w:lang w:val="en-US" w:eastAsia="pt-BR"/>
              </w:rPr>
              <w:t>0.059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E7ED13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14.3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22CDBE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21.8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DFD449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2.8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83C877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5.7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52554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28.9</w:t>
            </w:r>
          </w:p>
        </w:tc>
        <w:tc>
          <w:tcPr>
            <w:tcW w:w="608" w:type="dxa"/>
          </w:tcPr>
          <w:p w14:paraId="643A64A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26.6</w:t>
            </w:r>
          </w:p>
        </w:tc>
      </w:tr>
      <w:tr w:rsidR="00D232F2" w:rsidRPr="00153748" w14:paraId="484203C0" w14:textId="77777777" w:rsidTr="007762E3">
        <w:trPr>
          <w:trHeight w:val="258"/>
        </w:trPr>
        <w:tc>
          <w:tcPr>
            <w:tcW w:w="1234" w:type="dxa"/>
            <w:shd w:val="clear" w:color="auto" w:fill="auto"/>
            <w:vAlign w:val="center"/>
            <w:hideMark/>
          </w:tcPr>
          <w:p w14:paraId="1CFB4C6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>Dinner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6FAF909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3D4BDEE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22B243B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741" w:type="dxa"/>
            <w:shd w:val="clear" w:color="auto" w:fill="auto"/>
          </w:tcPr>
          <w:p w14:paraId="2BDCA57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4AC5765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145AB25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7678844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08786FD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0F684EB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608" w:type="dxa"/>
          </w:tcPr>
          <w:p w14:paraId="2FA0D61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</w:tr>
      <w:tr w:rsidR="00D232F2" w:rsidRPr="00153748" w14:paraId="429E8979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2796BCF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5CDBE58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17411</w:t>
            </w:r>
          </w:p>
        </w:tc>
        <w:tc>
          <w:tcPr>
            <w:tcW w:w="808" w:type="dxa"/>
            <w:shd w:val="clear" w:color="auto" w:fill="auto"/>
          </w:tcPr>
          <w:p w14:paraId="7B018D2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17532</w:t>
            </w:r>
          </w:p>
        </w:tc>
        <w:tc>
          <w:tcPr>
            <w:tcW w:w="1047" w:type="dxa"/>
            <w:shd w:val="clear" w:color="auto" w:fill="auto"/>
          </w:tcPr>
          <w:p w14:paraId="059065C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0.885</w:t>
            </w:r>
          </w:p>
        </w:tc>
        <w:tc>
          <w:tcPr>
            <w:tcW w:w="741" w:type="dxa"/>
            <w:shd w:val="clear" w:color="auto" w:fill="auto"/>
          </w:tcPr>
          <w:p w14:paraId="0F9DA36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D92F9B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42.5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A82C40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57.5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5A67B7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EDB25B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18430B7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5F1BA53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3C5BF827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570CB3E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14:paraId="1D5EBA0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17124</w:t>
            </w:r>
          </w:p>
        </w:tc>
        <w:tc>
          <w:tcPr>
            <w:tcW w:w="808" w:type="dxa"/>
            <w:shd w:val="clear" w:color="auto" w:fill="auto"/>
          </w:tcPr>
          <w:p w14:paraId="561363D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17308</w:t>
            </w:r>
          </w:p>
        </w:tc>
        <w:tc>
          <w:tcPr>
            <w:tcW w:w="1047" w:type="dxa"/>
            <w:shd w:val="clear" w:color="auto" w:fill="auto"/>
          </w:tcPr>
          <w:p w14:paraId="40EA7CB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0.932</w:t>
            </w:r>
          </w:p>
        </w:tc>
        <w:tc>
          <w:tcPr>
            <w:tcW w:w="741" w:type="dxa"/>
            <w:shd w:val="clear" w:color="auto" w:fill="auto"/>
          </w:tcPr>
          <w:p w14:paraId="7EBF15C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3B34DF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41.3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0C281C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12.2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0F8831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46.5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8CA934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E80D6E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2FC1E43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51EE6679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2F4BCD8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14:paraId="0A189A5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16978</w:t>
            </w:r>
          </w:p>
        </w:tc>
        <w:tc>
          <w:tcPr>
            <w:tcW w:w="808" w:type="dxa"/>
            <w:shd w:val="clear" w:color="auto" w:fill="auto"/>
          </w:tcPr>
          <w:p w14:paraId="6CE5134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17223</w:t>
            </w:r>
          </w:p>
        </w:tc>
        <w:tc>
          <w:tcPr>
            <w:tcW w:w="1047" w:type="dxa"/>
            <w:shd w:val="clear" w:color="auto" w:fill="auto"/>
          </w:tcPr>
          <w:p w14:paraId="2B22772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0.898</w:t>
            </w:r>
          </w:p>
        </w:tc>
        <w:tc>
          <w:tcPr>
            <w:tcW w:w="741" w:type="dxa"/>
            <w:shd w:val="clear" w:color="auto" w:fill="auto"/>
          </w:tcPr>
          <w:p w14:paraId="644292B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904995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34.2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07B139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12.2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CAB6D2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13.1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787878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41.0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4567F4E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402B231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00D03F5A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41DE1B7B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14:paraId="00D10A4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16899</w:t>
            </w:r>
          </w:p>
        </w:tc>
        <w:tc>
          <w:tcPr>
            <w:tcW w:w="808" w:type="dxa"/>
            <w:shd w:val="clear" w:color="auto" w:fill="auto"/>
          </w:tcPr>
          <w:p w14:paraId="6E8378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17206</w:t>
            </w:r>
          </w:p>
        </w:tc>
        <w:tc>
          <w:tcPr>
            <w:tcW w:w="1047" w:type="dxa"/>
            <w:shd w:val="clear" w:color="auto" w:fill="auto"/>
          </w:tcPr>
          <w:p w14:paraId="44A8BC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0.902</w:t>
            </w:r>
          </w:p>
        </w:tc>
        <w:tc>
          <w:tcPr>
            <w:tcW w:w="741" w:type="dxa"/>
            <w:shd w:val="clear" w:color="auto" w:fill="auto"/>
          </w:tcPr>
          <w:p w14:paraId="1851F8D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0.609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BC530D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23.5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F094C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12.2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688983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13.6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14474F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33.3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A48BCD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17.3</w:t>
            </w:r>
          </w:p>
        </w:tc>
        <w:tc>
          <w:tcPr>
            <w:tcW w:w="608" w:type="dxa"/>
          </w:tcPr>
          <w:p w14:paraId="53806C8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4912ABF4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</w:tcPr>
          <w:p w14:paraId="501B1E09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</w:t>
            </w:r>
          </w:p>
        </w:tc>
        <w:tc>
          <w:tcPr>
            <w:tcW w:w="808" w:type="dxa"/>
            <w:shd w:val="clear" w:color="auto" w:fill="auto"/>
          </w:tcPr>
          <w:p w14:paraId="3B5C1DE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16840</w:t>
            </w:r>
          </w:p>
        </w:tc>
        <w:tc>
          <w:tcPr>
            <w:tcW w:w="808" w:type="dxa"/>
            <w:shd w:val="clear" w:color="auto" w:fill="auto"/>
          </w:tcPr>
          <w:p w14:paraId="57F41C0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17208</w:t>
            </w:r>
          </w:p>
        </w:tc>
        <w:tc>
          <w:tcPr>
            <w:tcW w:w="1047" w:type="dxa"/>
            <w:shd w:val="clear" w:color="auto" w:fill="auto"/>
          </w:tcPr>
          <w:p w14:paraId="4AE435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0.900</w:t>
            </w:r>
          </w:p>
        </w:tc>
        <w:tc>
          <w:tcPr>
            <w:tcW w:w="741" w:type="dxa"/>
            <w:shd w:val="clear" w:color="auto" w:fill="auto"/>
          </w:tcPr>
          <w:p w14:paraId="2FD4EF6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0.012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6F0D93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8.7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0C9356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39.8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212428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15.4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8FF36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12.2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A79FB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6.7</w:t>
            </w:r>
          </w:p>
        </w:tc>
        <w:tc>
          <w:tcPr>
            <w:tcW w:w="608" w:type="dxa"/>
          </w:tcPr>
          <w:p w14:paraId="04ABACD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17.2</w:t>
            </w:r>
          </w:p>
        </w:tc>
      </w:tr>
      <w:tr w:rsidR="00D232F2" w:rsidRPr="00153748" w14:paraId="49A3CA5F" w14:textId="77777777" w:rsidTr="007762E3">
        <w:trPr>
          <w:trHeight w:val="248"/>
        </w:trPr>
        <w:tc>
          <w:tcPr>
            <w:tcW w:w="2042" w:type="dxa"/>
            <w:gridSpan w:val="2"/>
            <w:shd w:val="clear" w:color="auto" w:fill="auto"/>
            <w:vAlign w:val="center"/>
            <w:hideMark/>
          </w:tcPr>
          <w:p w14:paraId="6C5B8ACA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  <w:t>Evening snack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0EE8532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1C9FAA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741" w:type="dxa"/>
            <w:shd w:val="clear" w:color="auto" w:fill="auto"/>
          </w:tcPr>
          <w:p w14:paraId="3CA073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7271BDF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109145D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3030D08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5BBC7DD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683" w:type="dxa"/>
            <w:shd w:val="clear" w:color="auto" w:fill="auto"/>
            <w:vAlign w:val="center"/>
            <w:hideMark/>
          </w:tcPr>
          <w:p w14:paraId="6934A72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  <w:tc>
          <w:tcPr>
            <w:tcW w:w="608" w:type="dxa"/>
          </w:tcPr>
          <w:p w14:paraId="23FD5B4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</w:p>
        </w:tc>
      </w:tr>
      <w:tr w:rsidR="00D232F2" w:rsidRPr="00153748" w14:paraId="52EA2C3A" w14:textId="77777777" w:rsidTr="007762E3">
        <w:trPr>
          <w:trHeight w:val="297"/>
        </w:trPr>
        <w:tc>
          <w:tcPr>
            <w:tcW w:w="1234" w:type="dxa"/>
            <w:shd w:val="clear" w:color="auto" w:fill="auto"/>
            <w:vAlign w:val="center"/>
            <w:hideMark/>
          </w:tcPr>
          <w:p w14:paraId="2B9789F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6F9467F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8052</w:t>
            </w:r>
          </w:p>
        </w:tc>
        <w:tc>
          <w:tcPr>
            <w:tcW w:w="808" w:type="dxa"/>
            <w:shd w:val="clear" w:color="auto" w:fill="auto"/>
          </w:tcPr>
          <w:p w14:paraId="2B65B1D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8142</w:t>
            </w:r>
          </w:p>
        </w:tc>
        <w:tc>
          <w:tcPr>
            <w:tcW w:w="1047" w:type="dxa"/>
            <w:shd w:val="clear" w:color="auto" w:fill="auto"/>
          </w:tcPr>
          <w:p w14:paraId="7764850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0.890</w:t>
            </w:r>
          </w:p>
        </w:tc>
        <w:tc>
          <w:tcPr>
            <w:tcW w:w="741" w:type="dxa"/>
            <w:shd w:val="clear" w:color="auto" w:fill="auto"/>
          </w:tcPr>
          <w:p w14:paraId="664F79E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1203E3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10.3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3A3B0D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89.7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0671638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14:paraId="4702F7E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14:paraId="57EDEB1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5D60500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76596712" w14:textId="77777777" w:rsidTr="007762E3">
        <w:trPr>
          <w:trHeight w:val="177"/>
        </w:trPr>
        <w:tc>
          <w:tcPr>
            <w:tcW w:w="1234" w:type="dxa"/>
            <w:shd w:val="clear" w:color="auto" w:fill="auto"/>
            <w:vAlign w:val="center"/>
            <w:hideMark/>
          </w:tcPr>
          <w:p w14:paraId="7CAF7C3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14:paraId="733C5CC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7942</w:t>
            </w:r>
          </w:p>
        </w:tc>
        <w:tc>
          <w:tcPr>
            <w:tcW w:w="808" w:type="dxa"/>
            <w:shd w:val="clear" w:color="auto" w:fill="auto"/>
          </w:tcPr>
          <w:p w14:paraId="6DC1588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8078</w:t>
            </w:r>
          </w:p>
        </w:tc>
        <w:tc>
          <w:tcPr>
            <w:tcW w:w="1047" w:type="dxa"/>
            <w:shd w:val="clear" w:color="auto" w:fill="auto"/>
          </w:tcPr>
          <w:p w14:paraId="2D6DF91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0.947</w:t>
            </w:r>
          </w:p>
        </w:tc>
        <w:tc>
          <w:tcPr>
            <w:tcW w:w="741" w:type="dxa"/>
            <w:shd w:val="clear" w:color="auto" w:fill="auto"/>
          </w:tcPr>
          <w:p w14:paraId="6EFA2D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EC3310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64.1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13DC08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8.5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90FB7B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27.4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B08863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112649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29A9E8E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0BC577B4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5ED4065D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14:paraId="0704FC2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7886</w:t>
            </w:r>
          </w:p>
        </w:tc>
        <w:tc>
          <w:tcPr>
            <w:tcW w:w="808" w:type="dxa"/>
            <w:shd w:val="clear" w:color="auto" w:fill="auto"/>
          </w:tcPr>
          <w:p w14:paraId="6548FF0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8068</w:t>
            </w:r>
          </w:p>
        </w:tc>
        <w:tc>
          <w:tcPr>
            <w:tcW w:w="1047" w:type="dxa"/>
            <w:shd w:val="clear" w:color="auto" w:fill="auto"/>
          </w:tcPr>
          <w:p w14:paraId="3C6CEAF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0.806</w:t>
            </w:r>
          </w:p>
        </w:tc>
        <w:tc>
          <w:tcPr>
            <w:tcW w:w="741" w:type="dxa"/>
          </w:tcPr>
          <w:p w14:paraId="397DDDE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0.000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CB6527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19.7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986628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26.0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37E402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45.1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D6F64E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9.2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57F5BE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  <w:tc>
          <w:tcPr>
            <w:tcW w:w="608" w:type="dxa"/>
          </w:tcPr>
          <w:p w14:paraId="71F62A6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2980B870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  <w:hideMark/>
          </w:tcPr>
          <w:p w14:paraId="318DF68E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14:paraId="2E3867F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7839</w:t>
            </w:r>
          </w:p>
        </w:tc>
        <w:tc>
          <w:tcPr>
            <w:tcW w:w="808" w:type="dxa"/>
            <w:shd w:val="clear" w:color="auto" w:fill="auto"/>
          </w:tcPr>
          <w:p w14:paraId="44F992C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8066</w:t>
            </w:r>
          </w:p>
        </w:tc>
        <w:tc>
          <w:tcPr>
            <w:tcW w:w="1047" w:type="dxa"/>
            <w:shd w:val="clear" w:color="auto" w:fill="auto"/>
          </w:tcPr>
          <w:p w14:paraId="357F9AA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0.905</w:t>
            </w:r>
          </w:p>
        </w:tc>
        <w:tc>
          <w:tcPr>
            <w:tcW w:w="741" w:type="dxa"/>
          </w:tcPr>
          <w:p w14:paraId="7B5DD14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0.013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931DF3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10.1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94C2B5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23.8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A27D94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43.0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5C7AB3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8.1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7FF89A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14.9</w:t>
            </w:r>
          </w:p>
        </w:tc>
        <w:tc>
          <w:tcPr>
            <w:tcW w:w="608" w:type="dxa"/>
          </w:tcPr>
          <w:p w14:paraId="5150F2D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-</w:t>
            </w:r>
          </w:p>
        </w:tc>
      </w:tr>
      <w:tr w:rsidR="00D232F2" w:rsidRPr="00153748" w14:paraId="7F3C4A9A" w14:textId="77777777" w:rsidTr="007762E3">
        <w:trPr>
          <w:trHeight w:val="248"/>
        </w:trPr>
        <w:tc>
          <w:tcPr>
            <w:tcW w:w="1234" w:type="dxa"/>
            <w:shd w:val="clear" w:color="auto" w:fill="auto"/>
            <w:vAlign w:val="center"/>
          </w:tcPr>
          <w:p w14:paraId="4A30591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6</w:t>
            </w:r>
          </w:p>
        </w:tc>
        <w:tc>
          <w:tcPr>
            <w:tcW w:w="808" w:type="dxa"/>
            <w:shd w:val="clear" w:color="auto" w:fill="auto"/>
          </w:tcPr>
          <w:p w14:paraId="3BD7586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7838</w:t>
            </w:r>
          </w:p>
        </w:tc>
        <w:tc>
          <w:tcPr>
            <w:tcW w:w="808" w:type="dxa"/>
            <w:shd w:val="clear" w:color="auto" w:fill="auto"/>
          </w:tcPr>
          <w:p w14:paraId="4F66F0A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8111</w:t>
            </w:r>
          </w:p>
        </w:tc>
        <w:tc>
          <w:tcPr>
            <w:tcW w:w="1047" w:type="dxa"/>
            <w:shd w:val="clear" w:color="auto" w:fill="auto"/>
          </w:tcPr>
          <w:p w14:paraId="3B2A5DC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0.836</w:t>
            </w:r>
          </w:p>
        </w:tc>
        <w:tc>
          <w:tcPr>
            <w:tcW w:w="741" w:type="dxa"/>
          </w:tcPr>
          <w:p w14:paraId="635D715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hAnsi="Times New Roman"/>
                <w:szCs w:val="24"/>
              </w:rPr>
              <w:t>0.718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2D1F7B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11.6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C18EA8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7.2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2EA9FC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23.5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E0061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17.1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FA9148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13.5</w:t>
            </w:r>
          </w:p>
        </w:tc>
        <w:tc>
          <w:tcPr>
            <w:tcW w:w="608" w:type="dxa"/>
          </w:tcPr>
          <w:p w14:paraId="4486B7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szCs w:val="24"/>
                <w:lang w:val="en-US" w:eastAsia="pt-BR"/>
              </w:rPr>
              <w:t>27.2</w:t>
            </w:r>
          </w:p>
        </w:tc>
      </w:tr>
    </w:tbl>
    <w:p w14:paraId="4706E07E" w14:textId="77777777" w:rsidR="00D232F2" w:rsidRPr="00153748" w:rsidRDefault="00D232F2" w:rsidP="00D232F2">
      <w:pPr>
        <w:spacing w:line="276" w:lineRule="auto"/>
        <w:ind w:right="423"/>
        <w:rPr>
          <w:rFonts w:ascii="Times New Roman" w:hAnsi="Times New Roman"/>
          <w:sz w:val="18"/>
          <w:szCs w:val="18"/>
          <w:lang w:val="en-US"/>
        </w:rPr>
      </w:pPr>
      <w:r w:rsidRPr="00153748">
        <w:rPr>
          <w:rFonts w:ascii="Times New Roman" w:hAnsi="Times New Roman"/>
          <w:sz w:val="18"/>
          <w:szCs w:val="16"/>
          <w:lang w:val="en-US"/>
        </w:rPr>
        <w:t xml:space="preserve">Abbreviations: AIC. Akaike information criterion- SS-BIC. sample size-adjusted Bayesian information criterion- LMR-prob. </w:t>
      </w:r>
      <w:bookmarkStart w:id="2" w:name="_Hlk86150324"/>
      <w:r w:rsidRPr="00153748">
        <w:rPr>
          <w:rFonts w:ascii="Times New Roman" w:hAnsi="Times New Roman"/>
          <w:sz w:val="18"/>
          <w:szCs w:val="18"/>
          <w:lang w:val="en-US"/>
        </w:rPr>
        <w:t>Lo-Mendell-Rubin test probability</w:t>
      </w:r>
      <w:bookmarkEnd w:id="2"/>
      <w:r w:rsidRPr="00153748">
        <w:rPr>
          <w:rFonts w:ascii="Times New Roman" w:hAnsi="Times New Roman"/>
          <w:sz w:val="18"/>
          <w:szCs w:val="18"/>
          <w:lang w:val="en-US"/>
        </w:rPr>
        <w:t>- -. not available</w:t>
      </w:r>
    </w:p>
    <w:p w14:paraId="6DDF2700" w14:textId="77777777" w:rsidR="00D232F2" w:rsidRPr="00153748" w:rsidRDefault="00D232F2" w:rsidP="00D232F2">
      <w:pPr>
        <w:spacing w:line="276" w:lineRule="auto"/>
        <w:ind w:right="423"/>
        <w:rPr>
          <w:rFonts w:ascii="Times New Roman" w:hAnsi="Times New Roman"/>
          <w:sz w:val="18"/>
          <w:szCs w:val="18"/>
          <w:lang w:val="en-US"/>
        </w:rPr>
      </w:pPr>
    </w:p>
    <w:p w14:paraId="24E8140D" w14:textId="77777777" w:rsidR="00D232F2" w:rsidRPr="00153748" w:rsidRDefault="00D232F2" w:rsidP="00D232F2">
      <w:pPr>
        <w:spacing w:line="276" w:lineRule="auto"/>
        <w:ind w:right="423"/>
        <w:rPr>
          <w:rFonts w:ascii="Times New Roman" w:hAnsi="Times New Roman"/>
          <w:sz w:val="18"/>
          <w:szCs w:val="18"/>
          <w:lang w:val="en-US"/>
        </w:rPr>
      </w:pPr>
    </w:p>
    <w:p w14:paraId="765603AC" w14:textId="77777777" w:rsidR="00D232F2" w:rsidRPr="00153748" w:rsidRDefault="00D232F2" w:rsidP="00D232F2">
      <w:pPr>
        <w:spacing w:line="276" w:lineRule="auto"/>
        <w:ind w:right="423"/>
        <w:rPr>
          <w:rFonts w:ascii="Times New Roman" w:hAnsi="Times New Roman"/>
          <w:sz w:val="18"/>
          <w:szCs w:val="18"/>
          <w:lang w:val="en-US"/>
        </w:rPr>
      </w:pPr>
    </w:p>
    <w:p w14:paraId="5CD7CC3A" w14:textId="77777777" w:rsidR="00D232F2" w:rsidRPr="00153748" w:rsidRDefault="00D232F2" w:rsidP="00D232F2">
      <w:pPr>
        <w:spacing w:line="276" w:lineRule="auto"/>
        <w:ind w:right="423"/>
        <w:rPr>
          <w:rFonts w:ascii="Times New Roman" w:hAnsi="Times New Roman"/>
          <w:sz w:val="18"/>
          <w:szCs w:val="18"/>
          <w:lang w:val="en-US"/>
        </w:rPr>
      </w:pPr>
    </w:p>
    <w:p w14:paraId="5DC2B8E4" w14:textId="40B39C5E" w:rsidR="00D232F2" w:rsidRPr="00153748" w:rsidRDefault="00D232F2" w:rsidP="00D232F2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153748">
        <w:rPr>
          <w:rFonts w:ascii="Times New Roman" w:hAnsi="Times New Roman"/>
          <w:sz w:val="20"/>
          <w:szCs w:val="20"/>
          <w:lang w:val="en-US"/>
        </w:rPr>
        <w:lastRenderedPageBreak/>
        <w:t xml:space="preserve">Supplementary Table </w:t>
      </w:r>
      <w:r w:rsidR="007448A0">
        <w:rPr>
          <w:rFonts w:ascii="Times New Roman" w:hAnsi="Times New Roman"/>
          <w:color w:val="FF0000"/>
          <w:sz w:val="20"/>
          <w:szCs w:val="20"/>
          <w:lang w:val="en-US"/>
        </w:rPr>
        <w:t>4</w:t>
      </w:r>
      <w:r w:rsidRPr="00153748"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kern w:val="2"/>
          <w:sz w:val="20"/>
          <w:szCs w:val="20"/>
          <w:lang w:val="en-US"/>
        </w:rPr>
        <w:t>Relative frequency of f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ood items </w:t>
      </w:r>
      <w:r>
        <w:rPr>
          <w:rFonts w:ascii="Times New Roman" w:hAnsi="Times New Roman"/>
          <w:kern w:val="2"/>
          <w:sz w:val="20"/>
          <w:szCs w:val="20"/>
          <w:lang w:val="en-US"/>
        </w:rPr>
        <w:t>for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 </w:t>
      </w:r>
      <w:r w:rsidRPr="00153748">
        <w:rPr>
          <w:rFonts w:ascii="Times New Roman" w:hAnsi="Times New Roman"/>
          <w:sz w:val="20"/>
          <w:szCs w:val="20"/>
          <w:lang w:val="en-US"/>
        </w:rPr>
        <w:t xml:space="preserve">breakfast 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patterns </w:t>
      </w:r>
      <w:r>
        <w:rPr>
          <w:rFonts w:ascii="Times New Roman" w:hAnsi="Times New Roman"/>
          <w:kern w:val="2"/>
          <w:sz w:val="20"/>
          <w:szCs w:val="20"/>
          <w:lang w:val="en-US"/>
        </w:rPr>
        <w:t xml:space="preserve">derived by 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>latent class</w:t>
      </w:r>
      <w:r>
        <w:rPr>
          <w:rFonts w:ascii="Times New Roman" w:hAnsi="Times New Roman"/>
          <w:kern w:val="2"/>
          <w:sz w:val="20"/>
          <w:szCs w:val="20"/>
          <w:lang w:val="en-US"/>
        </w:rPr>
        <w:t xml:space="preserve"> analysis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 </w:t>
      </w:r>
      <w:r w:rsidRPr="00153748">
        <w:rPr>
          <w:rFonts w:ascii="Times New Roman" w:hAnsi="Times New Roman"/>
          <w:sz w:val="20"/>
          <w:szCs w:val="20"/>
          <w:lang w:val="en-US"/>
        </w:rPr>
        <w:t>of 7–14-year-old schoolchildren. (n=1118)</w:t>
      </w:r>
    </w:p>
    <w:tbl>
      <w:tblPr>
        <w:tblW w:w="9498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567"/>
        <w:gridCol w:w="709"/>
        <w:gridCol w:w="1134"/>
        <w:gridCol w:w="567"/>
        <w:gridCol w:w="709"/>
        <w:gridCol w:w="1134"/>
        <w:gridCol w:w="567"/>
        <w:gridCol w:w="708"/>
        <w:gridCol w:w="1134"/>
      </w:tblGrid>
      <w:tr w:rsidR="00D232F2" w:rsidRPr="00153748" w14:paraId="52F6B6D0" w14:textId="77777777" w:rsidTr="007762E3">
        <w:trPr>
          <w:trHeight w:val="312"/>
          <w:jc w:val="center"/>
        </w:trPr>
        <w:tc>
          <w:tcPr>
            <w:tcW w:w="15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23BEB4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49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Breakfast</w:t>
            </w:r>
          </w:p>
        </w:tc>
      </w:tr>
      <w:tr w:rsidR="00D232F2" w:rsidRPr="00153748" w14:paraId="484BEA2C" w14:textId="77777777" w:rsidTr="007762E3">
        <w:trPr>
          <w:trHeight w:val="300"/>
          <w:jc w:val="center"/>
        </w:trPr>
        <w:tc>
          <w:tcPr>
            <w:tcW w:w="156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A7A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Food item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5043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F3CA1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Coffee with milk, bread and cheese (45%)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9BE3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proofErr w:type="spellStart"/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Mixed</w:t>
            </w:r>
            <w:proofErr w:type="spellEnd"/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 xml:space="preserve"> </w:t>
            </w:r>
          </w:p>
          <w:p w14:paraId="3762C4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 xml:space="preserve"> (35%)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16DE8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 xml:space="preserve">Chocolate </w:t>
            </w:r>
            <w:proofErr w:type="spellStart"/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milk</w:t>
            </w:r>
            <w:proofErr w:type="spellEnd"/>
          </w:p>
          <w:p w14:paraId="7F645CE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 xml:space="preserve"> (20%)</w:t>
            </w:r>
          </w:p>
        </w:tc>
      </w:tr>
      <w:tr w:rsidR="00D232F2" w:rsidRPr="00153748" w14:paraId="6DF385DB" w14:textId="77777777" w:rsidTr="007762E3">
        <w:trPr>
          <w:trHeight w:val="300"/>
          <w:jc w:val="center"/>
        </w:trPr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36369E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C86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OAFC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AAF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AFC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FBF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RAFC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B64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A3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AFC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B37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RAFC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A0D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26C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AFC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BC0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RAFC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107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95% CI</w:t>
            </w:r>
          </w:p>
        </w:tc>
      </w:tr>
      <w:tr w:rsidR="00D232F2" w:rsidRPr="00153748" w14:paraId="5FE3669D" w14:textId="77777777" w:rsidTr="007762E3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63155A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proofErr w:type="spellStart"/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Water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36DBA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95C48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A22D1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A98DD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(0.63- 1.01)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4B38F4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8C81A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1.63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564B2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(1.36- 1.92)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8E7B3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1B1CC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2C69C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(0.18- 0.59)</w:t>
            </w:r>
          </w:p>
        </w:tc>
      </w:tr>
      <w:tr w:rsidR="00D232F2" w:rsidRPr="00153748" w14:paraId="798405D0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1E4750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Rice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6A0E7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B8E5C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54169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F3EFD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(0.00- 0.46)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4488B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3D68C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E9C97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(1.73- 4.56)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E31AB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84F70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05E73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(0.00- 1.03)</w:t>
            </w:r>
          </w:p>
        </w:tc>
      </w:tr>
      <w:tr w:rsidR="00D232F2" w:rsidRPr="00153748" w14:paraId="69DDAD41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8DFFEC9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Vegetables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3E598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FDA18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2B94A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F3DE1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(0.01- 1.38)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9BA3A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E2C15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2122B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(1.11- 5.04)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3DB21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E57CD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F1FF5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(0.00- 2.05)</w:t>
            </w:r>
          </w:p>
        </w:tc>
      </w:tr>
      <w:tr w:rsidR="00D232F2" w:rsidRPr="00153748" w14:paraId="34F81C1F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84C921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Green leaves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8D89B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EA34E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FD98C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DAEFF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(0.00- 1.62)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34E99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F2204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2.87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CDC04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(0.93- 6.62)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5728C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C36B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0787F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(0.00- 3.64)</w:t>
            </w:r>
          </w:p>
        </w:tc>
      </w:tr>
      <w:tr w:rsidR="00D232F2" w:rsidRPr="00153748" w14:paraId="62C45487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D5BA1B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Vegetable soup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58864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2461F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CEB9C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B94BE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(0.02- 4.07)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A0A8B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75543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2D873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(0.23- 6.85)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AA429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CA933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7EB3C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(0.00- 6.07)</w:t>
            </w:r>
          </w:p>
        </w:tc>
      </w:tr>
      <w:tr w:rsidR="00D232F2" w:rsidRPr="00153748" w14:paraId="7EEFCDE0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0EB9A7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Beans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9145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13200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C05C4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A0B7F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BDF34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2A598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BAA5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(1.61- 4.67)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65746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2ED0E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103C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(0.00- 1.21)</w:t>
            </w:r>
          </w:p>
        </w:tc>
      </w:tr>
      <w:tr w:rsidR="00D232F2" w:rsidRPr="00153748" w14:paraId="16AEF4DC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0BA16DD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Manioc flour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0C0C4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40D50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38DBA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4EC65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(0.00- 2.03)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1B03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74F6B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2.78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28F92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(0.78- 7.31)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EC56D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CC5CF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17F21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(0.00- 4.56)</w:t>
            </w:r>
          </w:p>
        </w:tc>
      </w:tr>
      <w:tr w:rsidR="00D232F2" w:rsidRPr="00153748" w14:paraId="4FB57E0E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0F45E9B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Pasta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DE537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3529C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9011C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05F2F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(0.01- 2.04)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464C5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EA72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2.39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3B5A1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(0.78- 5.52)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FCB61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E198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A5FBB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(0.00- 3.04)</w:t>
            </w:r>
          </w:p>
        </w:tc>
      </w:tr>
      <w:tr w:rsidR="00D232F2" w:rsidRPr="00153748" w14:paraId="1AC09D16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00B1C73E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Instant pasta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35351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41B91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65E2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AC1EE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(0.00- 0.68)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2968D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A6F4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EDF75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(1.49- 4.97)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374D5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9E5F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B88B3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(0.00- 1.52)</w:t>
            </w:r>
          </w:p>
        </w:tc>
      </w:tr>
      <w:tr w:rsidR="00D232F2" w:rsidRPr="00153748" w14:paraId="7D99B764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6A571700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French fries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1A5C2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4F09E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3AED4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ADB64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(0.00- 1.16)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359FF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4610E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040E9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(1.16- 5.86)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B197E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1DE80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5AAC8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(0.00- 2.60)</w:t>
            </w:r>
          </w:p>
        </w:tc>
      </w:tr>
      <w:tr w:rsidR="00D232F2" w:rsidRPr="00153748" w14:paraId="450A9579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D1D7D4E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Beef/poultry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5CC41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DCA83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2EF0E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DB642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(0.00- 0.49)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9D9DB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B80EC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1CDDD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(1.72- 4.63)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763A6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AB199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02B5F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(0.00- 1.09)</w:t>
            </w:r>
          </w:p>
        </w:tc>
      </w:tr>
      <w:tr w:rsidR="00D232F2" w:rsidRPr="00153748" w14:paraId="14E7B0F2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215224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Sausages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D0665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F2F71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FD0A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844F2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(0.79- 2.22)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DE820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2F637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06CD8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(0.18- 1.30)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0787F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F7D2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66200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(0.32- 2.24)</w:t>
            </w:r>
          </w:p>
        </w:tc>
      </w:tr>
      <w:tr w:rsidR="00D232F2" w:rsidRPr="00153748" w14:paraId="78C0D557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77BE5D2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Eggs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2C5BB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C75EA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884C4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E3C89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(0.51- 1.33)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931F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2E1DC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38D53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(0.71- 1.80)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58D0A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48CA6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893B9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(0.52- 1.93)</w:t>
            </w:r>
          </w:p>
        </w:tc>
      </w:tr>
      <w:tr w:rsidR="00D232F2" w:rsidRPr="00153748" w14:paraId="7E2AA8E3" w14:textId="77777777" w:rsidTr="007762E3">
        <w:trPr>
          <w:trHeight w:val="384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8C56C9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Fish/seafood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E455D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BE09A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84F86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A4BC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(0.01- 3.06)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78F7C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C5ED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2.15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24C7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(0.44- 6.24)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0DD0A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0B74F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92BB5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(0.00- 4.56)</w:t>
            </w:r>
          </w:p>
        </w:tc>
      </w:tr>
      <w:tr w:rsidR="00D232F2" w:rsidRPr="00153748" w14:paraId="77FBC801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59DFEF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Fruits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4AC57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860C2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8CBDD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5B7EC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(0.53- 0.90)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1B6F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8ED8A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1B5F8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(1.52- 2.12)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2BBEF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49E12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502DD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(0.12- 0.49)</w:t>
            </w:r>
          </w:p>
        </w:tc>
      </w:tr>
      <w:tr w:rsidR="00D232F2" w:rsidRPr="00153748" w14:paraId="157A7B4F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134C55A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Breads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83D24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25E92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6F037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E5CFB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(1.56- 1.69)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5D87C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2DB17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FEA8A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(0.10- 0.21)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9811E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F4075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B4DF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(0.91- 1.18)</w:t>
            </w:r>
          </w:p>
        </w:tc>
      </w:tr>
      <w:tr w:rsidR="00D232F2" w:rsidRPr="00153748" w14:paraId="770A2001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6D94E3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Cheese bread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9B00A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75E57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F18A7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597E1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(0.04- 0.54)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8606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A6190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1B907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(1.66- 3.38)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82EEE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14693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16280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(0.08- 1.21)</w:t>
            </w:r>
          </w:p>
        </w:tc>
      </w:tr>
      <w:tr w:rsidR="00D232F2" w:rsidRPr="00153748" w14:paraId="09C37C5E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5A7ABE8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Cream cookies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ECE83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943F6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51DEB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DABD9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(0.55- 1.01)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A84E4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CEEBE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3BEF8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(1.01- 1.67)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60F13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13EA9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1C2BA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(0.71- 1.51)</w:t>
            </w:r>
          </w:p>
        </w:tc>
      </w:tr>
      <w:tr w:rsidR="00D232F2" w:rsidRPr="00153748" w14:paraId="09E1129F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2B86CC5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Breakfast cereal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59BCD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AE1D0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9D8EA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76A4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(0.09- 0.39)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8F3B9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EF2D6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CF4A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(1.80- 2.79)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325B4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E5480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09111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(0.31- 1.08)</w:t>
            </w:r>
          </w:p>
        </w:tc>
      </w:tr>
      <w:tr w:rsidR="00D232F2" w:rsidRPr="00153748" w14:paraId="6515617C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A9415E3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Cheese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185AD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60C3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4BA65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3A155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(1.22- 2.22)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52EAA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01D0C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B34BB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(0.03- 0.45)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6C9B3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8AC6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F58C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(0.50- 1.73)</w:t>
            </w:r>
          </w:p>
        </w:tc>
      </w:tr>
      <w:tr w:rsidR="00D232F2" w:rsidRPr="00153748" w14:paraId="72FA8413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049AC4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Coffee with milk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6254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502A8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7D8E6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CE140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(1.93- 2.29)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E383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40291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763B7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(0.07- 0.23)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D5113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0226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8DB2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(0.00- 0.07)</w:t>
            </w:r>
          </w:p>
        </w:tc>
      </w:tr>
      <w:tr w:rsidR="00D232F2" w:rsidRPr="00153748" w14:paraId="3D56428D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FA9D187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Milk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D7EF0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F8AD5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1FA4E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04ED8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(0.89- 1.38)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19512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4BEBD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A456D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(0.85- 1.40)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A3B8E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F8CD4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E9184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(0.32- 0.86)</w:t>
            </w:r>
          </w:p>
        </w:tc>
      </w:tr>
      <w:tr w:rsidR="00D232F2" w:rsidRPr="00153748" w14:paraId="1847E12C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3143E960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Yogurt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5CCCA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243F7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A4A54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65933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(0.47- 0.97)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CCCF6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3DDEB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5D7B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(1.48- 2.35)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815B0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8DE35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56C17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(0.06- 0.51)</w:t>
            </w:r>
          </w:p>
        </w:tc>
      </w:tr>
      <w:tr w:rsidR="00D232F2" w:rsidRPr="00153748" w14:paraId="1E6FDC23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89615A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Chocolate milk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C951C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531C4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70B99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8CC1F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(0.01- 0.09)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FA71C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EBD71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7EB4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(0.09- 0.27)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FA76D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ADBA5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4.55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D3A50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(4.47- 4.55)</w:t>
            </w:r>
          </w:p>
        </w:tc>
      </w:tr>
      <w:tr w:rsidR="00D232F2" w:rsidRPr="00153748" w14:paraId="07DBBA92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45CDA3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Fruit juice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2C765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C4422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2A3FC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DED53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(0.54- 1.15)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A6AA4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DF0C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F3739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(1.38- 2.38)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A66D8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C4AFA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9485B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(0.00- 0.24)</w:t>
            </w:r>
          </w:p>
        </w:tc>
      </w:tr>
      <w:tr w:rsidR="00D232F2" w:rsidRPr="00153748" w14:paraId="47647A48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13911FC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Soda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7CB34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F6045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11E9E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48254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(0.07- 1.02)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CA07A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937D3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3847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(1.40- 3.88)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0E93C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E48601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AEC3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(0.00- 0.96)</w:t>
            </w:r>
          </w:p>
        </w:tc>
      </w:tr>
      <w:tr w:rsidR="00D232F2" w:rsidRPr="00153748" w14:paraId="23DA561C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74B3EB8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Sweets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5E9B6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7D0C8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5724F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30C90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(0.16- 0.92)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9BFF9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A8D74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700F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(1.37- 3.16)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CD564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73CB5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4DAC5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(0.04- 1.15)</w:t>
            </w:r>
          </w:p>
        </w:tc>
      </w:tr>
      <w:tr w:rsidR="00D232F2" w:rsidRPr="00153748" w14:paraId="49BF63C6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0A264059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Chips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7F577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4A84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C39B8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31698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(0.00- 1.16)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AAF6F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D29E5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11DD8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(1.16- 5.86)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6B6C8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2FB95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E5CB9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(0.00- 2.60)</w:t>
            </w:r>
          </w:p>
        </w:tc>
      </w:tr>
      <w:tr w:rsidR="00D232F2" w:rsidRPr="00153748" w14:paraId="2DFFEA99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E638490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Pizza/hotdog/ hamburger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E155C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A4F92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F8288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37ECE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(0.00- 0.46)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8851A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B1630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3040C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(1.73- 4.53)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3218A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E8194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1EA07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(0.00- 1.03)</w:t>
            </w:r>
          </w:p>
        </w:tc>
      </w:tr>
      <w:tr w:rsidR="00D232F2" w:rsidRPr="00153748" w14:paraId="432FB1AE" w14:textId="77777777" w:rsidTr="007762E3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</w:tcPr>
          <w:p w14:paraId="4DD7CDD7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Cake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009E4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C4D63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5B06A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1BD6A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(0.29- 0.80)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06297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71BCE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68E1B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(1.42- 2.45)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A8876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5FEE7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4BEF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(0.28- 1.12)</w:t>
            </w:r>
          </w:p>
        </w:tc>
      </w:tr>
    </w:tbl>
    <w:p w14:paraId="17C03243" w14:textId="77777777" w:rsidR="00D232F2" w:rsidRPr="00153748" w:rsidRDefault="00D232F2" w:rsidP="00D232F2">
      <w:pPr>
        <w:spacing w:after="0" w:line="240" w:lineRule="auto"/>
        <w:rPr>
          <w:rFonts w:ascii="Times New Roman" w:hAnsi="Times New Roman"/>
          <w:kern w:val="2"/>
          <w:sz w:val="18"/>
          <w:szCs w:val="18"/>
          <w:lang w:val="en-US"/>
        </w:rPr>
      </w:pPr>
      <w:bookmarkStart w:id="3" w:name="_Hlk151479132"/>
      <w:r w:rsidRPr="00153748">
        <w:rPr>
          <w:rFonts w:ascii="Times New Roman" w:hAnsi="Times New Roman"/>
          <w:kern w:val="2"/>
          <w:sz w:val="18"/>
          <w:szCs w:val="18"/>
          <w:lang w:val="en-US"/>
        </w:rPr>
        <w:t xml:space="preserve">Abbreviations: </w:t>
      </w:r>
      <w:bookmarkStart w:id="4" w:name="_Hlk156385889"/>
      <w:r w:rsidRPr="00153748">
        <w:rPr>
          <w:rFonts w:ascii="Times New Roman" w:hAnsi="Times New Roman"/>
          <w:kern w:val="2"/>
          <w:sz w:val="18"/>
          <w:szCs w:val="18"/>
          <w:lang w:val="en-US"/>
        </w:rPr>
        <w:t xml:space="preserve">OAFC. overall average frequency of consumption- AFC. average frequency of consumption- RAFC ratio of consumption to average frequency of consumption- CI. confidence interval. </w:t>
      </w:r>
      <w:bookmarkEnd w:id="4"/>
    </w:p>
    <w:p w14:paraId="4354E3D8" w14:textId="77777777" w:rsidR="00D232F2" w:rsidRPr="00153748" w:rsidRDefault="00D232F2" w:rsidP="00D232F2">
      <w:pPr>
        <w:spacing w:after="0" w:line="240" w:lineRule="auto"/>
        <w:rPr>
          <w:rFonts w:ascii="Times New Roman" w:hAnsi="Times New Roman"/>
          <w:kern w:val="2"/>
          <w:sz w:val="18"/>
          <w:szCs w:val="18"/>
          <w:lang w:val="en-US"/>
        </w:rPr>
      </w:pPr>
      <w:r w:rsidRPr="00153748">
        <w:rPr>
          <w:rFonts w:ascii="Times New Roman" w:hAnsi="Times New Roman"/>
          <w:kern w:val="2"/>
          <w:sz w:val="18"/>
          <w:szCs w:val="18"/>
          <w:lang w:val="en-US"/>
        </w:rPr>
        <w:t xml:space="preserve">† 95% confidence intervals not including unity were considered statistically significant and representative of the meal pattern.    </w:t>
      </w:r>
    </w:p>
    <w:p w14:paraId="2AB5B574" w14:textId="77777777" w:rsidR="00D232F2" w:rsidRPr="00153748" w:rsidRDefault="00D232F2" w:rsidP="00D232F2">
      <w:pPr>
        <w:spacing w:after="0" w:line="240" w:lineRule="auto"/>
        <w:rPr>
          <w:rFonts w:ascii="Times New Roman" w:hAnsi="Times New Roman"/>
          <w:kern w:val="2"/>
          <w:sz w:val="18"/>
          <w:szCs w:val="18"/>
          <w:lang w:val="en-US"/>
        </w:rPr>
      </w:pPr>
      <w:r w:rsidRPr="00153748">
        <w:rPr>
          <w:rFonts w:ascii="Times New Roman" w:hAnsi="Times New Roman"/>
          <w:kern w:val="2"/>
          <w:sz w:val="18"/>
          <w:szCs w:val="18"/>
          <w:lang w:val="en-US"/>
        </w:rPr>
        <w:t>‡ Food items included in each meal pattern are shown in bold.</w:t>
      </w:r>
    </w:p>
    <w:bookmarkEnd w:id="3"/>
    <w:p w14:paraId="17FEF0C5" w14:textId="77777777" w:rsidR="00D232F2" w:rsidRPr="00153748" w:rsidRDefault="00D232F2" w:rsidP="00D232F2">
      <w:pPr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2A676FF0" w14:textId="77777777" w:rsidR="00D232F2" w:rsidRPr="00153748" w:rsidRDefault="00D232F2" w:rsidP="00D232F2">
      <w:pPr>
        <w:spacing w:line="276" w:lineRule="auto"/>
        <w:ind w:right="423"/>
        <w:rPr>
          <w:rFonts w:ascii="Times New Roman" w:hAnsi="Times New Roman"/>
          <w:sz w:val="18"/>
          <w:szCs w:val="18"/>
          <w:lang w:val="en-US"/>
        </w:rPr>
      </w:pPr>
    </w:p>
    <w:p w14:paraId="5D3E10C5" w14:textId="77777777" w:rsidR="00D232F2" w:rsidRPr="00153748" w:rsidRDefault="00D232F2" w:rsidP="00D232F2">
      <w:pPr>
        <w:spacing w:line="276" w:lineRule="auto"/>
        <w:ind w:right="423"/>
        <w:rPr>
          <w:rFonts w:ascii="Times New Roman" w:hAnsi="Times New Roman"/>
          <w:sz w:val="18"/>
          <w:szCs w:val="16"/>
          <w:lang w:val="en-US"/>
        </w:rPr>
        <w:sectPr w:rsidR="00D232F2" w:rsidRPr="00153748" w:rsidSect="00D232F2">
          <w:pgSz w:w="11906" w:h="16838"/>
          <w:pgMar w:top="1440" w:right="1440" w:bottom="1440" w:left="1134" w:header="720" w:footer="720" w:gutter="0"/>
          <w:cols w:space="720"/>
          <w:docGrid w:linePitch="360"/>
        </w:sectPr>
      </w:pPr>
    </w:p>
    <w:p w14:paraId="31163374" w14:textId="40677668" w:rsidR="00D232F2" w:rsidRPr="00153748" w:rsidRDefault="00D232F2" w:rsidP="00D232F2">
      <w:pPr>
        <w:spacing w:after="0" w:line="240" w:lineRule="auto"/>
        <w:rPr>
          <w:rFonts w:ascii="Times New Roman" w:hAnsi="Times New Roman"/>
          <w:kern w:val="2"/>
          <w:sz w:val="20"/>
          <w:szCs w:val="20"/>
          <w:lang w:val="en-US"/>
        </w:rPr>
      </w:pPr>
      <w:r w:rsidRPr="00153748">
        <w:rPr>
          <w:rFonts w:ascii="Times New Roman" w:hAnsi="Times New Roman"/>
          <w:kern w:val="2"/>
          <w:sz w:val="20"/>
          <w:szCs w:val="20"/>
          <w:lang w:val="en-US"/>
        </w:rPr>
        <w:lastRenderedPageBreak/>
        <w:t xml:space="preserve"> Supplementary Table </w:t>
      </w:r>
      <w:r w:rsidR="007448A0" w:rsidRPr="007448A0">
        <w:rPr>
          <w:rFonts w:ascii="Times New Roman" w:hAnsi="Times New Roman"/>
          <w:color w:val="FF0000"/>
          <w:kern w:val="2"/>
          <w:sz w:val="20"/>
          <w:szCs w:val="20"/>
          <w:lang w:val="en-US"/>
        </w:rPr>
        <w:t>5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. </w:t>
      </w:r>
      <w:bookmarkStart w:id="5" w:name="_Hlk161671957"/>
      <w:r>
        <w:rPr>
          <w:rFonts w:ascii="Times New Roman" w:hAnsi="Times New Roman"/>
          <w:kern w:val="2"/>
          <w:sz w:val="20"/>
          <w:szCs w:val="20"/>
          <w:lang w:val="en-US"/>
        </w:rPr>
        <w:t>Relative frequency of f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ood items </w:t>
      </w:r>
      <w:r>
        <w:rPr>
          <w:rFonts w:ascii="Times New Roman" w:hAnsi="Times New Roman"/>
          <w:kern w:val="2"/>
          <w:sz w:val="20"/>
          <w:szCs w:val="20"/>
          <w:lang w:val="en-US"/>
        </w:rPr>
        <w:t>for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mid-morning snack</w:t>
      </w:r>
      <w:r w:rsidRPr="00153748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patterns </w:t>
      </w:r>
      <w:r>
        <w:rPr>
          <w:rFonts w:ascii="Times New Roman" w:hAnsi="Times New Roman"/>
          <w:kern w:val="2"/>
          <w:sz w:val="20"/>
          <w:szCs w:val="20"/>
          <w:lang w:val="en-US"/>
        </w:rPr>
        <w:t xml:space="preserve">derived by 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>latent class</w:t>
      </w:r>
      <w:r>
        <w:rPr>
          <w:rFonts w:ascii="Times New Roman" w:hAnsi="Times New Roman"/>
          <w:kern w:val="2"/>
          <w:sz w:val="20"/>
          <w:szCs w:val="20"/>
          <w:lang w:val="en-US"/>
        </w:rPr>
        <w:t xml:space="preserve"> analysis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 of </w:t>
      </w:r>
      <w:bookmarkEnd w:id="5"/>
      <w:r w:rsidRPr="00153748">
        <w:rPr>
          <w:rFonts w:ascii="Times New Roman" w:hAnsi="Times New Roman"/>
          <w:kern w:val="2"/>
          <w:sz w:val="20"/>
          <w:szCs w:val="20"/>
          <w:lang w:val="en-US"/>
        </w:rPr>
        <w:t>7–14-year-old schoolchildren. (n= 753)</w:t>
      </w:r>
    </w:p>
    <w:tbl>
      <w:tblPr>
        <w:tblW w:w="977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567"/>
        <w:gridCol w:w="708"/>
        <w:gridCol w:w="1134"/>
        <w:gridCol w:w="715"/>
        <w:gridCol w:w="709"/>
        <w:gridCol w:w="1134"/>
        <w:gridCol w:w="567"/>
        <w:gridCol w:w="708"/>
        <w:gridCol w:w="1412"/>
      </w:tblGrid>
      <w:tr w:rsidR="00D232F2" w:rsidRPr="00153748" w14:paraId="45765395" w14:textId="77777777" w:rsidTr="007762E3">
        <w:trPr>
          <w:trHeight w:val="312"/>
          <w:jc w:val="center"/>
        </w:trPr>
        <w:tc>
          <w:tcPr>
            <w:tcW w:w="141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C0B37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E3A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Mid- morning snack</w:t>
            </w:r>
          </w:p>
        </w:tc>
      </w:tr>
      <w:tr w:rsidR="00D232F2" w:rsidRPr="008403B8" w14:paraId="41E3F4EB" w14:textId="77777777" w:rsidTr="007762E3">
        <w:trPr>
          <w:trHeight w:val="432"/>
          <w:jc w:val="center"/>
        </w:trPr>
        <w:tc>
          <w:tcPr>
            <w:tcW w:w="141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4887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  <w:t>Food item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53B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AB1B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Ultra-processed and fruits (69%)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B1A2D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Coffee with milk, bread, cheese and processed meat (24%)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C1ADD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Traditional Brazilian lunch with soda</w:t>
            </w:r>
          </w:p>
          <w:p w14:paraId="1037A5E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 (9%)</w:t>
            </w:r>
          </w:p>
        </w:tc>
      </w:tr>
      <w:tr w:rsidR="00D232F2" w:rsidRPr="00153748" w14:paraId="46382265" w14:textId="77777777" w:rsidTr="007762E3">
        <w:trPr>
          <w:trHeight w:val="300"/>
          <w:jc w:val="center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37B41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en-US"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C3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OAFC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7DE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AFC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429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RAFC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5B3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746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AFC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583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RAFC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92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D46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AFC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E4E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RAFC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A8E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95% CI</w:t>
            </w:r>
          </w:p>
        </w:tc>
      </w:tr>
      <w:tr w:rsidR="00D232F2" w:rsidRPr="00153748" w14:paraId="1849481D" w14:textId="77777777" w:rsidTr="007762E3">
        <w:trPr>
          <w:trHeight w:val="300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8C6849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proofErr w:type="spellStart"/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Water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89B26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8EEDD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464C2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1.07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E578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(0.91- 1.27)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3C320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57976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0.92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57192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(0.64- 1.23)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6C36B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7B227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0.50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E69E0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(0.15- 1.09)</w:t>
            </w:r>
          </w:p>
        </w:tc>
      </w:tr>
      <w:tr w:rsidR="00D232F2" w:rsidRPr="00153748" w14:paraId="5EDC1C75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4E6044A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Rice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364C0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106DF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5724A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26BE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(0.00- 0.16)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856550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082ED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F953A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(0.00- 0.44)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0B294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3C3D9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14.80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C12F8B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(11.56- 17.56)</w:t>
            </w:r>
          </w:p>
        </w:tc>
      </w:tr>
      <w:tr w:rsidR="00D232F2" w:rsidRPr="00153748" w14:paraId="2D32E6B9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3D3CAA2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Vegetables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5807A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2ABD6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B0FE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220A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(0.25- 1.57)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AF752C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2EE82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8C9D1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(0.01- 1.95)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7390C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856A0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6.16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141324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(1.89- 13.46)</w:t>
            </w:r>
          </w:p>
        </w:tc>
      </w:tr>
      <w:tr w:rsidR="00D232F2" w:rsidRPr="00153748" w14:paraId="351ED6FC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4CA16A2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Green leaves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D30D0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A6DC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65B4A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D02D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(0.04- 1.18)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F63091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61ACF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34B31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(0.29- 4.03)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C6E7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9B917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6.55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B27E8E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(1.85- 15.80)</w:t>
            </w:r>
          </w:p>
        </w:tc>
      </w:tr>
      <w:tr w:rsidR="00D232F2" w:rsidRPr="00153748" w14:paraId="2DDB8ED6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B2A5F0E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Vegetable soup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8D904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E5A95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9D965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9D62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(0.01- 1.39)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DD8625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41E3B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C9FF8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(0.02- 3.92)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5DD22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5363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9.92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7F20F17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(2.78- 23.80)</w:t>
            </w:r>
          </w:p>
        </w:tc>
      </w:tr>
      <w:tr w:rsidR="00D232F2" w:rsidRPr="00153748" w14:paraId="1EAE0821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5B037B49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Beans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9D8DA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508D0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3FDA7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AD615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(0.00- 0.25)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97C63C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0DB2D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920C1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(0.00- 0.46)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E6941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CCFA9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14.38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1BB58B4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(10.96- 17.35)</w:t>
            </w:r>
          </w:p>
        </w:tc>
      </w:tr>
      <w:tr w:rsidR="00D232F2" w:rsidRPr="00153748" w14:paraId="36094DF3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57A96D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Manioc flour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F92FB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A92EA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6F204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35D6F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(0.00- 1.06)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784FB7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B05C2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CF0B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(0.00- 3.03)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3B18B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A30BAF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14.85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A825BD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(5.00- 32.42)</w:t>
            </w:r>
          </w:p>
        </w:tc>
      </w:tr>
      <w:tr w:rsidR="00D232F2" w:rsidRPr="00153748" w14:paraId="647B2229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E0021C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Corn/maize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1C48C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20B55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D9832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8A348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(0.04- 1.18)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F0D2CE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8167C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7E5E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(0.01- 2.61)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BCE02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F052A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9.83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AA058C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(3.70- 20.08)</w:t>
            </w:r>
          </w:p>
        </w:tc>
      </w:tr>
      <w:tr w:rsidR="00D232F2" w:rsidRPr="00153748" w14:paraId="176AA4CE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2DA647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Pasta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4E41A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39F55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85074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7438D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(0.38- 1.74)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9B6072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3CEB4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1A34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(0.00- 1.16)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CA6B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752F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5.70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EA913D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(1.92- 12.44)</w:t>
            </w:r>
          </w:p>
        </w:tc>
      </w:tr>
      <w:tr w:rsidR="00D232F2" w:rsidRPr="00153748" w14:paraId="37573C24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1411ED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Instant pasta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4829A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7354C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87E6A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A7790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(0.42- 2.11)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7DB6AA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97190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A705C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(0.00- 1.54)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9518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6CE613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4.52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674BBD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(0.92- 12.31)</w:t>
            </w:r>
          </w:p>
        </w:tc>
      </w:tr>
      <w:tr w:rsidR="00D232F2" w:rsidRPr="00153748" w14:paraId="24AAC2F0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28AAEF6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French fries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AFBA8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92D08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560FC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A8052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(0.60- 2.46)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BD9B9E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BD909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6090D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(0.00- 1.52)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A1C42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EFC93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1.48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606244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(0.04- 7.58)</w:t>
            </w:r>
          </w:p>
        </w:tc>
      </w:tr>
      <w:tr w:rsidR="00D232F2" w:rsidRPr="00153748" w14:paraId="68FEEB78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4605306D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Beef/poultry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1FAB2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F4C92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D6F2C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2BB86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(0.00- 0.15)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34EC6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29951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49B26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(0.13- 1.21)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4EF15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8D661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13.15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292E8E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(9.91- 15.99)</w:t>
            </w:r>
          </w:p>
        </w:tc>
      </w:tr>
      <w:tr w:rsidR="00D232F2" w:rsidRPr="00153748" w14:paraId="36C65030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69C41D9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Sausages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96E0D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3CB57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0A0E1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CA5D5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(0.06- 1.05)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46CCC0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DBB2B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64A4B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(1.19- 5.41)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11140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3ACFF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1.23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4C49657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(0.03- 6.54)</w:t>
            </w:r>
          </w:p>
        </w:tc>
      </w:tr>
      <w:tr w:rsidR="00D232F2" w:rsidRPr="00153748" w14:paraId="5AF77FCA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0FEFFA0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Eggs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A1943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BEC10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00810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632AE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(0.32- 1.28)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C7175A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BB2EB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FBA19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(0.49- 2.84)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72A41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0D49A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3.12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7CFD3A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(0.88- 7.52)</w:t>
            </w:r>
          </w:p>
        </w:tc>
      </w:tr>
      <w:tr w:rsidR="00D232F2" w:rsidRPr="00153748" w14:paraId="7FF1C547" w14:textId="77777777" w:rsidTr="007762E3">
        <w:trPr>
          <w:trHeight w:val="38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3EE453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Fish/seafood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E251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22C4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7896D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3EF4F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(0.18- 2.53)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549940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C0D5F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DE380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(0.00- 3.03)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176A3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51758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5.91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316777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(0.71- 20.45)</w:t>
            </w:r>
          </w:p>
        </w:tc>
      </w:tr>
      <w:tr w:rsidR="00D232F2" w:rsidRPr="00153748" w14:paraId="3F00D1F7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92A25B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Fruits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F586C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3FEA5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0DDCF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E346B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(1.09- 1.43)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51C1FB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FA5FE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E6E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(0.35- 0.80)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118F1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AC3EE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EF6D97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0.00- 0.31)</w:t>
            </w:r>
          </w:p>
        </w:tc>
      </w:tr>
      <w:tr w:rsidR="00D232F2" w:rsidRPr="00153748" w14:paraId="6F21635F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1D83CB9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Breads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2752E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A42DF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84A34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79350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(0.00- 0.06)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FF55ED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44F2A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4.14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1E4E4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(4.05- 4.14)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AEEB9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8FDC5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705A89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(0.00- 0.29)</w:t>
            </w:r>
          </w:p>
        </w:tc>
      </w:tr>
      <w:tr w:rsidR="00D232F2" w:rsidRPr="00153748" w14:paraId="1429F0C1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EEE2E6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Cheese bread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76AE5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0AE46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E8D7A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A5D6C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(0.86- 1.82)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A2DFB4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0D518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FD31C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(0.08- 1.14)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6BB70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59343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0.47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6346C4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(0.01- 2.48)</w:t>
            </w:r>
          </w:p>
        </w:tc>
      </w:tr>
      <w:tr w:rsidR="00D232F2" w:rsidRPr="00153748" w14:paraId="08709326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2805C83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Cream cookies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DFF2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5B7C2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B68DA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66235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(1.01- 1.43)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965A71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C8ED1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3BC0C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(0.39- 0.95)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605CA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CF46E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6EDF529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(0.00- 0.62)</w:t>
            </w:r>
          </w:p>
        </w:tc>
      </w:tr>
      <w:tr w:rsidR="00D232F2" w:rsidRPr="00153748" w14:paraId="69A22D09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1C9CB1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Breakfast cereal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80B9E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687B2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4975C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37979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(0.89- 1.86)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1BEC53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A158A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D3C2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(0.08- 1.14)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D6F13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F0C37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B87891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(0.00- 1.64)</w:t>
            </w:r>
          </w:p>
        </w:tc>
      </w:tr>
      <w:tr w:rsidR="00D232F2" w:rsidRPr="00153748" w14:paraId="6A0C59B5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0DA6A6A3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Cheese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5372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4BA8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7EBFE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95C62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(0.04- 0.57)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43E0BFC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2B2DA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3.70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836E7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(2.30- 5.53)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32467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C61EA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76926A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(0.00- 2.30)</w:t>
            </w:r>
          </w:p>
        </w:tc>
      </w:tr>
      <w:tr w:rsidR="00D232F2" w:rsidRPr="00153748" w14:paraId="1193CADB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6DA715B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Coffee with milk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3BB2E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4A67A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76A26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40CFC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(0.24- 0.92)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A703CB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D62B7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4F7A1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(1.71- 4.21)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0B546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B1553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681F3DD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(0.00- 1.82)</w:t>
            </w:r>
          </w:p>
        </w:tc>
      </w:tr>
      <w:tr w:rsidR="00D232F2" w:rsidRPr="00153748" w14:paraId="3F4A5483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DDA000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Milk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412AB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11BF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E96A8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7894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(0.46- 1.45)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C4ABF1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919BB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0F847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(0.79- 3.21)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59799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9942E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2A9987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(0.00- 2.38)</w:t>
            </w:r>
          </w:p>
        </w:tc>
      </w:tr>
      <w:tr w:rsidR="00D232F2" w:rsidRPr="00153748" w14:paraId="600341FD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2198EC2D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Yogurt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A948E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5D7AA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36A1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CE28E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(0.89- 1.53)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604C97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B1AB0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FA17D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(0.38- 1.32)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722C3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17E7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6A15C3B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(0.00- 0.85)</w:t>
            </w:r>
          </w:p>
        </w:tc>
      </w:tr>
      <w:tr w:rsidR="00D232F2" w:rsidRPr="00153748" w14:paraId="026ACA49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78078250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Chocolate milk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1F3D7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8692C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BA39E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4D44B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(0.57- 1.17)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350FD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09229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808AD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(1.13- 2.59)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5A41E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9FFE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41EED4E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(0.00- 1.00)</w:t>
            </w:r>
          </w:p>
        </w:tc>
      </w:tr>
      <w:tr w:rsidR="00D232F2" w:rsidRPr="00153748" w14:paraId="009676F5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55DF0B9D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Fruit juice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CD6F9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3FA1E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32891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C1E1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(0.83- 1.28)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22078E5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EB600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CF41D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(0.79- 1.58)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1D740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F9F1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3A874D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(0.00- 0.50)</w:t>
            </w:r>
          </w:p>
        </w:tc>
      </w:tr>
      <w:tr w:rsidR="00D232F2" w:rsidRPr="00153748" w14:paraId="2DDF34F3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275E403D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Soda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D3369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E1CFF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F483E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745BD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(0.78- 1.82)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60F3AEF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8C9A4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07F12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(0.00- 0.84)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C6BE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684FA0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1.62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1678A85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(3.35- 4.47)</w:t>
            </w:r>
          </w:p>
        </w:tc>
      </w:tr>
      <w:tr w:rsidR="00D232F2" w:rsidRPr="00153748" w14:paraId="6BD16978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66FF2737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Sweets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905A1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DE3BB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A6B1C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FE08C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(0.96- 1.84)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16A2FDE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F35CD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3E4AD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(0.00- 0.61)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CB3CE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EB64D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8889BE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(0.01- 2.04)</w:t>
            </w:r>
          </w:p>
        </w:tc>
      </w:tr>
      <w:tr w:rsidR="00D232F2" w:rsidRPr="00153748" w14:paraId="4BF184F2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5BC8132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Chips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93DB6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5480D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DEA49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5C5C4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(0.95- 2.02)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724D684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A5A2F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69B0A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(0.00- 0.51)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ABB99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FC6A9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0.51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04910EC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(0.01- 2.56)</w:t>
            </w:r>
          </w:p>
        </w:tc>
      </w:tr>
      <w:tr w:rsidR="00D232F2" w:rsidRPr="00153748" w14:paraId="5F836A3A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B8613C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Pizza/hotdog/ hamburger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B1874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A0257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C9D1D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42B3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(1.03- 2.08)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27B462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3F509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026A9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(0.00- 0.50)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C0319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3B6F0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501F65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(0.00- 1.73)</w:t>
            </w:r>
          </w:p>
        </w:tc>
      </w:tr>
      <w:tr w:rsidR="00D232F2" w:rsidRPr="00153748" w14:paraId="18269852" w14:textId="77777777" w:rsidTr="007762E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14:paraId="4F8F2C87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Cake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AC21B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9742A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E5B9B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129DA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(1.08- 1.83)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A364F3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8A5C2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FF31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(0.00- 0.42)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0A49C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BDCAD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7C1A4DC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(0.00- 0.97</w:t>
            </w:r>
          </w:p>
        </w:tc>
      </w:tr>
    </w:tbl>
    <w:p w14:paraId="1BAE5124" w14:textId="77777777" w:rsidR="00D232F2" w:rsidRPr="00153748" w:rsidRDefault="00D232F2" w:rsidP="00D232F2">
      <w:pPr>
        <w:spacing w:after="0" w:line="240" w:lineRule="auto"/>
        <w:ind w:left="-142"/>
        <w:rPr>
          <w:rFonts w:ascii="Times New Roman" w:hAnsi="Times New Roman"/>
          <w:kern w:val="2"/>
          <w:sz w:val="18"/>
          <w:szCs w:val="18"/>
          <w:lang w:val="en-US"/>
        </w:rPr>
      </w:pPr>
      <w:r w:rsidRPr="00153748">
        <w:rPr>
          <w:rFonts w:ascii="Times New Roman" w:hAnsi="Times New Roman"/>
          <w:kern w:val="2"/>
          <w:sz w:val="18"/>
          <w:szCs w:val="18"/>
          <w:lang w:val="en-US"/>
        </w:rPr>
        <w:t>Abbreviation: OAFC. overall average frequency of consumption- AFC. average frequency of consumption- RAFC ratio of consumption to average frequency of consumption- CI. confidence interval.</w:t>
      </w:r>
    </w:p>
    <w:p w14:paraId="096B9345" w14:textId="77777777" w:rsidR="00D232F2" w:rsidRPr="00153748" w:rsidRDefault="00D232F2" w:rsidP="00D232F2">
      <w:pPr>
        <w:spacing w:after="0" w:line="240" w:lineRule="auto"/>
        <w:ind w:left="-142"/>
        <w:rPr>
          <w:rFonts w:ascii="Times New Roman" w:hAnsi="Times New Roman"/>
          <w:kern w:val="2"/>
          <w:sz w:val="18"/>
          <w:szCs w:val="18"/>
          <w:lang w:val="en-US"/>
        </w:rPr>
      </w:pPr>
      <w:r w:rsidRPr="00153748">
        <w:rPr>
          <w:rFonts w:ascii="Times New Roman" w:hAnsi="Times New Roman"/>
          <w:kern w:val="2"/>
          <w:sz w:val="18"/>
          <w:szCs w:val="18"/>
          <w:lang w:val="en-US"/>
        </w:rPr>
        <w:t xml:space="preserve">† 95% confidence intervals not including unity were considered statistically significant and representative of the meal pattern.    </w:t>
      </w:r>
    </w:p>
    <w:p w14:paraId="7EFD7296" w14:textId="77777777" w:rsidR="00D232F2" w:rsidRPr="00153748" w:rsidRDefault="00D232F2" w:rsidP="00D232F2">
      <w:pPr>
        <w:spacing w:after="0" w:line="240" w:lineRule="auto"/>
        <w:ind w:left="-142"/>
        <w:rPr>
          <w:rFonts w:ascii="Times New Roman" w:hAnsi="Times New Roman"/>
          <w:kern w:val="2"/>
          <w:sz w:val="18"/>
          <w:szCs w:val="18"/>
          <w:lang w:val="en-US"/>
        </w:rPr>
        <w:sectPr w:rsidR="00D232F2" w:rsidRPr="00153748" w:rsidSect="00D232F2">
          <w:pgSz w:w="11906" w:h="16838"/>
          <w:pgMar w:top="851" w:right="1418" w:bottom="2410" w:left="1134" w:header="720" w:footer="720" w:gutter="0"/>
          <w:cols w:space="720"/>
          <w:docGrid w:linePitch="360"/>
        </w:sectPr>
      </w:pPr>
      <w:r w:rsidRPr="00153748">
        <w:rPr>
          <w:rFonts w:ascii="Times New Roman" w:hAnsi="Times New Roman"/>
          <w:kern w:val="2"/>
          <w:sz w:val="18"/>
          <w:szCs w:val="18"/>
          <w:lang w:val="en-US"/>
        </w:rPr>
        <w:t>‡ Food items included in each meal pattern are shown in bold.</w:t>
      </w:r>
    </w:p>
    <w:p w14:paraId="5C21F15B" w14:textId="031AEFA3" w:rsidR="00D232F2" w:rsidRPr="00153748" w:rsidRDefault="00D232F2" w:rsidP="00D232F2">
      <w:pPr>
        <w:spacing w:line="240" w:lineRule="auto"/>
        <w:rPr>
          <w:rFonts w:ascii="Times New Roman" w:hAnsi="Times New Roman"/>
          <w:sz w:val="18"/>
          <w:szCs w:val="18"/>
          <w:lang w:val="en-US"/>
        </w:rPr>
      </w:pPr>
      <w:r w:rsidRPr="00153748">
        <w:rPr>
          <w:rFonts w:ascii="Times New Roman" w:hAnsi="Times New Roman"/>
          <w:sz w:val="18"/>
          <w:szCs w:val="18"/>
          <w:lang w:val="en-US"/>
        </w:rPr>
        <w:lastRenderedPageBreak/>
        <w:t xml:space="preserve">Supplementary Table </w:t>
      </w:r>
      <w:r w:rsidR="007448A0" w:rsidRPr="007448A0">
        <w:rPr>
          <w:rFonts w:ascii="Times New Roman" w:hAnsi="Times New Roman"/>
          <w:color w:val="FF0000"/>
          <w:sz w:val="18"/>
          <w:szCs w:val="18"/>
          <w:lang w:val="en-US"/>
        </w:rPr>
        <w:t>6</w:t>
      </w:r>
      <w:r w:rsidRPr="00153748">
        <w:rPr>
          <w:rFonts w:ascii="Times New Roman" w:hAnsi="Times New Roman"/>
          <w:sz w:val="18"/>
          <w:szCs w:val="18"/>
          <w:lang w:val="en-US"/>
        </w:rPr>
        <w:t xml:space="preserve">. </w:t>
      </w:r>
      <w:r w:rsidRPr="00E203AC">
        <w:rPr>
          <w:rFonts w:ascii="Times New Roman" w:hAnsi="Times New Roman"/>
          <w:sz w:val="18"/>
          <w:szCs w:val="18"/>
          <w:lang w:val="en-US"/>
        </w:rPr>
        <w:t xml:space="preserve">Relative frequency of food items for </w:t>
      </w:r>
      <w:r>
        <w:rPr>
          <w:rFonts w:ascii="Times New Roman" w:hAnsi="Times New Roman"/>
          <w:sz w:val="18"/>
          <w:szCs w:val="18"/>
          <w:lang w:val="en-US"/>
        </w:rPr>
        <w:t>lunch</w:t>
      </w:r>
      <w:r w:rsidRPr="00E203AC">
        <w:rPr>
          <w:rFonts w:ascii="Times New Roman" w:hAnsi="Times New Roman"/>
          <w:sz w:val="18"/>
          <w:szCs w:val="18"/>
          <w:lang w:val="en-US"/>
        </w:rPr>
        <w:t xml:space="preserve"> patterns derived by latent class analysis of </w:t>
      </w:r>
      <w:r w:rsidRPr="00153748">
        <w:rPr>
          <w:rFonts w:ascii="Times New Roman" w:hAnsi="Times New Roman"/>
          <w:sz w:val="18"/>
          <w:szCs w:val="18"/>
          <w:lang w:val="en-US"/>
        </w:rPr>
        <w:t>7–14-year-old schoolchildren. (n=1293)</w:t>
      </w:r>
    </w:p>
    <w:tbl>
      <w:tblPr>
        <w:tblW w:w="13521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1212"/>
        <w:gridCol w:w="535"/>
        <w:gridCol w:w="624"/>
        <w:gridCol w:w="1254"/>
        <w:gridCol w:w="573"/>
        <w:gridCol w:w="676"/>
        <w:gridCol w:w="1221"/>
        <w:gridCol w:w="573"/>
        <w:gridCol w:w="676"/>
        <w:gridCol w:w="1220"/>
        <w:gridCol w:w="715"/>
        <w:gridCol w:w="715"/>
        <w:gridCol w:w="1452"/>
        <w:gridCol w:w="6"/>
      </w:tblGrid>
      <w:tr w:rsidR="00D232F2" w:rsidRPr="00153748" w14:paraId="2198B559" w14:textId="77777777" w:rsidTr="007762E3">
        <w:trPr>
          <w:trHeight w:val="63"/>
        </w:trPr>
        <w:tc>
          <w:tcPr>
            <w:tcW w:w="20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351C7B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bookmarkStart w:id="6" w:name="_Hlk156812978"/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 </w:t>
            </w:r>
          </w:p>
        </w:tc>
        <w:tc>
          <w:tcPr>
            <w:tcW w:w="1144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6E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proofErr w:type="spellStart"/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Lunch</w:t>
            </w:r>
            <w:proofErr w:type="spellEnd"/>
          </w:p>
        </w:tc>
      </w:tr>
      <w:tr w:rsidR="00D232F2" w:rsidRPr="00153748" w14:paraId="174EBD57" w14:textId="77777777" w:rsidTr="007762E3">
        <w:trPr>
          <w:trHeight w:val="335"/>
        </w:trPr>
        <w:tc>
          <w:tcPr>
            <w:tcW w:w="2072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CF60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Food item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2D90F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1FD7C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 xml:space="preserve">Brazilian traditional </w:t>
            </w:r>
          </w:p>
          <w:p w14:paraId="46A6E5F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(40.9%)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D0C5F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Brazilian traditional. processed meat, egg and fish (28.8%)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7660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” Ultra-processed, milk and bread” (19.0%)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21F77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Pasta and cheese</w:t>
            </w: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 xml:space="preserve"> </w:t>
            </w:r>
          </w:p>
          <w:p w14:paraId="431EFFF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(11.3%)</w:t>
            </w:r>
          </w:p>
        </w:tc>
      </w:tr>
      <w:tr w:rsidR="00D232F2" w:rsidRPr="00153748" w14:paraId="51F932D4" w14:textId="77777777" w:rsidTr="007762E3">
        <w:trPr>
          <w:gridAfter w:val="1"/>
          <w:wAfter w:w="6" w:type="dxa"/>
          <w:trHeight w:val="63"/>
        </w:trPr>
        <w:tc>
          <w:tcPr>
            <w:tcW w:w="20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C269D4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62BED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OAFC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3FE2E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AFC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04C2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A6294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F3C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AFC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980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CE4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91A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AFC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47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4E8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D5A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AFC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597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09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</w:tr>
      <w:tr w:rsidR="00D232F2" w:rsidRPr="00153748" w14:paraId="61CF6DB9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1FBDEA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proofErr w:type="spellStart"/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Water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C59E1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0.16</w:t>
            </w: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4F8BC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0.18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B2824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1.14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3C929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(0.94- 1.36)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D1937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0.17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E13DEF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1.07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5D077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(0.82- 1.33)</w:t>
            </w: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AF51FE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0.11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8D4A99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0.72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17A0DA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(0.49- 1.01)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6B4BD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0.12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492E1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0.78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77A81B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(0.47- 1.19)</w:t>
            </w:r>
          </w:p>
        </w:tc>
      </w:tr>
      <w:tr w:rsidR="00D232F2" w:rsidRPr="00153748" w14:paraId="3C01F6A5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6DB1320A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Rice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41D98FA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0.64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526A15B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0.92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4ACF47C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1.43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0D0239C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(1.39- 1.47)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970150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0.88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4BE3D08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1.37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DC30E0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(1.32- 1.42)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3EFEE81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0.05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541B367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3063BB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(0.04- 0.13)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112DC15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235DC7C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5FC5A2C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(0.01- 0.09)</w:t>
            </w:r>
          </w:p>
        </w:tc>
      </w:tr>
      <w:tr w:rsidR="00D232F2" w:rsidRPr="00153748" w14:paraId="50E22DE5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325FEFA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Vegetables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257ADAF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0.18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752E75F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0.23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12706ED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1.33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7E589CA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(1.13- 1.55)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87E59C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0.24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24720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1.34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4DBA90B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(1.10- 1.61)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94E44A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AAC666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0.09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2E2406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(0.03- 0.23)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1CCEBE3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4263057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0.47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BD476E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(0.24- 0.79)</w:t>
            </w:r>
          </w:p>
        </w:tc>
      </w:tr>
      <w:tr w:rsidR="00D232F2" w:rsidRPr="00153748" w14:paraId="2D11BB10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10078A07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Green leaves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0C46EE3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0.16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182E366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0.23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3FEA1FF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1.40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13D99EC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(1.19- 1.64)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1EABF8E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0.20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4679796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1.21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3D3283E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(0.97- 1.48)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5FB5D4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2736729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0.15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ED7DA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(0.06- 0.32)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69EA69E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60ED13C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0.46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021CFC8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(0.23- 0.80)</w:t>
            </w:r>
          </w:p>
        </w:tc>
      </w:tr>
      <w:tr w:rsidR="00D232F2" w:rsidRPr="00153748" w14:paraId="7438C7A6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1C4228BD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Vegetable soup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31218F9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6F8D43E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1973D94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0C634E2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(0.00- 0.29)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8B96A4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5C2F36A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0.13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1A4F9C9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(0.00- 0.63)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B3778D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A22BE9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5.10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41F6B0F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(3.51- 7.11)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2FEF2B0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0553643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B3891A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(0.00- 1.05)</w:t>
            </w:r>
          </w:p>
        </w:tc>
      </w:tr>
      <w:tr w:rsidR="00D232F2" w:rsidRPr="00153748" w14:paraId="6005B450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4150219E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Beans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3A267D0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0.49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7197F63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0.65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6DCEB44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1.33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2DE6656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(1.24- 1.41)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ACCEC0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0.76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2287603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1.55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3E832D7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(1.45- 1.63)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974285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83D547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3DE73E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(0.01- 0.10)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78107B5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0.06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2B58BB6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0.11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061B4A8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(0.05- 0.21)</w:t>
            </w:r>
          </w:p>
        </w:tc>
      </w:tr>
      <w:tr w:rsidR="00D232F2" w:rsidRPr="00153748" w14:paraId="1CE87CF3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55E35A8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Manioc flour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0E148B0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0.13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4525E51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0.17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59D30FA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1.27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110D5C0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(1.04- 1.53)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88F6B6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0.19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411739F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1.44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331858E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(1.14- 1.76)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81786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498B501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0.21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08C712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(0.08- 0.44)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26DE97A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446BAB8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0.21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719FDCD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(0.06- 0.52)</w:t>
            </w:r>
          </w:p>
        </w:tc>
      </w:tr>
      <w:tr w:rsidR="00D232F2" w:rsidRPr="00153748" w14:paraId="57E06494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1E0E438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Corn/maize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2441764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7E641CC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61B19A1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1.02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7572733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(0.74- 1.37)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2BA407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0.09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E49215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1.17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692468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(0.82- 1.59)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4A87D3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ED773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1.07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A7ABAA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(0.66- 1.62)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51568A9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0010272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0.36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06BB3B5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(0.10- 0.91)</w:t>
            </w:r>
          </w:p>
        </w:tc>
      </w:tr>
      <w:tr w:rsidR="00D232F2" w:rsidRPr="00153748" w14:paraId="2589490B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567F5F72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Pasta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6F7D6C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0.15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39B1E38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871919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0.34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37EC5EB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(0.22- 0.49)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1FAB0A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957E18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0.28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0B735F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(0.16- 0.45)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6425391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30D187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870FEC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(0.00- 0.15)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11EBC9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1D9777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6.90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56D431D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(6.72- 6.90)</w:t>
            </w:r>
          </w:p>
        </w:tc>
      </w:tr>
      <w:tr w:rsidR="00D232F2" w:rsidRPr="00153748" w14:paraId="03C6F910" w14:textId="77777777" w:rsidTr="007762E3">
        <w:trPr>
          <w:gridAfter w:val="1"/>
          <w:wAfter w:w="6" w:type="dxa"/>
          <w:trHeight w:val="249"/>
        </w:trPr>
        <w:tc>
          <w:tcPr>
            <w:tcW w:w="2072" w:type="dxa"/>
            <w:shd w:val="clear" w:color="auto" w:fill="auto"/>
            <w:vAlign w:val="center"/>
          </w:tcPr>
          <w:p w14:paraId="1EC4047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Instant pasta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60EBF80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5798457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07ACF2C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10EA269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(0.00- 0.18)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1D6489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4ABA06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0.34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17343C5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(0.10- 0.80)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9FBF90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0.18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628D3B1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4.74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5F20A80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(3.52- 6.14)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02DA5FF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0E9F8D2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19F5BFA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(0.00- 0.65)</w:t>
            </w:r>
          </w:p>
        </w:tc>
      </w:tr>
      <w:tr w:rsidR="00D232F2" w:rsidRPr="00153748" w14:paraId="4A5352BD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034D8A8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French fries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50C8C50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0.06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413B387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0.05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17F13FE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0.78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1D2DA6F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(0.50- 1.14)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B6AF29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50EAB3F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1.38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7082FC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(0.95- 1.90)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01CCB1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0.07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BA8123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1.12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9D082C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(0.65- 1.78)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6F3502B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5FB6608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0.59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72A1F57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(0.19- 1.34)</w:t>
            </w:r>
          </w:p>
        </w:tc>
      </w:tr>
      <w:tr w:rsidR="00D232F2" w:rsidRPr="00153748" w14:paraId="2498C9E4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7999FB97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Beef/poultry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2355D56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0.52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2EE7B81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0A8E19A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1.93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087A16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(1.91- 1.93)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EAD8F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368D3F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17995A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(0.01- 0.07)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13155A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0.34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CAF1B1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0.66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4AF294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(0.54- 0.77)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3ECF868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0.36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3A68949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0.69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5918B9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(0.54- 0.85)</w:t>
            </w:r>
          </w:p>
        </w:tc>
      </w:tr>
      <w:tr w:rsidR="00D232F2" w:rsidRPr="00153748" w14:paraId="694A264F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1485FCB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Sausages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733C6D2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7034D40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35B7D0D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0.29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67D4758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(0.15- 0.50)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CAE255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0.14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FDC791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1.79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81F31F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(1.40- 2.31)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FCBAD5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3C4A9D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1.56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AB42D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(1.08- 2.17)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6D31B31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26B0C2B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0.51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629B67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(0.19- 1.12)</w:t>
            </w:r>
          </w:p>
        </w:tc>
      </w:tr>
      <w:tr w:rsidR="00D232F2" w:rsidRPr="00153748" w14:paraId="7CA08165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5CAC832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Eggs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61317DC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0.07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42B36E7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8A0F0D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0.35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51454C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(0.14- 0.58)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6A8AA70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0.16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6436ED2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2.23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2A356FD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(1.77- 2.92)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F10C0E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0.06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20C46AE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0.85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A4600B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(0.49- 1.36)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5A96AD1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617C580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0.38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7A49CF3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(0.11- 0.95)</w:t>
            </w:r>
          </w:p>
        </w:tc>
      </w:tr>
      <w:tr w:rsidR="00D232F2" w:rsidRPr="00153748" w14:paraId="3B4CB948" w14:textId="77777777" w:rsidTr="007762E3">
        <w:trPr>
          <w:gridAfter w:val="1"/>
          <w:wAfter w:w="6" w:type="dxa"/>
          <w:trHeight w:val="282"/>
        </w:trPr>
        <w:tc>
          <w:tcPr>
            <w:tcW w:w="2072" w:type="dxa"/>
            <w:shd w:val="clear" w:color="auto" w:fill="auto"/>
            <w:vAlign w:val="center"/>
          </w:tcPr>
          <w:p w14:paraId="3490F3E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Fish/seafood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37E9DAA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0.06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21753A0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29406C8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279010D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(0.00- 0.12)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CE20E5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0.16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674D3FC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2.67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199582A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(2.08- 3.33)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17C1F8B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0.05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76F593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0.88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55BECA4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(0.47- 1.47)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136204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325AD56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0.67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1BA188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(0.25- 1.45)</w:t>
            </w:r>
          </w:p>
        </w:tc>
      </w:tr>
      <w:tr w:rsidR="00D232F2" w:rsidRPr="00153748" w14:paraId="1CE55B36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096CD3C1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 xml:space="preserve">Fruits 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2F04495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527F3BB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623C26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1.20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54E52C0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(0.69- 2.04)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6D7D1B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5094BE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1.25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551CC9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(0.60- 2.22)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E22DF2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AD79F6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0.74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D0C04A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(0.20- 1.90)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111B051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549ED9F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D1D6CD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(0.00- 1.16)</w:t>
            </w:r>
          </w:p>
        </w:tc>
      </w:tr>
      <w:tr w:rsidR="00D232F2" w:rsidRPr="00153748" w14:paraId="262EF29E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25E8D7B2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Breads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70A7A08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69C6453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65A37A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7E15F85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(0.00- 0.58)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BE58A1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FF01FE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0.25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A05931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(0.01- 1.25)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2E820C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0.06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3E3E938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5.00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1AEEAC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(2.58- 7.50)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2E719F5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57FBD98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73D3FA1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(0.00- 2.08)</w:t>
            </w:r>
          </w:p>
        </w:tc>
      </w:tr>
      <w:tr w:rsidR="00D232F2" w:rsidRPr="00153748" w14:paraId="105FEB3D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721E6758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Cheese bread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136F93E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3A89E55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57307EC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7A7C139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(0.00- 1.84)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507B7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40D418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B98A65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(0.00- 2.58)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A3376C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360C28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5.26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2148AA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(1.74- 12.37)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4917935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287B46D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1C58A93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(0.00- 6.58)</w:t>
            </w:r>
          </w:p>
        </w:tc>
      </w:tr>
      <w:tr w:rsidR="00D232F2" w:rsidRPr="00153748" w14:paraId="0B3A9794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4AD0313E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Cream cookies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2FFDE63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3A7501B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35D0162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0AEFEC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(0.00- 1.52)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31456CA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4F65C30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0DF8535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(0.00- 2.13)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AA1077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5EA9480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5.22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F3D644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(1.96- 11.30)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113BC31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3CB7388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5C001BE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(0.00- 5.43)</w:t>
            </w:r>
          </w:p>
        </w:tc>
      </w:tr>
      <w:tr w:rsidR="00D232F2" w:rsidRPr="00153748" w14:paraId="5613612C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61D5C083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Breakfast cereal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604740D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288EB35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0582345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6F1FE35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(0.00- 1.84)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3561A81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E79932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1.42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191020F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(0.17- 5.00)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1ACE0BF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6DACA5F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3.16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368D6C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(0.66- 9.21)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380400C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0C9EE1D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464B694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(0.00- 6.58)</w:t>
            </w:r>
          </w:p>
        </w:tc>
      </w:tr>
      <w:tr w:rsidR="00D232F2" w:rsidRPr="00153748" w14:paraId="35370ACB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4083C9A6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Cheese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1ADBB80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7A2FAC6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11F5A65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0.40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17FA1C3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(0.05- 1.51)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119129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69EB15E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AB514A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(0.00- 1.05)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FE6A95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EFBDB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1.72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F24911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(0.47- 4.41)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78DEF9A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1D1C04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4.41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56D49A7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(1.61- 9.35)</w:t>
            </w:r>
          </w:p>
        </w:tc>
      </w:tr>
      <w:tr w:rsidR="00D232F2" w:rsidRPr="00153748" w14:paraId="09FE81C6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1BA5EAB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Coffee with milk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472AF1B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55887F0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07F1A0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57170FA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(0.00- 3.04)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AC07D0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3588EC4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1.30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0DC3F5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(0.03- 6.52)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C77FD7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2243DC4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3.52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065869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(0.43- 12.61)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71E9856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26AEC65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19FC957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(0.00- 10.87)</w:t>
            </w:r>
          </w:p>
        </w:tc>
      </w:tr>
      <w:tr w:rsidR="00D232F2" w:rsidRPr="00153748" w14:paraId="6DCCA37A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03C53B5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 xml:space="preserve">Milk 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4082F54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7B07F80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BC446C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33DCB09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(0.00- 2.33)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346F586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2E9F9FE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3CC5CF4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(0.00- 3.27)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BAEEF9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512AC1F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5.43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060AE9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(1.47- 13.67)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4817EDF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59100AD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577CE79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(0.00- 8.33)</w:t>
            </w:r>
          </w:p>
        </w:tc>
      </w:tr>
      <w:tr w:rsidR="00D232F2" w:rsidRPr="00153748" w14:paraId="6563A2C8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5EA87E8C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Yogurt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010BAB3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37B2FA4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68372A5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2761112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(0.00- 1.84)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1DC813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356696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1.32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7516A4B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(0.16- 5.00)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0BA6DA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B0C8F4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3.16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BE1962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(0.66- 9.21)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184AF33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0E620D8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2AEC25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(0.00- 6.58)</w:t>
            </w:r>
          </w:p>
        </w:tc>
      </w:tr>
      <w:tr w:rsidR="00D232F2" w:rsidRPr="00153748" w14:paraId="0A897029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3A68BE8E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Chocolate milk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5F6316A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77686F3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7C8052F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61FAFB6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(0.00- 4.52)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48AC6F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B003FA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239609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(0.00- 6.32)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4DF2E52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A4D8F8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5.23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C88657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(0.63- 18.71)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67A9793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6B9D38C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0997404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(0.00- 16.13)</w:t>
            </w:r>
          </w:p>
        </w:tc>
      </w:tr>
      <w:tr w:rsidR="00D232F2" w:rsidRPr="00153748" w14:paraId="5062FF8A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55A0873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Fruit juice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0A71582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0.18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394E8E1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0.19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15AE6A6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1.05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5F353EB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(0.87- 1.25)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18B40D5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0.17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4E71473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0.97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6AC58C5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(0.77- 1.20)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37A6393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0.13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EED57E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0.76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2532FB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(0.54- 1.03)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7C5A227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0.22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28E94F3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1.25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1990503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(0.88- 1.68)</w:t>
            </w:r>
          </w:p>
        </w:tc>
      </w:tr>
      <w:tr w:rsidR="00D232F2" w:rsidRPr="00153748" w14:paraId="29CD1C16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00F220A3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Soda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63DAB5F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0.10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58840A7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0.09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5C9269F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0.91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77F7464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(0.70- 1.21)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644FD1B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652CE45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0.81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0640EAC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(0.56- 1.11)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37B698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308B167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1.23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2EA7BB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(0.81- 1.71)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5899388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0.14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091A887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1.38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59F1BC2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(0.86- 2.02)</w:t>
            </w:r>
          </w:p>
        </w:tc>
      </w:tr>
      <w:tr w:rsidR="00D232F2" w:rsidRPr="00153748" w14:paraId="5646DAC2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3CBB36A2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Sweets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752BB8F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2964E7C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1F1D834F" w14:textId="77777777" w:rsidR="00D232F2" w:rsidRPr="00153748" w:rsidRDefault="00D232F2" w:rsidP="007762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1.19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4A432D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(0.56- 2.13)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E3117F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C703E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0.31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49161A8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(0.04- 1.19)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7004A09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C91516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1.75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DED2EE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(0.72- 3.56)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3F2CC38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3355349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0.88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66D00B1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(0.10- 3.04)</w:t>
            </w:r>
          </w:p>
        </w:tc>
      </w:tr>
      <w:tr w:rsidR="00D232F2" w:rsidRPr="00153748" w14:paraId="06350923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7743170B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Chips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63D807A4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71AA082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2307976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754774E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(0.00- 4.60)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15D784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9DBD6B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1C826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(0.00- 6.53)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66CAEE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127F0D7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5.33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F33780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(0.65- 19.33)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648F6A9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6CF8435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0B3B8A4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(0.00- 16.67)</w:t>
            </w:r>
          </w:p>
        </w:tc>
      </w:tr>
      <w:tr w:rsidR="00D232F2" w:rsidRPr="00153748" w14:paraId="1BD07E2A" w14:textId="77777777" w:rsidTr="007762E3">
        <w:trPr>
          <w:gridAfter w:val="1"/>
          <w:wAfter w:w="6" w:type="dxa"/>
          <w:trHeight w:val="260"/>
        </w:trPr>
        <w:tc>
          <w:tcPr>
            <w:tcW w:w="2072" w:type="dxa"/>
            <w:shd w:val="clear" w:color="auto" w:fill="auto"/>
            <w:noWrap/>
            <w:vAlign w:val="center"/>
          </w:tcPr>
          <w:p w14:paraId="3BAC256F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Pizza/hotdog/ hamburger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5624E31F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602A074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4765578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15DAB241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(0.00- 0.27)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01F5188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32BB576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0.31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5815BCA7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(0.07- 0.90)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54F32B2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0FCB8B3B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4.78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EA906E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(3.25- 6.63)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057B067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5BB4CE3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4256ED0A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(0.00- 0.98)</w:t>
            </w:r>
          </w:p>
        </w:tc>
      </w:tr>
      <w:tr w:rsidR="00D232F2" w:rsidRPr="00153748" w14:paraId="7DCC4905" w14:textId="77777777" w:rsidTr="007762E3">
        <w:trPr>
          <w:gridAfter w:val="1"/>
          <w:wAfter w:w="6" w:type="dxa"/>
          <w:trHeight w:val="73"/>
        </w:trPr>
        <w:tc>
          <w:tcPr>
            <w:tcW w:w="2072" w:type="dxa"/>
            <w:shd w:val="clear" w:color="auto" w:fill="auto"/>
            <w:noWrap/>
            <w:vAlign w:val="center"/>
          </w:tcPr>
          <w:p w14:paraId="2884C975" w14:textId="77777777" w:rsidR="00D232F2" w:rsidRPr="00153748" w:rsidRDefault="00D232F2" w:rsidP="007762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Cake</w:t>
            </w:r>
          </w:p>
        </w:tc>
        <w:tc>
          <w:tcPr>
            <w:tcW w:w="1212" w:type="dxa"/>
            <w:shd w:val="clear" w:color="auto" w:fill="auto"/>
            <w:noWrap/>
            <w:vAlign w:val="bottom"/>
          </w:tcPr>
          <w:p w14:paraId="093149D3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535" w:type="dxa"/>
            <w:shd w:val="clear" w:color="auto" w:fill="auto"/>
            <w:noWrap/>
            <w:vAlign w:val="bottom"/>
          </w:tcPr>
          <w:p w14:paraId="42E9DF98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24" w:type="dxa"/>
            <w:shd w:val="clear" w:color="auto" w:fill="auto"/>
            <w:noWrap/>
            <w:vAlign w:val="bottom"/>
          </w:tcPr>
          <w:p w14:paraId="2133B00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14:paraId="56F5906E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(0.00- 2.23)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25B29E29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506A4856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14:paraId="1865E2F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(0.00- 3.16)</w:t>
            </w:r>
          </w:p>
        </w:tc>
        <w:tc>
          <w:tcPr>
            <w:tcW w:w="573" w:type="dxa"/>
            <w:shd w:val="clear" w:color="auto" w:fill="auto"/>
            <w:noWrap/>
            <w:vAlign w:val="bottom"/>
          </w:tcPr>
          <w:p w14:paraId="17C1ABED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76" w:type="dxa"/>
            <w:shd w:val="clear" w:color="auto" w:fill="auto"/>
            <w:noWrap/>
            <w:vAlign w:val="bottom"/>
          </w:tcPr>
          <w:p w14:paraId="7BED566C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5.16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5B195755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(1.42- 12.90)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76383982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14:paraId="6603241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1452" w:type="dxa"/>
            <w:shd w:val="clear" w:color="auto" w:fill="auto"/>
            <w:noWrap/>
            <w:vAlign w:val="bottom"/>
          </w:tcPr>
          <w:p w14:paraId="218B7320" w14:textId="77777777" w:rsidR="00D232F2" w:rsidRPr="00153748" w:rsidRDefault="00D232F2" w:rsidP="0077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(0.00- 8.06)</w:t>
            </w:r>
          </w:p>
        </w:tc>
      </w:tr>
    </w:tbl>
    <w:bookmarkEnd w:id="6"/>
    <w:p w14:paraId="211A4013" w14:textId="77777777" w:rsidR="00D232F2" w:rsidRPr="00153748" w:rsidRDefault="00D232F2" w:rsidP="00D232F2">
      <w:pPr>
        <w:spacing w:after="0" w:line="240" w:lineRule="auto"/>
        <w:rPr>
          <w:rFonts w:ascii="Times New Roman" w:hAnsi="Times New Roman"/>
          <w:kern w:val="2"/>
          <w:sz w:val="16"/>
          <w:szCs w:val="16"/>
          <w:lang w:val="en-US"/>
        </w:rPr>
      </w:pPr>
      <w:r w:rsidRPr="00153748">
        <w:rPr>
          <w:rFonts w:ascii="Times New Roman" w:hAnsi="Times New Roman"/>
          <w:kern w:val="2"/>
          <w:sz w:val="16"/>
          <w:szCs w:val="16"/>
          <w:lang w:val="en-US"/>
        </w:rPr>
        <w:t>Abbreviation: OAFC. overall average frequency of consumption- AFC. average frequency of consumption- RAFC ratio of consumption to average frequency of consumption- CI. confidence interval.</w:t>
      </w:r>
    </w:p>
    <w:p w14:paraId="0718EB1A" w14:textId="77777777" w:rsidR="00D232F2" w:rsidRPr="00153748" w:rsidRDefault="00D232F2" w:rsidP="00D232F2">
      <w:pPr>
        <w:spacing w:after="0" w:line="240" w:lineRule="auto"/>
        <w:rPr>
          <w:rFonts w:ascii="Times New Roman" w:hAnsi="Times New Roman"/>
          <w:kern w:val="2"/>
          <w:sz w:val="16"/>
          <w:szCs w:val="16"/>
          <w:lang w:val="en-US"/>
        </w:rPr>
        <w:sectPr w:rsidR="00D232F2" w:rsidRPr="00153748" w:rsidSect="00D232F2">
          <w:pgSz w:w="16838" w:h="11906" w:orient="landscape"/>
          <w:pgMar w:top="142" w:right="1440" w:bottom="709" w:left="1418" w:header="720" w:footer="720" w:gutter="0"/>
          <w:cols w:space="720"/>
          <w:docGrid w:linePitch="360"/>
        </w:sectPr>
      </w:pPr>
      <w:r w:rsidRPr="00153748">
        <w:rPr>
          <w:rFonts w:ascii="Times New Roman" w:hAnsi="Times New Roman"/>
          <w:kern w:val="2"/>
          <w:sz w:val="16"/>
          <w:szCs w:val="16"/>
          <w:lang w:val="en-US"/>
        </w:rPr>
        <w:t>† 95% confidence intervals not including unity were considered statistically significant and representative of the meal pattern. ‡ Food items included in each meal pattern are shown in bold.</w:t>
      </w:r>
    </w:p>
    <w:p w14:paraId="620001E2" w14:textId="7439A5FF" w:rsidR="00D232F2" w:rsidRPr="00153748" w:rsidRDefault="00D232F2" w:rsidP="00D232F2">
      <w:pPr>
        <w:spacing w:after="0" w:line="240" w:lineRule="auto"/>
        <w:jc w:val="left"/>
        <w:rPr>
          <w:rFonts w:ascii="Times New Roman" w:hAnsi="Times New Roman"/>
          <w:kern w:val="2"/>
          <w:sz w:val="20"/>
          <w:szCs w:val="20"/>
          <w:lang w:val="en-US"/>
        </w:rPr>
      </w:pPr>
      <w:r w:rsidRPr="00153748">
        <w:rPr>
          <w:rFonts w:ascii="Times New Roman" w:hAnsi="Times New Roman"/>
          <w:kern w:val="2"/>
          <w:sz w:val="20"/>
          <w:szCs w:val="20"/>
          <w:lang w:val="en-US"/>
        </w:rPr>
        <w:lastRenderedPageBreak/>
        <w:t xml:space="preserve">Supplementary Table </w:t>
      </w:r>
      <w:r w:rsidR="007448A0" w:rsidRPr="007448A0">
        <w:rPr>
          <w:rFonts w:ascii="Times New Roman" w:hAnsi="Times New Roman"/>
          <w:color w:val="FF0000"/>
          <w:kern w:val="2"/>
          <w:sz w:val="20"/>
          <w:szCs w:val="20"/>
          <w:lang w:val="en-US"/>
        </w:rPr>
        <w:t>7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>.</w:t>
      </w:r>
      <w:r w:rsidRPr="00153748">
        <w:rPr>
          <w:rFonts w:ascii="Times New Roman" w:hAnsi="Times New Roman"/>
          <w:b/>
          <w:bCs/>
          <w:kern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kern w:val="2"/>
          <w:sz w:val="20"/>
          <w:szCs w:val="20"/>
          <w:lang w:val="en-US"/>
        </w:rPr>
        <w:t>Relative frequency of f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ood items </w:t>
      </w:r>
      <w:r>
        <w:rPr>
          <w:rFonts w:ascii="Times New Roman" w:hAnsi="Times New Roman"/>
          <w:kern w:val="2"/>
          <w:sz w:val="20"/>
          <w:szCs w:val="20"/>
          <w:lang w:val="en-US"/>
        </w:rPr>
        <w:t>for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mid-afternoon snack 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patterns </w:t>
      </w:r>
      <w:r>
        <w:rPr>
          <w:rFonts w:ascii="Times New Roman" w:hAnsi="Times New Roman"/>
          <w:kern w:val="2"/>
          <w:sz w:val="20"/>
          <w:szCs w:val="20"/>
          <w:lang w:val="en-US"/>
        </w:rPr>
        <w:t xml:space="preserve">derived by 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>latent class</w:t>
      </w:r>
      <w:r>
        <w:rPr>
          <w:rFonts w:ascii="Times New Roman" w:hAnsi="Times New Roman"/>
          <w:kern w:val="2"/>
          <w:sz w:val="20"/>
          <w:szCs w:val="20"/>
          <w:lang w:val="en-US"/>
        </w:rPr>
        <w:t xml:space="preserve"> analysis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 of 7–14-year-old schoolchildren. (n= 1115)  </w:t>
      </w:r>
    </w:p>
    <w:tbl>
      <w:tblPr>
        <w:tblW w:w="13325" w:type="dxa"/>
        <w:tblInd w:w="14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733"/>
        <w:gridCol w:w="608"/>
        <w:gridCol w:w="721"/>
        <w:gridCol w:w="1364"/>
        <w:gridCol w:w="708"/>
        <w:gridCol w:w="709"/>
        <w:gridCol w:w="1134"/>
        <w:gridCol w:w="567"/>
        <w:gridCol w:w="851"/>
        <w:gridCol w:w="1275"/>
        <w:gridCol w:w="709"/>
        <w:gridCol w:w="709"/>
        <w:gridCol w:w="1276"/>
      </w:tblGrid>
      <w:tr w:rsidR="00D232F2" w:rsidRPr="00153748" w14:paraId="58071E2D" w14:textId="77777777" w:rsidTr="007762E3">
        <w:trPr>
          <w:trHeight w:val="217"/>
        </w:trPr>
        <w:tc>
          <w:tcPr>
            <w:tcW w:w="196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5553935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 </w:t>
            </w:r>
          </w:p>
        </w:tc>
        <w:tc>
          <w:tcPr>
            <w:tcW w:w="1136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74A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Mid-afternoon snack</w:t>
            </w:r>
          </w:p>
        </w:tc>
      </w:tr>
      <w:tr w:rsidR="00D232F2" w:rsidRPr="00153748" w14:paraId="7C1E157A" w14:textId="77777777" w:rsidTr="007762E3">
        <w:trPr>
          <w:trHeight w:val="224"/>
        </w:trPr>
        <w:tc>
          <w:tcPr>
            <w:tcW w:w="1961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8E73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  <w:t>Food item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8D0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A5D2D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Ultra-processed</w:t>
            </w:r>
          </w:p>
          <w:p w14:paraId="22962E8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 xml:space="preserve"> </w:t>
            </w: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(51.6%)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8432F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Coffee with milk, bread, cheese and processed meat (30.5%)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A3BE2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Fruits</w:t>
            </w:r>
          </w:p>
          <w:p w14:paraId="4CC23C8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(14,6%)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98CB8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 xml:space="preserve">Traditional Brazilian lunch </w:t>
            </w:r>
          </w:p>
          <w:p w14:paraId="4AC4D4A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(3.2%)</w:t>
            </w:r>
          </w:p>
        </w:tc>
      </w:tr>
      <w:tr w:rsidR="00D232F2" w:rsidRPr="00153748" w14:paraId="6A44D297" w14:textId="77777777" w:rsidTr="007762E3">
        <w:trPr>
          <w:trHeight w:val="217"/>
        </w:trPr>
        <w:tc>
          <w:tcPr>
            <w:tcW w:w="1961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92AE63A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CF111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  <w:t>OAFC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081C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  <w:t>AFC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F1C5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BEEAC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B95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  <w:t>AFC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92D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65A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655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  <w:t>AFC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2C4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1ED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F505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  <w:t>AFC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AB7F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0FAD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</w:tr>
      <w:tr w:rsidR="00D232F2" w:rsidRPr="00153748" w14:paraId="0DC5B72E" w14:textId="77777777" w:rsidTr="007762E3">
        <w:trPr>
          <w:trHeight w:val="217"/>
        </w:trPr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4FDC38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proofErr w:type="spellStart"/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Water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BC049B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0.12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AD9484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B782B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0.99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71FABE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(0.76- 1.23)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11D66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5B8E2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0.90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B6857D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(0.64- 1.22)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FF84E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99DCD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1.30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BB19C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(0.86- 1.85)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52D894B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59CD7F3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0.92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3B963D9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(0.25- 2.03)</w:t>
            </w:r>
          </w:p>
        </w:tc>
      </w:tr>
      <w:tr w:rsidR="00D232F2" w:rsidRPr="00153748" w14:paraId="6C552C9A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751113B5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Rice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B2E093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2023F2E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1E292CD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2CA9965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(0.00- 0.30)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0FA1CF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637006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168DB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(0.00- 0.51)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4769D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9B4B38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58FC8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(0.00- 1.02)</w:t>
            </w:r>
          </w:p>
        </w:tc>
        <w:tc>
          <w:tcPr>
            <w:tcW w:w="709" w:type="dxa"/>
            <w:vAlign w:val="bottom"/>
          </w:tcPr>
          <w:p w14:paraId="34DC3B0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0.60</w:t>
            </w:r>
          </w:p>
        </w:tc>
        <w:tc>
          <w:tcPr>
            <w:tcW w:w="709" w:type="dxa"/>
            <w:vAlign w:val="bottom"/>
          </w:tcPr>
          <w:p w14:paraId="7FD25F8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30.20</w:t>
            </w:r>
          </w:p>
        </w:tc>
        <w:tc>
          <w:tcPr>
            <w:tcW w:w="1276" w:type="dxa"/>
            <w:vAlign w:val="bottom"/>
          </w:tcPr>
          <w:p w14:paraId="44A796E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21.37- 38.17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32F2" w:rsidRPr="00153748" w14:paraId="1DFC9147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1A9D067C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Vegetables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50E845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68F6AC8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5A46A5F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0.47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6359E18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(0.09- 1.40)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A2DC7F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5E2DD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1197C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(0.45- 3.17)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6F78A4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17F897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0.56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CABB9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(0.01- 3.15)</w:t>
            </w:r>
          </w:p>
        </w:tc>
        <w:tc>
          <w:tcPr>
            <w:tcW w:w="709" w:type="dxa"/>
            <w:vAlign w:val="bottom"/>
          </w:tcPr>
          <w:p w14:paraId="108B12E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709" w:type="dxa"/>
            <w:vAlign w:val="bottom"/>
          </w:tcPr>
          <w:p w14:paraId="4261F91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7.57</w:t>
            </w:r>
          </w:p>
        </w:tc>
        <w:tc>
          <w:tcPr>
            <w:tcW w:w="1276" w:type="dxa"/>
            <w:vAlign w:val="bottom"/>
          </w:tcPr>
          <w:p w14:paraId="439DF63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1.59- 20.56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32F2" w:rsidRPr="00153748" w14:paraId="2BA23045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7D5E01B8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Green leaves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A74E12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10EDC7C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0D15920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0F90F37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(0.00- 1.34)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6D9B21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890FDB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62DAA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(0.00- 2.23)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6C26B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153A3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66B7E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(0.00- 4.46)</w:t>
            </w:r>
          </w:p>
        </w:tc>
        <w:tc>
          <w:tcPr>
            <w:tcW w:w="709" w:type="dxa"/>
            <w:vAlign w:val="bottom"/>
          </w:tcPr>
          <w:p w14:paraId="58AAF38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09" w:type="dxa"/>
            <w:vAlign w:val="bottom"/>
          </w:tcPr>
          <w:p w14:paraId="314DB2F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30.13</w:t>
            </w:r>
          </w:p>
        </w:tc>
        <w:tc>
          <w:tcPr>
            <w:tcW w:w="1276" w:type="dxa"/>
            <w:vAlign w:val="bottom"/>
          </w:tcPr>
          <w:p w14:paraId="0CD6E88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10.04- 64.06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32F2" w:rsidRPr="00153748" w14:paraId="03B3875F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0822A2A2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Vegetable soup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3C5D2F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473BAE8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57A2D4C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0.86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1CCA5D9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(0.23- 2.21)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A754EA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56827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D781A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(0.00- 1.25)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C965BA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F4804E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0.75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F0813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(0.19- 4.21)</w:t>
            </w:r>
          </w:p>
        </w:tc>
        <w:tc>
          <w:tcPr>
            <w:tcW w:w="709" w:type="dxa"/>
            <w:vAlign w:val="bottom"/>
          </w:tcPr>
          <w:p w14:paraId="3D99BB0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vAlign w:val="bottom"/>
          </w:tcPr>
          <w:p w14:paraId="4DA9B1A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13.50</w:t>
            </w:r>
          </w:p>
        </w:tc>
        <w:tc>
          <w:tcPr>
            <w:tcW w:w="1276" w:type="dxa"/>
            <w:vAlign w:val="bottom"/>
          </w:tcPr>
          <w:p w14:paraId="0211E60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3.75- 31.75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32F2" w:rsidRPr="00153748" w14:paraId="41F00849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195D0AA7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Beans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16E698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23D3F5F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1590D01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6F8C47D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(0.00-0.38)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AC720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9A08A2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E1F3B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(0.00- 0.69)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D5031C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92D89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48BFA4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(0.00- 1.38)</w:t>
            </w:r>
          </w:p>
        </w:tc>
        <w:tc>
          <w:tcPr>
            <w:tcW w:w="709" w:type="dxa"/>
            <w:vAlign w:val="bottom"/>
          </w:tcPr>
          <w:p w14:paraId="290CBB4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0.49</w:t>
            </w:r>
          </w:p>
        </w:tc>
        <w:tc>
          <w:tcPr>
            <w:tcW w:w="709" w:type="dxa"/>
            <w:vAlign w:val="bottom"/>
          </w:tcPr>
          <w:p w14:paraId="68794B9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30.38</w:t>
            </w:r>
          </w:p>
        </w:tc>
        <w:tc>
          <w:tcPr>
            <w:tcW w:w="1276" w:type="dxa"/>
            <w:vAlign w:val="bottom"/>
          </w:tcPr>
          <w:p w14:paraId="1055AD8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19.94- 41.00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32F2" w:rsidRPr="00153748" w14:paraId="1B12F60B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307AC158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Manioc flour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70582B3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017F3D3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095D400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596E117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(0.00- 1.34)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EA15ED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FC0DE8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25113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(0.02- 3.62)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A13669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52A9D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4B26F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(0.00- 4.46)</w:t>
            </w:r>
          </w:p>
        </w:tc>
        <w:tc>
          <w:tcPr>
            <w:tcW w:w="709" w:type="dxa"/>
            <w:vAlign w:val="bottom"/>
          </w:tcPr>
          <w:p w14:paraId="412223C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vAlign w:val="bottom"/>
          </w:tcPr>
          <w:p w14:paraId="55C43C0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24.11</w:t>
            </w:r>
          </w:p>
        </w:tc>
        <w:tc>
          <w:tcPr>
            <w:tcW w:w="1276" w:type="dxa"/>
            <w:vAlign w:val="bottom"/>
          </w:tcPr>
          <w:p w14:paraId="64408AA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6.70- 55.80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32F2" w:rsidRPr="00153748" w14:paraId="0B0E05BC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4175B646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Corn/maize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5BDE70B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7F9651A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44C655B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07D3519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(0.24- 1.72)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0ED7D8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1F5409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BBC28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(0.00- 0.86)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623E2C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BEFB3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0.52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B8B63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(0.01- 2.89)</w:t>
            </w:r>
          </w:p>
        </w:tc>
        <w:tc>
          <w:tcPr>
            <w:tcW w:w="709" w:type="dxa"/>
            <w:vAlign w:val="bottom"/>
          </w:tcPr>
          <w:p w14:paraId="3F3417A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0.19</w:t>
            </w:r>
          </w:p>
        </w:tc>
        <w:tc>
          <w:tcPr>
            <w:tcW w:w="709" w:type="dxa"/>
            <w:vAlign w:val="bottom"/>
          </w:tcPr>
          <w:p w14:paraId="4C7C453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16.22</w:t>
            </w:r>
          </w:p>
        </w:tc>
        <w:tc>
          <w:tcPr>
            <w:tcW w:w="1276" w:type="dxa"/>
            <w:vAlign w:val="bottom"/>
          </w:tcPr>
          <w:p w14:paraId="56796B1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6.78- 30.04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32F2" w:rsidRPr="00153748" w14:paraId="39FCF05A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33FEAF80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Pasta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C9F8FC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205C7E3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17620C0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1.64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2773FD1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(0.71- 2.71)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7C092E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1D068F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574BF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(0.00- 0.71)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09BE6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D9A14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0CD4F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(0.00-1.43)</w:t>
            </w:r>
          </w:p>
        </w:tc>
        <w:tc>
          <w:tcPr>
            <w:tcW w:w="709" w:type="dxa"/>
            <w:vAlign w:val="bottom"/>
          </w:tcPr>
          <w:p w14:paraId="22520B9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709" w:type="dxa"/>
            <w:vAlign w:val="bottom"/>
          </w:tcPr>
          <w:p w14:paraId="4092E11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5.79</w:t>
            </w:r>
          </w:p>
        </w:tc>
        <w:tc>
          <w:tcPr>
            <w:tcW w:w="1276" w:type="dxa"/>
            <w:vAlign w:val="bottom"/>
          </w:tcPr>
          <w:p w14:paraId="5DD11AC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1.21- 15.64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32F2" w:rsidRPr="00153748" w14:paraId="5C11AD42" w14:textId="77777777" w:rsidTr="007762E3">
        <w:trPr>
          <w:trHeight w:val="206"/>
        </w:trPr>
        <w:tc>
          <w:tcPr>
            <w:tcW w:w="1961" w:type="dxa"/>
            <w:shd w:val="clear" w:color="auto" w:fill="auto"/>
            <w:vAlign w:val="center"/>
          </w:tcPr>
          <w:p w14:paraId="379D7F0B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Instant pasta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01F946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468BF66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0277900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1.59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3FDC22A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(0.71- 2.96)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B29FB3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496832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3369A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(0.01- 1.63)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68313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35AC6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24C57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(0.00- 2.04)</w:t>
            </w:r>
          </w:p>
        </w:tc>
        <w:tc>
          <w:tcPr>
            <w:tcW w:w="709" w:type="dxa"/>
            <w:vAlign w:val="bottom"/>
          </w:tcPr>
          <w:p w14:paraId="6BB72C7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709" w:type="dxa"/>
            <w:vAlign w:val="bottom"/>
          </w:tcPr>
          <w:p w14:paraId="6D326E4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2.76</w:t>
            </w:r>
          </w:p>
        </w:tc>
        <w:tc>
          <w:tcPr>
            <w:tcW w:w="1276" w:type="dxa"/>
            <w:vAlign w:val="bottom"/>
          </w:tcPr>
          <w:p w14:paraId="42BCB25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(0.07- 14.29)</w:t>
            </w:r>
          </w:p>
        </w:tc>
      </w:tr>
      <w:tr w:rsidR="00D232F2" w:rsidRPr="00153748" w14:paraId="2284666F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2D30A308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French fries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DEB2C8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0217B02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61CD86B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1.54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24B6A77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(0.90- 2.49)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E43C14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59642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63227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(0.00- 0.53)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2D752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F4889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02851B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(0.00- 1.17)</w:t>
            </w:r>
          </w:p>
        </w:tc>
        <w:tc>
          <w:tcPr>
            <w:tcW w:w="709" w:type="dxa"/>
            <w:vAlign w:val="bottom"/>
          </w:tcPr>
          <w:p w14:paraId="65D3729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vAlign w:val="bottom"/>
          </w:tcPr>
          <w:p w14:paraId="7BDF9DA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5.74</w:t>
            </w:r>
          </w:p>
        </w:tc>
        <w:tc>
          <w:tcPr>
            <w:tcW w:w="1276" w:type="dxa"/>
            <w:vAlign w:val="bottom"/>
          </w:tcPr>
          <w:p w14:paraId="4CB04CF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1.60- 13.30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32F2" w:rsidRPr="00153748" w14:paraId="6400428D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4C5A8298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Beef/poultry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750EBF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067A42E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1B6519F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10A108B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(0.02- 0.50)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CD8505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18ED6B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D13F9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(0.13- 1.19)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826F4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F30F2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699B67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(0.01- 1.35)</w:t>
            </w:r>
          </w:p>
        </w:tc>
        <w:tc>
          <w:tcPr>
            <w:tcW w:w="709" w:type="dxa"/>
            <w:vAlign w:val="bottom"/>
          </w:tcPr>
          <w:p w14:paraId="41F8F46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0.57</w:t>
            </w:r>
          </w:p>
        </w:tc>
        <w:tc>
          <w:tcPr>
            <w:tcW w:w="709" w:type="dxa"/>
            <w:vAlign w:val="bottom"/>
          </w:tcPr>
          <w:p w14:paraId="06C3F33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22.68</w:t>
            </w:r>
          </w:p>
        </w:tc>
        <w:tc>
          <w:tcPr>
            <w:tcW w:w="1276" w:type="dxa"/>
            <w:vAlign w:val="bottom"/>
          </w:tcPr>
          <w:p w14:paraId="26569E3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15.80- 29.16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32F2" w:rsidRPr="00153748" w14:paraId="30A0BF80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7905F941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Sausages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7538313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07C5F07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4FA6D01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4D89A11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(0.02- 0.58)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3F541E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2ECFE6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2.73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E8689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1.67- 4.14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7016B6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81521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837EF4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(0.00- 0.93)</w:t>
            </w:r>
          </w:p>
        </w:tc>
        <w:tc>
          <w:tcPr>
            <w:tcW w:w="709" w:type="dxa"/>
            <w:vAlign w:val="bottom"/>
          </w:tcPr>
          <w:p w14:paraId="04E2B72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bottom"/>
          </w:tcPr>
          <w:p w14:paraId="089A316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2.33</w:t>
            </w:r>
          </w:p>
        </w:tc>
        <w:tc>
          <w:tcPr>
            <w:tcW w:w="1276" w:type="dxa"/>
            <w:vAlign w:val="bottom"/>
          </w:tcPr>
          <w:p w14:paraId="1E6555F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(0.31- 8.37)</w:t>
            </w:r>
          </w:p>
        </w:tc>
      </w:tr>
      <w:tr w:rsidR="00D232F2" w:rsidRPr="00153748" w14:paraId="0CA98F54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21DF5D41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Eggs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109529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0.02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2DB24BB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2C10662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0.53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0C2CC85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(0.20- 1.20)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D0F162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6D116B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60D70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(0.74- 2.82)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24EC2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7843CC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0.65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1C895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(0.08- 2.29)</w:t>
            </w:r>
          </w:p>
        </w:tc>
        <w:tc>
          <w:tcPr>
            <w:tcW w:w="709" w:type="dxa"/>
            <w:vAlign w:val="bottom"/>
          </w:tcPr>
          <w:p w14:paraId="1CCEA44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709" w:type="dxa"/>
            <w:vAlign w:val="bottom"/>
          </w:tcPr>
          <w:p w14:paraId="3E811C6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4.31</w:t>
            </w:r>
          </w:p>
        </w:tc>
        <w:tc>
          <w:tcPr>
            <w:tcW w:w="1276" w:type="dxa"/>
            <w:vAlign w:val="bottom"/>
          </w:tcPr>
          <w:p w14:paraId="7A2C32E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(0.90- 11.65)</w:t>
            </w:r>
          </w:p>
        </w:tc>
      </w:tr>
      <w:tr w:rsidR="00D232F2" w:rsidRPr="00153748" w14:paraId="326F8966" w14:textId="77777777" w:rsidTr="007762E3">
        <w:trPr>
          <w:trHeight w:val="236"/>
        </w:trPr>
        <w:tc>
          <w:tcPr>
            <w:tcW w:w="1961" w:type="dxa"/>
            <w:shd w:val="clear" w:color="auto" w:fill="auto"/>
            <w:vAlign w:val="center"/>
          </w:tcPr>
          <w:p w14:paraId="5FEC4109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Fish/seafood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0587E6F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49B44C6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24E3C78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5169B9F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(0.00- 1.67)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011111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9C9E56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720A1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(0.19- 5.83)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F9E94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4760E5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1.67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0122F5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(0.04- 9.36)</w:t>
            </w:r>
          </w:p>
        </w:tc>
        <w:tc>
          <w:tcPr>
            <w:tcW w:w="709" w:type="dxa"/>
            <w:vAlign w:val="bottom"/>
          </w:tcPr>
          <w:p w14:paraId="54AF453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709" w:type="dxa"/>
            <w:vAlign w:val="bottom"/>
          </w:tcPr>
          <w:p w14:paraId="62FE5D2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7.50</w:t>
            </w:r>
          </w:p>
        </w:tc>
        <w:tc>
          <w:tcPr>
            <w:tcW w:w="1276" w:type="dxa"/>
            <w:vAlign w:val="bottom"/>
          </w:tcPr>
          <w:p w14:paraId="5348FF1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(0.19- 38.89)</w:t>
            </w:r>
          </w:p>
        </w:tc>
      </w:tr>
      <w:tr w:rsidR="00D232F2" w:rsidRPr="00153748" w14:paraId="07413772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7BF6D8AE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 xml:space="preserve">Fruits 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7E3881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0.19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7EE9B8F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6768F1C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401065C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(0.01- 0.09)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01DD1F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30C096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D1A21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(0.44- 0.82)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845096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B8595B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5.35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CD989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5.22- 5.35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bottom"/>
          </w:tcPr>
          <w:p w14:paraId="6064F15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709" w:type="dxa"/>
            <w:vAlign w:val="bottom"/>
          </w:tcPr>
          <w:p w14:paraId="1B8C625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0.43</w:t>
            </w:r>
          </w:p>
        </w:tc>
        <w:tc>
          <w:tcPr>
            <w:tcW w:w="1276" w:type="dxa"/>
            <w:vAlign w:val="bottom"/>
          </w:tcPr>
          <w:p w14:paraId="73A4759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(0.09-1.17)</w:t>
            </w:r>
          </w:p>
        </w:tc>
      </w:tr>
      <w:tr w:rsidR="00D232F2" w:rsidRPr="00153748" w14:paraId="4DDA2DC7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6BF8CC6E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Breads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2C784C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0.31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7B3CD66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67FAE62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1F5CE00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(0.00- 0.05)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90C4A2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785CEE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3.25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F3CB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3.18- 3.25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AA5A8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D5EEF0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E04325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(0.00- 0.07)</w:t>
            </w:r>
          </w:p>
        </w:tc>
        <w:tc>
          <w:tcPr>
            <w:tcW w:w="709" w:type="dxa"/>
            <w:vAlign w:val="bottom"/>
          </w:tcPr>
          <w:p w14:paraId="020CDF5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709" w:type="dxa"/>
            <w:vAlign w:val="bottom"/>
          </w:tcPr>
          <w:p w14:paraId="42E015D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1276" w:type="dxa"/>
            <w:vAlign w:val="bottom"/>
          </w:tcPr>
          <w:p w14:paraId="29B2DD2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(0.00- 0.45)</w:t>
            </w:r>
          </w:p>
        </w:tc>
      </w:tr>
      <w:tr w:rsidR="00D232F2" w:rsidRPr="00153748" w14:paraId="2E9386F2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461B0F9F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Cheese bread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73328E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0.06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20B5974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7178C1A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1.43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40A9F51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1.08- 1.86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32D447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A81E1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96125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(0.39- 1.14)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49AAB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26B03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6429B8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(0.06- 0.84)</w:t>
            </w:r>
          </w:p>
        </w:tc>
        <w:tc>
          <w:tcPr>
            <w:tcW w:w="709" w:type="dxa"/>
            <w:vAlign w:val="bottom"/>
          </w:tcPr>
          <w:p w14:paraId="54562FD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097606C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0FEDBDB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(0.00- 1.51)</w:t>
            </w:r>
          </w:p>
        </w:tc>
      </w:tr>
      <w:tr w:rsidR="00D232F2" w:rsidRPr="00153748" w14:paraId="42BFFB11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6CACC29C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Cream cookies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AB2CC9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0.19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785E8DB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5E70C5A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1.50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275AAB6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1.31- 1.68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C6E2FD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A2DFF0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0.56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9DAB0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(0.39- 0.74)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8B6EC3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C907DB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34258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(0.25- 0.74)</w:t>
            </w:r>
          </w:p>
        </w:tc>
        <w:tc>
          <w:tcPr>
            <w:tcW w:w="709" w:type="dxa"/>
            <w:vAlign w:val="bottom"/>
          </w:tcPr>
          <w:p w14:paraId="2191A26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6B0F75B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4B24182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(0.00- 0.49)</w:t>
            </w:r>
          </w:p>
        </w:tc>
      </w:tr>
      <w:tr w:rsidR="00D232F2" w:rsidRPr="00153748" w14:paraId="73499A88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5A0FA606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Breakfast cereal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5610EC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1780663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33DD62B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1.27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4F208BB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(0.87- 1.76)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E9D2D7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EE638B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19F84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(0.27- 1.11)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C56A00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46C78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6221D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(0.47- 2.11)</w:t>
            </w:r>
          </w:p>
        </w:tc>
        <w:tc>
          <w:tcPr>
            <w:tcW w:w="709" w:type="dxa"/>
            <w:vAlign w:val="bottom"/>
          </w:tcPr>
          <w:p w14:paraId="3FBA43F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67CD963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5509C7F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(0.00- 2.12)</w:t>
            </w:r>
          </w:p>
        </w:tc>
      </w:tr>
      <w:tr w:rsidR="00D232F2" w:rsidRPr="00153748" w14:paraId="58A0CC79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69BA5601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Cheese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C82554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1F0E7AB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09872E0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0.21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21FD911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(0.05- 0.54)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7B320C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DFE3A5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2.94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108AE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2.05- 4.03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EAD5FF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C483CD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53969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(0.00- 0.67)</w:t>
            </w:r>
          </w:p>
        </w:tc>
        <w:tc>
          <w:tcPr>
            <w:tcW w:w="709" w:type="dxa"/>
            <w:vAlign w:val="bottom"/>
          </w:tcPr>
          <w:p w14:paraId="03C41FE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1609AC7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0C2A94F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(0.00- 2.87)</w:t>
            </w:r>
          </w:p>
        </w:tc>
      </w:tr>
      <w:tr w:rsidR="00D232F2" w:rsidRPr="00153748" w14:paraId="2DDB28AA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2BD11F84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Coffee with milk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0B2D17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371A72C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0.08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0CB2577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0.80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30D2774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(0.59- 1.05)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535B83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8E96B1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BDA83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1.50- 2.40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FEB50E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8B584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C5812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(0.00- 0.34)</w:t>
            </w:r>
          </w:p>
        </w:tc>
        <w:tc>
          <w:tcPr>
            <w:tcW w:w="709" w:type="dxa"/>
            <w:vAlign w:val="bottom"/>
          </w:tcPr>
          <w:p w14:paraId="78F81F8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61DDD1D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15C7D24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(0.00- 0.95)</w:t>
            </w:r>
          </w:p>
        </w:tc>
      </w:tr>
      <w:tr w:rsidR="00D232F2" w:rsidRPr="00153748" w14:paraId="3F8CD2EF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4BB3DC0C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 xml:space="preserve">Milk 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E0D8D7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0.05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78F9685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1324EEC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0AEA31F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(0.77- 1.52)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58BEED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561EE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EC15E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(0.92- 2.05)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A11092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99B70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102DF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(0.00- 0.65)</w:t>
            </w:r>
          </w:p>
        </w:tc>
        <w:tc>
          <w:tcPr>
            <w:tcW w:w="709" w:type="dxa"/>
            <w:vAlign w:val="bottom"/>
          </w:tcPr>
          <w:p w14:paraId="75BF1D3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3FD0965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4023FC2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(0.00- 1.83)</w:t>
            </w:r>
          </w:p>
        </w:tc>
      </w:tr>
      <w:tr w:rsidR="00D232F2" w:rsidRPr="00153748" w14:paraId="5B957E5C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1884FD35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Yogurt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0F2A0B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0.08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370B4FE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48048A0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1.27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71305B8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(0.97- 1.64)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73519B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289E7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0.74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53B69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(0.45- 1.14)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690687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D03899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BC3790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(0.40- 1.47)</w:t>
            </w:r>
          </w:p>
        </w:tc>
        <w:tc>
          <w:tcPr>
            <w:tcW w:w="709" w:type="dxa"/>
            <w:vAlign w:val="bottom"/>
          </w:tcPr>
          <w:p w14:paraId="5507849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1C75AC4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695E23E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(0.00- 1.26)</w:t>
            </w:r>
          </w:p>
        </w:tc>
      </w:tr>
      <w:tr w:rsidR="00D232F2" w:rsidRPr="00153748" w14:paraId="24730EDA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111D76E7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Chocolate milk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267297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3AAEF19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0.11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6476A6C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1.05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36EA508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(0.83- 1.33)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6212D0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C85BE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7A6CE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(0.98- 1.71)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9B0DEC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15EE0E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0.35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FE7577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(0.13- 0.74)</w:t>
            </w:r>
          </w:p>
        </w:tc>
        <w:tc>
          <w:tcPr>
            <w:tcW w:w="709" w:type="dxa"/>
            <w:vAlign w:val="bottom"/>
          </w:tcPr>
          <w:p w14:paraId="391222C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07CD03E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5F1ADBE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(0.00- 0.91)</w:t>
            </w:r>
          </w:p>
        </w:tc>
      </w:tr>
      <w:tr w:rsidR="00D232F2" w:rsidRPr="00153748" w14:paraId="716BA608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6D0D842E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Fruit juice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3A94C16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0.14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77CBC35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5F129CC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1.06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6816526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(0.86- 1.29)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B63B21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AB3646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F1EE98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(0.79- 1.36)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F0D4E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5246FF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1E9479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(0.55- 1.29)</w:t>
            </w:r>
          </w:p>
        </w:tc>
        <w:tc>
          <w:tcPr>
            <w:tcW w:w="709" w:type="dxa"/>
            <w:vAlign w:val="bottom"/>
          </w:tcPr>
          <w:p w14:paraId="4D6CC11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6038DA5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001CF18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(0.00- 0.68)</w:t>
            </w:r>
          </w:p>
        </w:tc>
      </w:tr>
      <w:tr w:rsidR="00D232F2" w:rsidRPr="00153748" w14:paraId="49FA0E5E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49CD6BC1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Soda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68ABB41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0.05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1E289C3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16FCC25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1.64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79B95D5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1.23- 2.08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73E167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3EFA61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C2E32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(0.19- 0.86)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90DDC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699053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76AEF3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(0.00- 0.38)</w:t>
            </w:r>
          </w:p>
        </w:tc>
        <w:tc>
          <w:tcPr>
            <w:tcW w:w="709" w:type="dxa"/>
            <w:vAlign w:val="bottom"/>
          </w:tcPr>
          <w:p w14:paraId="4C680D1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709" w:type="dxa"/>
            <w:vAlign w:val="bottom"/>
          </w:tcPr>
          <w:p w14:paraId="4EC9F0DC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1.02</w:t>
            </w:r>
          </w:p>
        </w:tc>
        <w:tc>
          <w:tcPr>
            <w:tcW w:w="1276" w:type="dxa"/>
            <w:vAlign w:val="bottom"/>
          </w:tcPr>
          <w:p w14:paraId="3429FDC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(0.12- 3.40)</w:t>
            </w:r>
          </w:p>
        </w:tc>
      </w:tr>
      <w:tr w:rsidR="00D232F2" w:rsidRPr="00153748" w14:paraId="098BD455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1905F9C7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Sweets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154C01A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0.13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1FE89D5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0.20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39E8F07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1.51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385EDC1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1.27- 1.77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A2EB27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C81D4C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CCA3B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(0.17- 0.52)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4B0AF7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4947B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B513AAE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(0.59- 1.38)</w:t>
            </w:r>
          </w:p>
        </w:tc>
        <w:tc>
          <w:tcPr>
            <w:tcW w:w="709" w:type="dxa"/>
            <w:vAlign w:val="bottom"/>
          </w:tcPr>
          <w:p w14:paraId="0645011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709" w:type="dxa"/>
            <w:vAlign w:val="bottom"/>
          </w:tcPr>
          <w:p w14:paraId="204703E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0.21</w:t>
            </w:r>
          </w:p>
        </w:tc>
        <w:tc>
          <w:tcPr>
            <w:tcW w:w="1276" w:type="dxa"/>
            <w:vAlign w:val="bottom"/>
          </w:tcPr>
          <w:p w14:paraId="5F6D922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(0.00- 1.08)</w:t>
            </w:r>
          </w:p>
        </w:tc>
      </w:tr>
      <w:tr w:rsidR="00D232F2" w:rsidRPr="00153748" w14:paraId="09B09FD2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545D7A46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Chips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128AE8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30BBC4B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0.07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2E75596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1.71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66F3602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1.22- 2.31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1BC26D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2BA15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D92AC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(0.00- 0.26)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44BA3A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4D346A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0.81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84ADCA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(0.26- 1.82)</w:t>
            </w:r>
          </w:p>
        </w:tc>
        <w:tc>
          <w:tcPr>
            <w:tcW w:w="709" w:type="dxa"/>
            <w:vAlign w:val="bottom"/>
          </w:tcPr>
          <w:p w14:paraId="1AFF8D9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58E6D58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2A9AA4C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(0.00- 2.47)</w:t>
            </w:r>
          </w:p>
        </w:tc>
      </w:tr>
      <w:tr w:rsidR="00D232F2" w:rsidRPr="00153748" w14:paraId="44EFE0CE" w14:textId="77777777" w:rsidTr="007762E3">
        <w:trPr>
          <w:trHeight w:val="217"/>
        </w:trPr>
        <w:tc>
          <w:tcPr>
            <w:tcW w:w="1961" w:type="dxa"/>
            <w:shd w:val="clear" w:color="auto" w:fill="auto"/>
            <w:noWrap/>
            <w:vAlign w:val="center"/>
          </w:tcPr>
          <w:p w14:paraId="57EFE4E0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bookmarkStart w:id="7" w:name="_Hlk160088363"/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Pizza/hotdog/ hamburger</w:t>
            </w:r>
            <w:bookmarkEnd w:id="7"/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92C37F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0.04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206B1F3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0.09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4898AAA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1.93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23D80C0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1.45- 2.50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5170C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96184FF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3815A3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(0.00- 0.23)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BA2D06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020DBA1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96606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(0.00- 0.45)</w:t>
            </w:r>
          </w:p>
        </w:tc>
        <w:tc>
          <w:tcPr>
            <w:tcW w:w="709" w:type="dxa"/>
            <w:vAlign w:val="bottom"/>
          </w:tcPr>
          <w:p w14:paraId="3EFDB3C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25E78B87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3EE07B8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(0.00- 2.05)</w:t>
            </w:r>
          </w:p>
        </w:tc>
      </w:tr>
      <w:tr w:rsidR="00D232F2" w:rsidRPr="00153748" w14:paraId="32478D5E" w14:textId="77777777" w:rsidTr="007762E3">
        <w:trPr>
          <w:trHeight w:val="58"/>
        </w:trPr>
        <w:tc>
          <w:tcPr>
            <w:tcW w:w="1961" w:type="dxa"/>
            <w:shd w:val="clear" w:color="auto" w:fill="auto"/>
            <w:noWrap/>
            <w:vAlign w:val="center"/>
          </w:tcPr>
          <w:p w14:paraId="419014DB" w14:textId="77777777" w:rsidR="00D232F2" w:rsidRPr="00153748" w:rsidRDefault="00D232F2" w:rsidP="007762E3">
            <w:pPr>
              <w:spacing w:after="0" w:line="276" w:lineRule="auto"/>
              <w:jc w:val="left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Cake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4F7CDD1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18"/>
                <w:szCs w:val="18"/>
              </w:rPr>
              <w:t>0.10</w:t>
            </w:r>
          </w:p>
        </w:tc>
        <w:tc>
          <w:tcPr>
            <w:tcW w:w="608" w:type="dxa"/>
            <w:shd w:val="clear" w:color="auto" w:fill="auto"/>
            <w:noWrap/>
            <w:vAlign w:val="bottom"/>
          </w:tcPr>
          <w:p w14:paraId="043B8D49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0.14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14:paraId="7BA7E4A2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1.43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14:paraId="72FB271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sz w:val="18"/>
                <w:szCs w:val="18"/>
              </w:rPr>
              <w:t>1.13- 1.74</w:t>
            </w:r>
            <w:r w:rsidRPr="001537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81884F0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B0B95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C30364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(0.33- 0.84)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965E36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D2AD1B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0.61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47BCD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(0.31- 1.12)</w:t>
            </w:r>
          </w:p>
        </w:tc>
        <w:tc>
          <w:tcPr>
            <w:tcW w:w="709" w:type="dxa"/>
            <w:vAlign w:val="bottom"/>
          </w:tcPr>
          <w:p w14:paraId="0824BB1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bottom"/>
          </w:tcPr>
          <w:p w14:paraId="0429DDD6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bottom"/>
          </w:tcPr>
          <w:p w14:paraId="55301FF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53748">
              <w:rPr>
                <w:rFonts w:ascii="Times New Roman" w:hAnsi="Times New Roman"/>
                <w:sz w:val="18"/>
                <w:szCs w:val="18"/>
              </w:rPr>
              <w:t>(0.00- 0.97)</w:t>
            </w:r>
          </w:p>
        </w:tc>
      </w:tr>
    </w:tbl>
    <w:p w14:paraId="7E0716ED" w14:textId="77777777" w:rsidR="00D232F2" w:rsidRPr="00153748" w:rsidRDefault="00D232F2" w:rsidP="00D232F2">
      <w:pPr>
        <w:spacing w:after="0" w:line="240" w:lineRule="auto"/>
        <w:ind w:left="142" w:right="797"/>
        <w:rPr>
          <w:rFonts w:ascii="Times New Roman" w:hAnsi="Times New Roman"/>
          <w:kern w:val="2"/>
          <w:sz w:val="16"/>
          <w:szCs w:val="16"/>
          <w:lang w:val="en-US"/>
        </w:rPr>
      </w:pPr>
      <w:r w:rsidRPr="00153748">
        <w:rPr>
          <w:rFonts w:ascii="Times New Roman" w:hAnsi="Times New Roman"/>
          <w:kern w:val="2"/>
          <w:sz w:val="16"/>
          <w:szCs w:val="16"/>
          <w:lang w:val="en-US"/>
        </w:rPr>
        <w:t>Abbreviation: OAFC. overall average frequency of consumption- AFC. average frequency of consumption- RAFC ratio of consumption to average frequency of consumption- CI. confidence interval.</w:t>
      </w:r>
    </w:p>
    <w:p w14:paraId="710782BF" w14:textId="77777777" w:rsidR="00D232F2" w:rsidRPr="00153748" w:rsidRDefault="00D232F2" w:rsidP="00D232F2">
      <w:pPr>
        <w:spacing w:after="0" w:line="240" w:lineRule="auto"/>
        <w:ind w:left="142"/>
        <w:rPr>
          <w:rFonts w:ascii="Times New Roman" w:hAnsi="Times New Roman"/>
          <w:kern w:val="2"/>
          <w:sz w:val="16"/>
          <w:szCs w:val="16"/>
          <w:lang w:val="en-US"/>
        </w:rPr>
      </w:pPr>
      <w:r w:rsidRPr="00153748">
        <w:rPr>
          <w:rFonts w:ascii="Times New Roman" w:hAnsi="Times New Roman"/>
          <w:kern w:val="2"/>
          <w:sz w:val="16"/>
          <w:szCs w:val="16"/>
          <w:lang w:val="en-US"/>
        </w:rPr>
        <w:t xml:space="preserve">† 95% confidence intervals not including unity were considered statistically significant and representative of the meal pattern.    </w:t>
      </w:r>
    </w:p>
    <w:p w14:paraId="482FD4F1" w14:textId="77777777" w:rsidR="00D232F2" w:rsidRPr="00153748" w:rsidRDefault="00D232F2" w:rsidP="00D232F2">
      <w:pPr>
        <w:spacing w:after="0" w:line="240" w:lineRule="auto"/>
        <w:ind w:left="142"/>
        <w:rPr>
          <w:rFonts w:ascii="Times New Roman" w:hAnsi="Times New Roman"/>
          <w:kern w:val="2"/>
          <w:sz w:val="16"/>
          <w:szCs w:val="16"/>
          <w:lang w:val="en-US"/>
        </w:rPr>
      </w:pPr>
      <w:r w:rsidRPr="00153748">
        <w:rPr>
          <w:rFonts w:ascii="Times New Roman" w:hAnsi="Times New Roman"/>
          <w:kern w:val="2"/>
          <w:sz w:val="16"/>
          <w:szCs w:val="16"/>
          <w:lang w:val="en-US"/>
        </w:rPr>
        <w:t>‡ Food items included in each meal pattern are shown in bold.</w:t>
      </w:r>
    </w:p>
    <w:p w14:paraId="6E090F9E" w14:textId="77777777" w:rsidR="00D232F2" w:rsidRPr="00153748" w:rsidRDefault="00D232F2" w:rsidP="00D232F2">
      <w:pPr>
        <w:spacing w:after="0" w:line="240" w:lineRule="auto"/>
        <w:ind w:left="284"/>
        <w:rPr>
          <w:rFonts w:ascii="Times New Roman" w:hAnsi="Times New Roman"/>
          <w:kern w:val="2"/>
          <w:sz w:val="20"/>
          <w:szCs w:val="20"/>
          <w:lang w:val="en-US"/>
        </w:rPr>
        <w:sectPr w:rsidR="00D232F2" w:rsidRPr="00153748" w:rsidSect="00D232F2">
          <w:pgSz w:w="16838" w:h="11906" w:orient="landscape"/>
          <w:pgMar w:top="709" w:right="1418" w:bottom="1134" w:left="1440" w:header="720" w:footer="720" w:gutter="0"/>
          <w:cols w:space="720"/>
          <w:docGrid w:linePitch="360"/>
        </w:sectPr>
      </w:pPr>
    </w:p>
    <w:p w14:paraId="6CA91A14" w14:textId="7AB6A8D1" w:rsidR="00D232F2" w:rsidRPr="00153748" w:rsidRDefault="00D232F2" w:rsidP="00D232F2">
      <w:pPr>
        <w:spacing w:after="0" w:line="240" w:lineRule="auto"/>
        <w:ind w:left="-284" w:right="-46"/>
        <w:rPr>
          <w:rFonts w:ascii="Times New Roman" w:hAnsi="Times New Roman"/>
          <w:kern w:val="2"/>
          <w:sz w:val="20"/>
          <w:szCs w:val="20"/>
          <w:lang w:val="en-US"/>
        </w:rPr>
      </w:pPr>
      <w:r w:rsidRPr="00153748">
        <w:rPr>
          <w:rFonts w:ascii="Times New Roman" w:hAnsi="Times New Roman"/>
          <w:kern w:val="2"/>
          <w:sz w:val="20"/>
          <w:szCs w:val="20"/>
          <w:lang w:val="en-US"/>
        </w:rPr>
        <w:lastRenderedPageBreak/>
        <w:t xml:space="preserve">Supplementary Table </w:t>
      </w:r>
      <w:r w:rsidR="007448A0" w:rsidRPr="007448A0">
        <w:rPr>
          <w:rFonts w:ascii="Times New Roman" w:hAnsi="Times New Roman"/>
          <w:color w:val="FF0000"/>
          <w:kern w:val="2"/>
          <w:sz w:val="20"/>
          <w:szCs w:val="20"/>
          <w:lang w:val="en-US"/>
        </w:rPr>
        <w:t>8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kern w:val="2"/>
          <w:sz w:val="20"/>
          <w:szCs w:val="20"/>
          <w:lang w:val="en-US"/>
        </w:rPr>
        <w:t>Relative frequency of f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ood items </w:t>
      </w:r>
      <w:r>
        <w:rPr>
          <w:rFonts w:ascii="Times New Roman" w:hAnsi="Times New Roman"/>
          <w:kern w:val="2"/>
          <w:sz w:val="20"/>
          <w:szCs w:val="20"/>
          <w:lang w:val="en-US"/>
        </w:rPr>
        <w:t>for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dinner</w:t>
      </w:r>
      <w:r w:rsidRPr="00153748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patterns </w:t>
      </w:r>
      <w:r>
        <w:rPr>
          <w:rFonts w:ascii="Times New Roman" w:hAnsi="Times New Roman"/>
          <w:kern w:val="2"/>
          <w:sz w:val="20"/>
          <w:szCs w:val="20"/>
          <w:lang w:val="en-US"/>
        </w:rPr>
        <w:t xml:space="preserve">derived by 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>latent class</w:t>
      </w:r>
      <w:r>
        <w:rPr>
          <w:rFonts w:ascii="Times New Roman" w:hAnsi="Times New Roman"/>
          <w:kern w:val="2"/>
          <w:sz w:val="20"/>
          <w:szCs w:val="20"/>
          <w:lang w:val="en-US"/>
        </w:rPr>
        <w:t xml:space="preserve"> analysis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 of 7–14-year-old schoolchildren. (n=1218)  </w:t>
      </w:r>
    </w:p>
    <w:tbl>
      <w:tblPr>
        <w:tblW w:w="9657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674"/>
        <w:gridCol w:w="582"/>
        <w:gridCol w:w="677"/>
        <w:gridCol w:w="1108"/>
        <w:gridCol w:w="537"/>
        <w:gridCol w:w="677"/>
        <w:gridCol w:w="1139"/>
        <w:gridCol w:w="603"/>
        <w:gridCol w:w="677"/>
        <w:gridCol w:w="1118"/>
      </w:tblGrid>
      <w:tr w:rsidR="00D232F2" w:rsidRPr="00153748" w14:paraId="0EF4CCD7" w14:textId="77777777" w:rsidTr="007762E3">
        <w:trPr>
          <w:trHeight w:val="253"/>
          <w:jc w:val="center"/>
        </w:trPr>
        <w:tc>
          <w:tcPr>
            <w:tcW w:w="187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E5A70DF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7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DB6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Dinner</w:t>
            </w:r>
          </w:p>
        </w:tc>
      </w:tr>
      <w:tr w:rsidR="00D232F2" w:rsidRPr="00153748" w14:paraId="4AF1C17B" w14:textId="77777777" w:rsidTr="007762E3">
        <w:trPr>
          <w:trHeight w:val="262"/>
          <w:jc w:val="center"/>
        </w:trPr>
        <w:tc>
          <w:tcPr>
            <w:tcW w:w="187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B36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  <w:t>Food item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CEE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69E13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Mixed </w:t>
            </w:r>
          </w:p>
          <w:p w14:paraId="31F1DEA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(46.5%)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6DD0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Traditional Brazilian, fish and water (41.3%)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89DF6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Ultra-processed</w:t>
            </w: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 and sweets</w:t>
            </w:r>
          </w:p>
          <w:p w14:paraId="2F4D7E4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(12.2%)</w:t>
            </w:r>
          </w:p>
        </w:tc>
      </w:tr>
      <w:tr w:rsidR="00D232F2" w:rsidRPr="00153748" w14:paraId="68219291" w14:textId="77777777" w:rsidTr="007762E3">
        <w:trPr>
          <w:trHeight w:val="253"/>
          <w:jc w:val="center"/>
        </w:trPr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98702A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13C4F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OAFC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8ED9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AFC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3E641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RAFC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2715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0A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AFC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B87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RAFC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DD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95% CI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7E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AFC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A2C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RAFC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2C9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95% CI</w:t>
            </w:r>
          </w:p>
        </w:tc>
      </w:tr>
      <w:tr w:rsidR="00D232F2" w:rsidRPr="00153748" w14:paraId="4F2D53C2" w14:textId="77777777" w:rsidTr="007762E3">
        <w:trPr>
          <w:trHeight w:val="253"/>
          <w:jc w:val="center"/>
        </w:trPr>
        <w:tc>
          <w:tcPr>
            <w:tcW w:w="1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00AC4D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proofErr w:type="spellStart"/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Water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DEE7D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0.16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70928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EB2D93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0.84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44742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(0.67- 1.03)</w:t>
            </w: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3285C6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0.21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6D8E4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1.33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F8B9E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(1.11- 1.57)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00808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E506C7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0.51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E5D5FB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(0.26- 0.85)</w:t>
            </w:r>
          </w:p>
        </w:tc>
      </w:tr>
      <w:tr w:rsidR="00D232F2" w:rsidRPr="00153748" w14:paraId="22B0CF52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18F30B60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Rice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3F0829C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0.36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3738AC1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142DAEB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7937DB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(0.00- 0.02)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304A9EE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0.88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9BF2AC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2.44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5D9283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(2.35- 2.51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26E81BC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17F30E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77841F4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(0.00- 0.07)</w:t>
            </w:r>
          </w:p>
        </w:tc>
      </w:tr>
      <w:tr w:rsidR="00D232F2" w:rsidRPr="00153748" w14:paraId="040BBF84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740E3F3F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Vegetables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619D588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6C59608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BD9B53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2A0A27F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(0.35- 0.75)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62AB396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0.17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DC5A04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1.82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1A35DD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(1.48- 2.20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735335C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A43E49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79A6836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(0.00- 0.39)</w:t>
            </w:r>
          </w:p>
        </w:tc>
      </w:tr>
      <w:tr w:rsidR="00D232F2" w:rsidRPr="00153748" w14:paraId="6FB78A36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51BEEE50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Green leaves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24C9583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5B4A180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489EEB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7A9882B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(0.20- 0.55)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47DC110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0.18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608541E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2.03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33D51D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(1.66- 2.44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127A988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043A35A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482933D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(0.00- 0.28)</w:t>
            </w:r>
          </w:p>
        </w:tc>
      </w:tr>
      <w:tr w:rsidR="00D232F2" w:rsidRPr="00153748" w14:paraId="58C90BF0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6F3E2D27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Vegetable soup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3F5734F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0F97D50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ED52E1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1.99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6355DE1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1.60- 2.42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7035882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0B5D0D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A1954E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(0.04- 0.32)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68DB978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B51264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0.18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033664E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(0.02- 0.65)</w:t>
            </w:r>
          </w:p>
        </w:tc>
      </w:tr>
      <w:tr w:rsidR="00D232F2" w:rsidRPr="00153748" w14:paraId="33ED791C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33DBEE3A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Beans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174EF11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0.26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4A84379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D5601E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77932D5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(0.02- 0.11)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6440490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113FC37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2.37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63A0E6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(2.19- 2.53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0C47A0B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2EE879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03D5962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(0.00- 0.09)</w:t>
            </w:r>
          </w:p>
        </w:tc>
      </w:tr>
      <w:tr w:rsidR="00D232F2" w:rsidRPr="00153748" w14:paraId="6BB84EB3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384BEA15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Manioc flour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5360095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2652FCB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8B4BA9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2867E83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(0.05- 0.32)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35451F6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0.16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7D2E24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2.24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03F7D2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(1.79- 2.72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0EB2412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677B31A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7C2D2A2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(0.00- 0.51)</w:t>
            </w:r>
          </w:p>
        </w:tc>
      </w:tr>
      <w:tr w:rsidR="00D232F2" w:rsidRPr="00153748" w14:paraId="7E3BD6C3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18B00C29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Corn/maize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34CF405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0DE4DD7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011FCF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0.63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6D2299E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(0.37- 0.96)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6376E44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6321060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1.67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4F24E1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(1.25- 2.22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5EAB47C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6BEDCC0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1CB8F28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(0.00- 0.68)</w:t>
            </w:r>
          </w:p>
        </w:tc>
      </w:tr>
      <w:tr w:rsidR="00D232F2" w:rsidRPr="00153748" w14:paraId="34EB3689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58AAF4DE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Pasta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3180D69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36B4646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0.19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17D64B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1.87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028DA66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1.56- 2.21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0F34D8A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967D9A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015D6D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(0.19- 0.52)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00E0345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4451B4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5A34C15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(0.00- 0.24)</w:t>
            </w:r>
          </w:p>
        </w:tc>
      </w:tr>
      <w:tr w:rsidR="00D232F2" w:rsidRPr="00153748" w14:paraId="4C824CD9" w14:textId="77777777" w:rsidTr="007762E3">
        <w:trPr>
          <w:trHeight w:val="241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3E97FFD5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Instant pasta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683E74F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3F19A80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6500A4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1.96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57A6472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1.56- 2.42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2104F12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5A3FEF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F784FF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(0.05- 0.35)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15A0D6E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662294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0ED640D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(0.02- 0.73)</w:t>
            </w:r>
          </w:p>
        </w:tc>
      </w:tr>
      <w:tr w:rsidR="00D232F2" w:rsidRPr="00153748" w14:paraId="075AA7F7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3DCB0B61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French fries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31806D5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26EE978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A385E2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F81C46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(0.56- 1.20)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40589E6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2C0A57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1.12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399735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(0.77- 1.55)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40EBB78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DEBF8A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1.29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50AFE7C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(0.65- 2.25)</w:t>
            </w:r>
          </w:p>
        </w:tc>
      </w:tr>
      <w:tr w:rsidR="00D232F2" w:rsidRPr="00153748" w14:paraId="74342D9A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3BEA61D5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Beef/poultry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29B7FD9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1287B80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0.18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BABFD9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102D9A2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(0.46- 0.66)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407E7DB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0.57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FA8AE6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1.77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53709E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(1.63- 1.92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7B84632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0DD70E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6A41AA6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(0.02- 0.21)</w:t>
            </w:r>
          </w:p>
        </w:tc>
      </w:tr>
      <w:tr w:rsidR="00D232F2" w:rsidRPr="00153748" w14:paraId="622BC3DE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10C65F84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Sausages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254AF41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4782E57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03AA725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1.36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CF0E7C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1.03- 1.76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00F82F9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C4637C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CD5ABA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(0.56- 1.19)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6C27D28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EC383B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0.19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3DA0F03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(0.02- 0.69)</w:t>
            </w:r>
          </w:p>
        </w:tc>
      </w:tr>
      <w:tr w:rsidR="00D232F2" w:rsidRPr="00153748" w14:paraId="63EA9088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440618B4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Eggs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38EE914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3348FDA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1236EE5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0.98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60626C2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(0.70- 1.31)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3ADCDBC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5E75A0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1.29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7765D8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(0.96- 1.69)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72EE850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371D22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00980AF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(0.00- 0.50)</w:t>
            </w:r>
          </w:p>
        </w:tc>
      </w:tr>
      <w:tr w:rsidR="00D232F2" w:rsidRPr="00153748" w14:paraId="49713632" w14:textId="77777777" w:rsidTr="007762E3">
        <w:trPr>
          <w:trHeight w:val="275"/>
          <w:jc w:val="center"/>
        </w:trPr>
        <w:tc>
          <w:tcPr>
            <w:tcW w:w="1879" w:type="dxa"/>
            <w:shd w:val="clear" w:color="auto" w:fill="auto"/>
            <w:vAlign w:val="center"/>
          </w:tcPr>
          <w:p w14:paraId="38B79E94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Fish/seafood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774B6BA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236DE85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A77496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5D48525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(0.48- 1.24)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3A8C47A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2A575E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1.43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0AA285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(1.00- 2.05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6ADB701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F69242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0.16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7F9D1D1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(0.00- 0.88)</w:t>
            </w:r>
          </w:p>
        </w:tc>
      </w:tr>
      <w:tr w:rsidR="00D232F2" w:rsidRPr="00153748" w14:paraId="285A320B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17390358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Fruits 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0141FF0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5BE1113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645D95B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1.67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754557A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1.14- 2.33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0040C17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F4BC32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88BB5B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(0.21- 0.94)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12C64AC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C306BD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48A6215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(0.01- 1.12)</w:t>
            </w:r>
          </w:p>
        </w:tc>
      </w:tr>
      <w:tr w:rsidR="00D232F2" w:rsidRPr="00153748" w14:paraId="4E4CCF4A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273E9A40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Breads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27B0635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34DEDAA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0.19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6476929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2.06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3E313A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1.73- 2.44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2975FB9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E415E0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CC0A5F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(0.02- 0.21)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25AB6E1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CAA2F4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67E4C45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(0.00- 0.26)</w:t>
            </w:r>
          </w:p>
        </w:tc>
      </w:tr>
      <w:tr w:rsidR="00D232F2" w:rsidRPr="00153748" w14:paraId="7DC015DE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73B91EA0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Cheese bread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1FD8CAA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5AE40DB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9EEE82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1.88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5D4D866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1.10- 2.94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022ABE1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CCC596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68F338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(0.03- 0.88)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3EB8310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B3DF73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5340F33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(0.01- 2.30)</w:t>
            </w:r>
          </w:p>
        </w:tc>
      </w:tr>
      <w:tr w:rsidR="00D232F2" w:rsidRPr="00153748" w14:paraId="0F17A4E9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4D13D404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Cream cookies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0CB98CB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455864E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6B24E27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2.11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0111C20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1.29- 3.33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214E7B9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AE8F86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68F2A0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(0.00- 0.50)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2D4C282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DAD69A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60BB5E2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(0.00- 1.67)</w:t>
            </w:r>
          </w:p>
        </w:tc>
      </w:tr>
      <w:tr w:rsidR="00D232F2" w:rsidRPr="00153748" w14:paraId="0C1D4371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191E2E9A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Breakfast cereal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35EE870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1ABE595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1376B4A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1.76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BFE28A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(0.70- 3.57)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706AD71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DCAD60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0.56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9811BB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(0.07- 2.04)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6911012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C667F6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13324F6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(0.00- 3.49)</w:t>
            </w:r>
          </w:p>
        </w:tc>
      </w:tr>
      <w:tr w:rsidR="00D232F2" w:rsidRPr="00153748" w14:paraId="03D46A8B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59B106CA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Cheese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775E4AD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7769598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1F9C074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1.85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FCFFF0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1.25- 2.61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2978111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E33FC1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0.21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B59DCD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(0.03- 0.59)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3178D9B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044576F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0.47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77F16C4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(0.06- 1.66)</w:t>
            </w:r>
          </w:p>
        </w:tc>
      </w:tr>
      <w:tr w:rsidR="00D232F2" w:rsidRPr="00153748" w14:paraId="01A3BD0A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0707FC30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Coffee with milk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58627EE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55AC1A7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681502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2.02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69ECD61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1.29- 2.97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3DDDF5B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0729352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2E88BF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(0.00- 1.14)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3E4EF73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66F13C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1E56C3D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(0.00- 1.16)</w:t>
            </w:r>
          </w:p>
        </w:tc>
      </w:tr>
      <w:tr w:rsidR="00D232F2" w:rsidRPr="00153748" w14:paraId="7FBD6A7E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0197E960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Milk 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3BE0B8F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37244D0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06AB013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1.88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695AA3B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1.09- 2.98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5547DD0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0F63F5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1E7B2A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(0.03- 0.88)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70BCD12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16AFEED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0.42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766AF17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(0.01- 2.30)</w:t>
            </w:r>
          </w:p>
        </w:tc>
      </w:tr>
      <w:tr w:rsidR="00D232F2" w:rsidRPr="00153748" w14:paraId="1F349FC3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20AB5A16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Yogurt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68ABD0A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226FE47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99C8E9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1.98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617C74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(0.99- 3.52)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1945732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18601A2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9D91D3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(0.01- 1.12)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5942C44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1700CC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72A7820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(0.00- 2.45)</w:t>
            </w:r>
          </w:p>
        </w:tc>
      </w:tr>
      <w:tr w:rsidR="00D232F2" w:rsidRPr="00153748" w14:paraId="11A922F9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40E1C57F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Chocolate milk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306261D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494F701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078CAC3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2.00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3AB70C0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1.31- 2.93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1B561B4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16224E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D2D7F4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(0.00- 0.50)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1579128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60C873F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0514FFE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(0.01- 1.67)</w:t>
            </w:r>
          </w:p>
        </w:tc>
      </w:tr>
      <w:tr w:rsidR="00D232F2" w:rsidRPr="00153748" w14:paraId="31EBF7A8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20AF61D5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Fruit juice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0348E4C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1E7D42D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67A13D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0.96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5456FE0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(0.78- 1.17)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285B7EB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0.15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918690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0.94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882F14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(0.75- 1.16)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726E738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1251DF6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1.31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69F332A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(0.91- 1.79)</w:t>
            </w:r>
          </w:p>
        </w:tc>
      </w:tr>
      <w:tr w:rsidR="00D232F2" w:rsidRPr="00153748" w14:paraId="3B6DE35D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4488B595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Soda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4BAAEEE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779B91E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638DBB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6E51563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(0.58- 1.01)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416657C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0E430DD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0.77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D76DE0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(0.57- 1.02)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1431769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8A0090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2.59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3E86260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(1.98- 3.30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</w:tr>
      <w:tr w:rsidR="00D232F2" w:rsidRPr="00153748" w14:paraId="16D963BF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01B83431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Sweets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12B6E14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0CECC0A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1A7941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1.25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4E8425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(0.79- 1.94)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1D46E31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382EC7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0B6FF9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(0.11- 0.82)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5777A2E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3B0BB4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2.15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4E0E54D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(1.00- 3.98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</w:tr>
      <w:tr w:rsidR="00D232F2" w:rsidRPr="00153748" w14:paraId="33A68271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2CD44D3C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Chips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67A3CF2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124E517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61986E0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2FC262B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(0.54- 2.78)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4F52656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70895C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F66D51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(0.00- 0.78)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7709155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32838EF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2.98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7C1102D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(0.78- 7.44)</w:t>
            </w:r>
          </w:p>
        </w:tc>
      </w:tr>
      <w:tr w:rsidR="00D232F2" w:rsidRPr="00153748" w14:paraId="3F7FF51A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15E6F39B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Pizza/hotdog/ hamburger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581C50E2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5157C432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F0E80B1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5A6BC790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(0.00- 0.05)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73D3C12A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1DA67101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549F9E0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(0.01- 0.14)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5203B6EE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38D96E8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8.00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19E3494E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(7.80- 8.00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</w:tr>
      <w:tr w:rsidR="00D232F2" w:rsidRPr="00153748" w14:paraId="049B4B0F" w14:textId="77777777" w:rsidTr="007762E3">
        <w:trPr>
          <w:trHeight w:val="253"/>
          <w:jc w:val="center"/>
        </w:trPr>
        <w:tc>
          <w:tcPr>
            <w:tcW w:w="1879" w:type="dxa"/>
            <w:shd w:val="clear" w:color="auto" w:fill="auto"/>
            <w:noWrap/>
            <w:vAlign w:val="center"/>
          </w:tcPr>
          <w:p w14:paraId="2AEAB007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Cake</w:t>
            </w:r>
          </w:p>
        </w:tc>
        <w:tc>
          <w:tcPr>
            <w:tcW w:w="656" w:type="dxa"/>
            <w:shd w:val="clear" w:color="auto" w:fill="auto"/>
            <w:noWrap/>
            <w:vAlign w:val="bottom"/>
          </w:tcPr>
          <w:p w14:paraId="086FBE4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14:paraId="41E2A8E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F77090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1.82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04A21A3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</w:t>
            </w: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1.03- 2.92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37" w:type="dxa"/>
            <w:shd w:val="clear" w:color="auto" w:fill="auto"/>
            <w:noWrap/>
            <w:vAlign w:val="bottom"/>
          </w:tcPr>
          <w:p w14:paraId="59D4DDE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6513DD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5BEE61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(0.00- 0.47)</w:t>
            </w:r>
          </w:p>
        </w:tc>
        <w:tc>
          <w:tcPr>
            <w:tcW w:w="603" w:type="dxa"/>
            <w:shd w:val="clear" w:color="auto" w:fill="auto"/>
            <w:noWrap/>
            <w:vAlign w:val="bottom"/>
          </w:tcPr>
          <w:p w14:paraId="078D803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A7C3D2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1.28</w:t>
            </w: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6B43017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(0.27- 3.70)</w:t>
            </w:r>
          </w:p>
        </w:tc>
      </w:tr>
    </w:tbl>
    <w:p w14:paraId="549B2D6E" w14:textId="77777777" w:rsidR="00D232F2" w:rsidRPr="00153748" w:rsidRDefault="00D232F2" w:rsidP="00D232F2">
      <w:pPr>
        <w:spacing w:after="0" w:line="240" w:lineRule="auto"/>
        <w:ind w:left="-284" w:right="-188"/>
        <w:rPr>
          <w:rFonts w:ascii="Times New Roman" w:hAnsi="Times New Roman"/>
          <w:kern w:val="2"/>
          <w:sz w:val="16"/>
          <w:szCs w:val="16"/>
          <w:lang w:val="en-US"/>
        </w:rPr>
      </w:pPr>
      <w:r w:rsidRPr="00153748">
        <w:rPr>
          <w:rFonts w:ascii="Times New Roman" w:hAnsi="Times New Roman"/>
          <w:kern w:val="2"/>
          <w:sz w:val="16"/>
          <w:szCs w:val="16"/>
          <w:lang w:val="en-US"/>
        </w:rPr>
        <w:t>Abbreviation: OAFC. overall average frequency of consumption- AFC. average frequency of consumption- RAFC ratio of consumption to average frequency of consumption- CI. confidence interval.</w:t>
      </w:r>
    </w:p>
    <w:p w14:paraId="602AAA87" w14:textId="77777777" w:rsidR="00D232F2" w:rsidRPr="00153748" w:rsidRDefault="00D232F2" w:rsidP="00D232F2">
      <w:pPr>
        <w:spacing w:after="0" w:line="240" w:lineRule="auto"/>
        <w:ind w:left="-284" w:right="-188"/>
        <w:rPr>
          <w:rFonts w:ascii="Times New Roman" w:hAnsi="Times New Roman"/>
          <w:kern w:val="2"/>
          <w:sz w:val="16"/>
          <w:szCs w:val="16"/>
          <w:lang w:val="en-US"/>
        </w:rPr>
      </w:pPr>
      <w:r w:rsidRPr="00153748">
        <w:rPr>
          <w:rFonts w:ascii="Times New Roman" w:hAnsi="Times New Roman"/>
          <w:kern w:val="2"/>
          <w:sz w:val="16"/>
          <w:szCs w:val="16"/>
          <w:lang w:val="en-US"/>
        </w:rPr>
        <w:t>† 95% confidence intervals not including unity were considered statistically significant and representative of the meal pattern.</w:t>
      </w:r>
    </w:p>
    <w:p w14:paraId="5FDCE784" w14:textId="77777777" w:rsidR="00D232F2" w:rsidRPr="00153748" w:rsidRDefault="00D232F2" w:rsidP="00D232F2">
      <w:pPr>
        <w:spacing w:after="0" w:line="240" w:lineRule="auto"/>
        <w:ind w:left="-284" w:right="-188"/>
        <w:rPr>
          <w:rFonts w:ascii="Times New Roman" w:hAnsi="Times New Roman"/>
          <w:kern w:val="2"/>
          <w:sz w:val="16"/>
          <w:szCs w:val="16"/>
          <w:lang w:val="en-US"/>
        </w:rPr>
      </w:pPr>
      <w:r w:rsidRPr="00153748">
        <w:rPr>
          <w:rFonts w:ascii="Times New Roman" w:hAnsi="Times New Roman"/>
          <w:kern w:val="2"/>
          <w:sz w:val="16"/>
          <w:szCs w:val="16"/>
          <w:lang w:val="en-US"/>
        </w:rPr>
        <w:t>‡ Food items included in each meal pattern are shown in bold.</w:t>
      </w:r>
    </w:p>
    <w:p w14:paraId="38AA9110" w14:textId="77777777" w:rsidR="00D232F2" w:rsidRPr="00153748" w:rsidRDefault="00D232F2" w:rsidP="00D232F2">
      <w:pPr>
        <w:spacing w:after="0" w:line="240" w:lineRule="auto"/>
        <w:ind w:left="-284"/>
        <w:rPr>
          <w:rFonts w:ascii="Times New Roman" w:hAnsi="Times New Roman"/>
          <w:kern w:val="2"/>
          <w:sz w:val="20"/>
          <w:szCs w:val="20"/>
          <w:lang w:val="en-US"/>
        </w:rPr>
      </w:pPr>
    </w:p>
    <w:p w14:paraId="028BF20D" w14:textId="3B1418C8" w:rsidR="00D232F2" w:rsidRPr="00153748" w:rsidRDefault="00D232F2" w:rsidP="00D232F2">
      <w:pPr>
        <w:spacing w:after="0" w:line="240" w:lineRule="auto"/>
        <w:ind w:left="-284"/>
        <w:rPr>
          <w:rFonts w:ascii="Times New Roman" w:hAnsi="Times New Roman"/>
          <w:kern w:val="2"/>
          <w:sz w:val="20"/>
          <w:szCs w:val="20"/>
          <w:lang w:val="en-US"/>
        </w:rPr>
      </w:pPr>
      <w:r w:rsidRPr="00153748">
        <w:rPr>
          <w:rFonts w:ascii="Times New Roman" w:hAnsi="Times New Roman"/>
          <w:kern w:val="2"/>
          <w:sz w:val="20"/>
          <w:szCs w:val="20"/>
          <w:lang w:val="en-US"/>
        </w:rPr>
        <w:lastRenderedPageBreak/>
        <w:t xml:space="preserve">Supplementary Table </w:t>
      </w:r>
      <w:r w:rsidR="007448A0" w:rsidRPr="007448A0">
        <w:rPr>
          <w:rFonts w:ascii="Times New Roman" w:hAnsi="Times New Roman"/>
          <w:color w:val="FF0000"/>
          <w:kern w:val="2"/>
          <w:sz w:val="20"/>
          <w:szCs w:val="20"/>
          <w:lang w:val="en-US"/>
        </w:rPr>
        <w:t>9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kern w:val="2"/>
          <w:sz w:val="20"/>
          <w:szCs w:val="20"/>
          <w:lang w:val="en-US"/>
        </w:rPr>
        <w:t>Relative frequency of f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ood items </w:t>
      </w:r>
      <w:r>
        <w:rPr>
          <w:rFonts w:ascii="Times New Roman" w:hAnsi="Times New Roman"/>
          <w:kern w:val="2"/>
          <w:sz w:val="20"/>
          <w:szCs w:val="20"/>
          <w:lang w:val="en-US"/>
        </w:rPr>
        <w:t>for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evening snack 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patterns </w:t>
      </w:r>
      <w:r>
        <w:rPr>
          <w:rFonts w:ascii="Times New Roman" w:hAnsi="Times New Roman"/>
          <w:kern w:val="2"/>
          <w:sz w:val="20"/>
          <w:szCs w:val="20"/>
          <w:lang w:val="en-US"/>
        </w:rPr>
        <w:t xml:space="preserve">derived by 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>latent class</w:t>
      </w:r>
      <w:r>
        <w:rPr>
          <w:rFonts w:ascii="Times New Roman" w:hAnsi="Times New Roman"/>
          <w:kern w:val="2"/>
          <w:sz w:val="20"/>
          <w:szCs w:val="20"/>
          <w:lang w:val="en-US"/>
        </w:rPr>
        <w:t xml:space="preserve"> analysis</w:t>
      </w:r>
      <w:r w:rsidRPr="00153748">
        <w:rPr>
          <w:rFonts w:ascii="Times New Roman" w:hAnsi="Times New Roman"/>
          <w:kern w:val="2"/>
          <w:sz w:val="20"/>
          <w:szCs w:val="20"/>
          <w:lang w:val="en-US"/>
        </w:rPr>
        <w:t xml:space="preserve"> of 7–14-year-old schoolchildren. (n= 738)</w:t>
      </w:r>
    </w:p>
    <w:tbl>
      <w:tblPr>
        <w:tblW w:w="9721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21"/>
        <w:gridCol w:w="587"/>
        <w:gridCol w:w="684"/>
        <w:gridCol w:w="1119"/>
        <w:gridCol w:w="543"/>
        <w:gridCol w:w="684"/>
        <w:gridCol w:w="1149"/>
        <w:gridCol w:w="609"/>
        <w:gridCol w:w="684"/>
        <w:gridCol w:w="1340"/>
      </w:tblGrid>
      <w:tr w:rsidR="00D232F2" w:rsidRPr="00153748" w14:paraId="02E6F878" w14:textId="77777777" w:rsidTr="007762E3">
        <w:trPr>
          <w:trHeight w:val="257"/>
          <w:jc w:val="center"/>
        </w:trPr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DD18B07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F1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Evening snack</w:t>
            </w:r>
          </w:p>
        </w:tc>
      </w:tr>
      <w:tr w:rsidR="00D232F2" w:rsidRPr="00826AB4" w14:paraId="1CA72620" w14:textId="77777777" w:rsidTr="007762E3">
        <w:trPr>
          <w:trHeight w:val="266"/>
          <w:jc w:val="center"/>
        </w:trPr>
        <w:tc>
          <w:tcPr>
            <w:tcW w:w="1701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BEF9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Food item</w:t>
            </w:r>
          </w:p>
        </w:tc>
        <w:tc>
          <w:tcPr>
            <w:tcW w:w="6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695D2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88EE5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Ultra-processed, sweets, dairy and fruits (64.1%)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FEB138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Water </w:t>
            </w:r>
          </w:p>
          <w:p w14:paraId="76E19CDD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(27.4%)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4BBD3A" w14:textId="77777777" w:rsidR="00D232F2" w:rsidRPr="00153748" w:rsidRDefault="00D232F2" w:rsidP="007762E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Traditional Brazilian lunch and ultra-processed food (8.5%)</w:t>
            </w:r>
          </w:p>
        </w:tc>
      </w:tr>
      <w:tr w:rsidR="00D232F2" w:rsidRPr="00153748" w14:paraId="27406C71" w14:textId="77777777" w:rsidTr="007762E3">
        <w:trPr>
          <w:trHeight w:val="257"/>
          <w:jc w:val="center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6E5B1D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AA37E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OAFC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30A1D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AFC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DA30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2408E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D9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AFC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0CA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D72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0DF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AFC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C74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  <w:t>RAFC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9CA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18"/>
                <w:szCs w:val="18"/>
                <w:lang w:val="en-US" w:eastAsia="pt-BR"/>
              </w:rPr>
              <w:t>95% CI</w:t>
            </w:r>
          </w:p>
        </w:tc>
      </w:tr>
      <w:tr w:rsidR="00D232F2" w:rsidRPr="00153748" w14:paraId="71352417" w14:textId="77777777" w:rsidTr="007762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8CE03F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proofErr w:type="spellStart"/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  <w:t>Water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083CFB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0.28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C5736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0EA20C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F80F4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(0.00- 0.03)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76F6F0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1.00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038E5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3.53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878EF1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(3.47- 3.53)</w:t>
            </w:r>
          </w:p>
        </w:tc>
        <w:tc>
          <w:tcPr>
            <w:tcW w:w="6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278D10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F879B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0.39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62892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(0.16- 0.76)</w:t>
            </w:r>
          </w:p>
        </w:tc>
      </w:tr>
      <w:tr w:rsidR="00D232F2" w:rsidRPr="00153748" w14:paraId="2FD58BBC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EB66EA8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Rice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57BFF6E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A6ED30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8A2A3B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626F53C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(0.00- 0.23)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63EF0C1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4B054D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5BB32DD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(0.00- 0.59)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03F38A3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10A67C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11.75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773B0FA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(8.14- 15.68)</w:t>
            </w:r>
          </w:p>
        </w:tc>
      </w:tr>
      <w:tr w:rsidR="00D232F2" w:rsidRPr="00153748" w14:paraId="60EE6D50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E5E7926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Vegetables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95A761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E70BDD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6300CE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0.75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5C6C5A1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(0.13- 2.25)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43C9834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4BDB02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1C1BA9F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(0.00- 2.50)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6C53AAB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0C812D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5.88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76882B3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(1.24- 16.63)</w:t>
            </w:r>
          </w:p>
        </w:tc>
      </w:tr>
      <w:tr w:rsidR="00D232F2" w:rsidRPr="00153748" w14:paraId="09FF8A89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5E486FB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Green leaves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B1B1AC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9DE5A9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245619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1ABCB8F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(0.00- 1.15)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550FB10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607D56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0591B0A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(0.00- 2.69)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4133866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0B922E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11.79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097C8B7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(3.88- 26.19)</w:t>
            </w:r>
          </w:p>
        </w:tc>
      </w:tr>
      <w:tr w:rsidR="00D232F2" w:rsidRPr="00153748" w14:paraId="5BA00C39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B725AA0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Vegetable soup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5D0B701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AD7CC2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3C04EB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6399563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(0.00- 0.57)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0C8D669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7A60DF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0.73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2873A04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(0.07- 2.59)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76D8261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D3B4FC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9.41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47712B8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(4.15- 17.41)</w:t>
            </w:r>
          </w:p>
        </w:tc>
      </w:tr>
      <w:tr w:rsidR="00D232F2" w:rsidRPr="00153748" w14:paraId="4EC407F4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601BE4D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Beans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BEE506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08FAE1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315F84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0CE1981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(0.00- 0.23)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4593EF2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74AE51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6F42899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(0.00- 0.55)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66A5BD4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F5B08A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11.52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62681A4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(7.88- 15.45)</w:t>
            </w:r>
          </w:p>
        </w:tc>
      </w:tr>
      <w:tr w:rsidR="00D232F2" w:rsidRPr="00153748" w14:paraId="52F2586D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5171FB66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Manioc flour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CC6572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009C6D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21CDF0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78A4AB4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(0.00- 0.44)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604B3F2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1C21E0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0.28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4F068CC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(0.01- 1.53)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49532B1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0.19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6A832A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10.80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4DABCD5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(5.68- 17.61)</w:t>
            </w:r>
          </w:p>
        </w:tc>
      </w:tr>
      <w:tr w:rsidR="00D232F2" w:rsidRPr="00153748" w14:paraId="0EEF02C9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637402A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Corn/maize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0A55AB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294B3B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DBFE3B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458F3C5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(0.00- 0.71)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230BC32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54B9E2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10FFA50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(0.00- 1.85)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3A6AA30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7FC56A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11.76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1695E14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(5.19- 21.76)</w:t>
            </w:r>
          </w:p>
        </w:tc>
      </w:tr>
      <w:tr w:rsidR="00D232F2" w:rsidRPr="00153748" w14:paraId="70D3A0C2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024A84C8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Pasta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FD4A32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B8304D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C5E044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0DD6CC8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(0.22- 1.78)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0471C58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BB41F3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0.73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681D6F6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(0.09- 2.59)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4C47524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72D414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3.70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4E2EB49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(0.73- 9.85)</w:t>
            </w:r>
          </w:p>
        </w:tc>
      </w:tr>
      <w:tr w:rsidR="00D232F2" w:rsidRPr="00153748" w14:paraId="680E0DA8" w14:textId="77777777" w:rsidTr="007762E3">
        <w:trPr>
          <w:trHeight w:val="244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1CB1563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Instant pasta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6700217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B10123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298C0B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0.90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392637C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(0.37- 1.75)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0A36741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611241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3AA2A95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(0.00- 0.95)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0D46B19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C18B36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5.03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0AA7F27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(1.90- 10.37)</w:t>
            </w:r>
          </w:p>
        </w:tc>
      </w:tr>
      <w:tr w:rsidR="00D232F2" w:rsidRPr="00153748" w14:paraId="2D7B0345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E2ECFFA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French fries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64EDA3E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BB4C48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0E46E6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466CF6F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(0.30- 1.43)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5D4BDB8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2322D9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1A0C391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(0.00- 0.78)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61F6565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25BD3B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6.22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57D5506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(2.91- 11.04)</w:t>
            </w:r>
          </w:p>
        </w:tc>
      </w:tr>
      <w:tr w:rsidR="00D232F2" w:rsidRPr="00153748" w14:paraId="738E0645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63394535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Beef/poultry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720E59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41565F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3F59BD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0.18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706811D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(0.03- 0.53)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63807E2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374887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38A519F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(0.00- 0.59)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30E1406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C70103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10.33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022C2B8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(6.80- 14.17)</w:t>
            </w:r>
          </w:p>
        </w:tc>
      </w:tr>
      <w:tr w:rsidR="00D232F2" w:rsidRPr="00153748" w14:paraId="3C271EBB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A93826D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Sausages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7FF55A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985E18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028D2D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0.21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792CD4F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(0.01- 1.26)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47F42D8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D8272D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0.95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107DBA0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(0.11- 3.68)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4255FF9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83B69B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6.32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1A54A41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(1.89- 16.32)</w:t>
            </w:r>
          </w:p>
        </w:tc>
      </w:tr>
      <w:tr w:rsidR="00D232F2" w:rsidRPr="00153748" w14:paraId="5C55DDE4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3D2BDC1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Eggs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6C67C7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7A0C10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D1A42C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0.85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33806AD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(0.35- 1.65)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60907E5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24AE80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0.45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2EB539E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(0.05- 1.75)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797A299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E99FF7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3.95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54EB277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(1.30- 8.78)</w:t>
            </w:r>
          </w:p>
        </w:tc>
      </w:tr>
      <w:tr w:rsidR="00D232F2" w:rsidRPr="00153748" w14:paraId="519B2A3C" w14:textId="77777777" w:rsidTr="007762E3">
        <w:trPr>
          <w:trHeight w:val="279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52E4F9D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Fish/seafood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3CB1276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342884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A737D3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0.63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1B97640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(0.11- 2.11)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19E5FBA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6F2E5B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4F6481D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(0.00- 1.89)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5DD5EA7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290135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6.32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1C43017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(1.79- 16.32)</w:t>
            </w:r>
          </w:p>
        </w:tc>
      </w:tr>
      <w:tr w:rsidR="00D232F2" w:rsidRPr="00153748" w14:paraId="1B2E9CC8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8B02600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Fruits 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8AE9E8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0.18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E0544D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B2DC53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1.24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65F4A1A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(1.04- 1.46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74EA847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3E8D2A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75E6093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(0.47- 1.01)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14FD485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3CC3FA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5DB245D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(0.00- 0.47)</w:t>
            </w:r>
          </w:p>
        </w:tc>
      </w:tr>
      <w:tr w:rsidR="00D232F2" w:rsidRPr="00153748" w14:paraId="3C30C0E1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66415D4D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Breads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4A5391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18C640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1E6226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1.23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74C2BCA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(0.91- 1.62)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6DCC6C4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663D3D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0.77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4EC1A68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(0.40- 1.30)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761F872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291B14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1A4AA1E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(0.00- 0.73)</w:t>
            </w:r>
          </w:p>
        </w:tc>
      </w:tr>
      <w:tr w:rsidR="00D232F2" w:rsidRPr="00153748" w14:paraId="063AF57F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35643B8D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Cheese bread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614D527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6E61423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43657E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1.18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53D61E3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(0.77- 1.91)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5851144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983661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0.44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00EF939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(0.09- 1.27)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01FCB8A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745BBF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0.95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2949908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(0.11- 3.25)</w:t>
            </w:r>
          </w:p>
        </w:tc>
      </w:tr>
      <w:tr w:rsidR="00D232F2" w:rsidRPr="00153748" w14:paraId="0D25AB79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EE8CA2D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Cream cookies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63A0ED4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2FBC6B5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A6F475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1.35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4A11BBA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(1.05- 1.72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25592C6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909DF8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0.42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3AD15C5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(0.18- 0.82)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0CD1549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5A6376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0.16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64A79C5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(0.00- 0.91)</w:t>
            </w:r>
          </w:p>
        </w:tc>
      </w:tr>
      <w:tr w:rsidR="00D232F2" w:rsidRPr="00153748" w14:paraId="01A0D4A9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92FE9B7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Breakfast cereal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3E260A7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46D44B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EF2CCA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1.43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43A1A27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(0.95- 2.05)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2AE1B46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FD3783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0.63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5EB8904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(0.20- 1.43)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6984D98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898E32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0C505A3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(0.00- 1.43)</w:t>
            </w:r>
          </w:p>
        </w:tc>
      </w:tr>
      <w:tr w:rsidR="00D232F2" w:rsidRPr="00153748" w14:paraId="5DA06DC6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20AF61E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Cheese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990A28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CB730C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AD61DE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1.49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7345ECD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(0.45- 3.58)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5C9B468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BEE584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11BD797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(0.00- 2.99)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2CE932E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9539B7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6781121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(0.00- 8.51)</w:t>
            </w:r>
          </w:p>
        </w:tc>
      </w:tr>
      <w:tr w:rsidR="00D232F2" w:rsidRPr="00153748" w14:paraId="150F9C38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6EA02835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Coffee with milk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1336CF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CE744C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F4636F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1.21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53B8B12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(0.81- 1.74)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6F71CB5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B9280B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0.83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3E613B5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(0.36- 1.64)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332EFF8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D0DC65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047EF1D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(0.00- 1.28)</w:t>
            </w:r>
          </w:p>
        </w:tc>
      </w:tr>
      <w:tr w:rsidR="00D232F2" w:rsidRPr="00153748" w14:paraId="2D392C72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2E8DA27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 xml:space="preserve">Milk 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A05BA6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0.07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18CD9A2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0.09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2A07B2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1.36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01A05F1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(1.02- 1.82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006D588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DEA75C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0.45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26B5623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(0.15- 0.91)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1785C08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136FD9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35AC475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(0.00- 0.91)</w:t>
            </w:r>
          </w:p>
        </w:tc>
      </w:tr>
      <w:tr w:rsidR="00D232F2" w:rsidRPr="00153748" w14:paraId="3ED7766E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056AE8EF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Yogurt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7176D24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66E6D4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563E5B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1.43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6471312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(1.03- 1.82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657715B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489971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0.39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4D76971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(0.18- 0.91)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598E19C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B7ECBE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0A60CE50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(0.00- 0.78)</w:t>
            </w:r>
          </w:p>
        </w:tc>
      </w:tr>
      <w:tr w:rsidR="00D232F2" w:rsidRPr="00153748" w14:paraId="53ADF426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6AE7299B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Chocolate milk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13422B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082550D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A9B8AC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1.45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5C277DA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(1.12- 1.90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720C8AE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663A40F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63DC589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(0.01- 0.46)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173E9C0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7F47AD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0.21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5919F3E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(0.01- 1.12)</w:t>
            </w:r>
          </w:p>
        </w:tc>
      </w:tr>
      <w:tr w:rsidR="00D232F2" w:rsidRPr="00153748" w14:paraId="60F582F7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537C47D8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Fruit juice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61DD14D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7975611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71B435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1.31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5BF253A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(0.95- 1.67)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7A80876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FD79B2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0.24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7D677F6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(0.06- 0.58)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068E9B2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7E23A9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1.31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2CEED1D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(0.55- 2.62)</w:t>
            </w:r>
          </w:p>
        </w:tc>
      </w:tr>
      <w:tr w:rsidR="00D232F2" w:rsidRPr="00153748" w14:paraId="75B59CAB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5AE37B7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Soda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479C363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ED94B9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1362871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1.18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15BA343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(0.78- 1.76)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23711E0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59A034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0.37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407C2E8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(0.10- 0.96)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77125CC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67DB5FB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1.55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6FBB0B8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(0.51- 3.43)</w:t>
            </w:r>
          </w:p>
        </w:tc>
      </w:tr>
      <w:tr w:rsidR="00D232F2" w:rsidRPr="00153748" w14:paraId="53E1D487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53484488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Sweets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1679EB5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0.13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5E469C4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0.18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55E6660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1.40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02E4D54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(1.12- 1.68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1FD73AF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0.05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EFD1F3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0.36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6FA2A45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(0.16- 0.64)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4D8896D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C10B21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778C13D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(0.00- 0.46)</w:t>
            </w:r>
          </w:p>
        </w:tc>
      </w:tr>
      <w:tr w:rsidR="00D232F2" w:rsidRPr="00153748" w14:paraId="013ECB25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9A32C84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Chips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23EF85E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36F04FA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C2D5D24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1.31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335AF7E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(0.86- 1.88)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43E46FB8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D9EBEC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0.60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3E09EFCC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(0.19- 1.36)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1E41499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49B0EF9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23E41D2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(0.00- 1.36)</w:t>
            </w:r>
          </w:p>
        </w:tc>
      </w:tr>
      <w:tr w:rsidR="00D232F2" w:rsidRPr="00153748" w14:paraId="399E8962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6103EE7B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Pizza/hotdog/ hamburger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6EE0CCAF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1193F60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0.06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00A10BA3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1.43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3D4823D0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(1.02- 2.12</w:t>
            </w: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1392B3DD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0.01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7E0AE74B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0.12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0358296D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(0.00- 0.64)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6839F3C4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124996C0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2C28F07C" w14:textId="77777777" w:rsidR="00D232F2" w:rsidRPr="00153748" w:rsidRDefault="00D232F2" w:rsidP="007762E3">
            <w:pPr>
              <w:spacing w:after="0" w:line="60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(0.00- 1.36)</w:t>
            </w:r>
          </w:p>
        </w:tc>
      </w:tr>
      <w:tr w:rsidR="00D232F2" w:rsidRPr="00153748" w14:paraId="6EFC94D7" w14:textId="77777777" w:rsidTr="007762E3">
        <w:trPr>
          <w:trHeight w:val="257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2094142" w14:textId="77777777" w:rsidR="00D232F2" w:rsidRPr="00153748" w:rsidRDefault="00D232F2" w:rsidP="007762E3">
            <w:pPr>
              <w:spacing w:after="0"/>
              <w:jc w:val="lef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pt-BR"/>
              </w:rPr>
              <w:t>Cake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14:paraId="08192D7D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0.03</w:t>
            </w:r>
          </w:p>
        </w:tc>
        <w:tc>
          <w:tcPr>
            <w:tcW w:w="587" w:type="dxa"/>
            <w:shd w:val="clear" w:color="auto" w:fill="auto"/>
            <w:noWrap/>
            <w:vAlign w:val="bottom"/>
          </w:tcPr>
          <w:p w14:paraId="48F2C3D7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0.04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44FE81F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1.33</w:t>
            </w:r>
          </w:p>
        </w:tc>
        <w:tc>
          <w:tcPr>
            <w:tcW w:w="1119" w:type="dxa"/>
            <w:shd w:val="clear" w:color="auto" w:fill="auto"/>
            <w:noWrap/>
            <w:vAlign w:val="bottom"/>
          </w:tcPr>
          <w:p w14:paraId="2888BF03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(0.85- 2.03)</w:t>
            </w:r>
          </w:p>
        </w:tc>
        <w:tc>
          <w:tcPr>
            <w:tcW w:w="543" w:type="dxa"/>
            <w:shd w:val="clear" w:color="auto" w:fill="auto"/>
            <w:noWrap/>
            <w:vAlign w:val="bottom"/>
          </w:tcPr>
          <w:p w14:paraId="21149016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0.02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2CE86619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0.45</w:t>
            </w:r>
          </w:p>
        </w:tc>
        <w:tc>
          <w:tcPr>
            <w:tcW w:w="1149" w:type="dxa"/>
            <w:shd w:val="clear" w:color="auto" w:fill="auto"/>
            <w:noWrap/>
            <w:vAlign w:val="bottom"/>
          </w:tcPr>
          <w:p w14:paraId="6AA19935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(0.09- 1.30)</w:t>
            </w:r>
          </w:p>
        </w:tc>
        <w:tc>
          <w:tcPr>
            <w:tcW w:w="609" w:type="dxa"/>
            <w:shd w:val="clear" w:color="auto" w:fill="auto"/>
            <w:noWrap/>
            <w:vAlign w:val="bottom"/>
          </w:tcPr>
          <w:p w14:paraId="547F7512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684" w:type="dxa"/>
            <w:shd w:val="clear" w:color="auto" w:fill="auto"/>
            <w:noWrap/>
            <w:vAlign w:val="bottom"/>
          </w:tcPr>
          <w:p w14:paraId="38BB262E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0.00</w:t>
            </w:r>
          </w:p>
        </w:tc>
        <w:tc>
          <w:tcPr>
            <w:tcW w:w="1340" w:type="dxa"/>
            <w:shd w:val="clear" w:color="auto" w:fill="auto"/>
            <w:noWrap/>
            <w:vAlign w:val="bottom"/>
          </w:tcPr>
          <w:p w14:paraId="7EB4891A" w14:textId="77777777" w:rsidR="00D232F2" w:rsidRPr="00153748" w:rsidRDefault="00D232F2" w:rsidP="007762E3">
            <w:pPr>
              <w:spacing w:after="0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pt-BR"/>
              </w:rPr>
            </w:pPr>
            <w:r w:rsidRPr="00153748">
              <w:rPr>
                <w:rFonts w:ascii="Times New Roman" w:hAnsi="Times New Roman"/>
                <w:kern w:val="2"/>
                <w:sz w:val="20"/>
                <w:szCs w:val="20"/>
              </w:rPr>
              <w:t>(0.00- 1.73)</w:t>
            </w:r>
          </w:p>
        </w:tc>
      </w:tr>
    </w:tbl>
    <w:p w14:paraId="6AE6F99C" w14:textId="77777777" w:rsidR="00D232F2" w:rsidRPr="00153748" w:rsidRDefault="00D232F2" w:rsidP="00D232F2">
      <w:pPr>
        <w:spacing w:after="0" w:line="240" w:lineRule="auto"/>
        <w:ind w:left="-284"/>
        <w:rPr>
          <w:rFonts w:ascii="Times New Roman" w:hAnsi="Times New Roman"/>
          <w:kern w:val="2"/>
          <w:sz w:val="18"/>
          <w:szCs w:val="18"/>
          <w:lang w:val="en-US"/>
        </w:rPr>
      </w:pPr>
      <w:r w:rsidRPr="00153748">
        <w:rPr>
          <w:rFonts w:ascii="Times New Roman" w:hAnsi="Times New Roman"/>
          <w:kern w:val="2"/>
          <w:sz w:val="18"/>
          <w:szCs w:val="18"/>
          <w:lang w:val="en-US"/>
        </w:rPr>
        <w:t>Abbreviations: OAFC. overall average frequency of consumption- AFC. average frequency of consumption- RAFC ratio of consumption to average frequency of consumption- CI. confidence interval.</w:t>
      </w:r>
    </w:p>
    <w:p w14:paraId="3A02B91A" w14:textId="77777777" w:rsidR="00D232F2" w:rsidRPr="00153748" w:rsidRDefault="00D232F2" w:rsidP="00D232F2">
      <w:pPr>
        <w:spacing w:after="0" w:line="240" w:lineRule="auto"/>
        <w:ind w:left="-284"/>
        <w:rPr>
          <w:rFonts w:ascii="Times New Roman" w:hAnsi="Times New Roman"/>
          <w:kern w:val="2"/>
          <w:sz w:val="18"/>
          <w:szCs w:val="18"/>
          <w:lang w:val="en-US"/>
        </w:rPr>
      </w:pPr>
      <w:r w:rsidRPr="00153748">
        <w:rPr>
          <w:rFonts w:ascii="Times New Roman" w:hAnsi="Times New Roman"/>
          <w:kern w:val="2"/>
          <w:sz w:val="18"/>
          <w:szCs w:val="18"/>
          <w:lang w:val="en-US"/>
        </w:rPr>
        <w:t xml:space="preserve">† 95% confidence intervals not including unity were considered statistically significant and representative of the meal pattern. </w:t>
      </w:r>
    </w:p>
    <w:p w14:paraId="3E39102B" w14:textId="69E19B5F" w:rsidR="00701585" w:rsidRDefault="00D232F2" w:rsidP="00C26289">
      <w:pPr>
        <w:spacing w:after="0" w:line="240" w:lineRule="auto"/>
        <w:ind w:left="-284"/>
        <w:rPr>
          <w:rFonts w:ascii="Times New Roman" w:hAnsi="Times New Roman"/>
          <w:kern w:val="2"/>
          <w:sz w:val="18"/>
          <w:szCs w:val="18"/>
          <w:lang w:val="en-US"/>
        </w:rPr>
      </w:pPr>
      <w:r w:rsidRPr="00153748">
        <w:rPr>
          <w:rFonts w:ascii="Times New Roman" w:hAnsi="Times New Roman"/>
          <w:kern w:val="2"/>
          <w:sz w:val="18"/>
          <w:szCs w:val="18"/>
          <w:lang w:val="en-US"/>
        </w:rPr>
        <w:t>‡ Food items included in each meal pattern are shown in bold</w:t>
      </w:r>
      <w:r>
        <w:rPr>
          <w:rFonts w:ascii="Times New Roman" w:hAnsi="Times New Roman"/>
          <w:kern w:val="2"/>
          <w:sz w:val="18"/>
          <w:szCs w:val="18"/>
          <w:lang w:val="en-US"/>
        </w:rPr>
        <w:t>.</w:t>
      </w:r>
    </w:p>
    <w:p w14:paraId="1468C072" w14:textId="7CE3222B" w:rsidR="00701585" w:rsidRDefault="00701585">
      <w:pPr>
        <w:spacing w:after="0"/>
        <w:ind w:firstLine="851"/>
        <w:rPr>
          <w:rFonts w:ascii="Times New Roman" w:hAnsi="Times New Roman"/>
          <w:kern w:val="2"/>
          <w:sz w:val="18"/>
          <w:szCs w:val="18"/>
          <w:lang w:val="en-US"/>
        </w:rPr>
        <w:sectPr w:rsidR="00701585" w:rsidSect="00D232F2">
          <w:pgSz w:w="11906" w:h="16838"/>
          <w:pgMar w:top="1701" w:right="1134" w:bottom="1134" w:left="1701" w:header="720" w:footer="720" w:gutter="0"/>
          <w:cols w:space="708"/>
          <w:docGrid w:linePitch="360"/>
        </w:sectPr>
      </w:pPr>
    </w:p>
    <w:p w14:paraId="24661C43" w14:textId="4CC454A0" w:rsidR="00701585" w:rsidRPr="00701585" w:rsidRDefault="008403B8" w:rsidP="00701585">
      <w:pPr>
        <w:spacing w:after="0"/>
        <w:rPr>
          <w:rFonts w:ascii="Times New Roman" w:hAnsi="Times New Roman"/>
          <w:color w:val="FF0000"/>
          <w:kern w:val="2"/>
          <w:sz w:val="18"/>
          <w:szCs w:val="18"/>
          <w:lang w:val="en-US"/>
        </w:rPr>
      </w:pPr>
      <w:r w:rsidRPr="008403B8">
        <w:rPr>
          <w:rFonts w:ascii="Times New Roman" w:hAnsi="Times New Roman"/>
          <w:color w:val="FF0000"/>
          <w:sz w:val="18"/>
          <w:szCs w:val="18"/>
          <w:lang w:val="en-US"/>
        </w:rPr>
        <w:lastRenderedPageBreak/>
        <w:t>Supplementary</w:t>
      </w:r>
      <w:r w:rsidRPr="008403B8">
        <w:rPr>
          <w:rFonts w:ascii="Times New Roman" w:hAnsi="Times New Roman"/>
          <w:b/>
          <w:bCs/>
          <w:color w:val="FF0000"/>
          <w:kern w:val="2"/>
          <w:sz w:val="18"/>
          <w:szCs w:val="18"/>
          <w:lang w:val="en-US"/>
        </w:rPr>
        <w:t xml:space="preserve"> </w:t>
      </w:r>
      <w:r w:rsidR="00701585" w:rsidRPr="008403B8">
        <w:rPr>
          <w:rFonts w:ascii="Times New Roman" w:hAnsi="Times New Roman"/>
          <w:color w:val="FF0000"/>
          <w:kern w:val="2"/>
          <w:sz w:val="18"/>
          <w:szCs w:val="18"/>
          <w:lang w:val="en-US"/>
        </w:rPr>
        <w:t xml:space="preserve">Table </w:t>
      </w:r>
      <w:r w:rsidR="007448A0">
        <w:rPr>
          <w:rFonts w:ascii="Times New Roman" w:hAnsi="Times New Roman"/>
          <w:color w:val="FF0000"/>
          <w:kern w:val="2"/>
          <w:sz w:val="18"/>
          <w:szCs w:val="18"/>
          <w:lang w:val="en-US"/>
        </w:rPr>
        <w:t>10</w:t>
      </w:r>
      <w:r w:rsidR="00701585" w:rsidRPr="00701585">
        <w:rPr>
          <w:rFonts w:ascii="Times New Roman" w:hAnsi="Times New Roman"/>
          <w:color w:val="FF0000"/>
          <w:kern w:val="2"/>
          <w:sz w:val="18"/>
          <w:szCs w:val="18"/>
          <w:lang w:val="en-US"/>
        </w:rPr>
        <w:t>. Probability (%) of belonging to a latent class at different meals/snacks in schoolchildren by quartile of midpoint of sleep and school shift (</w:t>
      </w:r>
      <w:proofErr w:type="spellStart"/>
      <w:r w:rsidR="00701585" w:rsidRPr="00701585">
        <w:rPr>
          <w:rFonts w:ascii="Times New Roman" w:hAnsi="Times New Roman"/>
          <w:color w:val="FF0000"/>
          <w:kern w:val="2"/>
          <w:sz w:val="18"/>
          <w:szCs w:val="18"/>
          <w:lang w:val="en-US"/>
        </w:rPr>
        <w:t>MSFsc</w:t>
      </w:r>
      <w:proofErr w:type="spellEnd"/>
      <w:r w:rsidR="00701585" w:rsidRPr="00701585">
        <w:rPr>
          <w:rFonts w:ascii="Times New Roman" w:hAnsi="Times New Roman"/>
          <w:color w:val="FF0000"/>
          <w:kern w:val="2"/>
          <w:sz w:val="18"/>
          <w:szCs w:val="18"/>
          <w:lang w:val="en-US"/>
        </w:rPr>
        <w:t xml:space="preserve"> group). Florianópolis. Brazil. 2018/2019 (</w:t>
      </w:r>
      <w:r w:rsidR="00701585" w:rsidRPr="00701585">
        <w:rPr>
          <w:rFonts w:ascii="Times New Roman" w:hAnsi="Times New Roman"/>
          <w:i/>
          <w:iCs/>
          <w:color w:val="FF0000"/>
          <w:kern w:val="2"/>
          <w:sz w:val="18"/>
          <w:szCs w:val="18"/>
          <w:lang w:val="en-US"/>
        </w:rPr>
        <w:t>n</w:t>
      </w:r>
      <w:r w:rsidR="00701585" w:rsidRPr="00701585">
        <w:rPr>
          <w:rFonts w:ascii="Times New Roman" w:hAnsi="Times New Roman"/>
          <w:color w:val="FF0000"/>
          <w:kern w:val="2"/>
          <w:sz w:val="18"/>
          <w:szCs w:val="18"/>
          <w:lang w:val="en-US"/>
        </w:rPr>
        <w:t xml:space="preserve"> = 1333).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488"/>
        <w:gridCol w:w="998"/>
        <w:gridCol w:w="487"/>
        <w:gridCol w:w="1005"/>
        <w:gridCol w:w="487"/>
        <w:gridCol w:w="997"/>
        <w:gridCol w:w="487"/>
        <w:gridCol w:w="1008"/>
        <w:gridCol w:w="672"/>
        <w:gridCol w:w="809"/>
        <w:gridCol w:w="504"/>
        <w:gridCol w:w="826"/>
        <w:gridCol w:w="476"/>
        <w:gridCol w:w="1014"/>
        <w:gridCol w:w="490"/>
        <w:gridCol w:w="1159"/>
      </w:tblGrid>
      <w:tr w:rsidR="00DD4BA5" w:rsidRPr="00DD4BA5" w14:paraId="2C3D779B" w14:textId="77777777" w:rsidTr="0042531D">
        <w:trPr>
          <w:trHeight w:val="112"/>
        </w:trPr>
        <w:tc>
          <w:tcPr>
            <w:tcW w:w="74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F1FD" w14:textId="77777777" w:rsidR="00701585" w:rsidRPr="00DD4BA5" w:rsidRDefault="00701585" w:rsidP="00701585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bookmarkStart w:id="8" w:name="_Hlk37843562"/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 Meal/snack pattern</w:t>
            </w:r>
          </w:p>
        </w:tc>
        <w:tc>
          <w:tcPr>
            <w:tcW w:w="4252" w:type="pct"/>
            <w:gridSpan w:val="1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171224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Quartile of midpoint of sleep (</w:t>
            </w:r>
            <w:proofErr w:type="spellStart"/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MSFsc</w:t>
            </w:r>
            <w:proofErr w:type="spellEnd"/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 xml:space="preserve"> group)</w:t>
            </w:r>
          </w:p>
        </w:tc>
      </w:tr>
      <w:tr w:rsidR="00DD4BA5" w:rsidRPr="00DD4BA5" w14:paraId="7566ACC2" w14:textId="77777777" w:rsidTr="0042531D">
        <w:trPr>
          <w:trHeight w:val="116"/>
        </w:trPr>
        <w:tc>
          <w:tcPr>
            <w:tcW w:w="74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223F6A" w14:textId="77777777" w:rsidR="00701585" w:rsidRPr="00DD4BA5" w:rsidRDefault="00701585" w:rsidP="00701585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127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E791A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Morning shift (n=572)</w:t>
            </w:r>
          </w:p>
        </w:tc>
        <w:tc>
          <w:tcPr>
            <w:tcW w:w="2126" w:type="pct"/>
            <w:gridSpan w:val="8"/>
            <w:tcBorders>
              <w:top w:val="nil"/>
              <w:bottom w:val="single" w:sz="4" w:space="0" w:color="auto"/>
            </w:tcBorders>
          </w:tcPr>
          <w:p w14:paraId="0FCAE2A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Afternoon shift</w:t>
            </w:r>
          </w:p>
        </w:tc>
      </w:tr>
      <w:tr w:rsidR="00DD4BA5" w:rsidRPr="00DD4BA5" w14:paraId="2FA1C4E5" w14:textId="77777777" w:rsidTr="0042531D">
        <w:trPr>
          <w:trHeight w:val="119"/>
        </w:trPr>
        <w:tc>
          <w:tcPr>
            <w:tcW w:w="74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FE8B3B" w14:textId="77777777" w:rsidR="00701585" w:rsidRPr="00DD4BA5" w:rsidRDefault="00701585" w:rsidP="00701585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40E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Q1 (Low)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E27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Q2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D56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Q3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AD3D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Q4 (High)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EF5F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Q1 (Low)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EEA8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Q2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440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Q3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3460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Q4 (High)</w:t>
            </w:r>
          </w:p>
        </w:tc>
      </w:tr>
      <w:tr w:rsidR="00DD4BA5" w:rsidRPr="00DD4BA5" w14:paraId="3FA556A6" w14:textId="77777777" w:rsidTr="0042531D">
        <w:trPr>
          <w:trHeight w:val="138"/>
        </w:trPr>
        <w:tc>
          <w:tcPr>
            <w:tcW w:w="748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C0B5CEF" w14:textId="77777777" w:rsidR="00701585" w:rsidRPr="00DD4BA5" w:rsidRDefault="00701585" w:rsidP="00701585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23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%</w:t>
            </w:r>
            <w:r w:rsidRPr="00DD4BA5">
              <w:rPr>
                <w:rFonts w:ascii="Times New Roman" w:eastAsiaTheme="minorHAnsi" w:hAnsi="Times New Roman"/>
                <w:color w:val="FF0000"/>
                <w:kern w:val="2"/>
                <w:sz w:val="16"/>
                <w:szCs w:val="16"/>
                <w:shd w:val="clear" w:color="auto" w:fill="FFFFFF"/>
              </w:rPr>
              <w:t xml:space="preserve"> †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F59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95% CI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D6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%</w:t>
            </w:r>
            <w:r w:rsidRPr="00DD4BA5">
              <w:rPr>
                <w:rFonts w:ascii="Times New Roman" w:eastAsiaTheme="minorHAnsi" w:hAnsi="Times New Roman"/>
                <w:color w:val="FF0000"/>
                <w:kern w:val="2"/>
                <w:sz w:val="16"/>
                <w:szCs w:val="16"/>
                <w:shd w:val="clear" w:color="auto" w:fill="FFFFFF"/>
              </w:rPr>
              <w:t xml:space="preserve"> †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260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95% CI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148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%</w:t>
            </w:r>
            <w:r w:rsidRPr="00DD4BA5">
              <w:rPr>
                <w:rFonts w:ascii="Times New Roman" w:eastAsiaTheme="minorHAnsi" w:hAnsi="Times New Roman"/>
                <w:color w:val="FF0000"/>
                <w:kern w:val="2"/>
                <w:sz w:val="16"/>
                <w:szCs w:val="16"/>
                <w:shd w:val="clear" w:color="auto" w:fill="FFFFFF"/>
              </w:rPr>
              <w:t xml:space="preserve"> †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DF5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95% CI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4398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%</w:t>
            </w:r>
            <w:r w:rsidRPr="00DD4BA5">
              <w:rPr>
                <w:rFonts w:ascii="Times New Roman" w:eastAsiaTheme="minorHAnsi" w:hAnsi="Times New Roman"/>
                <w:color w:val="FF0000"/>
                <w:kern w:val="2"/>
                <w:sz w:val="16"/>
                <w:szCs w:val="16"/>
                <w:shd w:val="clear" w:color="auto" w:fill="FFFFFF"/>
              </w:rPr>
              <w:t xml:space="preserve"> †</w:t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045A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95% CI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D5F2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%</w:t>
            </w:r>
            <w:r w:rsidRPr="00DD4BA5">
              <w:rPr>
                <w:rFonts w:ascii="Times New Roman" w:eastAsiaTheme="minorHAnsi" w:hAnsi="Times New Roman"/>
                <w:color w:val="FF0000"/>
                <w:kern w:val="2"/>
                <w:sz w:val="16"/>
                <w:szCs w:val="16"/>
                <w:shd w:val="clear" w:color="auto" w:fill="FFFFFF"/>
              </w:rPr>
              <w:t xml:space="preserve"> †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73CB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95% CI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04BF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%</w:t>
            </w:r>
            <w:r w:rsidRPr="00DD4BA5">
              <w:rPr>
                <w:rFonts w:ascii="Times New Roman" w:eastAsiaTheme="minorHAnsi" w:hAnsi="Times New Roman"/>
                <w:color w:val="FF0000"/>
                <w:kern w:val="2"/>
                <w:sz w:val="16"/>
                <w:szCs w:val="16"/>
                <w:shd w:val="clear" w:color="auto" w:fill="FFFFFF"/>
              </w:rPr>
              <w:t xml:space="preserve"> †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FDBC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95% CI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F94A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%</w:t>
            </w:r>
            <w:r w:rsidRPr="00DD4BA5">
              <w:rPr>
                <w:rFonts w:ascii="Times New Roman" w:eastAsiaTheme="minorHAnsi" w:hAnsi="Times New Roman"/>
                <w:color w:val="FF0000"/>
                <w:kern w:val="2"/>
                <w:sz w:val="16"/>
                <w:szCs w:val="16"/>
                <w:shd w:val="clear" w:color="auto" w:fill="FFFFFF"/>
              </w:rPr>
              <w:t xml:space="preserve"> †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769F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95% CI</w:t>
            </w:r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6E2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%</w:t>
            </w:r>
            <w:r w:rsidRPr="00DD4BA5">
              <w:rPr>
                <w:rFonts w:ascii="Times New Roman" w:eastAsiaTheme="minorHAnsi" w:hAnsi="Times New Roman"/>
                <w:color w:val="FF0000"/>
                <w:kern w:val="2"/>
                <w:sz w:val="16"/>
                <w:szCs w:val="16"/>
                <w:shd w:val="clear" w:color="auto" w:fill="FFFFFF"/>
              </w:rPr>
              <w:t xml:space="preserve"> †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432F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95% CI</w:t>
            </w:r>
          </w:p>
        </w:tc>
      </w:tr>
      <w:tr w:rsidR="00DD4BA5" w:rsidRPr="00DD4BA5" w14:paraId="2210AE19" w14:textId="77777777" w:rsidTr="0042531D">
        <w:trPr>
          <w:trHeight w:val="179"/>
        </w:trPr>
        <w:tc>
          <w:tcPr>
            <w:tcW w:w="74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F9FB5E" w14:textId="77777777" w:rsidR="00701585" w:rsidRPr="00DD4BA5" w:rsidRDefault="00701585" w:rsidP="00701585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Breakfast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2D0F8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CBA7C3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3C750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62F4D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57F81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D6046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tcBorders>
              <w:top w:val="single" w:sz="4" w:space="0" w:color="auto"/>
            </w:tcBorders>
            <w:vAlign w:val="center"/>
          </w:tcPr>
          <w:p w14:paraId="44734F5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16B7935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1B9D2E6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14:paraId="7808FFA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14:paraId="0C4571C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5F2AC8B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0" w:type="pct"/>
            <w:tcBorders>
              <w:top w:val="single" w:sz="4" w:space="0" w:color="auto"/>
            </w:tcBorders>
          </w:tcPr>
          <w:p w14:paraId="0763042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</w:tcPr>
          <w:p w14:paraId="7CA20BD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5" w:type="pct"/>
            <w:tcBorders>
              <w:top w:val="single" w:sz="4" w:space="0" w:color="auto"/>
            </w:tcBorders>
          </w:tcPr>
          <w:p w14:paraId="6FAC937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4AA11E3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</w:tr>
      <w:tr w:rsidR="00DD4BA5" w:rsidRPr="00DD4BA5" w14:paraId="79D69475" w14:textId="77777777" w:rsidTr="0042531D">
        <w:trPr>
          <w:trHeight w:val="141"/>
        </w:trPr>
        <w:tc>
          <w:tcPr>
            <w:tcW w:w="748" w:type="pct"/>
            <w:shd w:val="clear" w:color="auto" w:fill="auto"/>
            <w:noWrap/>
            <w:vAlign w:val="center"/>
          </w:tcPr>
          <w:p w14:paraId="74F3BC90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Coffee with milk. bread and cheese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595C51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52,8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DB6E90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42,6-63,0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0D16C46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40,6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D797DD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33,8-47,3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78DE1D9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42,1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C22EED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22,3-61,9</w:t>
            </w:r>
          </w:p>
        </w:tc>
        <w:tc>
          <w:tcPr>
            <w:tcW w:w="174" w:type="pct"/>
            <w:vAlign w:val="center"/>
          </w:tcPr>
          <w:p w14:paraId="6330BF9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36,3</w:t>
            </w:r>
          </w:p>
        </w:tc>
        <w:tc>
          <w:tcPr>
            <w:tcW w:w="360" w:type="pct"/>
            <w:vAlign w:val="center"/>
          </w:tcPr>
          <w:p w14:paraId="6032BA7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24,0-48,7</w:t>
            </w:r>
          </w:p>
        </w:tc>
        <w:tc>
          <w:tcPr>
            <w:tcW w:w="240" w:type="pct"/>
          </w:tcPr>
          <w:p w14:paraId="1528C41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58,0</w:t>
            </w:r>
          </w:p>
        </w:tc>
        <w:tc>
          <w:tcPr>
            <w:tcW w:w="289" w:type="pct"/>
          </w:tcPr>
          <w:p w14:paraId="57F89F0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51,5-64,3</w:t>
            </w:r>
          </w:p>
        </w:tc>
        <w:tc>
          <w:tcPr>
            <w:tcW w:w="180" w:type="pct"/>
          </w:tcPr>
          <w:p w14:paraId="77F960C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52,4</w:t>
            </w:r>
          </w:p>
        </w:tc>
        <w:tc>
          <w:tcPr>
            <w:tcW w:w="295" w:type="pct"/>
          </w:tcPr>
          <w:p w14:paraId="3502839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33,1-71,7</w:t>
            </w:r>
          </w:p>
        </w:tc>
        <w:tc>
          <w:tcPr>
            <w:tcW w:w="170" w:type="pct"/>
          </w:tcPr>
          <w:p w14:paraId="3C7F14D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44,8</w:t>
            </w:r>
          </w:p>
        </w:tc>
        <w:tc>
          <w:tcPr>
            <w:tcW w:w="362" w:type="pct"/>
          </w:tcPr>
          <w:p w14:paraId="724F65E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41,0-48,7</w:t>
            </w:r>
          </w:p>
        </w:tc>
        <w:tc>
          <w:tcPr>
            <w:tcW w:w="175" w:type="pct"/>
          </w:tcPr>
          <w:p w14:paraId="6B053B0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36,8</w:t>
            </w:r>
          </w:p>
        </w:tc>
        <w:tc>
          <w:tcPr>
            <w:tcW w:w="414" w:type="pct"/>
          </w:tcPr>
          <w:p w14:paraId="42B6CCA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29,0-44,5</w:t>
            </w:r>
          </w:p>
        </w:tc>
      </w:tr>
      <w:tr w:rsidR="00DD4BA5" w:rsidRPr="00DD4BA5" w14:paraId="0BF1BC1D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380A52A0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 xml:space="preserve">Mixed 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7F10A35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27,9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C57D51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22,0-33,8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096B71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41,0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0FA97C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37,0-44,9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289D0CB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26,8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BFD085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17,6-36,0</w:t>
            </w:r>
          </w:p>
        </w:tc>
        <w:tc>
          <w:tcPr>
            <w:tcW w:w="174" w:type="pct"/>
            <w:vAlign w:val="center"/>
          </w:tcPr>
          <w:p w14:paraId="2535EAB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35,3</w:t>
            </w:r>
          </w:p>
        </w:tc>
        <w:tc>
          <w:tcPr>
            <w:tcW w:w="360" w:type="pct"/>
            <w:vAlign w:val="center"/>
          </w:tcPr>
          <w:p w14:paraId="207AC01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16,5-54,1</w:t>
            </w:r>
          </w:p>
        </w:tc>
        <w:tc>
          <w:tcPr>
            <w:tcW w:w="240" w:type="pct"/>
          </w:tcPr>
          <w:p w14:paraId="202824B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28,0</w:t>
            </w:r>
          </w:p>
        </w:tc>
        <w:tc>
          <w:tcPr>
            <w:tcW w:w="289" w:type="pct"/>
          </w:tcPr>
          <w:p w14:paraId="3F16117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20,8-35,1</w:t>
            </w:r>
          </w:p>
        </w:tc>
        <w:tc>
          <w:tcPr>
            <w:tcW w:w="180" w:type="pct"/>
          </w:tcPr>
          <w:p w14:paraId="4CA9815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32,0</w:t>
            </w:r>
          </w:p>
        </w:tc>
        <w:tc>
          <w:tcPr>
            <w:tcW w:w="295" w:type="pct"/>
          </w:tcPr>
          <w:p w14:paraId="1DD3230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20,5-43,5</w:t>
            </w:r>
          </w:p>
        </w:tc>
        <w:tc>
          <w:tcPr>
            <w:tcW w:w="170" w:type="pct"/>
          </w:tcPr>
          <w:p w14:paraId="47F356C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34,6</w:t>
            </w:r>
          </w:p>
        </w:tc>
        <w:tc>
          <w:tcPr>
            <w:tcW w:w="362" w:type="pct"/>
          </w:tcPr>
          <w:p w14:paraId="5D55C41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27,8-41,5</w:t>
            </w:r>
          </w:p>
        </w:tc>
        <w:tc>
          <w:tcPr>
            <w:tcW w:w="175" w:type="pct"/>
          </w:tcPr>
          <w:p w14:paraId="3E50D3D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42,3</w:t>
            </w:r>
          </w:p>
        </w:tc>
        <w:tc>
          <w:tcPr>
            <w:tcW w:w="414" w:type="pct"/>
          </w:tcPr>
          <w:p w14:paraId="3DDABF8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35,4-49,2</w:t>
            </w:r>
          </w:p>
        </w:tc>
      </w:tr>
      <w:tr w:rsidR="00DD4BA5" w:rsidRPr="00DD4BA5" w14:paraId="0BE9D9DC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53CA6EDD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Chocolate milk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80BF55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19,3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DCF06E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11,6-27,0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2A47D98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18,5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16FF5B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12,9-24,1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F315A3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31,1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35FFFA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16,0-46,3</w:t>
            </w:r>
          </w:p>
        </w:tc>
        <w:tc>
          <w:tcPr>
            <w:tcW w:w="174" w:type="pct"/>
            <w:vAlign w:val="center"/>
          </w:tcPr>
          <w:p w14:paraId="14DF583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28,4</w:t>
            </w:r>
          </w:p>
        </w:tc>
        <w:tc>
          <w:tcPr>
            <w:tcW w:w="360" w:type="pct"/>
            <w:vAlign w:val="center"/>
          </w:tcPr>
          <w:p w14:paraId="57476EA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18,2-38,6</w:t>
            </w:r>
          </w:p>
        </w:tc>
        <w:tc>
          <w:tcPr>
            <w:tcW w:w="240" w:type="pct"/>
          </w:tcPr>
          <w:p w14:paraId="6A6CB32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14,1</w:t>
            </w:r>
          </w:p>
        </w:tc>
        <w:tc>
          <w:tcPr>
            <w:tcW w:w="289" w:type="pct"/>
          </w:tcPr>
          <w:p w14:paraId="672147F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9,6-18,6</w:t>
            </w:r>
          </w:p>
        </w:tc>
        <w:tc>
          <w:tcPr>
            <w:tcW w:w="180" w:type="pct"/>
          </w:tcPr>
          <w:p w14:paraId="02D1B68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15,6</w:t>
            </w:r>
          </w:p>
        </w:tc>
        <w:tc>
          <w:tcPr>
            <w:tcW w:w="295" w:type="pct"/>
          </w:tcPr>
          <w:p w14:paraId="42551C6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5,6-25,6</w:t>
            </w:r>
          </w:p>
        </w:tc>
        <w:tc>
          <w:tcPr>
            <w:tcW w:w="170" w:type="pct"/>
          </w:tcPr>
          <w:p w14:paraId="5630A6A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20,6</w:t>
            </w:r>
          </w:p>
        </w:tc>
        <w:tc>
          <w:tcPr>
            <w:tcW w:w="362" w:type="pct"/>
          </w:tcPr>
          <w:p w14:paraId="2376BE8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16,3-24,8</w:t>
            </w:r>
          </w:p>
        </w:tc>
        <w:tc>
          <w:tcPr>
            <w:tcW w:w="175" w:type="pct"/>
          </w:tcPr>
          <w:p w14:paraId="1D77CA5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20,9</w:t>
            </w:r>
          </w:p>
        </w:tc>
        <w:tc>
          <w:tcPr>
            <w:tcW w:w="414" w:type="pct"/>
          </w:tcPr>
          <w:p w14:paraId="179A0CC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16,9-24,8</w:t>
            </w:r>
          </w:p>
        </w:tc>
      </w:tr>
      <w:tr w:rsidR="00DD4BA5" w:rsidRPr="00DD4BA5" w14:paraId="73BF07B6" w14:textId="77777777" w:rsidTr="0042531D">
        <w:trPr>
          <w:trHeight w:val="181"/>
        </w:trPr>
        <w:tc>
          <w:tcPr>
            <w:tcW w:w="748" w:type="pct"/>
            <w:shd w:val="clear" w:color="auto" w:fill="auto"/>
            <w:vAlign w:val="center"/>
            <w:hideMark/>
          </w:tcPr>
          <w:p w14:paraId="2557880B" w14:textId="77777777" w:rsidR="00701585" w:rsidRPr="00DD4BA5" w:rsidRDefault="00701585" w:rsidP="00701585">
            <w:pPr>
              <w:spacing w:after="0" w:line="240" w:lineRule="auto"/>
              <w:ind w:left="62" w:right="-130" w:hanging="6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Mid-morning snack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2A0ACD8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B7BDBC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9AC624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542FBC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35C123A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D80D5B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vAlign w:val="center"/>
          </w:tcPr>
          <w:p w14:paraId="6294B65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0" w:type="pct"/>
            <w:vAlign w:val="center"/>
          </w:tcPr>
          <w:p w14:paraId="7E23D2B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40" w:type="pct"/>
          </w:tcPr>
          <w:p w14:paraId="3F5694C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89" w:type="pct"/>
          </w:tcPr>
          <w:p w14:paraId="7796BDC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80" w:type="pct"/>
          </w:tcPr>
          <w:p w14:paraId="6CFA940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95" w:type="pct"/>
          </w:tcPr>
          <w:p w14:paraId="640E387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0" w:type="pct"/>
          </w:tcPr>
          <w:p w14:paraId="10984E2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2" w:type="pct"/>
          </w:tcPr>
          <w:p w14:paraId="3DFACE6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5" w:type="pct"/>
          </w:tcPr>
          <w:p w14:paraId="59CC89D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414" w:type="pct"/>
          </w:tcPr>
          <w:p w14:paraId="16D13A8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</w:tr>
      <w:tr w:rsidR="00DD4BA5" w:rsidRPr="00DD4BA5" w14:paraId="2BAA93E4" w14:textId="77777777" w:rsidTr="0042531D">
        <w:trPr>
          <w:trHeight w:val="299"/>
        </w:trPr>
        <w:tc>
          <w:tcPr>
            <w:tcW w:w="748" w:type="pct"/>
            <w:shd w:val="clear" w:color="auto" w:fill="auto"/>
            <w:vAlign w:val="center"/>
          </w:tcPr>
          <w:p w14:paraId="0297B394" w14:textId="77777777" w:rsidR="00701585" w:rsidRPr="00DD4BA5" w:rsidRDefault="00701585" w:rsidP="00701585">
            <w:pPr>
              <w:spacing w:after="0" w:line="240" w:lineRule="auto"/>
              <w:ind w:left="62" w:right="-130" w:hanging="6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Ultra-processed and fruit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0D0DBF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67,7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792F96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57,6-77,8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C76EC7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74,6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95B4BD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65,6-82,6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E79DF3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66,1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475D00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55,5-76,7</w:t>
            </w:r>
          </w:p>
        </w:tc>
        <w:tc>
          <w:tcPr>
            <w:tcW w:w="174" w:type="pct"/>
            <w:vAlign w:val="center"/>
          </w:tcPr>
          <w:p w14:paraId="36B9434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62,2</w:t>
            </w:r>
          </w:p>
        </w:tc>
        <w:tc>
          <w:tcPr>
            <w:tcW w:w="360" w:type="pct"/>
            <w:vAlign w:val="center"/>
          </w:tcPr>
          <w:p w14:paraId="7C55D16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45,3-79,1</w:t>
            </w:r>
          </w:p>
        </w:tc>
        <w:tc>
          <w:tcPr>
            <w:tcW w:w="240" w:type="pct"/>
          </w:tcPr>
          <w:p w14:paraId="034E5BF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83,7</w:t>
            </w:r>
          </w:p>
        </w:tc>
        <w:tc>
          <w:tcPr>
            <w:tcW w:w="289" w:type="pct"/>
          </w:tcPr>
          <w:p w14:paraId="702BEC8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70,9-96,4</w:t>
            </w:r>
          </w:p>
        </w:tc>
        <w:tc>
          <w:tcPr>
            <w:tcW w:w="180" w:type="pct"/>
          </w:tcPr>
          <w:p w14:paraId="601DB4E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72,5</w:t>
            </w:r>
          </w:p>
        </w:tc>
        <w:tc>
          <w:tcPr>
            <w:tcW w:w="295" w:type="pct"/>
          </w:tcPr>
          <w:p w14:paraId="6EB3271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53,5-91,5</w:t>
            </w:r>
          </w:p>
        </w:tc>
        <w:tc>
          <w:tcPr>
            <w:tcW w:w="170" w:type="pct"/>
          </w:tcPr>
          <w:p w14:paraId="69EF774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82,0</w:t>
            </w:r>
          </w:p>
        </w:tc>
        <w:tc>
          <w:tcPr>
            <w:tcW w:w="362" w:type="pct"/>
          </w:tcPr>
          <w:p w14:paraId="22BF6AB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72,6-91,5</w:t>
            </w:r>
          </w:p>
        </w:tc>
        <w:tc>
          <w:tcPr>
            <w:tcW w:w="175" w:type="pct"/>
          </w:tcPr>
          <w:p w14:paraId="246D770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81,5</w:t>
            </w:r>
          </w:p>
        </w:tc>
        <w:tc>
          <w:tcPr>
            <w:tcW w:w="414" w:type="pct"/>
          </w:tcPr>
          <w:p w14:paraId="167BEFC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71,4-91,5</w:t>
            </w:r>
          </w:p>
        </w:tc>
      </w:tr>
      <w:tr w:rsidR="00DD4BA5" w:rsidRPr="00DD4BA5" w14:paraId="0CDD301C" w14:textId="77777777" w:rsidTr="0042531D">
        <w:trPr>
          <w:trHeight w:val="93"/>
        </w:trPr>
        <w:tc>
          <w:tcPr>
            <w:tcW w:w="748" w:type="pct"/>
            <w:shd w:val="clear" w:color="auto" w:fill="auto"/>
            <w:noWrap/>
            <w:vAlign w:val="center"/>
          </w:tcPr>
          <w:p w14:paraId="49F84933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Coffee with milk. bread. cheese and processed meat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51D0C4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30,2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66D0F6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19,9-40,5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30F5D0A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23,8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153049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16,2-31,4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8E2FD5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30,4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71E34E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20,6-40,2</w:t>
            </w:r>
          </w:p>
        </w:tc>
        <w:tc>
          <w:tcPr>
            <w:tcW w:w="174" w:type="pct"/>
            <w:vAlign w:val="center"/>
          </w:tcPr>
          <w:p w14:paraId="6CE00EC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33,7</w:t>
            </w:r>
          </w:p>
        </w:tc>
        <w:tc>
          <w:tcPr>
            <w:tcW w:w="360" w:type="pct"/>
            <w:vAlign w:val="center"/>
          </w:tcPr>
          <w:p w14:paraId="6AA4D7F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18,4-49,0</w:t>
            </w:r>
          </w:p>
        </w:tc>
        <w:tc>
          <w:tcPr>
            <w:tcW w:w="240" w:type="pct"/>
          </w:tcPr>
          <w:p w14:paraId="3C01B605" w14:textId="76BAB3D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14,9</w:t>
            </w:r>
          </w:p>
        </w:tc>
        <w:tc>
          <w:tcPr>
            <w:tcW w:w="289" w:type="pct"/>
          </w:tcPr>
          <w:p w14:paraId="28B0B00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1,3-28,5</w:t>
            </w:r>
          </w:p>
        </w:tc>
        <w:tc>
          <w:tcPr>
            <w:tcW w:w="180" w:type="pct"/>
          </w:tcPr>
          <w:p w14:paraId="1D5D46E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18,5</w:t>
            </w:r>
          </w:p>
        </w:tc>
        <w:tc>
          <w:tcPr>
            <w:tcW w:w="295" w:type="pct"/>
          </w:tcPr>
          <w:p w14:paraId="1E7596E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5,5-31,5</w:t>
            </w:r>
          </w:p>
        </w:tc>
        <w:tc>
          <w:tcPr>
            <w:tcW w:w="170" w:type="pct"/>
          </w:tcPr>
          <w:p w14:paraId="202C1D3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5,0</w:t>
            </w:r>
          </w:p>
        </w:tc>
        <w:tc>
          <w:tcPr>
            <w:tcW w:w="362" w:type="pct"/>
          </w:tcPr>
          <w:p w14:paraId="5769073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-1,0-11,0</w:t>
            </w:r>
          </w:p>
        </w:tc>
        <w:tc>
          <w:tcPr>
            <w:tcW w:w="175" w:type="pct"/>
          </w:tcPr>
          <w:p w14:paraId="7346B31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8,4</w:t>
            </w:r>
          </w:p>
        </w:tc>
        <w:tc>
          <w:tcPr>
            <w:tcW w:w="414" w:type="pct"/>
          </w:tcPr>
          <w:p w14:paraId="7A50E7E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4,0-12,7</w:t>
            </w:r>
          </w:p>
        </w:tc>
      </w:tr>
      <w:tr w:rsidR="00DD4BA5" w:rsidRPr="00DD4BA5" w14:paraId="59AD6F7E" w14:textId="77777777" w:rsidTr="0042531D">
        <w:trPr>
          <w:trHeight w:val="283"/>
        </w:trPr>
        <w:tc>
          <w:tcPr>
            <w:tcW w:w="748" w:type="pct"/>
            <w:shd w:val="clear" w:color="auto" w:fill="auto"/>
            <w:noWrap/>
            <w:vAlign w:val="center"/>
          </w:tcPr>
          <w:p w14:paraId="1C8B55A6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bookmarkStart w:id="9" w:name="_Hlk176269008"/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Traditional Brazilian lunch with soda</w:t>
            </w:r>
            <w:bookmarkEnd w:id="9"/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286192F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2,1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2505A3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0,2-3,9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FA197D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1,6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54B053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-0,06-3,3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7A1427A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3,5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243457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0,3-6,7</w:t>
            </w:r>
          </w:p>
        </w:tc>
        <w:tc>
          <w:tcPr>
            <w:tcW w:w="174" w:type="pct"/>
            <w:vAlign w:val="center"/>
          </w:tcPr>
          <w:p w14:paraId="19CC6E1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4,1</w:t>
            </w:r>
          </w:p>
        </w:tc>
        <w:tc>
          <w:tcPr>
            <w:tcW w:w="360" w:type="pct"/>
            <w:vAlign w:val="center"/>
          </w:tcPr>
          <w:p w14:paraId="52A891C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-1,2-9,4</w:t>
            </w:r>
          </w:p>
        </w:tc>
        <w:tc>
          <w:tcPr>
            <w:tcW w:w="240" w:type="pct"/>
          </w:tcPr>
          <w:p w14:paraId="27ED007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1,5</w:t>
            </w:r>
          </w:p>
        </w:tc>
        <w:tc>
          <w:tcPr>
            <w:tcW w:w="289" w:type="pct"/>
          </w:tcPr>
          <w:p w14:paraId="4A38B80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-1,2-4,1</w:t>
            </w:r>
          </w:p>
        </w:tc>
        <w:tc>
          <w:tcPr>
            <w:tcW w:w="180" w:type="pct"/>
          </w:tcPr>
          <w:p w14:paraId="7CF84DE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9,0</w:t>
            </w:r>
          </w:p>
        </w:tc>
        <w:tc>
          <w:tcPr>
            <w:tcW w:w="295" w:type="pct"/>
          </w:tcPr>
          <w:p w14:paraId="5CD1E96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-1,5-19,4</w:t>
            </w:r>
          </w:p>
        </w:tc>
        <w:tc>
          <w:tcPr>
            <w:tcW w:w="170" w:type="pct"/>
          </w:tcPr>
          <w:p w14:paraId="7BF3840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13,0</w:t>
            </w:r>
          </w:p>
        </w:tc>
        <w:tc>
          <w:tcPr>
            <w:tcW w:w="362" w:type="pct"/>
          </w:tcPr>
          <w:p w14:paraId="481C230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5,6-20,3</w:t>
            </w:r>
          </w:p>
        </w:tc>
        <w:tc>
          <w:tcPr>
            <w:tcW w:w="175" w:type="pct"/>
          </w:tcPr>
          <w:p w14:paraId="7A78CFB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10,2</w:t>
            </w:r>
          </w:p>
        </w:tc>
        <w:tc>
          <w:tcPr>
            <w:tcW w:w="414" w:type="pct"/>
          </w:tcPr>
          <w:p w14:paraId="07C6335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3,6-16,8</w:t>
            </w:r>
          </w:p>
        </w:tc>
      </w:tr>
      <w:tr w:rsidR="00DD4BA5" w:rsidRPr="00DD4BA5" w14:paraId="27AFE654" w14:textId="77777777" w:rsidTr="0042531D">
        <w:trPr>
          <w:trHeight w:val="199"/>
        </w:trPr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D9B2683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Lunch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7421657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03DE25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2120FD4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9A2105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2959E19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8309E6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vAlign w:val="center"/>
          </w:tcPr>
          <w:p w14:paraId="7C3A680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0" w:type="pct"/>
            <w:vAlign w:val="center"/>
          </w:tcPr>
          <w:p w14:paraId="67B5C9C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40" w:type="pct"/>
          </w:tcPr>
          <w:p w14:paraId="440BC80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89" w:type="pct"/>
          </w:tcPr>
          <w:p w14:paraId="130515A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80" w:type="pct"/>
          </w:tcPr>
          <w:p w14:paraId="451D479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95" w:type="pct"/>
          </w:tcPr>
          <w:p w14:paraId="0F5153F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0" w:type="pct"/>
          </w:tcPr>
          <w:p w14:paraId="3E0EDCD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2" w:type="pct"/>
          </w:tcPr>
          <w:p w14:paraId="5B3BAB4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5" w:type="pct"/>
          </w:tcPr>
          <w:p w14:paraId="1B25B37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414" w:type="pct"/>
          </w:tcPr>
          <w:p w14:paraId="106256F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</w:tr>
      <w:tr w:rsidR="00DD4BA5" w:rsidRPr="00DD4BA5" w14:paraId="0D57170F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2223E3C2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 xml:space="preserve">Brazilian traditional 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5E548A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41,7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8209A2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35,0-48,5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75C6136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45,3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AE2EBF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37,7-52,8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7E847B7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50,0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B81584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41,1-58,8</w:t>
            </w:r>
          </w:p>
        </w:tc>
        <w:tc>
          <w:tcPr>
            <w:tcW w:w="174" w:type="pct"/>
            <w:vAlign w:val="center"/>
          </w:tcPr>
          <w:p w14:paraId="6C25545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32,2</w:t>
            </w:r>
          </w:p>
        </w:tc>
        <w:tc>
          <w:tcPr>
            <w:tcW w:w="360" w:type="pct"/>
            <w:vAlign w:val="center"/>
          </w:tcPr>
          <w:p w14:paraId="6F20992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16,6-47,7</w:t>
            </w:r>
          </w:p>
        </w:tc>
        <w:tc>
          <w:tcPr>
            <w:tcW w:w="240" w:type="pct"/>
          </w:tcPr>
          <w:p w14:paraId="50A0D64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50,2</w:t>
            </w:r>
          </w:p>
        </w:tc>
        <w:tc>
          <w:tcPr>
            <w:tcW w:w="289" w:type="pct"/>
          </w:tcPr>
          <w:p w14:paraId="4548F23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42,4-58,0</w:t>
            </w:r>
          </w:p>
        </w:tc>
        <w:tc>
          <w:tcPr>
            <w:tcW w:w="180" w:type="pct"/>
          </w:tcPr>
          <w:p w14:paraId="1A80864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43,6</w:t>
            </w:r>
          </w:p>
        </w:tc>
        <w:tc>
          <w:tcPr>
            <w:tcW w:w="295" w:type="pct"/>
          </w:tcPr>
          <w:p w14:paraId="4FAB9C3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37,6-49,7</w:t>
            </w:r>
          </w:p>
        </w:tc>
        <w:tc>
          <w:tcPr>
            <w:tcW w:w="170" w:type="pct"/>
          </w:tcPr>
          <w:p w14:paraId="0594EF0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41,2</w:t>
            </w:r>
          </w:p>
        </w:tc>
        <w:tc>
          <w:tcPr>
            <w:tcW w:w="362" w:type="pct"/>
          </w:tcPr>
          <w:p w14:paraId="3DA3B65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34,9-47,6</w:t>
            </w:r>
          </w:p>
        </w:tc>
        <w:tc>
          <w:tcPr>
            <w:tcW w:w="175" w:type="pct"/>
          </w:tcPr>
          <w:p w14:paraId="4C9701A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43,9</w:t>
            </w:r>
          </w:p>
        </w:tc>
        <w:tc>
          <w:tcPr>
            <w:tcW w:w="414" w:type="pct"/>
          </w:tcPr>
          <w:p w14:paraId="5827E3B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39,2-48,7</w:t>
            </w:r>
          </w:p>
        </w:tc>
      </w:tr>
      <w:tr w:rsidR="00DD4BA5" w:rsidRPr="00DD4BA5" w14:paraId="0DE49286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611C436F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bookmarkStart w:id="10" w:name="_Hlk176795558"/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 xml:space="preserve">Brazilian traditional, processed meat, egg and fish </w:t>
            </w:r>
            <w:bookmarkEnd w:id="10"/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453E0E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38,2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0E6CC4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32,1-44,4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1370CD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23,8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7F4808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17,8-29,8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9F38E8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16,8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FAF1EC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6,5-27,1</w:t>
            </w:r>
          </w:p>
        </w:tc>
        <w:tc>
          <w:tcPr>
            <w:tcW w:w="174" w:type="pct"/>
            <w:vAlign w:val="center"/>
          </w:tcPr>
          <w:p w14:paraId="6C3C239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29,2</w:t>
            </w:r>
          </w:p>
        </w:tc>
        <w:tc>
          <w:tcPr>
            <w:tcW w:w="360" w:type="pct"/>
            <w:vAlign w:val="center"/>
          </w:tcPr>
          <w:p w14:paraId="5A2F12C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14,8-43,5</w:t>
            </w:r>
          </w:p>
        </w:tc>
        <w:tc>
          <w:tcPr>
            <w:tcW w:w="240" w:type="pct"/>
          </w:tcPr>
          <w:p w14:paraId="5AF046E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29,4</w:t>
            </w:r>
          </w:p>
        </w:tc>
        <w:tc>
          <w:tcPr>
            <w:tcW w:w="289" w:type="pct"/>
          </w:tcPr>
          <w:p w14:paraId="4EDD6B0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19,3-39,4</w:t>
            </w:r>
          </w:p>
        </w:tc>
        <w:tc>
          <w:tcPr>
            <w:tcW w:w="180" w:type="pct"/>
          </w:tcPr>
          <w:p w14:paraId="1F60CF1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26,0</w:t>
            </w:r>
          </w:p>
        </w:tc>
        <w:tc>
          <w:tcPr>
            <w:tcW w:w="295" w:type="pct"/>
          </w:tcPr>
          <w:p w14:paraId="5FF507A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17,5-34,5</w:t>
            </w:r>
          </w:p>
        </w:tc>
        <w:tc>
          <w:tcPr>
            <w:tcW w:w="170" w:type="pct"/>
          </w:tcPr>
          <w:p w14:paraId="5634A11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24,4</w:t>
            </w:r>
          </w:p>
        </w:tc>
        <w:tc>
          <w:tcPr>
            <w:tcW w:w="362" w:type="pct"/>
          </w:tcPr>
          <w:p w14:paraId="3C15958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19,0-30,0</w:t>
            </w:r>
          </w:p>
        </w:tc>
        <w:tc>
          <w:tcPr>
            <w:tcW w:w="175" w:type="pct"/>
          </w:tcPr>
          <w:p w14:paraId="2316142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28,7</w:t>
            </w:r>
          </w:p>
        </w:tc>
        <w:tc>
          <w:tcPr>
            <w:tcW w:w="414" w:type="pct"/>
          </w:tcPr>
          <w:p w14:paraId="21106AF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22,7-34,6</w:t>
            </w:r>
          </w:p>
        </w:tc>
      </w:tr>
      <w:tr w:rsidR="00DD4BA5" w:rsidRPr="00DD4BA5" w14:paraId="605C7D9E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14D5DDC6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 xml:space="preserve">Ultra-processed, milk and bread 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BA9A62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8,6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658335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3,7-13,4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0B625C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15,2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6D55F8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7,5-23,0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02BF668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15,1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03CD661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12,7-17,5</w:t>
            </w:r>
          </w:p>
        </w:tc>
        <w:tc>
          <w:tcPr>
            <w:tcW w:w="174" w:type="pct"/>
            <w:vAlign w:val="center"/>
          </w:tcPr>
          <w:p w14:paraId="79D275C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13,8</w:t>
            </w:r>
          </w:p>
        </w:tc>
        <w:tc>
          <w:tcPr>
            <w:tcW w:w="360" w:type="pct"/>
            <w:vAlign w:val="center"/>
          </w:tcPr>
          <w:p w14:paraId="19FCE93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6,9-20,8</w:t>
            </w:r>
          </w:p>
        </w:tc>
        <w:tc>
          <w:tcPr>
            <w:tcW w:w="240" w:type="pct"/>
          </w:tcPr>
          <w:p w14:paraId="168C9C4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10,8</w:t>
            </w:r>
          </w:p>
        </w:tc>
        <w:tc>
          <w:tcPr>
            <w:tcW w:w="289" w:type="pct"/>
          </w:tcPr>
          <w:p w14:paraId="2B53545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2,8-18,9</w:t>
            </w:r>
          </w:p>
        </w:tc>
        <w:tc>
          <w:tcPr>
            <w:tcW w:w="180" w:type="pct"/>
          </w:tcPr>
          <w:p w14:paraId="36D64DB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13,7</w:t>
            </w:r>
          </w:p>
        </w:tc>
        <w:tc>
          <w:tcPr>
            <w:tcW w:w="295" w:type="pct"/>
          </w:tcPr>
          <w:p w14:paraId="5670385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5,0-22,4</w:t>
            </w:r>
          </w:p>
        </w:tc>
        <w:tc>
          <w:tcPr>
            <w:tcW w:w="170" w:type="pct"/>
          </w:tcPr>
          <w:p w14:paraId="2A2EAA7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19,4</w:t>
            </w:r>
          </w:p>
        </w:tc>
        <w:tc>
          <w:tcPr>
            <w:tcW w:w="362" w:type="pct"/>
          </w:tcPr>
          <w:p w14:paraId="5B4F566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14,2-24,6</w:t>
            </w:r>
          </w:p>
        </w:tc>
        <w:tc>
          <w:tcPr>
            <w:tcW w:w="175" w:type="pct"/>
          </w:tcPr>
          <w:p w14:paraId="0DB3655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22,1</w:t>
            </w:r>
          </w:p>
        </w:tc>
        <w:tc>
          <w:tcPr>
            <w:tcW w:w="414" w:type="pct"/>
          </w:tcPr>
          <w:p w14:paraId="3643C15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16,0-28,2</w:t>
            </w:r>
          </w:p>
        </w:tc>
      </w:tr>
      <w:tr w:rsidR="00DD4BA5" w:rsidRPr="00DD4BA5" w14:paraId="672FFFC3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574C08E3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bookmarkStart w:id="11" w:name="_Hlk176795594"/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>Pasta and cheese</w:t>
            </w:r>
            <w:bookmarkEnd w:id="11"/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AFDDB4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11,5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7D24BC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7,8-15,2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79B2A78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15,7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5D0C3E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9,8-21,6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4F825B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18,2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ECB010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9,0-27,4</w:t>
            </w:r>
          </w:p>
        </w:tc>
        <w:tc>
          <w:tcPr>
            <w:tcW w:w="174" w:type="pct"/>
            <w:vAlign w:val="center"/>
          </w:tcPr>
          <w:p w14:paraId="4CF2F11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24,8</w:t>
            </w:r>
          </w:p>
        </w:tc>
        <w:tc>
          <w:tcPr>
            <w:tcW w:w="360" w:type="pct"/>
            <w:vAlign w:val="center"/>
          </w:tcPr>
          <w:p w14:paraId="1F18A65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16,2-33,5</w:t>
            </w:r>
          </w:p>
        </w:tc>
        <w:tc>
          <w:tcPr>
            <w:tcW w:w="240" w:type="pct"/>
          </w:tcPr>
          <w:p w14:paraId="0FB282B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9,6</w:t>
            </w:r>
          </w:p>
        </w:tc>
        <w:tc>
          <w:tcPr>
            <w:tcW w:w="289" w:type="pct"/>
          </w:tcPr>
          <w:p w14:paraId="4E4E87C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-0,7-19,9</w:t>
            </w:r>
          </w:p>
        </w:tc>
        <w:tc>
          <w:tcPr>
            <w:tcW w:w="180" w:type="pct"/>
          </w:tcPr>
          <w:p w14:paraId="35BB54C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16,7</w:t>
            </w:r>
          </w:p>
        </w:tc>
        <w:tc>
          <w:tcPr>
            <w:tcW w:w="295" w:type="pct"/>
          </w:tcPr>
          <w:p w14:paraId="6EAF2ED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10,3-23,1</w:t>
            </w:r>
          </w:p>
        </w:tc>
        <w:tc>
          <w:tcPr>
            <w:tcW w:w="170" w:type="pct"/>
          </w:tcPr>
          <w:p w14:paraId="51A4562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15,0</w:t>
            </w:r>
          </w:p>
        </w:tc>
        <w:tc>
          <w:tcPr>
            <w:tcW w:w="362" w:type="pct"/>
          </w:tcPr>
          <w:p w14:paraId="2889050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12,1-17,9</w:t>
            </w:r>
          </w:p>
        </w:tc>
        <w:tc>
          <w:tcPr>
            <w:tcW w:w="175" w:type="pct"/>
          </w:tcPr>
          <w:p w14:paraId="2B92E3F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5,3</w:t>
            </w:r>
          </w:p>
        </w:tc>
        <w:tc>
          <w:tcPr>
            <w:tcW w:w="414" w:type="pct"/>
          </w:tcPr>
          <w:p w14:paraId="3D404F5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0,4-10,2</w:t>
            </w:r>
          </w:p>
        </w:tc>
      </w:tr>
      <w:tr w:rsidR="00DD4BA5" w:rsidRPr="00DD4BA5" w14:paraId="767017CA" w14:textId="77777777" w:rsidTr="0042531D">
        <w:trPr>
          <w:trHeight w:val="208"/>
        </w:trPr>
        <w:tc>
          <w:tcPr>
            <w:tcW w:w="748" w:type="pct"/>
            <w:shd w:val="clear" w:color="auto" w:fill="auto"/>
            <w:vAlign w:val="center"/>
            <w:hideMark/>
          </w:tcPr>
          <w:p w14:paraId="3773C929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Mid-afternoon snack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FF9044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F25341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14B2CC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C023F9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D4D4CA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9829E9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vAlign w:val="center"/>
          </w:tcPr>
          <w:p w14:paraId="130B3E0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0" w:type="pct"/>
            <w:vAlign w:val="center"/>
          </w:tcPr>
          <w:p w14:paraId="31587D3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40" w:type="pct"/>
          </w:tcPr>
          <w:p w14:paraId="2AC7C66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89" w:type="pct"/>
          </w:tcPr>
          <w:p w14:paraId="4D130BB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80" w:type="pct"/>
          </w:tcPr>
          <w:p w14:paraId="6EB59BC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95" w:type="pct"/>
          </w:tcPr>
          <w:p w14:paraId="4826573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0" w:type="pct"/>
          </w:tcPr>
          <w:p w14:paraId="01ECDA1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2" w:type="pct"/>
          </w:tcPr>
          <w:p w14:paraId="7677303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5" w:type="pct"/>
          </w:tcPr>
          <w:p w14:paraId="5580BC7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414" w:type="pct"/>
          </w:tcPr>
          <w:p w14:paraId="46CB0AF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</w:tr>
      <w:tr w:rsidR="00DD4BA5" w:rsidRPr="00DD4BA5" w14:paraId="1A0E9F8B" w14:textId="77777777" w:rsidTr="0042531D">
        <w:trPr>
          <w:trHeight w:val="103"/>
        </w:trPr>
        <w:tc>
          <w:tcPr>
            <w:tcW w:w="748" w:type="pct"/>
            <w:shd w:val="clear" w:color="auto" w:fill="auto"/>
            <w:noWrap/>
            <w:vAlign w:val="center"/>
          </w:tcPr>
          <w:p w14:paraId="454DA8D4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>Ultra-processed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F529E0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50,2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F84C07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45,4-55,1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2D96EB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45,6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A799DF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39,2-51,9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6AD5EF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57,1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4206AC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49,1-65,1</w:t>
            </w:r>
          </w:p>
        </w:tc>
        <w:tc>
          <w:tcPr>
            <w:tcW w:w="174" w:type="pct"/>
            <w:vAlign w:val="center"/>
          </w:tcPr>
          <w:p w14:paraId="0AADB16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57,7</w:t>
            </w:r>
          </w:p>
        </w:tc>
        <w:tc>
          <w:tcPr>
            <w:tcW w:w="360" w:type="pct"/>
            <w:vAlign w:val="center"/>
          </w:tcPr>
          <w:p w14:paraId="447BBD7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36,8-78,5</w:t>
            </w:r>
          </w:p>
        </w:tc>
        <w:tc>
          <w:tcPr>
            <w:tcW w:w="240" w:type="pct"/>
          </w:tcPr>
          <w:p w14:paraId="5A1F900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65,2</w:t>
            </w:r>
          </w:p>
        </w:tc>
        <w:tc>
          <w:tcPr>
            <w:tcW w:w="289" w:type="pct"/>
          </w:tcPr>
          <w:p w14:paraId="07E4958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53,1-77,2</w:t>
            </w:r>
          </w:p>
        </w:tc>
        <w:tc>
          <w:tcPr>
            <w:tcW w:w="180" w:type="pct"/>
          </w:tcPr>
          <w:p w14:paraId="674894E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50,8</w:t>
            </w:r>
          </w:p>
        </w:tc>
        <w:tc>
          <w:tcPr>
            <w:tcW w:w="295" w:type="pct"/>
          </w:tcPr>
          <w:p w14:paraId="6686869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40,0-61,6</w:t>
            </w:r>
          </w:p>
        </w:tc>
        <w:tc>
          <w:tcPr>
            <w:tcW w:w="170" w:type="pct"/>
          </w:tcPr>
          <w:p w14:paraId="51E5382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55,5</w:t>
            </w:r>
          </w:p>
        </w:tc>
        <w:tc>
          <w:tcPr>
            <w:tcW w:w="362" w:type="pct"/>
          </w:tcPr>
          <w:p w14:paraId="61A8E57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49,2-61,8</w:t>
            </w:r>
          </w:p>
        </w:tc>
        <w:tc>
          <w:tcPr>
            <w:tcW w:w="175" w:type="pct"/>
          </w:tcPr>
          <w:p w14:paraId="2778259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57,0</w:t>
            </w:r>
          </w:p>
        </w:tc>
        <w:tc>
          <w:tcPr>
            <w:tcW w:w="414" w:type="pct"/>
          </w:tcPr>
          <w:p w14:paraId="47476C3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50,6-63,4</w:t>
            </w:r>
          </w:p>
        </w:tc>
      </w:tr>
      <w:tr w:rsidR="00DD4BA5" w:rsidRPr="00DD4BA5" w14:paraId="6A54E4A4" w14:textId="77777777" w:rsidTr="0042531D">
        <w:trPr>
          <w:trHeight w:val="333"/>
        </w:trPr>
        <w:tc>
          <w:tcPr>
            <w:tcW w:w="748" w:type="pct"/>
            <w:shd w:val="clear" w:color="auto" w:fill="auto"/>
            <w:noWrap/>
            <w:vAlign w:val="center"/>
          </w:tcPr>
          <w:p w14:paraId="3E0B681F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>Coffee with milk, bread, cheese, and processed meat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6A631D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29,3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0D226D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24,8-33,8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929195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38,4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8BDF58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30,1-46,6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A80E42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25,6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DBCA6A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14,6-36,5</w:t>
            </w:r>
          </w:p>
        </w:tc>
        <w:tc>
          <w:tcPr>
            <w:tcW w:w="174" w:type="pct"/>
            <w:vAlign w:val="center"/>
          </w:tcPr>
          <w:p w14:paraId="5951EDE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35,0</w:t>
            </w:r>
          </w:p>
        </w:tc>
        <w:tc>
          <w:tcPr>
            <w:tcW w:w="360" w:type="pct"/>
            <w:vAlign w:val="center"/>
          </w:tcPr>
          <w:p w14:paraId="3721326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15,5-54,4</w:t>
            </w:r>
          </w:p>
        </w:tc>
        <w:tc>
          <w:tcPr>
            <w:tcW w:w="240" w:type="pct"/>
          </w:tcPr>
          <w:p w14:paraId="0F967D3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20,0</w:t>
            </w:r>
          </w:p>
        </w:tc>
        <w:tc>
          <w:tcPr>
            <w:tcW w:w="289" w:type="pct"/>
          </w:tcPr>
          <w:p w14:paraId="1B4DA55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11,9-28,0</w:t>
            </w:r>
          </w:p>
        </w:tc>
        <w:tc>
          <w:tcPr>
            <w:tcW w:w="180" w:type="pct"/>
          </w:tcPr>
          <w:p w14:paraId="0CCD64C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34,7</w:t>
            </w:r>
          </w:p>
        </w:tc>
        <w:tc>
          <w:tcPr>
            <w:tcW w:w="295" w:type="pct"/>
          </w:tcPr>
          <w:p w14:paraId="3E9F320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27,6-41,8</w:t>
            </w:r>
          </w:p>
        </w:tc>
        <w:tc>
          <w:tcPr>
            <w:tcW w:w="170" w:type="pct"/>
          </w:tcPr>
          <w:p w14:paraId="7C4E2DC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29,1</w:t>
            </w:r>
          </w:p>
        </w:tc>
        <w:tc>
          <w:tcPr>
            <w:tcW w:w="362" w:type="pct"/>
          </w:tcPr>
          <w:p w14:paraId="5E3FD85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24,9-33,3</w:t>
            </w:r>
          </w:p>
        </w:tc>
        <w:tc>
          <w:tcPr>
            <w:tcW w:w="175" w:type="pct"/>
          </w:tcPr>
          <w:p w14:paraId="525BEE9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30,5</w:t>
            </w:r>
          </w:p>
        </w:tc>
        <w:tc>
          <w:tcPr>
            <w:tcW w:w="414" w:type="pct"/>
          </w:tcPr>
          <w:p w14:paraId="2BDD781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25,7-35,4</w:t>
            </w:r>
          </w:p>
        </w:tc>
      </w:tr>
      <w:tr w:rsidR="00DD4BA5" w:rsidRPr="00DD4BA5" w14:paraId="5D82EDFA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55D4630F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>Fruits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FE91D7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18,4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D1CA1C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13,9-22,9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0E77C5B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14,4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3E980B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12,0-16,9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FFC720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16,4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2B0610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4,7-28,1</w:t>
            </w:r>
          </w:p>
        </w:tc>
        <w:tc>
          <w:tcPr>
            <w:tcW w:w="174" w:type="pct"/>
            <w:vAlign w:val="center"/>
          </w:tcPr>
          <w:p w14:paraId="6387DAA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7,4</w:t>
            </w:r>
          </w:p>
        </w:tc>
        <w:tc>
          <w:tcPr>
            <w:tcW w:w="360" w:type="pct"/>
            <w:vAlign w:val="center"/>
          </w:tcPr>
          <w:p w14:paraId="6DDC3BF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-3,0-17,7</w:t>
            </w:r>
          </w:p>
        </w:tc>
        <w:tc>
          <w:tcPr>
            <w:tcW w:w="240" w:type="pct"/>
          </w:tcPr>
          <w:p w14:paraId="34F46F6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11,7</w:t>
            </w:r>
          </w:p>
        </w:tc>
        <w:tc>
          <w:tcPr>
            <w:tcW w:w="289" w:type="pct"/>
          </w:tcPr>
          <w:p w14:paraId="2061CC8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5,5-18,0</w:t>
            </w:r>
          </w:p>
        </w:tc>
        <w:tc>
          <w:tcPr>
            <w:tcW w:w="180" w:type="pct"/>
          </w:tcPr>
          <w:p w14:paraId="62F1482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11,2</w:t>
            </w:r>
          </w:p>
        </w:tc>
        <w:tc>
          <w:tcPr>
            <w:tcW w:w="295" w:type="pct"/>
          </w:tcPr>
          <w:p w14:paraId="5D695DC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5,2-17,3</w:t>
            </w:r>
          </w:p>
        </w:tc>
        <w:tc>
          <w:tcPr>
            <w:tcW w:w="170" w:type="pct"/>
          </w:tcPr>
          <w:p w14:paraId="2E3F66D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10,3</w:t>
            </w:r>
          </w:p>
        </w:tc>
        <w:tc>
          <w:tcPr>
            <w:tcW w:w="362" w:type="pct"/>
          </w:tcPr>
          <w:p w14:paraId="515863B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7,3-13,3</w:t>
            </w:r>
          </w:p>
        </w:tc>
        <w:tc>
          <w:tcPr>
            <w:tcW w:w="175" w:type="pct"/>
          </w:tcPr>
          <w:p w14:paraId="46F69D7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10,7</w:t>
            </w:r>
          </w:p>
        </w:tc>
        <w:tc>
          <w:tcPr>
            <w:tcW w:w="414" w:type="pct"/>
          </w:tcPr>
          <w:p w14:paraId="7E033E8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6,9-14,5</w:t>
            </w:r>
          </w:p>
        </w:tc>
      </w:tr>
      <w:tr w:rsidR="00DD4BA5" w:rsidRPr="00DD4BA5" w14:paraId="23EF275E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02F0725B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 xml:space="preserve">Traditional Brazilian lunch 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D5FBB1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2,1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C9842E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0,3-3,9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384AC26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1,7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7119FC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-0,9-4,3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A2B300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0,9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5DEE9E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-0,6-2,5</w:t>
            </w:r>
          </w:p>
        </w:tc>
        <w:tc>
          <w:tcPr>
            <w:tcW w:w="174" w:type="pct"/>
            <w:vAlign w:val="center"/>
          </w:tcPr>
          <w:p w14:paraId="23C0A0A2" w14:textId="7F0F1304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</w:t>
            </w:r>
          </w:p>
        </w:tc>
        <w:tc>
          <w:tcPr>
            <w:tcW w:w="360" w:type="pct"/>
            <w:vAlign w:val="center"/>
          </w:tcPr>
          <w:p w14:paraId="2FDF2C89" w14:textId="0059876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</w:t>
            </w:r>
          </w:p>
        </w:tc>
        <w:tc>
          <w:tcPr>
            <w:tcW w:w="240" w:type="pct"/>
          </w:tcPr>
          <w:p w14:paraId="1FBC5AC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3,2</w:t>
            </w:r>
          </w:p>
        </w:tc>
        <w:tc>
          <w:tcPr>
            <w:tcW w:w="289" w:type="pct"/>
          </w:tcPr>
          <w:p w14:paraId="17F2C04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-1,7-8,1</w:t>
            </w:r>
          </w:p>
        </w:tc>
        <w:tc>
          <w:tcPr>
            <w:tcW w:w="180" w:type="pct"/>
          </w:tcPr>
          <w:p w14:paraId="56C6808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3,3</w:t>
            </w:r>
          </w:p>
        </w:tc>
        <w:tc>
          <w:tcPr>
            <w:tcW w:w="295" w:type="pct"/>
          </w:tcPr>
          <w:p w14:paraId="183D07F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0,4-6,1</w:t>
            </w:r>
          </w:p>
        </w:tc>
        <w:tc>
          <w:tcPr>
            <w:tcW w:w="170" w:type="pct"/>
          </w:tcPr>
          <w:p w14:paraId="7866870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5,1</w:t>
            </w:r>
          </w:p>
        </w:tc>
        <w:tc>
          <w:tcPr>
            <w:tcW w:w="362" w:type="pct"/>
          </w:tcPr>
          <w:p w14:paraId="10573FF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0,2-10,0</w:t>
            </w:r>
          </w:p>
        </w:tc>
        <w:tc>
          <w:tcPr>
            <w:tcW w:w="175" w:type="pct"/>
          </w:tcPr>
          <w:p w14:paraId="7E3E669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1,8</w:t>
            </w:r>
          </w:p>
        </w:tc>
        <w:tc>
          <w:tcPr>
            <w:tcW w:w="414" w:type="pct"/>
          </w:tcPr>
          <w:p w14:paraId="3AF3542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0,9-2,7</w:t>
            </w:r>
          </w:p>
        </w:tc>
      </w:tr>
      <w:tr w:rsidR="00DD4BA5" w:rsidRPr="00DD4BA5" w14:paraId="133021BE" w14:textId="77777777" w:rsidTr="0042531D">
        <w:trPr>
          <w:trHeight w:val="161"/>
        </w:trPr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28C60F86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Dinner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14E615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6FA3D3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090C7B8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EEB6AC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86CC08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2F23635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vAlign w:val="center"/>
          </w:tcPr>
          <w:p w14:paraId="7BA61DE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0" w:type="pct"/>
            <w:vAlign w:val="center"/>
          </w:tcPr>
          <w:p w14:paraId="2ED6DE7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40" w:type="pct"/>
          </w:tcPr>
          <w:p w14:paraId="042185A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89" w:type="pct"/>
          </w:tcPr>
          <w:p w14:paraId="1510116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80" w:type="pct"/>
          </w:tcPr>
          <w:p w14:paraId="2478AB2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95" w:type="pct"/>
          </w:tcPr>
          <w:p w14:paraId="444AF85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0" w:type="pct"/>
          </w:tcPr>
          <w:p w14:paraId="0B26278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2" w:type="pct"/>
          </w:tcPr>
          <w:p w14:paraId="51C64A0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5" w:type="pct"/>
          </w:tcPr>
          <w:p w14:paraId="3F135B1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414" w:type="pct"/>
          </w:tcPr>
          <w:p w14:paraId="649A6C0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</w:tr>
      <w:tr w:rsidR="00DD4BA5" w:rsidRPr="00DD4BA5" w14:paraId="05485B42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388B2288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Mixed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CB8913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48,7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FA72A8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39,6-57,7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2B17E83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50,5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F3572E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45,1-56,0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085123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43,3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C18476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31,1-55,5</w:t>
            </w:r>
          </w:p>
        </w:tc>
        <w:tc>
          <w:tcPr>
            <w:tcW w:w="174" w:type="pct"/>
            <w:vAlign w:val="center"/>
          </w:tcPr>
          <w:p w14:paraId="6A77430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34,6</w:t>
            </w:r>
          </w:p>
        </w:tc>
        <w:tc>
          <w:tcPr>
            <w:tcW w:w="360" w:type="pct"/>
            <w:vAlign w:val="center"/>
          </w:tcPr>
          <w:p w14:paraId="7C5462B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28,0-41,1</w:t>
            </w:r>
          </w:p>
        </w:tc>
        <w:tc>
          <w:tcPr>
            <w:tcW w:w="240" w:type="pct"/>
          </w:tcPr>
          <w:p w14:paraId="4C5C4FF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50,5</w:t>
            </w:r>
          </w:p>
        </w:tc>
        <w:tc>
          <w:tcPr>
            <w:tcW w:w="289" w:type="pct"/>
          </w:tcPr>
          <w:p w14:paraId="0C747AD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39,4-61,6</w:t>
            </w:r>
          </w:p>
        </w:tc>
        <w:tc>
          <w:tcPr>
            <w:tcW w:w="180" w:type="pct"/>
          </w:tcPr>
          <w:p w14:paraId="6B99683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43,1</w:t>
            </w:r>
          </w:p>
        </w:tc>
        <w:tc>
          <w:tcPr>
            <w:tcW w:w="295" w:type="pct"/>
          </w:tcPr>
          <w:p w14:paraId="773FE53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22,1-64,1</w:t>
            </w:r>
          </w:p>
        </w:tc>
        <w:tc>
          <w:tcPr>
            <w:tcW w:w="170" w:type="pct"/>
          </w:tcPr>
          <w:p w14:paraId="694943B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49,4</w:t>
            </w:r>
          </w:p>
        </w:tc>
        <w:tc>
          <w:tcPr>
            <w:tcW w:w="362" w:type="pct"/>
          </w:tcPr>
          <w:p w14:paraId="3AB7FAD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40,9-57,8</w:t>
            </w:r>
          </w:p>
        </w:tc>
        <w:tc>
          <w:tcPr>
            <w:tcW w:w="175" w:type="pct"/>
          </w:tcPr>
          <w:p w14:paraId="3F1E831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44,4</w:t>
            </w:r>
          </w:p>
        </w:tc>
        <w:tc>
          <w:tcPr>
            <w:tcW w:w="414" w:type="pct"/>
          </w:tcPr>
          <w:p w14:paraId="1096D3C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37,8-51,2</w:t>
            </w:r>
          </w:p>
        </w:tc>
      </w:tr>
      <w:tr w:rsidR="00DD4BA5" w:rsidRPr="00DD4BA5" w14:paraId="1E9ECC5E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43E1A926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Traditional Brazilian. water and fish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322FD2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36,4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056C60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29,3-43,6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0BF7632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33,0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CA428B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28,3-37,5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30B9A70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42,4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5D498F2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28,6-56,3</w:t>
            </w:r>
          </w:p>
        </w:tc>
        <w:tc>
          <w:tcPr>
            <w:tcW w:w="174" w:type="pct"/>
            <w:vAlign w:val="center"/>
          </w:tcPr>
          <w:p w14:paraId="6A04F22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43,3</w:t>
            </w:r>
          </w:p>
        </w:tc>
        <w:tc>
          <w:tcPr>
            <w:tcW w:w="360" w:type="pct"/>
            <w:vAlign w:val="center"/>
          </w:tcPr>
          <w:p w14:paraId="5ACAA41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23,9-62,7</w:t>
            </w:r>
          </w:p>
        </w:tc>
        <w:tc>
          <w:tcPr>
            <w:tcW w:w="240" w:type="pct"/>
          </w:tcPr>
          <w:p w14:paraId="2B063C6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41,1</w:t>
            </w:r>
          </w:p>
        </w:tc>
        <w:tc>
          <w:tcPr>
            <w:tcW w:w="289" w:type="pct"/>
          </w:tcPr>
          <w:p w14:paraId="294930A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29,1-53,1</w:t>
            </w:r>
          </w:p>
        </w:tc>
        <w:tc>
          <w:tcPr>
            <w:tcW w:w="180" w:type="pct"/>
          </w:tcPr>
          <w:p w14:paraId="77DBAD8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46,5</w:t>
            </w:r>
          </w:p>
        </w:tc>
        <w:tc>
          <w:tcPr>
            <w:tcW w:w="295" w:type="pct"/>
          </w:tcPr>
          <w:p w14:paraId="419D562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33,3-59,7</w:t>
            </w:r>
          </w:p>
        </w:tc>
        <w:tc>
          <w:tcPr>
            <w:tcW w:w="170" w:type="pct"/>
          </w:tcPr>
          <w:p w14:paraId="4C0014D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41,0</w:t>
            </w:r>
          </w:p>
        </w:tc>
        <w:tc>
          <w:tcPr>
            <w:tcW w:w="362" w:type="pct"/>
          </w:tcPr>
          <w:p w14:paraId="3A2BD4F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31,5-50,6</w:t>
            </w:r>
          </w:p>
        </w:tc>
        <w:tc>
          <w:tcPr>
            <w:tcW w:w="175" w:type="pct"/>
          </w:tcPr>
          <w:p w14:paraId="3E96F52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45,3</w:t>
            </w:r>
          </w:p>
        </w:tc>
        <w:tc>
          <w:tcPr>
            <w:tcW w:w="414" w:type="pct"/>
          </w:tcPr>
          <w:p w14:paraId="4047D40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38,1-52,5</w:t>
            </w:r>
          </w:p>
        </w:tc>
      </w:tr>
      <w:tr w:rsidR="00DD4BA5" w:rsidRPr="00DD4BA5" w14:paraId="02541827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4D12FD3A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Theme="minorHAnsi" w:hAnsi="Times New Roman"/>
                <w:color w:val="FF0000"/>
                <w:kern w:val="2"/>
                <w:sz w:val="16"/>
                <w:szCs w:val="16"/>
                <w:lang w:val="en-US"/>
              </w:rPr>
              <w:t>Ultra-processed and sweets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C89740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14,9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036430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9,0-20,8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CB7679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16,6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530E27A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8,4-24,7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1133D9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14,3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A2F2F4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7,5-21,1</w:t>
            </w:r>
          </w:p>
        </w:tc>
        <w:tc>
          <w:tcPr>
            <w:tcW w:w="174" w:type="pct"/>
            <w:vAlign w:val="center"/>
          </w:tcPr>
          <w:p w14:paraId="3F35E46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22,1</w:t>
            </w:r>
          </w:p>
        </w:tc>
        <w:tc>
          <w:tcPr>
            <w:tcW w:w="360" w:type="pct"/>
            <w:vAlign w:val="center"/>
          </w:tcPr>
          <w:p w14:paraId="118817F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2,9-41,3</w:t>
            </w:r>
          </w:p>
        </w:tc>
        <w:tc>
          <w:tcPr>
            <w:tcW w:w="240" w:type="pct"/>
          </w:tcPr>
          <w:p w14:paraId="2D0B27D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8,5</w:t>
            </w:r>
          </w:p>
        </w:tc>
        <w:tc>
          <w:tcPr>
            <w:tcW w:w="289" w:type="pct"/>
          </w:tcPr>
          <w:p w14:paraId="2003E17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6,9-10,0</w:t>
            </w:r>
          </w:p>
        </w:tc>
        <w:tc>
          <w:tcPr>
            <w:tcW w:w="180" w:type="pct"/>
          </w:tcPr>
          <w:p w14:paraId="4FED1F7E" w14:textId="77777777" w:rsidR="00701585" w:rsidRPr="00DD4BA5" w:rsidRDefault="00701585" w:rsidP="0070158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10,4</w:t>
            </w:r>
          </w:p>
        </w:tc>
        <w:tc>
          <w:tcPr>
            <w:tcW w:w="295" w:type="pct"/>
          </w:tcPr>
          <w:p w14:paraId="56DE046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2,2-18,6</w:t>
            </w:r>
          </w:p>
        </w:tc>
        <w:tc>
          <w:tcPr>
            <w:tcW w:w="170" w:type="pct"/>
          </w:tcPr>
          <w:p w14:paraId="1E5AF4C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9,6</w:t>
            </w:r>
          </w:p>
        </w:tc>
        <w:tc>
          <w:tcPr>
            <w:tcW w:w="362" w:type="pct"/>
          </w:tcPr>
          <w:p w14:paraId="226C38B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4,1-15,1</w:t>
            </w:r>
          </w:p>
        </w:tc>
        <w:tc>
          <w:tcPr>
            <w:tcW w:w="175" w:type="pct"/>
          </w:tcPr>
          <w:p w14:paraId="2CC8FC4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10,2</w:t>
            </w:r>
          </w:p>
        </w:tc>
        <w:tc>
          <w:tcPr>
            <w:tcW w:w="414" w:type="pct"/>
          </w:tcPr>
          <w:p w14:paraId="35831F4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7,5-12,9</w:t>
            </w:r>
          </w:p>
        </w:tc>
      </w:tr>
      <w:tr w:rsidR="00DD4BA5" w:rsidRPr="00DD4BA5" w14:paraId="1148DEA5" w14:textId="77777777" w:rsidTr="0042531D">
        <w:trPr>
          <w:trHeight w:val="193"/>
        </w:trPr>
        <w:tc>
          <w:tcPr>
            <w:tcW w:w="748" w:type="pct"/>
            <w:shd w:val="clear" w:color="auto" w:fill="auto"/>
            <w:vAlign w:val="center"/>
            <w:hideMark/>
          </w:tcPr>
          <w:p w14:paraId="6F2F4178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Evening snack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02EF865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A02929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0FBED83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77A992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2551D30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F19319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4" w:type="pct"/>
            <w:vAlign w:val="center"/>
          </w:tcPr>
          <w:p w14:paraId="149078B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0" w:type="pct"/>
            <w:vAlign w:val="center"/>
          </w:tcPr>
          <w:p w14:paraId="057334C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40" w:type="pct"/>
          </w:tcPr>
          <w:p w14:paraId="2FBBC62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89" w:type="pct"/>
          </w:tcPr>
          <w:p w14:paraId="51AC96A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80" w:type="pct"/>
          </w:tcPr>
          <w:p w14:paraId="651DA85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295" w:type="pct"/>
          </w:tcPr>
          <w:p w14:paraId="3DCFF99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0" w:type="pct"/>
          </w:tcPr>
          <w:p w14:paraId="6EA78DA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362" w:type="pct"/>
          </w:tcPr>
          <w:p w14:paraId="2CF1C0B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175" w:type="pct"/>
          </w:tcPr>
          <w:p w14:paraId="517B1B4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  <w:tc>
          <w:tcPr>
            <w:tcW w:w="414" w:type="pct"/>
          </w:tcPr>
          <w:p w14:paraId="7AD3253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</w:p>
        </w:tc>
      </w:tr>
      <w:tr w:rsidR="00DD4BA5" w:rsidRPr="00DD4BA5" w14:paraId="0B2F3623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3392240D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bookmarkStart w:id="12" w:name="_Hlk176795519"/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>Ultra-processed, sweets, dairy and fruits</w:t>
            </w:r>
            <w:bookmarkEnd w:id="12"/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087DE4D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45,1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60C09E9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32,6-57,7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5891C1B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52,1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6AC0F9F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43,8-60,4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0842884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46,8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B737FF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24,6-69,0</w:t>
            </w:r>
          </w:p>
        </w:tc>
        <w:tc>
          <w:tcPr>
            <w:tcW w:w="174" w:type="pct"/>
            <w:vAlign w:val="center"/>
          </w:tcPr>
          <w:p w14:paraId="1901BF1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64,1</w:t>
            </w:r>
          </w:p>
        </w:tc>
        <w:tc>
          <w:tcPr>
            <w:tcW w:w="360" w:type="pct"/>
            <w:vAlign w:val="center"/>
          </w:tcPr>
          <w:p w14:paraId="730D89F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41,2-87,0</w:t>
            </w:r>
          </w:p>
        </w:tc>
        <w:tc>
          <w:tcPr>
            <w:tcW w:w="240" w:type="pct"/>
          </w:tcPr>
          <w:p w14:paraId="6973693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58,6</w:t>
            </w:r>
          </w:p>
        </w:tc>
        <w:tc>
          <w:tcPr>
            <w:tcW w:w="289" w:type="pct"/>
          </w:tcPr>
          <w:p w14:paraId="0B97D60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51,0-66,3</w:t>
            </w:r>
          </w:p>
        </w:tc>
        <w:tc>
          <w:tcPr>
            <w:tcW w:w="180" w:type="pct"/>
          </w:tcPr>
          <w:p w14:paraId="5AFA476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75,9</w:t>
            </w:r>
          </w:p>
        </w:tc>
        <w:tc>
          <w:tcPr>
            <w:tcW w:w="295" w:type="pct"/>
          </w:tcPr>
          <w:p w14:paraId="4E91D5C4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66,9-84,8</w:t>
            </w:r>
          </w:p>
        </w:tc>
        <w:tc>
          <w:tcPr>
            <w:tcW w:w="170" w:type="pct"/>
          </w:tcPr>
          <w:p w14:paraId="4BC2A58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71,2</w:t>
            </w:r>
          </w:p>
        </w:tc>
        <w:tc>
          <w:tcPr>
            <w:tcW w:w="362" w:type="pct"/>
          </w:tcPr>
          <w:p w14:paraId="055435E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61,0-81,4</w:t>
            </w:r>
          </w:p>
        </w:tc>
        <w:tc>
          <w:tcPr>
            <w:tcW w:w="175" w:type="pct"/>
          </w:tcPr>
          <w:p w14:paraId="0AA3E7C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68,3</w:t>
            </w:r>
          </w:p>
        </w:tc>
        <w:tc>
          <w:tcPr>
            <w:tcW w:w="414" w:type="pct"/>
          </w:tcPr>
          <w:p w14:paraId="4CFFC4D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58,6-77,9</w:t>
            </w:r>
          </w:p>
        </w:tc>
      </w:tr>
      <w:tr w:rsidR="00DD4BA5" w:rsidRPr="00DD4BA5" w14:paraId="6E025F4F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2D3CA1E0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>Water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0A1ADAF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45,8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434E8E8B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34,0-57,7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37BF446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46,7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FB048C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39,0-54,4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68E51C4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45,3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387B117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26,1-64,5</w:t>
            </w:r>
          </w:p>
        </w:tc>
        <w:tc>
          <w:tcPr>
            <w:tcW w:w="174" w:type="pct"/>
            <w:vAlign w:val="center"/>
          </w:tcPr>
          <w:p w14:paraId="645A8A4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33,0</w:t>
            </w:r>
          </w:p>
        </w:tc>
        <w:tc>
          <w:tcPr>
            <w:tcW w:w="360" w:type="pct"/>
            <w:vAlign w:val="center"/>
          </w:tcPr>
          <w:p w14:paraId="0077A38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10,7-55,2</w:t>
            </w:r>
          </w:p>
        </w:tc>
        <w:tc>
          <w:tcPr>
            <w:tcW w:w="240" w:type="pct"/>
          </w:tcPr>
          <w:p w14:paraId="08C954CD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37,7</w:t>
            </w:r>
          </w:p>
        </w:tc>
        <w:tc>
          <w:tcPr>
            <w:tcW w:w="289" w:type="pct"/>
          </w:tcPr>
          <w:p w14:paraId="2EC6FF6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28,1-47,3</w:t>
            </w:r>
          </w:p>
        </w:tc>
        <w:tc>
          <w:tcPr>
            <w:tcW w:w="180" w:type="pct"/>
          </w:tcPr>
          <w:p w14:paraId="23403FD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19,0</w:t>
            </w:r>
          </w:p>
        </w:tc>
        <w:tc>
          <w:tcPr>
            <w:tcW w:w="295" w:type="pct"/>
          </w:tcPr>
          <w:p w14:paraId="72DCCB4A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10,2-27,7</w:t>
            </w:r>
          </w:p>
        </w:tc>
        <w:tc>
          <w:tcPr>
            <w:tcW w:w="170" w:type="pct"/>
          </w:tcPr>
          <w:p w14:paraId="1B6FCB5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19,3</w:t>
            </w:r>
          </w:p>
        </w:tc>
        <w:tc>
          <w:tcPr>
            <w:tcW w:w="362" w:type="pct"/>
          </w:tcPr>
          <w:p w14:paraId="2AD85E4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15,2-23,4</w:t>
            </w:r>
          </w:p>
        </w:tc>
        <w:tc>
          <w:tcPr>
            <w:tcW w:w="175" w:type="pct"/>
          </w:tcPr>
          <w:p w14:paraId="49A4F6C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24,6</w:t>
            </w:r>
          </w:p>
        </w:tc>
        <w:tc>
          <w:tcPr>
            <w:tcW w:w="414" w:type="pct"/>
          </w:tcPr>
          <w:p w14:paraId="589BD9E1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15,9-33,2</w:t>
            </w:r>
          </w:p>
        </w:tc>
      </w:tr>
      <w:tr w:rsidR="00DD4BA5" w:rsidRPr="00DD4BA5" w14:paraId="795BDD9E" w14:textId="77777777" w:rsidTr="0042531D">
        <w:trPr>
          <w:trHeight w:val="267"/>
        </w:trPr>
        <w:tc>
          <w:tcPr>
            <w:tcW w:w="748" w:type="pct"/>
            <w:shd w:val="clear" w:color="auto" w:fill="auto"/>
            <w:noWrap/>
            <w:vAlign w:val="center"/>
          </w:tcPr>
          <w:p w14:paraId="6C0F39FB" w14:textId="77777777" w:rsidR="00701585" w:rsidRPr="00DD4BA5" w:rsidRDefault="00701585" w:rsidP="00701585">
            <w:pPr>
              <w:spacing w:after="0" w:line="240" w:lineRule="auto"/>
              <w:ind w:left="62" w:hanging="6"/>
              <w:jc w:val="left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 w:cstheme="minorBidi"/>
                <w:color w:val="FF0000"/>
                <w:kern w:val="2"/>
                <w:sz w:val="16"/>
                <w:szCs w:val="16"/>
                <w:lang w:val="en-US" w:eastAsia="pt-BR"/>
              </w:rPr>
              <w:t>Traditional Brazilian lunch and ultra-processed foods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1F303BC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9,1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187158C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4,6-13,5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4F67487E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1,2</w:t>
            </w: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854FC3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b/>
                <w:bCs/>
                <w:color w:val="FF0000"/>
                <w:kern w:val="2"/>
                <w:sz w:val="16"/>
                <w:szCs w:val="16"/>
                <w:lang w:val="en-US" w:eastAsia="pt-BR"/>
              </w:rPr>
              <w:t>-0,4-3,0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14:paraId="7F5BA54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8,0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14:paraId="79E0D847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2,2-13,6</w:t>
            </w:r>
          </w:p>
        </w:tc>
        <w:tc>
          <w:tcPr>
            <w:tcW w:w="174" w:type="pct"/>
            <w:vAlign w:val="center"/>
          </w:tcPr>
          <w:p w14:paraId="41D61840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2,9</w:t>
            </w:r>
          </w:p>
        </w:tc>
        <w:tc>
          <w:tcPr>
            <w:tcW w:w="360" w:type="pct"/>
            <w:vAlign w:val="center"/>
          </w:tcPr>
          <w:p w14:paraId="4D6D1DD9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0,1-5,7</w:t>
            </w:r>
          </w:p>
        </w:tc>
        <w:tc>
          <w:tcPr>
            <w:tcW w:w="240" w:type="pct"/>
          </w:tcPr>
          <w:p w14:paraId="6E1EFC6C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3,7</w:t>
            </w:r>
          </w:p>
        </w:tc>
        <w:tc>
          <w:tcPr>
            <w:tcW w:w="289" w:type="pct"/>
          </w:tcPr>
          <w:p w14:paraId="35C6BF55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-0,4-7,8</w:t>
            </w:r>
          </w:p>
        </w:tc>
        <w:tc>
          <w:tcPr>
            <w:tcW w:w="180" w:type="pct"/>
          </w:tcPr>
          <w:p w14:paraId="24A702B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5,2</w:t>
            </w:r>
          </w:p>
        </w:tc>
        <w:tc>
          <w:tcPr>
            <w:tcW w:w="295" w:type="pct"/>
          </w:tcPr>
          <w:p w14:paraId="361FC9FF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-0,2-12,3</w:t>
            </w:r>
          </w:p>
        </w:tc>
        <w:tc>
          <w:tcPr>
            <w:tcW w:w="170" w:type="pct"/>
          </w:tcPr>
          <w:p w14:paraId="7C951938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9,6</w:t>
            </w:r>
          </w:p>
        </w:tc>
        <w:tc>
          <w:tcPr>
            <w:tcW w:w="362" w:type="pct"/>
          </w:tcPr>
          <w:p w14:paraId="7EF57486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2,4-16,7</w:t>
            </w:r>
          </w:p>
        </w:tc>
        <w:tc>
          <w:tcPr>
            <w:tcW w:w="175" w:type="pct"/>
          </w:tcPr>
          <w:p w14:paraId="29842A33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7,2</w:t>
            </w:r>
          </w:p>
        </w:tc>
        <w:tc>
          <w:tcPr>
            <w:tcW w:w="414" w:type="pct"/>
          </w:tcPr>
          <w:p w14:paraId="4E53A132" w14:textId="77777777" w:rsidR="00701585" w:rsidRPr="00DD4BA5" w:rsidRDefault="00701585" w:rsidP="00701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</w:pPr>
            <w:r w:rsidRPr="00DD4BA5"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val="en-US" w:eastAsia="pt-BR"/>
              </w:rPr>
              <w:t>4,3-10,0</w:t>
            </w:r>
          </w:p>
        </w:tc>
      </w:tr>
      <w:bookmarkEnd w:id="8"/>
    </w:tbl>
    <w:p w14:paraId="7E942981" w14:textId="77777777" w:rsidR="00701585" w:rsidRDefault="00701585" w:rsidP="00701585">
      <w:pPr>
        <w:spacing w:after="0"/>
        <w:rPr>
          <w:rFonts w:ascii="Times New Roman" w:hAnsi="Times New Roman"/>
          <w:kern w:val="2"/>
          <w:sz w:val="18"/>
          <w:szCs w:val="18"/>
          <w:lang w:val="en-US"/>
        </w:rPr>
        <w:sectPr w:rsidR="00701585" w:rsidSect="00826AB4">
          <w:pgSz w:w="16838" w:h="11906" w:orient="landscape"/>
          <w:pgMar w:top="993" w:right="1701" w:bottom="1702" w:left="1134" w:header="720" w:footer="720" w:gutter="0"/>
          <w:cols w:space="708"/>
          <w:docGrid w:linePitch="360"/>
        </w:sectPr>
      </w:pPr>
    </w:p>
    <w:p w14:paraId="1C4E7277" w14:textId="77777777" w:rsidR="00F953EB" w:rsidRPr="00F953EB" w:rsidRDefault="00F953EB" w:rsidP="00F953EB">
      <w:pPr>
        <w:rPr>
          <w:rFonts w:ascii="Times New Roman" w:hAnsi="Times New Roman"/>
          <w:sz w:val="18"/>
          <w:szCs w:val="18"/>
          <w:lang w:val="en-US"/>
        </w:rPr>
      </w:pPr>
    </w:p>
    <w:p w14:paraId="31D45D09" w14:textId="77777777" w:rsidR="00F953EB" w:rsidRPr="00F953EB" w:rsidRDefault="00F953EB" w:rsidP="00F953EB">
      <w:pPr>
        <w:rPr>
          <w:rFonts w:ascii="Times New Roman" w:hAnsi="Times New Roman"/>
          <w:sz w:val="18"/>
          <w:szCs w:val="18"/>
          <w:lang w:val="en-US"/>
        </w:rPr>
      </w:pPr>
    </w:p>
    <w:p w14:paraId="54B900C9" w14:textId="77777777" w:rsidR="00F953EB" w:rsidRPr="00F953EB" w:rsidRDefault="00F953EB" w:rsidP="00F953EB">
      <w:pPr>
        <w:rPr>
          <w:rFonts w:ascii="Times New Roman" w:hAnsi="Times New Roman"/>
          <w:sz w:val="18"/>
          <w:szCs w:val="18"/>
          <w:lang w:val="en-US"/>
        </w:rPr>
      </w:pPr>
    </w:p>
    <w:p w14:paraId="7533FD95" w14:textId="77777777" w:rsidR="00F953EB" w:rsidRPr="00F953EB" w:rsidRDefault="00F953EB" w:rsidP="00F953EB">
      <w:pPr>
        <w:rPr>
          <w:rFonts w:ascii="Times New Roman" w:hAnsi="Times New Roman"/>
          <w:sz w:val="18"/>
          <w:szCs w:val="18"/>
          <w:lang w:val="en-US"/>
        </w:rPr>
      </w:pPr>
    </w:p>
    <w:p w14:paraId="5E0AAE2E" w14:textId="77777777" w:rsidR="00F953EB" w:rsidRDefault="00F953EB" w:rsidP="00F953EB">
      <w:pPr>
        <w:rPr>
          <w:rFonts w:ascii="Times New Roman" w:hAnsi="Times New Roman"/>
          <w:kern w:val="2"/>
          <w:sz w:val="18"/>
          <w:szCs w:val="18"/>
          <w:lang w:val="en-US"/>
        </w:rPr>
      </w:pPr>
    </w:p>
    <w:p w14:paraId="7CE49474" w14:textId="77777777" w:rsidR="0042531D" w:rsidRDefault="00F953EB" w:rsidP="00F953EB">
      <w:pPr>
        <w:rPr>
          <w:rFonts w:ascii="Times New Roman" w:hAnsi="Times New Roman"/>
          <w:kern w:val="2"/>
          <w:sz w:val="18"/>
          <w:szCs w:val="18"/>
          <w:lang w:val="en-US"/>
        </w:rPr>
      </w:pPr>
      <w:r w:rsidRPr="00F953EB">
        <w:rPr>
          <w:rFonts w:ascii="Times New Roman" w:hAnsi="Times New Roman"/>
          <w:kern w:val="2"/>
          <w:sz w:val="18"/>
          <w:szCs w:val="18"/>
          <w:lang w:val="en-US"/>
        </w:rPr>
        <w:t xml:space="preserve">    </w:t>
      </w:r>
    </w:p>
    <w:p w14:paraId="7EF9830F" w14:textId="77777777" w:rsidR="00B65488" w:rsidRDefault="00B65488" w:rsidP="00F953EB">
      <w:pPr>
        <w:rPr>
          <w:rFonts w:ascii="Times New Roman" w:hAnsi="Times New Roman"/>
          <w:kern w:val="2"/>
          <w:sz w:val="18"/>
          <w:szCs w:val="18"/>
          <w:lang w:val="en-US"/>
        </w:rPr>
      </w:pPr>
    </w:p>
    <w:p w14:paraId="58ED67BA" w14:textId="77777777" w:rsidR="00B65488" w:rsidRDefault="00B65488" w:rsidP="00F953EB">
      <w:pPr>
        <w:rPr>
          <w:rFonts w:ascii="Times New Roman" w:hAnsi="Times New Roman"/>
          <w:kern w:val="2"/>
          <w:sz w:val="18"/>
          <w:szCs w:val="18"/>
          <w:lang w:val="en-US"/>
        </w:rPr>
      </w:pPr>
    </w:p>
    <w:p w14:paraId="73F14BC6" w14:textId="77777777" w:rsidR="00B65488" w:rsidRDefault="00B65488" w:rsidP="00F953EB">
      <w:pPr>
        <w:rPr>
          <w:rFonts w:ascii="Times New Roman" w:hAnsi="Times New Roman"/>
          <w:kern w:val="2"/>
          <w:sz w:val="18"/>
          <w:szCs w:val="18"/>
          <w:lang w:val="en-US"/>
        </w:rPr>
      </w:pPr>
    </w:p>
    <w:p w14:paraId="6CABDA09" w14:textId="77777777" w:rsidR="00B65488" w:rsidRDefault="00B65488" w:rsidP="00F953EB">
      <w:pPr>
        <w:rPr>
          <w:rFonts w:ascii="Times New Roman" w:hAnsi="Times New Roman"/>
          <w:kern w:val="2"/>
          <w:sz w:val="18"/>
          <w:szCs w:val="18"/>
          <w:lang w:val="en-US"/>
        </w:rPr>
      </w:pPr>
    </w:p>
    <w:p w14:paraId="67B3A690" w14:textId="77777777" w:rsidR="00B65488" w:rsidRDefault="00B65488" w:rsidP="00F953EB">
      <w:pPr>
        <w:rPr>
          <w:rFonts w:ascii="Times New Roman" w:hAnsi="Times New Roman"/>
          <w:kern w:val="2"/>
          <w:sz w:val="18"/>
          <w:szCs w:val="18"/>
          <w:lang w:val="en-US"/>
        </w:rPr>
      </w:pPr>
    </w:p>
    <w:p w14:paraId="3989BF66" w14:textId="77777777" w:rsidR="00B65488" w:rsidRDefault="00B65488" w:rsidP="00F953EB">
      <w:pPr>
        <w:rPr>
          <w:rFonts w:ascii="Times New Roman" w:hAnsi="Times New Roman"/>
          <w:kern w:val="2"/>
          <w:sz w:val="18"/>
          <w:szCs w:val="18"/>
          <w:lang w:val="en-US"/>
        </w:rPr>
      </w:pPr>
    </w:p>
    <w:p w14:paraId="7EF71261" w14:textId="77777777" w:rsidR="00B65488" w:rsidRDefault="00B65488" w:rsidP="00F953EB">
      <w:pPr>
        <w:rPr>
          <w:rFonts w:ascii="Times New Roman" w:hAnsi="Times New Roman"/>
          <w:kern w:val="2"/>
          <w:sz w:val="18"/>
          <w:szCs w:val="18"/>
          <w:lang w:val="en-US"/>
        </w:rPr>
      </w:pPr>
    </w:p>
    <w:p w14:paraId="0F126CEC" w14:textId="77E87D05" w:rsidR="00701585" w:rsidRDefault="00701585" w:rsidP="008403B8">
      <w:pPr>
        <w:spacing w:after="0"/>
        <w:rPr>
          <w:rFonts w:ascii="Times New Roman" w:hAnsi="Times New Roman"/>
          <w:kern w:val="2"/>
          <w:sz w:val="18"/>
          <w:szCs w:val="18"/>
          <w:lang w:val="en-US"/>
        </w:rPr>
      </w:pPr>
    </w:p>
    <w:sectPr w:rsidR="00701585" w:rsidSect="00D232F2">
      <w:pgSz w:w="11906" w:h="16838"/>
      <w:pgMar w:top="1701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E832" w14:textId="77777777" w:rsidR="00C7553D" w:rsidRDefault="00C7553D">
      <w:pPr>
        <w:spacing w:after="0" w:line="240" w:lineRule="auto"/>
      </w:pPr>
      <w:r>
        <w:separator/>
      </w:r>
    </w:p>
  </w:endnote>
  <w:endnote w:type="continuationSeparator" w:id="0">
    <w:p w14:paraId="6493CD7C" w14:textId="77777777" w:rsidR="00C7553D" w:rsidRDefault="00C7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6E4D1" w14:textId="77777777" w:rsidR="00C7553D" w:rsidRDefault="00C7553D">
      <w:pPr>
        <w:spacing w:after="0" w:line="240" w:lineRule="auto"/>
      </w:pPr>
      <w:r>
        <w:separator/>
      </w:r>
    </w:p>
  </w:footnote>
  <w:footnote w:type="continuationSeparator" w:id="0">
    <w:p w14:paraId="1FA5354D" w14:textId="77777777" w:rsidR="00C7553D" w:rsidRDefault="00C7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4D15" w14:textId="77777777" w:rsidR="00C26289" w:rsidRDefault="00C26289">
    <w:pPr>
      <w:pStyle w:val="Cabealho"/>
      <w:jc w:val="right"/>
    </w:pPr>
  </w:p>
  <w:p w14:paraId="528907C1" w14:textId="77777777" w:rsidR="00C26289" w:rsidRDefault="00C262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7AD4"/>
    <w:multiLevelType w:val="hybridMultilevel"/>
    <w:tmpl w:val="CF8E0056"/>
    <w:lvl w:ilvl="0" w:tplc="0416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5E7671C"/>
    <w:multiLevelType w:val="multilevel"/>
    <w:tmpl w:val="5888D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2E44D96"/>
    <w:multiLevelType w:val="hybridMultilevel"/>
    <w:tmpl w:val="E43303F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D05EFF"/>
    <w:multiLevelType w:val="hybridMultilevel"/>
    <w:tmpl w:val="14988110"/>
    <w:lvl w:ilvl="0" w:tplc="4DA4FD4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46B1"/>
    <w:multiLevelType w:val="multilevel"/>
    <w:tmpl w:val="75780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06473F"/>
    <w:multiLevelType w:val="hybridMultilevel"/>
    <w:tmpl w:val="4FD87542"/>
    <w:lvl w:ilvl="0" w:tplc="6BDC5F66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E0AE5"/>
    <w:multiLevelType w:val="hybridMultilevel"/>
    <w:tmpl w:val="09206B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0154"/>
    <w:multiLevelType w:val="hybridMultilevel"/>
    <w:tmpl w:val="58FE64B8"/>
    <w:lvl w:ilvl="0" w:tplc="D3CA9B10">
      <w:start w:val="1"/>
      <w:numFmt w:val="decimal"/>
      <w:lvlText w:val="%1."/>
      <w:lvlJc w:val="left"/>
      <w:pPr>
        <w:ind w:left="680" w:hanging="3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B1DD7"/>
    <w:multiLevelType w:val="hybridMultilevel"/>
    <w:tmpl w:val="E1ECD2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9703EC"/>
    <w:multiLevelType w:val="multilevel"/>
    <w:tmpl w:val="70D8A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4FD1841"/>
    <w:multiLevelType w:val="hybridMultilevel"/>
    <w:tmpl w:val="652E2F82"/>
    <w:lvl w:ilvl="0" w:tplc="D4729674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3D7F5E"/>
    <w:multiLevelType w:val="hybridMultilevel"/>
    <w:tmpl w:val="9A9AB132"/>
    <w:lvl w:ilvl="0" w:tplc="131C58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F86C24E" w:tentative="1">
      <w:start w:val="1"/>
      <w:numFmt w:val="lowerLetter"/>
      <w:lvlText w:val="%2."/>
      <w:lvlJc w:val="left"/>
      <w:pPr>
        <w:ind w:left="1440" w:hanging="360"/>
      </w:pPr>
    </w:lvl>
    <w:lvl w:ilvl="2" w:tplc="D84EB1C8" w:tentative="1">
      <w:start w:val="1"/>
      <w:numFmt w:val="lowerRoman"/>
      <w:lvlText w:val="%3."/>
      <w:lvlJc w:val="right"/>
      <w:pPr>
        <w:ind w:left="2160" w:hanging="180"/>
      </w:pPr>
    </w:lvl>
    <w:lvl w:ilvl="3" w:tplc="B88085C8" w:tentative="1">
      <w:start w:val="1"/>
      <w:numFmt w:val="decimal"/>
      <w:lvlText w:val="%4."/>
      <w:lvlJc w:val="left"/>
      <w:pPr>
        <w:ind w:left="2880" w:hanging="360"/>
      </w:pPr>
    </w:lvl>
    <w:lvl w:ilvl="4" w:tplc="C13213D4" w:tentative="1">
      <w:start w:val="1"/>
      <w:numFmt w:val="lowerLetter"/>
      <w:lvlText w:val="%5."/>
      <w:lvlJc w:val="left"/>
      <w:pPr>
        <w:ind w:left="3600" w:hanging="360"/>
      </w:pPr>
    </w:lvl>
    <w:lvl w:ilvl="5" w:tplc="0302AE60" w:tentative="1">
      <w:start w:val="1"/>
      <w:numFmt w:val="lowerRoman"/>
      <w:lvlText w:val="%6."/>
      <w:lvlJc w:val="right"/>
      <w:pPr>
        <w:ind w:left="4320" w:hanging="180"/>
      </w:pPr>
    </w:lvl>
    <w:lvl w:ilvl="6" w:tplc="05783420" w:tentative="1">
      <w:start w:val="1"/>
      <w:numFmt w:val="decimal"/>
      <w:lvlText w:val="%7."/>
      <w:lvlJc w:val="left"/>
      <w:pPr>
        <w:ind w:left="5040" w:hanging="360"/>
      </w:pPr>
    </w:lvl>
    <w:lvl w:ilvl="7" w:tplc="0A6C3A5A" w:tentative="1">
      <w:start w:val="1"/>
      <w:numFmt w:val="lowerLetter"/>
      <w:lvlText w:val="%8."/>
      <w:lvlJc w:val="left"/>
      <w:pPr>
        <w:ind w:left="5760" w:hanging="360"/>
      </w:pPr>
    </w:lvl>
    <w:lvl w:ilvl="8" w:tplc="E5C8E5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29833">
    <w:abstractNumId w:val="0"/>
  </w:num>
  <w:num w:numId="2" w16cid:durableId="278149980">
    <w:abstractNumId w:val="6"/>
  </w:num>
  <w:num w:numId="3" w16cid:durableId="211384908">
    <w:abstractNumId w:val="2"/>
  </w:num>
  <w:num w:numId="4" w16cid:durableId="1302493168">
    <w:abstractNumId w:val="9"/>
  </w:num>
  <w:num w:numId="5" w16cid:durableId="630938271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6" w16cid:durableId="1994290356">
    <w:abstractNumId w:val="9"/>
    <w:lvlOverride w:ilvl="0">
      <w:startOverride w:val="4"/>
    </w:lvlOverride>
    <w:lvlOverride w:ilvl="1">
      <w:startOverride w:val="1"/>
    </w:lvlOverride>
  </w:num>
  <w:num w:numId="7" w16cid:durableId="2081755770">
    <w:abstractNumId w:val="8"/>
  </w:num>
  <w:num w:numId="8" w16cid:durableId="2098214270">
    <w:abstractNumId w:val="1"/>
  </w:num>
  <w:num w:numId="9" w16cid:durableId="877163491">
    <w:abstractNumId w:val="4"/>
  </w:num>
  <w:num w:numId="10" w16cid:durableId="421224417">
    <w:abstractNumId w:val="3"/>
  </w:num>
  <w:num w:numId="11" w16cid:durableId="1251819340">
    <w:abstractNumId w:val="5"/>
  </w:num>
  <w:num w:numId="12" w16cid:durableId="1677267773">
    <w:abstractNumId w:val="10"/>
  </w:num>
  <w:num w:numId="13" w16cid:durableId="408887658">
    <w:abstractNumId w:val="7"/>
  </w:num>
  <w:num w:numId="14" w16cid:durableId="1120879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F2"/>
    <w:rsid w:val="00133A1C"/>
    <w:rsid w:val="0016162C"/>
    <w:rsid w:val="001D4F45"/>
    <w:rsid w:val="002559A9"/>
    <w:rsid w:val="002E7580"/>
    <w:rsid w:val="002F375B"/>
    <w:rsid w:val="00357F3C"/>
    <w:rsid w:val="0042531D"/>
    <w:rsid w:val="004C0F59"/>
    <w:rsid w:val="00565128"/>
    <w:rsid w:val="005B21BD"/>
    <w:rsid w:val="005C16BD"/>
    <w:rsid w:val="006F0016"/>
    <w:rsid w:val="006F578B"/>
    <w:rsid w:val="00700B94"/>
    <w:rsid w:val="00701585"/>
    <w:rsid w:val="007448A0"/>
    <w:rsid w:val="00826AB4"/>
    <w:rsid w:val="008403B8"/>
    <w:rsid w:val="00884A71"/>
    <w:rsid w:val="008A36AB"/>
    <w:rsid w:val="008B78DB"/>
    <w:rsid w:val="009B3022"/>
    <w:rsid w:val="009F3227"/>
    <w:rsid w:val="00AA39E5"/>
    <w:rsid w:val="00AA5EF2"/>
    <w:rsid w:val="00B65488"/>
    <w:rsid w:val="00C26289"/>
    <w:rsid w:val="00C7553D"/>
    <w:rsid w:val="00CF2F8C"/>
    <w:rsid w:val="00D03565"/>
    <w:rsid w:val="00D232F2"/>
    <w:rsid w:val="00D4762E"/>
    <w:rsid w:val="00DA4E8B"/>
    <w:rsid w:val="00DA5744"/>
    <w:rsid w:val="00DB151E"/>
    <w:rsid w:val="00DD4BA5"/>
    <w:rsid w:val="00F217B5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1AE0"/>
  <w15:chartTrackingRefBased/>
  <w15:docId w15:val="{A78E6713-4517-4DDB-BAD7-B36B475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2F2"/>
    <w:pPr>
      <w:spacing w:after="160"/>
      <w:ind w:firstLine="0"/>
    </w:pPr>
    <w:rPr>
      <w:rFonts w:ascii="Arial" w:eastAsia="Calibri" w:hAnsi="Arial" w:cs="Times New Roman"/>
      <w:kern w:val="0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23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aliases w:val="Título 2 nível"/>
    <w:basedOn w:val="Normal"/>
    <w:next w:val="Normal"/>
    <w:link w:val="Ttulo2Char"/>
    <w:uiPriority w:val="9"/>
    <w:unhideWhenUsed/>
    <w:qFormat/>
    <w:rsid w:val="00D23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aliases w:val="Título 3 nível"/>
    <w:basedOn w:val="Normal"/>
    <w:next w:val="Normal"/>
    <w:link w:val="Ttulo3Char"/>
    <w:uiPriority w:val="9"/>
    <w:unhideWhenUsed/>
    <w:qFormat/>
    <w:rsid w:val="00D23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3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3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32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2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32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32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aliases w:val="Título 2 nível Char"/>
    <w:basedOn w:val="Fontepargpadro"/>
    <w:link w:val="Ttulo2"/>
    <w:uiPriority w:val="9"/>
    <w:rsid w:val="00D23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aliases w:val="Título 3 nível Char"/>
    <w:basedOn w:val="Fontepargpadro"/>
    <w:link w:val="Ttulo3"/>
    <w:uiPriority w:val="9"/>
    <w:rsid w:val="00D23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32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32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32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2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32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32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32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3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3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3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3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32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32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32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3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32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32F2"/>
    <w:rPr>
      <w:b/>
      <w:bCs/>
      <w:smallCaps/>
      <w:color w:val="0F4761" w:themeColor="accent1" w:themeShade="BF"/>
      <w:spacing w:val="5"/>
    </w:rPr>
  </w:style>
  <w:style w:type="numbering" w:customStyle="1" w:styleId="Semlista1">
    <w:name w:val="Sem lista1"/>
    <w:next w:val="Semlista"/>
    <w:uiPriority w:val="99"/>
    <w:semiHidden/>
    <w:unhideWhenUsed/>
    <w:rsid w:val="00D232F2"/>
  </w:style>
  <w:style w:type="paragraph" w:customStyle="1" w:styleId="Default">
    <w:name w:val="Default"/>
    <w:link w:val="DefaultChar"/>
    <w:autoRedefine/>
    <w:rsid w:val="00D232F2"/>
    <w:pPr>
      <w:autoSpaceDE w:val="0"/>
      <w:autoSpaceDN w:val="0"/>
      <w:adjustRightInd w:val="0"/>
      <w:spacing w:before="120" w:after="142" w:line="276" w:lineRule="auto"/>
      <w:ind w:right="67" w:firstLine="0"/>
      <w:jc w:val="center"/>
    </w:pPr>
    <w:rPr>
      <w:rFonts w:ascii="Times New Roman" w:eastAsia="Calibri" w:hAnsi="Times New Roman" w:cs="Times New Roman"/>
      <w:b/>
      <w:bCs/>
      <w:noProof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3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customStyle="1" w:styleId="EndNoteBibliographyTitle">
    <w:name w:val="EndNote Bibliography Title"/>
    <w:basedOn w:val="Normal"/>
    <w:link w:val="EndNoteBibliographyTitleChar"/>
    <w:rsid w:val="00D232F2"/>
    <w:pPr>
      <w:spacing w:after="0"/>
      <w:jc w:val="center"/>
    </w:pPr>
    <w:rPr>
      <w:rFonts w:ascii="Times New Roman" w:hAnsi="Times New Roman" w:cs="Arial"/>
      <w:noProof/>
      <w:szCs w:val="24"/>
      <w:lang w:val="en-US" w:eastAsia="pt-BR"/>
    </w:rPr>
  </w:style>
  <w:style w:type="character" w:customStyle="1" w:styleId="DefaultChar">
    <w:name w:val="Default Char"/>
    <w:link w:val="Default"/>
    <w:rsid w:val="00D232F2"/>
    <w:rPr>
      <w:rFonts w:ascii="Times New Roman" w:eastAsia="Calibri" w:hAnsi="Times New Roman" w:cs="Times New Roman"/>
      <w:b/>
      <w:bCs/>
      <w:noProof/>
      <w:kern w:val="0"/>
      <w:sz w:val="24"/>
      <w:szCs w:val="24"/>
      <w:lang w:eastAsia="pt-BR"/>
    </w:rPr>
  </w:style>
  <w:style w:type="character" w:customStyle="1" w:styleId="EndNoteBibliographyTitleChar">
    <w:name w:val="EndNote Bibliography Title Char"/>
    <w:link w:val="EndNoteBibliographyTitle"/>
    <w:rsid w:val="00D232F2"/>
    <w:rPr>
      <w:rFonts w:ascii="Times New Roman" w:eastAsia="Calibri" w:hAnsi="Times New Roman" w:cs="Arial"/>
      <w:noProof/>
      <w:kern w:val="0"/>
      <w:sz w:val="24"/>
      <w:szCs w:val="24"/>
      <w:lang w:val="en-US" w:eastAsia="pt-BR"/>
    </w:rPr>
  </w:style>
  <w:style w:type="paragraph" w:customStyle="1" w:styleId="EndNoteBibliography">
    <w:name w:val="EndNote Bibliography"/>
    <w:basedOn w:val="Normal"/>
    <w:link w:val="EndNoteBibliographyChar"/>
    <w:rsid w:val="00D232F2"/>
    <w:pPr>
      <w:spacing w:line="240" w:lineRule="auto"/>
    </w:pPr>
    <w:rPr>
      <w:rFonts w:ascii="Times New Roman" w:hAnsi="Times New Roman" w:cs="Arial"/>
      <w:noProof/>
      <w:szCs w:val="24"/>
      <w:lang w:val="en-US" w:eastAsia="pt-BR"/>
    </w:rPr>
  </w:style>
  <w:style w:type="character" w:customStyle="1" w:styleId="EndNoteBibliographyChar">
    <w:name w:val="EndNote Bibliography Char"/>
    <w:link w:val="EndNoteBibliography"/>
    <w:rsid w:val="00D232F2"/>
    <w:rPr>
      <w:rFonts w:ascii="Times New Roman" w:eastAsia="Calibri" w:hAnsi="Times New Roman" w:cs="Arial"/>
      <w:noProof/>
      <w:kern w:val="0"/>
      <w:sz w:val="24"/>
      <w:szCs w:val="24"/>
      <w:lang w:val="en-US" w:eastAsia="pt-BR"/>
    </w:rPr>
  </w:style>
  <w:style w:type="character" w:styleId="Hyperlink">
    <w:name w:val="Hyperlink"/>
    <w:uiPriority w:val="99"/>
    <w:unhideWhenUsed/>
    <w:rsid w:val="00D232F2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D232F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F2"/>
    <w:rPr>
      <w:rFonts w:ascii="Segoe UI" w:eastAsia="Calibri" w:hAnsi="Segoe UI" w:cs="Segoe UI"/>
      <w:kern w:val="0"/>
      <w:sz w:val="18"/>
      <w:szCs w:val="18"/>
    </w:rPr>
  </w:style>
  <w:style w:type="table" w:styleId="Tabelacomgrade">
    <w:name w:val="Table Grid"/>
    <w:basedOn w:val="Tabelanormal"/>
    <w:uiPriority w:val="39"/>
    <w:rsid w:val="00D232F2"/>
    <w:pPr>
      <w:spacing w:line="240" w:lineRule="auto"/>
      <w:ind w:firstLine="0"/>
      <w:jc w:val="left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ontepargpadro"/>
    <w:rsid w:val="00D232F2"/>
  </w:style>
  <w:style w:type="paragraph" w:styleId="CabealhodoSumrio">
    <w:name w:val="TOC Heading"/>
    <w:basedOn w:val="Ttulo1"/>
    <w:next w:val="Normal"/>
    <w:uiPriority w:val="39"/>
    <w:unhideWhenUsed/>
    <w:qFormat/>
    <w:rsid w:val="00D232F2"/>
    <w:pPr>
      <w:spacing w:before="240" w:after="0" w:line="259" w:lineRule="auto"/>
      <w:jc w:val="left"/>
      <w:outlineLvl w:val="9"/>
    </w:pPr>
    <w:rPr>
      <w:rFonts w:ascii="Calibri Light" w:eastAsia="Times New Roman" w:hAnsi="Calibri Light" w:cs="Times New Roman"/>
      <w:bCs/>
      <w:color w:val="2F5496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232F2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character" w:styleId="Refdecomentrio">
    <w:name w:val="annotation reference"/>
    <w:uiPriority w:val="99"/>
    <w:semiHidden/>
    <w:unhideWhenUsed/>
    <w:rsid w:val="00D232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32F2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32F2"/>
    <w:rPr>
      <w:rFonts w:ascii="Times New Roman" w:eastAsia="Calibri" w:hAnsi="Times New Roman" w:cs="Times New Roman"/>
      <w:kern w:val="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32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32F2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32F2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232F2"/>
    <w:rPr>
      <w:rFonts w:ascii="Times New Roman" w:eastAsia="Calibri" w:hAnsi="Times New Roman" w:cs="Times New Roman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D232F2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uiPriority w:val="99"/>
    <w:rsid w:val="00D232F2"/>
    <w:rPr>
      <w:rFonts w:ascii="Times New Roman" w:eastAsia="Calibri" w:hAnsi="Times New Roman" w:cs="Times New Roman"/>
      <w:kern w:val="0"/>
      <w:sz w:val="24"/>
    </w:rPr>
  </w:style>
  <w:style w:type="paragraph" w:styleId="SemEspaamento">
    <w:name w:val="No Spacing"/>
    <w:uiPriority w:val="1"/>
    <w:qFormat/>
    <w:rsid w:val="00D232F2"/>
    <w:pPr>
      <w:spacing w:line="240" w:lineRule="auto"/>
      <w:ind w:firstLine="0"/>
      <w:jc w:val="left"/>
    </w:pPr>
    <w:rPr>
      <w:rFonts w:ascii="Calibri" w:eastAsia="Calibri" w:hAnsi="Calibri" w:cs="Times New Roman"/>
      <w:kern w:val="0"/>
    </w:rPr>
  </w:style>
  <w:style w:type="table" w:customStyle="1" w:styleId="Tabelacomgrade1">
    <w:name w:val="Tabela com grade1"/>
    <w:basedOn w:val="Tabelanormal"/>
    <w:next w:val="Tabelacomgrade"/>
    <w:uiPriority w:val="39"/>
    <w:rsid w:val="00D232F2"/>
    <w:pPr>
      <w:spacing w:line="240" w:lineRule="auto"/>
      <w:ind w:firstLine="0"/>
      <w:jc w:val="left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D232F2"/>
    <w:pPr>
      <w:spacing w:line="240" w:lineRule="auto"/>
      <w:ind w:firstLine="0"/>
      <w:jc w:val="left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D232F2"/>
    <w:pPr>
      <w:spacing w:line="240" w:lineRule="auto"/>
      <w:ind w:firstLine="0"/>
      <w:jc w:val="left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D232F2"/>
    <w:pPr>
      <w:tabs>
        <w:tab w:val="right" w:leader="dot" w:pos="8498"/>
      </w:tabs>
      <w:spacing w:after="0"/>
      <w:jc w:val="left"/>
    </w:pPr>
    <w:rPr>
      <w:rFonts w:ascii="Times New Roman" w:hAnsi="Times New Roman" w:cs="Arial"/>
      <w:smallCaps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D232F2"/>
    <w:pPr>
      <w:spacing w:after="0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D232F2"/>
    <w:pPr>
      <w:spacing w:after="0"/>
      <w:ind w:left="720"/>
      <w:jc w:val="left"/>
    </w:pPr>
    <w:rPr>
      <w:rFonts w:ascii="Calibri" w:hAnsi="Calibri"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D232F2"/>
    <w:pPr>
      <w:spacing w:after="0"/>
      <w:ind w:left="960"/>
      <w:jc w:val="left"/>
    </w:pPr>
    <w:rPr>
      <w:rFonts w:ascii="Calibri" w:hAnsi="Calibri"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D232F2"/>
    <w:pPr>
      <w:spacing w:after="0"/>
      <w:ind w:left="1200"/>
      <w:jc w:val="left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D232F2"/>
    <w:pPr>
      <w:spacing w:after="0"/>
      <w:ind w:left="1440"/>
      <w:jc w:val="left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D232F2"/>
    <w:pPr>
      <w:spacing w:after="0"/>
      <w:ind w:left="1680"/>
      <w:jc w:val="left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D232F2"/>
    <w:pPr>
      <w:spacing w:after="0"/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Estilo1">
    <w:name w:val="Estilo1"/>
    <w:basedOn w:val="Ttulo2"/>
    <w:qFormat/>
    <w:rsid w:val="00D232F2"/>
    <w:pPr>
      <w:spacing w:before="40" w:after="0"/>
    </w:pPr>
    <w:rPr>
      <w:rFonts w:ascii="Times New Roman" w:eastAsia="Times New Roman" w:hAnsi="Times New Roman" w:cs="Times New Roman"/>
      <w:b/>
      <w:bCs/>
      <w:color w:val="auto"/>
      <w:sz w:val="24"/>
      <w:szCs w:val="26"/>
    </w:rPr>
  </w:style>
  <w:style w:type="character" w:customStyle="1" w:styleId="MenoPendente2">
    <w:name w:val="Menção Pendente2"/>
    <w:uiPriority w:val="99"/>
    <w:semiHidden/>
    <w:unhideWhenUsed/>
    <w:rsid w:val="00D232F2"/>
    <w:rPr>
      <w:color w:val="605E5C"/>
      <w:shd w:val="clear" w:color="auto" w:fill="E1DFDD"/>
    </w:rPr>
  </w:style>
  <w:style w:type="numbering" w:customStyle="1" w:styleId="Semlista11">
    <w:name w:val="Sem lista11"/>
    <w:next w:val="Semlista"/>
    <w:uiPriority w:val="99"/>
    <w:semiHidden/>
    <w:unhideWhenUsed/>
    <w:rsid w:val="00D232F2"/>
  </w:style>
  <w:style w:type="character" w:styleId="Nmerodelinha">
    <w:name w:val="line number"/>
    <w:basedOn w:val="Fontepargpadro"/>
    <w:uiPriority w:val="99"/>
    <w:semiHidden/>
    <w:unhideWhenUsed/>
    <w:rsid w:val="00D232F2"/>
  </w:style>
  <w:style w:type="paragraph" w:customStyle="1" w:styleId="TableTitle">
    <w:name w:val="TableTitle"/>
    <w:basedOn w:val="Normal"/>
    <w:rsid w:val="00D232F2"/>
    <w:pPr>
      <w:spacing w:after="0" w:line="300" w:lineRule="exact"/>
      <w:jc w:val="left"/>
    </w:pPr>
    <w:rPr>
      <w:rFonts w:ascii="Times New Roman" w:eastAsia="Times New Roman" w:hAnsi="Times New Roman"/>
      <w:szCs w:val="20"/>
      <w:lang w:val="en-GB"/>
    </w:rPr>
  </w:style>
  <w:style w:type="paragraph" w:customStyle="1" w:styleId="TableNote">
    <w:name w:val="TableNote"/>
    <w:basedOn w:val="Normal"/>
    <w:rsid w:val="00D232F2"/>
    <w:pPr>
      <w:spacing w:after="0" w:line="300" w:lineRule="exact"/>
      <w:jc w:val="left"/>
    </w:pPr>
    <w:rPr>
      <w:rFonts w:ascii="Times New Roman" w:eastAsia="Times New Roman" w:hAnsi="Times New Roman"/>
      <w:szCs w:val="20"/>
      <w:lang w:val="en-GB"/>
    </w:rPr>
  </w:style>
  <w:style w:type="paragraph" w:customStyle="1" w:styleId="TableHeader">
    <w:name w:val="TableHeader"/>
    <w:basedOn w:val="Normal"/>
    <w:rsid w:val="00D232F2"/>
    <w:pPr>
      <w:spacing w:before="120" w:after="0" w:line="240" w:lineRule="auto"/>
      <w:jc w:val="left"/>
    </w:pPr>
    <w:rPr>
      <w:rFonts w:ascii="Times New Roman" w:eastAsia="Times New Roman" w:hAnsi="Times New Roman"/>
      <w:b/>
      <w:szCs w:val="20"/>
      <w:lang w:val="en-GB"/>
    </w:rPr>
  </w:style>
  <w:style w:type="paragraph" w:customStyle="1" w:styleId="TableSubHead">
    <w:name w:val="TableSubHead"/>
    <w:basedOn w:val="TableHeader"/>
    <w:rsid w:val="00D232F2"/>
  </w:style>
  <w:style w:type="numbering" w:customStyle="1" w:styleId="Semlista2">
    <w:name w:val="Sem lista2"/>
    <w:next w:val="Semlista"/>
    <w:uiPriority w:val="99"/>
    <w:semiHidden/>
    <w:unhideWhenUsed/>
    <w:rsid w:val="00D232F2"/>
  </w:style>
  <w:style w:type="character" w:customStyle="1" w:styleId="tlid-translation">
    <w:name w:val="tlid-translation"/>
    <w:basedOn w:val="Fontepargpadro"/>
    <w:rsid w:val="00D232F2"/>
  </w:style>
  <w:style w:type="character" w:customStyle="1" w:styleId="MenoPendente3">
    <w:name w:val="Menção Pendente3"/>
    <w:uiPriority w:val="99"/>
    <w:semiHidden/>
    <w:unhideWhenUsed/>
    <w:rsid w:val="00D232F2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D232F2"/>
    <w:rPr>
      <w:color w:val="954F72"/>
      <w:u w:val="single"/>
    </w:rPr>
  </w:style>
  <w:style w:type="paragraph" w:styleId="Reviso">
    <w:name w:val="Revision"/>
    <w:hidden/>
    <w:uiPriority w:val="99"/>
    <w:semiHidden/>
    <w:rsid w:val="00D232F2"/>
    <w:pPr>
      <w:spacing w:line="240" w:lineRule="auto"/>
      <w:ind w:firstLine="0"/>
      <w:jc w:val="left"/>
    </w:pPr>
    <w:rPr>
      <w:rFonts w:ascii="Times New Roman" w:eastAsia="Calibri" w:hAnsi="Times New Roman" w:cs="Times New Roman"/>
      <w:kern w:val="0"/>
      <w:sz w:val="24"/>
    </w:rPr>
  </w:style>
  <w:style w:type="character" w:customStyle="1" w:styleId="MenoPendente4">
    <w:name w:val="Menção Pendente4"/>
    <w:uiPriority w:val="99"/>
    <w:semiHidden/>
    <w:unhideWhenUsed/>
    <w:rsid w:val="00D232F2"/>
    <w:rPr>
      <w:color w:val="605E5C"/>
      <w:shd w:val="clear" w:color="auto" w:fill="E1DFDD"/>
    </w:rPr>
  </w:style>
  <w:style w:type="character" w:customStyle="1" w:styleId="MenoPendente5">
    <w:name w:val="Menção Pendente5"/>
    <w:uiPriority w:val="99"/>
    <w:semiHidden/>
    <w:unhideWhenUsed/>
    <w:rsid w:val="00D232F2"/>
    <w:rPr>
      <w:color w:val="605E5C"/>
      <w:shd w:val="clear" w:color="auto" w:fill="E1DFDD"/>
    </w:rPr>
  </w:style>
  <w:style w:type="character" w:customStyle="1" w:styleId="go">
    <w:name w:val="go"/>
    <w:basedOn w:val="Fontepargpadro"/>
    <w:rsid w:val="00D232F2"/>
  </w:style>
  <w:style w:type="character" w:customStyle="1" w:styleId="MenoPendente6">
    <w:name w:val="Menção Pendente6"/>
    <w:uiPriority w:val="99"/>
    <w:semiHidden/>
    <w:unhideWhenUsed/>
    <w:rsid w:val="00D232F2"/>
    <w:rPr>
      <w:color w:val="605E5C"/>
      <w:shd w:val="clear" w:color="auto" w:fill="E1DFDD"/>
    </w:rPr>
  </w:style>
  <w:style w:type="paragraph" w:customStyle="1" w:styleId="MDPI42tablebody">
    <w:name w:val="MDPI_4.2_table_body"/>
    <w:qFormat/>
    <w:rsid w:val="00D232F2"/>
    <w:pPr>
      <w:adjustRightInd w:val="0"/>
      <w:snapToGrid w:val="0"/>
      <w:spacing w:line="260" w:lineRule="atLeast"/>
      <w:ind w:firstLine="0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</w:rPr>
  </w:style>
  <w:style w:type="table" w:customStyle="1" w:styleId="tabpadrodenise">
    <w:name w:val="tab padrão denise"/>
    <w:basedOn w:val="Tabelanormal"/>
    <w:uiPriority w:val="99"/>
    <w:rsid w:val="00F953EB"/>
    <w:pPr>
      <w:spacing w:line="240" w:lineRule="auto"/>
      <w:ind w:firstLine="0"/>
      <w:jc w:val="left"/>
    </w:pPr>
    <w:rPr>
      <w:rFonts w:ascii="Arial" w:hAnsi="Arial"/>
      <w:kern w:val="0"/>
      <w:sz w:val="24"/>
      <w14:ligatures w14:val="none"/>
    </w:rPr>
    <w:tblPr>
      <w:tblBorders>
        <w:top w:val="single" w:sz="4" w:space="0" w:color="auto"/>
        <w:bottom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phinnig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5130</Words>
  <Characters>27705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 T Roberto</dc:creator>
  <cp:keywords/>
  <dc:description/>
  <cp:lastModifiedBy>Denise M T Roberto</cp:lastModifiedBy>
  <cp:revision>15</cp:revision>
  <dcterms:created xsi:type="dcterms:W3CDTF">2024-03-20T13:03:00Z</dcterms:created>
  <dcterms:modified xsi:type="dcterms:W3CDTF">2024-09-15T18:11:00Z</dcterms:modified>
</cp:coreProperties>
</file>